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4D" w:rsidRPr="008A1E05" w:rsidRDefault="00C4084D" w:rsidP="00C4084D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r w:rsidRPr="008A1E05">
        <w:rPr>
          <w:rFonts w:ascii="Times New Roman" w:hAnsi="Times New Roman" w:cs="Times New Roman"/>
          <w:b/>
          <w:sz w:val="40"/>
        </w:rPr>
        <w:t>Взрослым и детям!!!</w:t>
      </w:r>
    </w:p>
    <w:bookmarkEnd w:id="0"/>
    <w:p w:rsidR="00C4084D" w:rsidRPr="008A1E05" w:rsidRDefault="00C4084D" w:rsidP="00C4084D">
      <w:pPr>
        <w:spacing w:line="240" w:lineRule="auto"/>
        <w:jc w:val="center"/>
        <w:rPr>
          <w:rFonts w:ascii="Times New Roman" w:hAnsi="Times New Roman" w:cs="Times New Roman"/>
          <w:sz w:val="16"/>
        </w:rPr>
      </w:pPr>
    </w:p>
    <w:p w:rsidR="00C4084D" w:rsidRPr="008A1E05" w:rsidRDefault="00C4084D" w:rsidP="00C4084D">
      <w:pPr>
        <w:pStyle w:val="a5"/>
        <w:ind w:firstLine="425"/>
        <w:jc w:val="both"/>
        <w:rPr>
          <w:rFonts w:ascii="Times New Roman" w:hAnsi="Times New Roman" w:cs="Times New Roman"/>
          <w:sz w:val="30"/>
        </w:rPr>
      </w:pPr>
      <w:r w:rsidRPr="008A1E05">
        <w:rPr>
          <w:rFonts w:ascii="Times New Roman" w:hAnsi="Times New Roman" w:cs="Times New Roman"/>
          <w:sz w:val="30"/>
        </w:rPr>
        <w:t>Дети должны знать правила пожарной безопасности, чтобы уметь вести себя в критических ситуациях, уметь принять правильное решение, чтобы избежать тяжелых последствий, не растеряться в опасной обстановке, применяя свои навыки, знания и умения.</w:t>
      </w:r>
    </w:p>
    <w:p w:rsidR="00C4084D" w:rsidRPr="008A1E05" w:rsidRDefault="00C4084D" w:rsidP="00C4084D">
      <w:pPr>
        <w:spacing w:line="240" w:lineRule="auto"/>
        <w:ind w:firstLine="360"/>
        <w:rPr>
          <w:rFonts w:ascii="Times New Roman" w:hAnsi="Times New Roman" w:cs="Times New Roman"/>
          <w:i/>
          <w:sz w:val="30"/>
          <w:u w:val="single"/>
        </w:rPr>
      </w:pPr>
      <w:r w:rsidRPr="008A1E05">
        <w:rPr>
          <w:rFonts w:ascii="Times New Roman" w:hAnsi="Times New Roman" w:cs="Times New Roman"/>
          <w:b/>
          <w:i/>
          <w:sz w:val="30"/>
          <w:u w:val="single"/>
        </w:rPr>
        <w:t>Родители!</w:t>
      </w:r>
    </w:p>
    <w:p w:rsidR="00C4084D" w:rsidRPr="008A1E05" w:rsidRDefault="00C4084D" w:rsidP="00C408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</w:rPr>
      </w:pPr>
      <w:r w:rsidRPr="008A1E05">
        <w:rPr>
          <w:rFonts w:ascii="Times New Roman" w:hAnsi="Times New Roman" w:cs="Times New Roman"/>
          <w:sz w:val="30"/>
        </w:rPr>
        <w:t>Не оставляйте детей одних с включенными электропри</w:t>
      </w:r>
      <w:r w:rsidRPr="008A1E05">
        <w:rPr>
          <w:rFonts w:ascii="Times New Roman" w:hAnsi="Times New Roman" w:cs="Times New Roman"/>
          <w:sz w:val="30"/>
        </w:rPr>
        <w:softHyphen/>
        <w:t>борами.</w:t>
      </w:r>
    </w:p>
    <w:p w:rsidR="00C4084D" w:rsidRPr="008A1E05" w:rsidRDefault="00C4084D" w:rsidP="00C408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</w:rPr>
      </w:pPr>
      <w:r w:rsidRPr="008A1E05">
        <w:rPr>
          <w:rFonts w:ascii="Times New Roman" w:hAnsi="Times New Roman" w:cs="Times New Roman"/>
          <w:sz w:val="30"/>
        </w:rPr>
        <w:t>Когда топятся отопительные печи, не закрывайте детей дома одних на замок.</w:t>
      </w:r>
    </w:p>
    <w:p w:rsidR="00C4084D" w:rsidRPr="008A1E05" w:rsidRDefault="00C4084D" w:rsidP="00C408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</w:rPr>
      </w:pPr>
      <w:r w:rsidRPr="008A1E05">
        <w:rPr>
          <w:rFonts w:ascii="Times New Roman" w:hAnsi="Times New Roman" w:cs="Times New Roman"/>
          <w:sz w:val="30"/>
        </w:rPr>
        <w:t>Не давайте детям спички. От маленькой спички происходят большие пожары.</w:t>
      </w:r>
    </w:p>
    <w:p w:rsidR="00C4084D" w:rsidRPr="008A1E05" w:rsidRDefault="00C4084D" w:rsidP="00C408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</w:rPr>
      </w:pPr>
      <w:r w:rsidRPr="008A1E05">
        <w:rPr>
          <w:rFonts w:ascii="Times New Roman" w:hAnsi="Times New Roman" w:cs="Times New Roman"/>
          <w:sz w:val="30"/>
        </w:rPr>
        <w:t>Не оставляйте детей одних, когда зажжена газовая плита.</w:t>
      </w:r>
    </w:p>
    <w:p w:rsidR="00C4084D" w:rsidRPr="008A1E05" w:rsidRDefault="00C4084D" w:rsidP="00C408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</w:rPr>
      </w:pPr>
      <w:r w:rsidRPr="008A1E05">
        <w:rPr>
          <w:rFonts w:ascii="Times New Roman" w:hAnsi="Times New Roman" w:cs="Times New Roman"/>
          <w:sz w:val="30"/>
        </w:rPr>
        <w:t>Говорите детям: «Спички не тронь - в спичках огонь!»</w:t>
      </w:r>
    </w:p>
    <w:p w:rsidR="00C4084D" w:rsidRPr="008A1E05" w:rsidRDefault="00C4084D" w:rsidP="00C408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</w:rPr>
      </w:pPr>
      <w:r w:rsidRPr="008A1E05">
        <w:rPr>
          <w:rFonts w:ascii="Times New Roman" w:hAnsi="Times New Roman" w:cs="Times New Roman"/>
          <w:sz w:val="30"/>
        </w:rPr>
        <w:t>Шалость детей с огнем - причина пожара.</w:t>
      </w:r>
    </w:p>
    <w:p w:rsidR="00C4084D" w:rsidRPr="008A1E05" w:rsidRDefault="00C4084D" w:rsidP="00C4084D">
      <w:pPr>
        <w:spacing w:line="240" w:lineRule="auto"/>
        <w:ind w:firstLine="360"/>
        <w:rPr>
          <w:rFonts w:ascii="Times New Roman" w:hAnsi="Times New Roman" w:cs="Times New Roman"/>
          <w:b/>
          <w:sz w:val="30"/>
        </w:rPr>
      </w:pPr>
      <w:r w:rsidRPr="008A1E05">
        <w:rPr>
          <w:rFonts w:ascii="Times New Roman" w:hAnsi="Times New Roman" w:cs="Times New Roman"/>
          <w:sz w:val="30"/>
        </w:rPr>
        <w:t>Если случился пожар, пусть каждый помнит:</w:t>
      </w:r>
      <w:r w:rsidRPr="008A1E05">
        <w:rPr>
          <w:rFonts w:ascii="Times New Roman" w:hAnsi="Times New Roman" w:cs="Times New Roman"/>
          <w:b/>
          <w:sz w:val="30"/>
        </w:rPr>
        <w:t xml:space="preserve"> телефон пожарной аварийно-спасательной службы - 101.</w:t>
      </w:r>
    </w:p>
    <w:p w:rsidR="00C4084D" w:rsidRPr="008A1E05" w:rsidRDefault="00C4084D" w:rsidP="00C4084D">
      <w:pPr>
        <w:spacing w:line="240" w:lineRule="auto"/>
        <w:ind w:firstLine="360"/>
        <w:rPr>
          <w:rFonts w:ascii="Times New Roman" w:hAnsi="Times New Roman" w:cs="Times New Roman"/>
          <w:i/>
          <w:sz w:val="30"/>
          <w:u w:val="single"/>
        </w:rPr>
      </w:pPr>
      <w:r w:rsidRPr="008A1E05">
        <w:rPr>
          <w:rFonts w:ascii="Times New Roman" w:hAnsi="Times New Roman" w:cs="Times New Roman"/>
          <w:b/>
          <w:i/>
          <w:sz w:val="30"/>
          <w:u w:val="single"/>
        </w:rPr>
        <w:t>Взрослые!</w:t>
      </w:r>
    </w:p>
    <w:p w:rsidR="00C4084D" w:rsidRPr="008A1E05" w:rsidRDefault="00C4084D" w:rsidP="00C408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</w:rPr>
      </w:pPr>
      <w:r w:rsidRPr="008A1E05">
        <w:rPr>
          <w:rFonts w:ascii="Times New Roman" w:hAnsi="Times New Roman" w:cs="Times New Roman"/>
          <w:sz w:val="30"/>
        </w:rPr>
        <w:t xml:space="preserve">Не проходите мимо детей, играющих с огнем, а иначе - </w:t>
      </w:r>
      <w:r w:rsidRPr="008A1E05">
        <w:rPr>
          <w:rFonts w:ascii="Times New Roman" w:hAnsi="Times New Roman" w:cs="Times New Roman"/>
          <w:color w:val="008000"/>
          <w:sz w:val="30"/>
        </w:rPr>
        <w:softHyphen/>
      </w:r>
      <w:r w:rsidRPr="008A1E05">
        <w:rPr>
          <w:rFonts w:ascii="Times New Roman" w:hAnsi="Times New Roman" w:cs="Times New Roman"/>
          <w:sz w:val="30"/>
        </w:rPr>
        <w:t>быть беде.</w:t>
      </w:r>
    </w:p>
    <w:p w:rsidR="00C4084D" w:rsidRPr="008A1E05" w:rsidRDefault="00C4084D" w:rsidP="00C4084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</w:rPr>
      </w:pPr>
      <w:r w:rsidRPr="008A1E05">
        <w:rPr>
          <w:rFonts w:ascii="Times New Roman" w:hAnsi="Times New Roman" w:cs="Times New Roman"/>
          <w:sz w:val="30"/>
        </w:rPr>
        <w:t>Детям необходимо рассказать, как тяжелы последствия пожаров.</w:t>
      </w:r>
    </w:p>
    <w:p w:rsidR="00C4084D" w:rsidRPr="008A1E05" w:rsidRDefault="00C4084D" w:rsidP="00C408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</w:rPr>
      </w:pPr>
      <w:r w:rsidRPr="008A1E05">
        <w:rPr>
          <w:rFonts w:ascii="Times New Roman" w:hAnsi="Times New Roman" w:cs="Times New Roman"/>
          <w:sz w:val="30"/>
        </w:rPr>
        <w:t>Нельзя лить воду на электроприборы, проводку, пока они включены.</w:t>
      </w:r>
    </w:p>
    <w:p w:rsidR="00C4084D" w:rsidRPr="008A1E05" w:rsidRDefault="00C4084D" w:rsidP="00C408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</w:rPr>
      </w:pPr>
      <w:r w:rsidRPr="008A1E05">
        <w:rPr>
          <w:rFonts w:ascii="Times New Roman" w:hAnsi="Times New Roman" w:cs="Times New Roman"/>
          <w:sz w:val="30"/>
        </w:rPr>
        <w:t>Для костра надо найти песчаное или галечное место у реки или озера.</w:t>
      </w:r>
    </w:p>
    <w:p w:rsidR="00C4084D" w:rsidRPr="008A1E05" w:rsidRDefault="00C4084D" w:rsidP="00C408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</w:rPr>
      </w:pPr>
      <w:r w:rsidRPr="008A1E05">
        <w:rPr>
          <w:rFonts w:ascii="Times New Roman" w:hAnsi="Times New Roman" w:cs="Times New Roman"/>
          <w:sz w:val="30"/>
        </w:rPr>
        <w:t>Нельзя разводить костер рядом со строениями, в лесах и на торфяниках, вблизи стогов сена, в местах, где имеются горючие вещества и  материалы.</w:t>
      </w:r>
    </w:p>
    <w:p w:rsidR="00C4084D" w:rsidRPr="008A1E05" w:rsidRDefault="00C4084D" w:rsidP="00C4084D">
      <w:pPr>
        <w:spacing w:line="240" w:lineRule="auto"/>
        <w:ind w:firstLine="360"/>
        <w:rPr>
          <w:rFonts w:ascii="Times New Roman" w:hAnsi="Times New Roman" w:cs="Times New Roman"/>
          <w:i/>
          <w:sz w:val="30"/>
          <w:u w:val="single"/>
        </w:rPr>
      </w:pPr>
      <w:r w:rsidRPr="008A1E05">
        <w:rPr>
          <w:rFonts w:ascii="Times New Roman" w:hAnsi="Times New Roman" w:cs="Times New Roman"/>
          <w:b/>
          <w:i/>
          <w:sz w:val="30"/>
          <w:u w:val="single"/>
        </w:rPr>
        <w:t>Дети!</w:t>
      </w:r>
    </w:p>
    <w:p w:rsidR="00C4084D" w:rsidRPr="008A1E05" w:rsidRDefault="00C4084D" w:rsidP="00C408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</w:rPr>
      </w:pPr>
      <w:r w:rsidRPr="008A1E05">
        <w:rPr>
          <w:rFonts w:ascii="Times New Roman" w:hAnsi="Times New Roman" w:cs="Times New Roman"/>
          <w:sz w:val="30"/>
        </w:rPr>
        <w:t>Нельзя поджигать сухую траву. Сжигая ее, мы наносим большой ущерб природе. От этого происходят пожары. Особенно часто они случаются весной. Помните об этом.</w:t>
      </w:r>
    </w:p>
    <w:p w:rsidR="00C4084D" w:rsidRPr="008A1E05" w:rsidRDefault="00C4084D" w:rsidP="00C408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</w:rPr>
      </w:pPr>
      <w:r w:rsidRPr="008A1E05">
        <w:rPr>
          <w:rFonts w:ascii="Times New Roman" w:hAnsi="Times New Roman" w:cs="Times New Roman"/>
          <w:sz w:val="30"/>
        </w:rPr>
        <w:t>Ребята, не надо курить, ведь курение грозит бедой.</w:t>
      </w:r>
    </w:p>
    <w:p w:rsidR="00C4084D" w:rsidRPr="008A1E05" w:rsidRDefault="00C4084D" w:rsidP="00C408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</w:rPr>
      </w:pPr>
      <w:r w:rsidRPr="008A1E05">
        <w:rPr>
          <w:rFonts w:ascii="Times New Roman" w:hAnsi="Times New Roman" w:cs="Times New Roman"/>
          <w:sz w:val="30"/>
        </w:rPr>
        <w:t>Дети, спички опасны, и никогда их не берите, чтобы не случилось беды.</w:t>
      </w:r>
    </w:p>
    <w:p w:rsidR="00C4084D" w:rsidRPr="008A1E05" w:rsidRDefault="00C4084D" w:rsidP="00C4084D">
      <w:pPr>
        <w:spacing w:line="240" w:lineRule="auto"/>
        <w:rPr>
          <w:rFonts w:ascii="Times New Roman" w:hAnsi="Times New Roman" w:cs="Times New Roman"/>
          <w:sz w:val="30"/>
        </w:rPr>
      </w:pPr>
      <w:r w:rsidRPr="008A1E05">
        <w:rPr>
          <w:rFonts w:ascii="Times New Roman" w:hAnsi="Times New Roman" w:cs="Times New Roman"/>
          <w:b/>
          <w:i/>
          <w:sz w:val="30"/>
          <w:u w:val="single"/>
        </w:rPr>
        <w:t>Взрослые и дети!</w:t>
      </w:r>
      <w:r w:rsidRPr="008A1E05">
        <w:rPr>
          <w:rFonts w:ascii="Times New Roman" w:hAnsi="Times New Roman" w:cs="Times New Roman"/>
          <w:sz w:val="30"/>
        </w:rPr>
        <w:t xml:space="preserve">  Будьте осторожны в обращении с огнем. Это гарантия Вашей безопасности, безопасности Ваших родных и близких.</w:t>
      </w:r>
    </w:p>
    <w:sectPr w:rsidR="00C4084D" w:rsidRPr="008A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532"/>
    <w:multiLevelType w:val="hybridMultilevel"/>
    <w:tmpl w:val="456220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51824"/>
    <w:multiLevelType w:val="hybridMultilevel"/>
    <w:tmpl w:val="A42A5D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75063C"/>
    <w:multiLevelType w:val="hybridMultilevel"/>
    <w:tmpl w:val="C13835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16"/>
    <w:rsid w:val="00736757"/>
    <w:rsid w:val="00776016"/>
    <w:rsid w:val="00C4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08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4084D"/>
  </w:style>
  <w:style w:type="paragraph" w:styleId="a5">
    <w:name w:val="Body Text Indent"/>
    <w:basedOn w:val="a"/>
    <w:link w:val="a6"/>
    <w:uiPriority w:val="99"/>
    <w:semiHidden/>
    <w:unhideWhenUsed/>
    <w:rsid w:val="00C408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0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08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4084D"/>
  </w:style>
  <w:style w:type="paragraph" w:styleId="a5">
    <w:name w:val="Body Text Indent"/>
    <w:basedOn w:val="a"/>
    <w:link w:val="a6"/>
    <w:uiPriority w:val="99"/>
    <w:semiHidden/>
    <w:unhideWhenUsed/>
    <w:rsid w:val="00C408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2014-10-27T13:28:00Z</dcterms:created>
  <dcterms:modified xsi:type="dcterms:W3CDTF">2014-10-27T13:28:00Z</dcterms:modified>
</cp:coreProperties>
</file>