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7"/>
        <w:gridCol w:w="6402"/>
      </w:tblGrid>
      <w:tr w:rsidR="00892AF3" w:rsidRPr="00976824">
        <w:tc>
          <w:tcPr>
            <w:tcW w:w="600" w:type="dxa"/>
          </w:tcPr>
          <w:p w:rsidR="00892AF3" w:rsidRDefault="00710AF9">
            <w:bookmarkStart w:id="0" w:name="_GoBack"/>
            <w:bookmarkEnd w:id="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400175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892AF3" w:rsidRPr="00710AF9" w:rsidRDefault="00710AF9">
            <w:pPr>
              <w:spacing w:after="0" w:line="288" w:lineRule="auto"/>
              <w:rPr>
                <w:lang w:val="ru-RU"/>
              </w:rPr>
            </w:pPr>
            <w:r w:rsidRPr="00710AF9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:rsidR="00892AF3" w:rsidRPr="00710AF9" w:rsidRDefault="00710AF9">
            <w:pPr>
              <w:rPr>
                <w:lang w:val="ru-RU"/>
              </w:rPr>
            </w:pPr>
            <w:r w:rsidRPr="00710AF9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710AF9">
              <w:rPr>
                <w:sz w:val="20"/>
                <w:szCs w:val="20"/>
                <w:lang w:val="ru-RU"/>
              </w:rPr>
              <w:t>“, 13.02.2023  Национальный центр правовой информации Республики Беларусь</w:t>
            </w:r>
          </w:p>
        </w:tc>
      </w:tr>
    </w:tbl>
    <w:p w:rsidR="00892AF3" w:rsidRPr="00710AF9" w:rsidRDefault="00892AF3">
      <w:pPr>
        <w:rPr>
          <w:lang w:val="ru-RU"/>
        </w:rPr>
      </w:pPr>
    </w:p>
    <w:p w:rsidR="00892AF3" w:rsidRPr="00710AF9" w:rsidRDefault="00710AF9">
      <w:pPr>
        <w:spacing w:after="60"/>
        <w:jc w:val="center"/>
        <w:rPr>
          <w:lang w:val="ru-RU"/>
        </w:rPr>
      </w:pPr>
      <w:r w:rsidRPr="00710AF9">
        <w:rPr>
          <w:caps/>
          <w:lang w:val="ru-RU"/>
        </w:rPr>
        <w:t>ПОСТАНОВЛЕНИЕ</w:t>
      </w:r>
      <w:r>
        <w:rPr>
          <w:caps/>
        </w:rPr>
        <w:t> </w:t>
      </w:r>
      <w:r w:rsidRPr="00710AF9">
        <w:rPr>
          <w:caps/>
          <w:lang w:val="ru-RU"/>
        </w:rPr>
        <w:t>МИНИСТЕРСТВА ЗДРАВООХРАНЕНИЯ РЕСПУБЛИКИ БЕЛАРУСЬ, МИНИСТЕРСТВА ОБРАЗОВАНИЯ РЕСПУБЛИКИ БЕЛАРУСЬ И МИНИСТЕРСТВА ВНУТРЕННИХ ДЕЛ РЕСПУБЛИКИ БЕЛАРУСЬ</w:t>
      </w:r>
    </w:p>
    <w:p w:rsidR="00892AF3" w:rsidRPr="00710AF9" w:rsidRDefault="00710AF9">
      <w:pPr>
        <w:spacing w:after="60"/>
        <w:jc w:val="center"/>
        <w:rPr>
          <w:lang w:val="ru-RU"/>
        </w:rPr>
      </w:pPr>
      <w:r w:rsidRPr="00710AF9">
        <w:rPr>
          <w:lang w:val="ru-RU"/>
        </w:rPr>
        <w:t>15 января 2019 г. № 7/5/13</w:t>
      </w:r>
    </w:p>
    <w:p w:rsidR="00892AF3" w:rsidRPr="00710AF9" w:rsidRDefault="00710AF9">
      <w:pPr>
        <w:spacing w:before="240" w:after="240"/>
        <w:rPr>
          <w:lang w:val="ru-RU"/>
        </w:rPr>
      </w:pPr>
      <w:r w:rsidRPr="00710AF9">
        <w:rPr>
          <w:b/>
          <w:bCs/>
          <w:sz w:val="28"/>
          <w:szCs w:val="28"/>
          <w:lang w:val="ru-RU"/>
        </w:rPr>
        <w:t>Об утверждении Инструкции о порядке 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</w:t>
      </w:r>
    </w:p>
    <w:p w:rsidR="00892AF3" w:rsidRPr="00710AF9" w:rsidRDefault="00710AF9">
      <w:pPr>
        <w:spacing w:after="60"/>
        <w:ind w:left="1021"/>
        <w:rPr>
          <w:lang w:val="ru-RU"/>
        </w:rPr>
      </w:pPr>
      <w:r w:rsidRPr="00710AF9">
        <w:rPr>
          <w:lang w:val="ru-RU"/>
        </w:rPr>
        <w:t>Изменения и дополнения:</w:t>
      </w:r>
    </w:p>
    <w:p w:rsidR="00892AF3" w:rsidRPr="00710AF9" w:rsidRDefault="00710AF9">
      <w:pPr>
        <w:spacing w:after="60"/>
        <w:ind w:left="1133" w:firstLine="566"/>
        <w:jc w:val="both"/>
        <w:rPr>
          <w:lang w:val="ru-RU"/>
        </w:rPr>
      </w:pPr>
      <w:r w:rsidRPr="00710AF9">
        <w:rPr>
          <w:lang w:val="ru-RU"/>
        </w:rPr>
        <w:t>Постановление Министерства здравоохранения Республики Беларусь, Министерства образования Республики Беларусь и Министерства внутренних дел Республики Беларусь от 28 октября 2022</w:t>
      </w:r>
      <w:r>
        <w:t> </w:t>
      </w:r>
      <w:r w:rsidRPr="00710AF9">
        <w:rPr>
          <w:lang w:val="ru-RU"/>
        </w:rPr>
        <w:t>г. №</w:t>
      </w:r>
      <w:r>
        <w:t> </w:t>
      </w:r>
      <w:r w:rsidRPr="00710AF9">
        <w:rPr>
          <w:lang w:val="ru-RU"/>
        </w:rPr>
        <w:t>104/402/272 (зарегистрировано в Национальном реестре - №</w:t>
      </w:r>
      <w:r>
        <w:t> </w:t>
      </w:r>
      <w:r w:rsidRPr="00710AF9">
        <w:rPr>
          <w:lang w:val="ru-RU"/>
        </w:rPr>
        <w:t>8/39504 от 09.02.2023 г.)</w:t>
      </w:r>
    </w:p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>
        <w:t> </w:t>
      </w:r>
    </w:p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 w:rsidRPr="00710AF9">
        <w:rPr>
          <w:lang w:val="ru-RU"/>
        </w:rPr>
        <w:t>На основании подпункта</w:t>
      </w:r>
      <w:r>
        <w:t> </w:t>
      </w:r>
      <w:r w:rsidRPr="00710AF9">
        <w:rPr>
          <w:lang w:val="ru-RU"/>
        </w:rPr>
        <w:t>8.86</w:t>
      </w:r>
      <w:r w:rsidRPr="00710AF9">
        <w:rPr>
          <w:vertAlign w:val="superscript"/>
          <w:lang w:val="ru-RU"/>
        </w:rPr>
        <w:t>3</w:t>
      </w:r>
      <w:r w:rsidRPr="00710AF9">
        <w:rPr>
          <w:lang w:val="ru-RU"/>
        </w:rPr>
        <w:t xml:space="preserve"> пункта</w:t>
      </w:r>
      <w:r>
        <w:t> </w:t>
      </w:r>
      <w:r w:rsidRPr="00710AF9">
        <w:rPr>
          <w:lang w:val="ru-RU"/>
        </w:rPr>
        <w:t>8, подпункта</w:t>
      </w:r>
      <w:r>
        <w:t> </w:t>
      </w:r>
      <w:r w:rsidRPr="00710AF9">
        <w:rPr>
          <w:lang w:val="ru-RU"/>
        </w:rPr>
        <w:t>9.1 пункта</w:t>
      </w:r>
      <w:r>
        <w:t> </w:t>
      </w:r>
      <w:r w:rsidRPr="00710AF9">
        <w:rPr>
          <w:lang w:val="ru-RU"/>
        </w:rPr>
        <w:t>9 Положения о</w:t>
      </w:r>
      <w:r>
        <w:t> </w:t>
      </w:r>
      <w:r w:rsidRPr="00710AF9">
        <w:rPr>
          <w:lang w:val="ru-RU"/>
        </w:rPr>
        <w:t>Министерстве здравоохранения Республики Беларусь, утвержденного постановлением Совета Министров Республики Беларусь от</w:t>
      </w:r>
      <w:r>
        <w:t> </w:t>
      </w:r>
      <w:r w:rsidRPr="00710AF9">
        <w:rPr>
          <w:lang w:val="ru-RU"/>
        </w:rPr>
        <w:t>28</w:t>
      </w:r>
      <w:r>
        <w:t> </w:t>
      </w:r>
      <w:r w:rsidRPr="00710AF9">
        <w:rPr>
          <w:lang w:val="ru-RU"/>
        </w:rPr>
        <w:t>октября 2011</w:t>
      </w:r>
      <w:r>
        <w:t> </w:t>
      </w:r>
      <w:r w:rsidRPr="00710AF9">
        <w:rPr>
          <w:lang w:val="ru-RU"/>
        </w:rPr>
        <w:t>г. №</w:t>
      </w:r>
      <w:r>
        <w:t> </w:t>
      </w:r>
      <w:r w:rsidRPr="00710AF9">
        <w:rPr>
          <w:lang w:val="ru-RU"/>
        </w:rPr>
        <w:t>1446, подпункта</w:t>
      </w:r>
      <w:r>
        <w:t> </w:t>
      </w:r>
      <w:r w:rsidRPr="00710AF9">
        <w:rPr>
          <w:lang w:val="ru-RU"/>
        </w:rPr>
        <w:t>4.6 пункта</w:t>
      </w:r>
      <w:r>
        <w:t> </w:t>
      </w:r>
      <w:r w:rsidRPr="00710AF9">
        <w:rPr>
          <w:lang w:val="ru-RU"/>
        </w:rPr>
        <w:t>4 Положения о</w:t>
      </w:r>
      <w:r>
        <w:t> </w:t>
      </w:r>
      <w:r w:rsidRPr="00710AF9">
        <w:rPr>
          <w:lang w:val="ru-RU"/>
        </w:rPr>
        <w:t>Министерстве образования Республики Беларусь, утвержденного постановлением Совета Министров Республики Беларусь от</w:t>
      </w:r>
      <w:r>
        <w:t> </w:t>
      </w:r>
      <w:r w:rsidRPr="00710AF9">
        <w:rPr>
          <w:lang w:val="ru-RU"/>
        </w:rPr>
        <w:t>4</w:t>
      </w:r>
      <w:r>
        <w:t> </w:t>
      </w:r>
      <w:r w:rsidRPr="00710AF9">
        <w:rPr>
          <w:lang w:val="ru-RU"/>
        </w:rPr>
        <w:t>августа 2011</w:t>
      </w:r>
      <w:r>
        <w:t> </w:t>
      </w:r>
      <w:r w:rsidRPr="00710AF9">
        <w:rPr>
          <w:lang w:val="ru-RU"/>
        </w:rPr>
        <w:t>г. №</w:t>
      </w:r>
      <w:r>
        <w:t> </w:t>
      </w:r>
      <w:r w:rsidRPr="00710AF9">
        <w:rPr>
          <w:lang w:val="ru-RU"/>
        </w:rPr>
        <w:t>1049, подпункта</w:t>
      </w:r>
      <w:r>
        <w:t> </w:t>
      </w:r>
      <w:r w:rsidRPr="00710AF9">
        <w:rPr>
          <w:lang w:val="ru-RU"/>
        </w:rPr>
        <w:t>9.4 пункта</w:t>
      </w:r>
      <w:r>
        <w:t> </w:t>
      </w:r>
      <w:r w:rsidRPr="00710AF9">
        <w:rPr>
          <w:lang w:val="ru-RU"/>
        </w:rPr>
        <w:t>9 Положения о</w:t>
      </w:r>
      <w:r>
        <w:t> </w:t>
      </w:r>
      <w:r w:rsidRPr="00710AF9">
        <w:rPr>
          <w:lang w:val="ru-RU"/>
        </w:rPr>
        <w:t>Министерстве внутренних дел Республики Беларусь, утвержденного Указом Президента Республики Беларусь от</w:t>
      </w:r>
      <w:r>
        <w:t> </w:t>
      </w:r>
      <w:r w:rsidRPr="00710AF9">
        <w:rPr>
          <w:lang w:val="ru-RU"/>
        </w:rPr>
        <w:t>4</w:t>
      </w:r>
      <w:r>
        <w:t> </w:t>
      </w:r>
      <w:r w:rsidRPr="00710AF9">
        <w:rPr>
          <w:lang w:val="ru-RU"/>
        </w:rPr>
        <w:t>декабря 2007</w:t>
      </w:r>
      <w:r>
        <w:t> </w:t>
      </w:r>
      <w:r w:rsidRPr="00710AF9">
        <w:rPr>
          <w:lang w:val="ru-RU"/>
        </w:rPr>
        <w:t>г. №</w:t>
      </w:r>
      <w:r>
        <w:t> </w:t>
      </w:r>
      <w:r w:rsidRPr="00710AF9">
        <w:rPr>
          <w:lang w:val="ru-RU"/>
        </w:rPr>
        <w:t>611, Министерство здравоохранения Республики Беларусь, Министерство образования Республики Беларусь и</w:t>
      </w:r>
      <w:r>
        <w:t> </w:t>
      </w:r>
      <w:r w:rsidRPr="00710AF9">
        <w:rPr>
          <w:lang w:val="ru-RU"/>
        </w:rPr>
        <w:t>Министерство внутренних дел Республики Беларусь ПОСТАНОВЛЯЮТ:</w:t>
      </w:r>
    </w:p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 w:rsidRPr="00710AF9">
        <w:rPr>
          <w:lang w:val="ru-RU"/>
        </w:rPr>
        <w:t>1.</w:t>
      </w:r>
      <w:r>
        <w:t> </w:t>
      </w:r>
      <w:r w:rsidRPr="00710AF9">
        <w:rPr>
          <w:lang w:val="ru-RU"/>
        </w:rPr>
        <w:t>Утвердить Инструкцию о</w:t>
      </w:r>
      <w:r>
        <w:t> </w:t>
      </w:r>
      <w:r w:rsidRPr="00710AF9">
        <w:rPr>
          <w:lang w:val="ru-RU"/>
        </w:rPr>
        <w:t>порядке действий работников учреждений образования, здравоохранения и</w:t>
      </w:r>
      <w:r>
        <w:t> </w:t>
      </w:r>
      <w:r w:rsidRPr="00710AF9">
        <w:rPr>
          <w:lang w:val="ru-RU"/>
        </w:rPr>
        <w:t>сотрудников органов внутренних дел при выявлении факторов риска суицидальных действий у</w:t>
      </w:r>
      <w:r>
        <w:t> </w:t>
      </w:r>
      <w:r w:rsidRPr="00710AF9">
        <w:rPr>
          <w:lang w:val="ru-RU"/>
        </w:rPr>
        <w:t>несовершеннолетних (прилагается).</w:t>
      </w:r>
    </w:p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 w:rsidRPr="00710AF9">
        <w:rPr>
          <w:lang w:val="ru-RU"/>
        </w:rPr>
        <w:t>2.</w:t>
      </w:r>
      <w:r>
        <w:t> </w:t>
      </w:r>
      <w:r w:rsidRPr="00710AF9">
        <w:rPr>
          <w:lang w:val="ru-RU"/>
        </w:rPr>
        <w:t>Настоящее постановление вступает в силу после его официального опубликования.</w:t>
      </w:r>
    </w:p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6"/>
        <w:gridCol w:w="3640"/>
        <w:gridCol w:w="2493"/>
      </w:tblGrid>
      <w:tr w:rsidR="00892AF3" w:rsidRPr="00976824">
        <w:trPr>
          <w:trHeight w:val="358"/>
          <w:tblCellSpacing w:w="0" w:type="dxa"/>
        </w:trPr>
        <w:tc>
          <w:tcPr>
            <w:tcW w:w="1818" w:type="pct"/>
            <w:vMerge w:val="restart"/>
          </w:tcPr>
          <w:p w:rsidR="00892AF3" w:rsidRPr="00710AF9" w:rsidRDefault="00710AF9">
            <w:pPr>
              <w:spacing w:after="60"/>
              <w:rPr>
                <w:lang w:val="ru-RU"/>
              </w:rPr>
            </w:pPr>
            <w:r w:rsidRPr="00710AF9">
              <w:rPr>
                <w:b/>
                <w:bCs/>
                <w:sz w:val="22"/>
                <w:szCs w:val="22"/>
                <w:lang w:val="ru-RU"/>
              </w:rPr>
              <w:t>Министр здравоохранения</w:t>
            </w:r>
            <w:r w:rsidRPr="00710AF9">
              <w:rPr>
                <w:lang w:val="ru-RU"/>
              </w:rPr>
              <w:br/>
            </w:r>
            <w:r w:rsidRPr="00710AF9">
              <w:rPr>
                <w:b/>
                <w:bCs/>
                <w:sz w:val="22"/>
                <w:szCs w:val="22"/>
                <w:lang w:val="ru-RU"/>
              </w:rPr>
              <w:t>Республики Беларусь</w:t>
            </w:r>
          </w:p>
          <w:p w:rsidR="00892AF3" w:rsidRPr="00710AF9" w:rsidRDefault="00710AF9">
            <w:pPr>
              <w:spacing w:after="60"/>
              <w:ind w:firstLine="1020"/>
              <w:rPr>
                <w:lang w:val="ru-RU"/>
              </w:rPr>
            </w:pPr>
            <w:proofErr w:type="spellStart"/>
            <w:r w:rsidRPr="00710AF9">
              <w:rPr>
                <w:b/>
                <w:bCs/>
                <w:sz w:val="22"/>
                <w:szCs w:val="22"/>
                <w:lang w:val="ru-RU"/>
              </w:rPr>
              <w:t>В.А.Малашко</w:t>
            </w:r>
            <w:proofErr w:type="spellEnd"/>
          </w:p>
        </w:tc>
        <w:tc>
          <w:tcPr>
            <w:tcW w:w="1888" w:type="pct"/>
            <w:vMerge w:val="restart"/>
          </w:tcPr>
          <w:p w:rsidR="00892AF3" w:rsidRPr="00710AF9" w:rsidRDefault="00710AF9">
            <w:pPr>
              <w:spacing w:after="60"/>
              <w:rPr>
                <w:lang w:val="ru-RU"/>
              </w:rPr>
            </w:pPr>
            <w:r w:rsidRPr="00710AF9">
              <w:rPr>
                <w:b/>
                <w:bCs/>
                <w:sz w:val="22"/>
                <w:szCs w:val="22"/>
                <w:lang w:val="ru-RU"/>
              </w:rPr>
              <w:t>Министр образования</w:t>
            </w:r>
            <w:r w:rsidRPr="00710AF9">
              <w:rPr>
                <w:lang w:val="ru-RU"/>
              </w:rPr>
              <w:br/>
            </w:r>
            <w:r w:rsidRPr="00710AF9">
              <w:rPr>
                <w:b/>
                <w:bCs/>
                <w:sz w:val="22"/>
                <w:szCs w:val="22"/>
                <w:lang w:val="ru-RU"/>
              </w:rPr>
              <w:t>Республики Беларусь</w:t>
            </w:r>
          </w:p>
          <w:p w:rsidR="00892AF3" w:rsidRPr="00710AF9" w:rsidRDefault="00710AF9">
            <w:pPr>
              <w:spacing w:after="60"/>
              <w:ind w:firstLine="1020"/>
              <w:rPr>
                <w:lang w:val="ru-RU"/>
              </w:rPr>
            </w:pPr>
            <w:proofErr w:type="spellStart"/>
            <w:r w:rsidRPr="00710AF9">
              <w:rPr>
                <w:b/>
                <w:bCs/>
                <w:sz w:val="22"/>
                <w:szCs w:val="22"/>
                <w:lang w:val="ru-RU"/>
              </w:rPr>
              <w:t>И.В.Карпенко</w:t>
            </w:r>
            <w:proofErr w:type="spellEnd"/>
          </w:p>
        </w:tc>
        <w:tc>
          <w:tcPr>
            <w:tcW w:w="1293" w:type="pct"/>
            <w:vMerge w:val="restart"/>
          </w:tcPr>
          <w:p w:rsidR="00892AF3" w:rsidRPr="00710AF9" w:rsidRDefault="00710AF9">
            <w:pPr>
              <w:spacing w:after="60"/>
              <w:rPr>
                <w:lang w:val="ru-RU"/>
              </w:rPr>
            </w:pPr>
            <w:r w:rsidRPr="00710AF9">
              <w:rPr>
                <w:b/>
                <w:bCs/>
                <w:sz w:val="22"/>
                <w:szCs w:val="22"/>
                <w:lang w:val="ru-RU"/>
              </w:rPr>
              <w:t>Министр</w:t>
            </w:r>
            <w:r w:rsidRPr="00710AF9">
              <w:rPr>
                <w:lang w:val="ru-RU"/>
              </w:rPr>
              <w:br/>
            </w:r>
            <w:r w:rsidRPr="00710AF9">
              <w:rPr>
                <w:b/>
                <w:bCs/>
                <w:sz w:val="22"/>
                <w:szCs w:val="22"/>
                <w:lang w:val="ru-RU"/>
              </w:rPr>
              <w:t>внутренних дел</w:t>
            </w:r>
            <w:r w:rsidRPr="00710AF9">
              <w:rPr>
                <w:lang w:val="ru-RU"/>
              </w:rPr>
              <w:br/>
            </w:r>
            <w:r w:rsidRPr="00710AF9">
              <w:rPr>
                <w:b/>
                <w:bCs/>
                <w:sz w:val="22"/>
                <w:szCs w:val="22"/>
                <w:lang w:val="ru-RU"/>
              </w:rPr>
              <w:t>Республики Беларусь</w:t>
            </w:r>
          </w:p>
          <w:p w:rsidR="00892AF3" w:rsidRPr="00710AF9" w:rsidRDefault="00710AF9">
            <w:pPr>
              <w:spacing w:after="60"/>
              <w:ind w:firstLine="1020"/>
              <w:rPr>
                <w:lang w:val="ru-RU"/>
              </w:rPr>
            </w:pPr>
            <w:proofErr w:type="spellStart"/>
            <w:r w:rsidRPr="00710AF9">
              <w:rPr>
                <w:b/>
                <w:bCs/>
                <w:sz w:val="22"/>
                <w:szCs w:val="22"/>
                <w:lang w:val="ru-RU"/>
              </w:rPr>
              <w:t>И.А.Шуневич</w:t>
            </w:r>
            <w:proofErr w:type="spellEnd"/>
          </w:p>
        </w:tc>
      </w:tr>
    </w:tbl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6134"/>
      </w:tblGrid>
      <w:tr w:rsidR="00892AF3">
        <w:trPr>
          <w:trHeight w:val="358"/>
          <w:tblCellSpacing w:w="0" w:type="dxa"/>
        </w:trPr>
        <w:tc>
          <w:tcPr>
            <w:tcW w:w="1818" w:type="pct"/>
            <w:vMerge w:val="restart"/>
          </w:tcPr>
          <w:p w:rsidR="00892AF3" w:rsidRPr="00710AF9" w:rsidRDefault="00710AF9">
            <w:pPr>
              <w:spacing w:after="28"/>
              <w:rPr>
                <w:lang w:val="ru-RU"/>
              </w:rPr>
            </w:pPr>
            <w:r w:rsidRPr="00710AF9">
              <w:rPr>
                <w:sz w:val="22"/>
                <w:szCs w:val="22"/>
                <w:lang w:val="ru-RU"/>
              </w:rPr>
              <w:t>СОГЛАСОВАНО</w:t>
            </w:r>
          </w:p>
          <w:p w:rsidR="00892AF3" w:rsidRPr="00710AF9" w:rsidRDefault="00710AF9">
            <w:pPr>
              <w:spacing w:after="28"/>
              <w:rPr>
                <w:lang w:val="ru-RU"/>
              </w:rPr>
            </w:pPr>
            <w:r w:rsidRPr="00710AF9">
              <w:rPr>
                <w:sz w:val="22"/>
                <w:szCs w:val="22"/>
                <w:lang w:val="ru-RU"/>
              </w:rPr>
              <w:t>Министр обороны</w:t>
            </w:r>
            <w:r w:rsidRPr="00710AF9">
              <w:rPr>
                <w:lang w:val="ru-RU"/>
              </w:rPr>
              <w:br/>
            </w:r>
            <w:r w:rsidRPr="00710AF9">
              <w:rPr>
                <w:sz w:val="22"/>
                <w:szCs w:val="22"/>
                <w:lang w:val="ru-RU"/>
              </w:rPr>
              <w:t>Республики Беларусь</w:t>
            </w:r>
            <w:r w:rsidRPr="00710AF9">
              <w:rPr>
                <w:lang w:val="ru-RU"/>
              </w:rPr>
              <w:br/>
            </w:r>
            <w:r w:rsidRPr="00710AF9">
              <w:rPr>
                <w:sz w:val="22"/>
                <w:szCs w:val="22"/>
                <w:lang w:val="ru-RU"/>
              </w:rPr>
              <w:t>генерал-лейтенант</w:t>
            </w:r>
          </w:p>
          <w:p w:rsidR="00892AF3" w:rsidRDefault="00710AF9">
            <w:pPr>
              <w:spacing w:after="60"/>
              <w:ind w:firstLine="1021"/>
              <w:jc w:val="both"/>
            </w:pPr>
            <w:proofErr w:type="spellStart"/>
            <w:r>
              <w:rPr>
                <w:sz w:val="22"/>
                <w:szCs w:val="22"/>
              </w:rPr>
              <w:lastRenderedPageBreak/>
              <w:t>А.А.Равков</w:t>
            </w:r>
            <w:proofErr w:type="spellEnd"/>
          </w:p>
          <w:p w:rsidR="00892AF3" w:rsidRDefault="00710AF9">
            <w:pPr>
              <w:spacing w:after="60"/>
              <w:jc w:val="both"/>
            </w:pPr>
            <w:r>
              <w:rPr>
                <w:sz w:val="22"/>
                <w:szCs w:val="22"/>
              </w:rPr>
              <w:t>11.04.2018</w:t>
            </w:r>
          </w:p>
        </w:tc>
        <w:tc>
          <w:tcPr>
            <w:tcW w:w="3182" w:type="pct"/>
            <w:vMerge w:val="restart"/>
          </w:tcPr>
          <w:p w:rsidR="00892AF3" w:rsidRPr="00710AF9" w:rsidRDefault="00710AF9">
            <w:pPr>
              <w:spacing w:after="28"/>
              <w:rPr>
                <w:lang w:val="ru-RU"/>
              </w:rPr>
            </w:pPr>
            <w:r w:rsidRPr="00710AF9">
              <w:rPr>
                <w:sz w:val="22"/>
                <w:szCs w:val="22"/>
                <w:lang w:val="ru-RU"/>
              </w:rPr>
              <w:lastRenderedPageBreak/>
              <w:t>СОГЛАСОВАНО</w:t>
            </w:r>
          </w:p>
          <w:p w:rsidR="00892AF3" w:rsidRPr="00710AF9" w:rsidRDefault="00710AF9">
            <w:pPr>
              <w:spacing w:after="28"/>
              <w:rPr>
                <w:lang w:val="ru-RU"/>
              </w:rPr>
            </w:pPr>
            <w:r w:rsidRPr="00710AF9">
              <w:rPr>
                <w:sz w:val="22"/>
                <w:szCs w:val="22"/>
                <w:lang w:val="ru-RU"/>
              </w:rPr>
              <w:t>Председатель</w:t>
            </w:r>
            <w:r w:rsidRPr="00710AF9">
              <w:rPr>
                <w:lang w:val="ru-RU"/>
              </w:rPr>
              <w:br/>
            </w:r>
            <w:r w:rsidRPr="00710AF9">
              <w:rPr>
                <w:sz w:val="22"/>
                <w:szCs w:val="22"/>
                <w:lang w:val="ru-RU"/>
              </w:rPr>
              <w:t>Минского городского</w:t>
            </w:r>
            <w:r w:rsidRPr="00710AF9">
              <w:rPr>
                <w:lang w:val="ru-RU"/>
              </w:rPr>
              <w:br/>
            </w:r>
            <w:r w:rsidRPr="00710AF9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:rsidR="00892AF3" w:rsidRDefault="00710AF9">
            <w:pPr>
              <w:spacing w:after="60"/>
              <w:ind w:firstLine="1021"/>
              <w:jc w:val="both"/>
            </w:pPr>
            <w:proofErr w:type="spellStart"/>
            <w:r>
              <w:rPr>
                <w:sz w:val="22"/>
                <w:szCs w:val="22"/>
              </w:rPr>
              <w:lastRenderedPageBreak/>
              <w:t>А.В.Шорец</w:t>
            </w:r>
            <w:proofErr w:type="spellEnd"/>
          </w:p>
          <w:p w:rsidR="00892AF3" w:rsidRDefault="00710AF9">
            <w:pPr>
              <w:spacing w:after="60"/>
              <w:jc w:val="both"/>
            </w:pPr>
            <w:r>
              <w:rPr>
                <w:sz w:val="22"/>
                <w:szCs w:val="22"/>
              </w:rPr>
              <w:t>12.04.2018</w:t>
            </w:r>
          </w:p>
        </w:tc>
      </w:tr>
      <w:tr w:rsidR="00892AF3">
        <w:trPr>
          <w:trHeight w:val="326"/>
          <w:tblCellSpacing w:w="0" w:type="dxa"/>
        </w:trPr>
        <w:tc>
          <w:tcPr>
            <w:tcW w:w="1818" w:type="pct"/>
            <w:vMerge w:val="restart"/>
          </w:tcPr>
          <w:p w:rsidR="00892AF3" w:rsidRDefault="00710AF9">
            <w:pPr>
              <w:spacing w:after="28"/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182" w:type="pct"/>
            <w:vMerge w:val="restart"/>
          </w:tcPr>
          <w:p w:rsidR="00892AF3" w:rsidRDefault="00710AF9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892AF3">
        <w:trPr>
          <w:trHeight w:val="358"/>
          <w:tblCellSpacing w:w="0" w:type="dxa"/>
        </w:trPr>
        <w:tc>
          <w:tcPr>
            <w:tcW w:w="1818" w:type="pct"/>
            <w:vMerge w:val="restart"/>
          </w:tcPr>
          <w:p w:rsidR="00892AF3" w:rsidRPr="00710AF9" w:rsidRDefault="00710AF9">
            <w:pPr>
              <w:spacing w:after="28"/>
              <w:rPr>
                <w:lang w:val="ru-RU"/>
              </w:rPr>
            </w:pPr>
            <w:r w:rsidRPr="00710AF9">
              <w:rPr>
                <w:sz w:val="22"/>
                <w:szCs w:val="22"/>
                <w:lang w:val="ru-RU"/>
              </w:rPr>
              <w:t>СОГЛАСОВАНО</w:t>
            </w:r>
          </w:p>
          <w:p w:rsidR="00892AF3" w:rsidRPr="00710AF9" w:rsidRDefault="00710AF9">
            <w:pPr>
              <w:spacing w:after="28"/>
              <w:rPr>
                <w:lang w:val="ru-RU"/>
              </w:rPr>
            </w:pPr>
            <w:r w:rsidRPr="00710AF9">
              <w:rPr>
                <w:sz w:val="22"/>
                <w:szCs w:val="22"/>
                <w:lang w:val="ru-RU"/>
              </w:rPr>
              <w:t>Председатель</w:t>
            </w:r>
            <w:r w:rsidRPr="00710AF9">
              <w:rPr>
                <w:lang w:val="ru-RU"/>
              </w:rPr>
              <w:br/>
            </w:r>
            <w:r w:rsidRPr="00710AF9">
              <w:rPr>
                <w:sz w:val="22"/>
                <w:szCs w:val="22"/>
                <w:lang w:val="ru-RU"/>
              </w:rPr>
              <w:t>Брестского областного</w:t>
            </w:r>
            <w:r w:rsidRPr="00710AF9">
              <w:rPr>
                <w:lang w:val="ru-RU"/>
              </w:rPr>
              <w:br/>
            </w:r>
            <w:r w:rsidRPr="00710AF9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:rsidR="00892AF3" w:rsidRDefault="00710AF9">
            <w:pPr>
              <w:spacing w:after="60"/>
              <w:ind w:firstLine="1021"/>
              <w:jc w:val="both"/>
            </w:pPr>
            <w:proofErr w:type="spellStart"/>
            <w:r>
              <w:rPr>
                <w:sz w:val="22"/>
                <w:szCs w:val="22"/>
              </w:rPr>
              <w:t>А.В.Лис</w:t>
            </w:r>
            <w:proofErr w:type="spellEnd"/>
          </w:p>
          <w:p w:rsidR="00892AF3" w:rsidRDefault="00710AF9">
            <w:pPr>
              <w:spacing w:after="60"/>
              <w:jc w:val="both"/>
            </w:pPr>
            <w:r>
              <w:rPr>
                <w:sz w:val="22"/>
                <w:szCs w:val="22"/>
              </w:rPr>
              <w:t>14.04.2018 </w:t>
            </w:r>
          </w:p>
        </w:tc>
        <w:tc>
          <w:tcPr>
            <w:tcW w:w="3182" w:type="pct"/>
            <w:vMerge w:val="restart"/>
          </w:tcPr>
          <w:p w:rsidR="00892AF3" w:rsidRPr="00710AF9" w:rsidRDefault="00710AF9">
            <w:pPr>
              <w:spacing w:after="28"/>
              <w:rPr>
                <w:lang w:val="ru-RU"/>
              </w:rPr>
            </w:pPr>
            <w:r w:rsidRPr="00710AF9">
              <w:rPr>
                <w:sz w:val="22"/>
                <w:szCs w:val="22"/>
                <w:lang w:val="ru-RU"/>
              </w:rPr>
              <w:t>СОГЛАСОВАНО</w:t>
            </w:r>
          </w:p>
          <w:p w:rsidR="00892AF3" w:rsidRPr="00710AF9" w:rsidRDefault="00710AF9">
            <w:pPr>
              <w:spacing w:after="28"/>
              <w:rPr>
                <w:lang w:val="ru-RU"/>
              </w:rPr>
            </w:pPr>
            <w:r w:rsidRPr="00710AF9">
              <w:rPr>
                <w:sz w:val="22"/>
                <w:szCs w:val="22"/>
                <w:lang w:val="ru-RU"/>
              </w:rPr>
              <w:t>Председатель</w:t>
            </w:r>
            <w:r w:rsidRPr="00710AF9">
              <w:rPr>
                <w:lang w:val="ru-RU"/>
              </w:rPr>
              <w:br/>
            </w:r>
            <w:r w:rsidRPr="00710AF9">
              <w:rPr>
                <w:sz w:val="22"/>
                <w:szCs w:val="22"/>
                <w:lang w:val="ru-RU"/>
              </w:rPr>
              <w:t>Витебского областного</w:t>
            </w:r>
            <w:r w:rsidRPr="00710AF9">
              <w:rPr>
                <w:lang w:val="ru-RU"/>
              </w:rPr>
              <w:br/>
            </w:r>
            <w:r w:rsidRPr="00710AF9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:rsidR="00892AF3" w:rsidRDefault="00710AF9">
            <w:pPr>
              <w:spacing w:after="60"/>
              <w:ind w:firstLine="1021"/>
              <w:jc w:val="both"/>
            </w:pPr>
            <w:proofErr w:type="spellStart"/>
            <w:r>
              <w:rPr>
                <w:sz w:val="22"/>
                <w:szCs w:val="22"/>
              </w:rPr>
              <w:t>Н.Н.Шерстнев</w:t>
            </w:r>
            <w:proofErr w:type="spellEnd"/>
          </w:p>
          <w:p w:rsidR="00892AF3" w:rsidRDefault="00710AF9">
            <w:pPr>
              <w:spacing w:after="60"/>
              <w:jc w:val="both"/>
            </w:pPr>
            <w:r>
              <w:rPr>
                <w:sz w:val="22"/>
                <w:szCs w:val="22"/>
              </w:rPr>
              <w:t>10.04.2018</w:t>
            </w:r>
          </w:p>
        </w:tc>
      </w:tr>
      <w:tr w:rsidR="00892AF3">
        <w:trPr>
          <w:trHeight w:val="326"/>
          <w:tblCellSpacing w:w="0" w:type="dxa"/>
        </w:trPr>
        <w:tc>
          <w:tcPr>
            <w:tcW w:w="1818" w:type="pct"/>
            <w:vMerge w:val="restart"/>
          </w:tcPr>
          <w:p w:rsidR="00892AF3" w:rsidRDefault="00710AF9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182" w:type="pct"/>
            <w:vMerge w:val="restart"/>
          </w:tcPr>
          <w:p w:rsidR="00892AF3" w:rsidRDefault="00710AF9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892AF3">
        <w:trPr>
          <w:trHeight w:val="358"/>
          <w:tblCellSpacing w:w="0" w:type="dxa"/>
        </w:trPr>
        <w:tc>
          <w:tcPr>
            <w:tcW w:w="1818" w:type="pct"/>
            <w:vMerge w:val="restart"/>
          </w:tcPr>
          <w:p w:rsidR="00892AF3" w:rsidRPr="00710AF9" w:rsidRDefault="00710AF9">
            <w:pPr>
              <w:spacing w:after="28"/>
              <w:rPr>
                <w:lang w:val="ru-RU"/>
              </w:rPr>
            </w:pPr>
            <w:r w:rsidRPr="00710AF9">
              <w:rPr>
                <w:sz w:val="22"/>
                <w:szCs w:val="22"/>
                <w:lang w:val="ru-RU"/>
              </w:rPr>
              <w:t>СОГЛАСОВАНО</w:t>
            </w:r>
          </w:p>
          <w:p w:rsidR="00892AF3" w:rsidRPr="00710AF9" w:rsidRDefault="00710AF9">
            <w:pPr>
              <w:spacing w:after="28"/>
              <w:rPr>
                <w:lang w:val="ru-RU"/>
              </w:rPr>
            </w:pPr>
            <w:r w:rsidRPr="00710AF9">
              <w:rPr>
                <w:sz w:val="22"/>
                <w:szCs w:val="22"/>
                <w:lang w:val="ru-RU"/>
              </w:rPr>
              <w:t>Председатель</w:t>
            </w:r>
            <w:r w:rsidRPr="00710AF9">
              <w:rPr>
                <w:lang w:val="ru-RU"/>
              </w:rPr>
              <w:br/>
            </w:r>
            <w:r w:rsidRPr="00710AF9">
              <w:rPr>
                <w:sz w:val="22"/>
                <w:szCs w:val="22"/>
                <w:lang w:val="ru-RU"/>
              </w:rPr>
              <w:t>Гомельского областного</w:t>
            </w:r>
            <w:r w:rsidRPr="00710AF9">
              <w:rPr>
                <w:lang w:val="ru-RU"/>
              </w:rPr>
              <w:br/>
            </w:r>
            <w:r w:rsidRPr="00710AF9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:rsidR="00892AF3" w:rsidRDefault="00710AF9">
            <w:pPr>
              <w:spacing w:after="60"/>
              <w:ind w:firstLine="1021"/>
              <w:jc w:val="both"/>
            </w:pPr>
            <w:proofErr w:type="spellStart"/>
            <w:r>
              <w:rPr>
                <w:sz w:val="22"/>
                <w:szCs w:val="22"/>
              </w:rPr>
              <w:t>В.А.Дворник</w:t>
            </w:r>
            <w:proofErr w:type="spellEnd"/>
          </w:p>
          <w:p w:rsidR="00892AF3" w:rsidRDefault="00710AF9">
            <w:pPr>
              <w:spacing w:after="60"/>
              <w:jc w:val="both"/>
            </w:pPr>
            <w:r>
              <w:rPr>
                <w:sz w:val="22"/>
                <w:szCs w:val="22"/>
              </w:rPr>
              <w:t>13.04.2018 </w:t>
            </w:r>
          </w:p>
        </w:tc>
        <w:tc>
          <w:tcPr>
            <w:tcW w:w="3182" w:type="pct"/>
            <w:vMerge w:val="restart"/>
          </w:tcPr>
          <w:p w:rsidR="00892AF3" w:rsidRPr="00710AF9" w:rsidRDefault="00710AF9">
            <w:pPr>
              <w:spacing w:after="28"/>
              <w:rPr>
                <w:lang w:val="ru-RU"/>
              </w:rPr>
            </w:pPr>
            <w:r w:rsidRPr="00710AF9">
              <w:rPr>
                <w:sz w:val="22"/>
                <w:szCs w:val="22"/>
                <w:lang w:val="ru-RU"/>
              </w:rPr>
              <w:t>СОГЛАСОВАНО</w:t>
            </w:r>
          </w:p>
          <w:p w:rsidR="00892AF3" w:rsidRPr="00710AF9" w:rsidRDefault="00710AF9">
            <w:pPr>
              <w:spacing w:after="28"/>
              <w:rPr>
                <w:lang w:val="ru-RU"/>
              </w:rPr>
            </w:pPr>
            <w:r w:rsidRPr="00710AF9">
              <w:rPr>
                <w:sz w:val="22"/>
                <w:szCs w:val="22"/>
                <w:lang w:val="ru-RU"/>
              </w:rPr>
              <w:t>Председатель</w:t>
            </w:r>
            <w:r w:rsidRPr="00710AF9">
              <w:rPr>
                <w:lang w:val="ru-RU"/>
              </w:rPr>
              <w:br/>
            </w:r>
            <w:r w:rsidRPr="00710AF9">
              <w:rPr>
                <w:sz w:val="22"/>
                <w:szCs w:val="22"/>
                <w:lang w:val="ru-RU"/>
              </w:rPr>
              <w:t>Гродненского областного</w:t>
            </w:r>
            <w:r w:rsidRPr="00710AF9">
              <w:rPr>
                <w:lang w:val="ru-RU"/>
              </w:rPr>
              <w:br/>
            </w:r>
            <w:r w:rsidRPr="00710AF9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:rsidR="00892AF3" w:rsidRDefault="00710AF9">
            <w:pPr>
              <w:spacing w:after="60"/>
              <w:ind w:firstLine="1021"/>
              <w:jc w:val="both"/>
            </w:pPr>
            <w:proofErr w:type="spellStart"/>
            <w:r>
              <w:rPr>
                <w:sz w:val="22"/>
                <w:szCs w:val="22"/>
              </w:rPr>
              <w:t>В.В.Кравцов</w:t>
            </w:r>
            <w:proofErr w:type="spellEnd"/>
          </w:p>
          <w:p w:rsidR="00892AF3" w:rsidRDefault="00710AF9">
            <w:pPr>
              <w:spacing w:after="60"/>
              <w:jc w:val="both"/>
            </w:pPr>
            <w:r>
              <w:rPr>
                <w:sz w:val="22"/>
                <w:szCs w:val="22"/>
              </w:rPr>
              <w:t>11.04.2018</w:t>
            </w:r>
          </w:p>
        </w:tc>
      </w:tr>
      <w:tr w:rsidR="00892AF3">
        <w:trPr>
          <w:trHeight w:val="326"/>
          <w:tblCellSpacing w:w="0" w:type="dxa"/>
        </w:trPr>
        <w:tc>
          <w:tcPr>
            <w:tcW w:w="1818" w:type="pct"/>
            <w:vMerge w:val="restart"/>
          </w:tcPr>
          <w:p w:rsidR="00892AF3" w:rsidRDefault="00710AF9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182" w:type="pct"/>
            <w:vMerge w:val="restart"/>
          </w:tcPr>
          <w:p w:rsidR="00892AF3" w:rsidRDefault="00710AF9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892AF3">
        <w:trPr>
          <w:trHeight w:val="358"/>
          <w:tblCellSpacing w:w="0" w:type="dxa"/>
        </w:trPr>
        <w:tc>
          <w:tcPr>
            <w:tcW w:w="1818" w:type="pct"/>
            <w:vMerge w:val="restart"/>
          </w:tcPr>
          <w:p w:rsidR="00892AF3" w:rsidRPr="00710AF9" w:rsidRDefault="00710AF9">
            <w:pPr>
              <w:spacing w:after="28"/>
              <w:rPr>
                <w:lang w:val="ru-RU"/>
              </w:rPr>
            </w:pPr>
            <w:r w:rsidRPr="00710AF9">
              <w:rPr>
                <w:sz w:val="22"/>
                <w:szCs w:val="22"/>
                <w:lang w:val="ru-RU"/>
              </w:rPr>
              <w:t>СОГЛАСОВАНО</w:t>
            </w:r>
          </w:p>
          <w:p w:rsidR="00892AF3" w:rsidRPr="00710AF9" w:rsidRDefault="00710AF9">
            <w:pPr>
              <w:spacing w:after="28"/>
              <w:rPr>
                <w:lang w:val="ru-RU"/>
              </w:rPr>
            </w:pPr>
            <w:r w:rsidRPr="00710AF9">
              <w:rPr>
                <w:sz w:val="22"/>
                <w:szCs w:val="22"/>
                <w:lang w:val="ru-RU"/>
              </w:rPr>
              <w:t>Председатель</w:t>
            </w:r>
            <w:r w:rsidRPr="00710AF9">
              <w:rPr>
                <w:lang w:val="ru-RU"/>
              </w:rPr>
              <w:br/>
            </w:r>
            <w:r w:rsidRPr="00710AF9">
              <w:rPr>
                <w:sz w:val="22"/>
                <w:szCs w:val="22"/>
                <w:lang w:val="ru-RU"/>
              </w:rPr>
              <w:t>Минского областного</w:t>
            </w:r>
            <w:r w:rsidRPr="00710AF9">
              <w:rPr>
                <w:lang w:val="ru-RU"/>
              </w:rPr>
              <w:br/>
            </w:r>
            <w:r w:rsidRPr="00710AF9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:rsidR="00892AF3" w:rsidRDefault="00710AF9">
            <w:pPr>
              <w:spacing w:after="60"/>
              <w:ind w:firstLine="1021"/>
              <w:jc w:val="both"/>
            </w:pPr>
            <w:proofErr w:type="spellStart"/>
            <w:r>
              <w:rPr>
                <w:sz w:val="22"/>
                <w:szCs w:val="22"/>
              </w:rPr>
              <w:t>А.М.Исаченко</w:t>
            </w:r>
            <w:proofErr w:type="spellEnd"/>
          </w:p>
          <w:p w:rsidR="00892AF3" w:rsidRDefault="00710AF9">
            <w:pPr>
              <w:spacing w:after="60"/>
              <w:jc w:val="both"/>
            </w:pPr>
            <w:r>
              <w:rPr>
                <w:sz w:val="22"/>
                <w:szCs w:val="22"/>
              </w:rPr>
              <w:t>12.04.2018 </w:t>
            </w:r>
          </w:p>
        </w:tc>
        <w:tc>
          <w:tcPr>
            <w:tcW w:w="3182" w:type="pct"/>
            <w:vMerge w:val="restart"/>
          </w:tcPr>
          <w:p w:rsidR="00892AF3" w:rsidRPr="00710AF9" w:rsidRDefault="00710AF9">
            <w:pPr>
              <w:spacing w:after="28"/>
              <w:rPr>
                <w:lang w:val="ru-RU"/>
              </w:rPr>
            </w:pPr>
            <w:r w:rsidRPr="00710AF9">
              <w:rPr>
                <w:sz w:val="22"/>
                <w:szCs w:val="22"/>
                <w:lang w:val="ru-RU"/>
              </w:rPr>
              <w:t>СОГЛАСОВАНО</w:t>
            </w:r>
          </w:p>
          <w:p w:rsidR="00892AF3" w:rsidRPr="00710AF9" w:rsidRDefault="00710AF9">
            <w:pPr>
              <w:spacing w:after="28"/>
              <w:rPr>
                <w:lang w:val="ru-RU"/>
              </w:rPr>
            </w:pPr>
            <w:r w:rsidRPr="00710AF9">
              <w:rPr>
                <w:sz w:val="22"/>
                <w:szCs w:val="22"/>
                <w:lang w:val="ru-RU"/>
              </w:rPr>
              <w:t>Председатель</w:t>
            </w:r>
            <w:r w:rsidRPr="00710AF9">
              <w:rPr>
                <w:lang w:val="ru-RU"/>
              </w:rPr>
              <w:br/>
            </w:r>
            <w:r w:rsidRPr="00710AF9">
              <w:rPr>
                <w:sz w:val="22"/>
                <w:szCs w:val="22"/>
                <w:lang w:val="ru-RU"/>
              </w:rPr>
              <w:t>Могилевского областного</w:t>
            </w:r>
            <w:r w:rsidRPr="00710AF9">
              <w:rPr>
                <w:lang w:val="ru-RU"/>
              </w:rPr>
              <w:br/>
            </w:r>
            <w:r w:rsidRPr="00710AF9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:rsidR="00892AF3" w:rsidRDefault="00710AF9">
            <w:pPr>
              <w:spacing w:after="60"/>
              <w:ind w:firstLine="1021"/>
              <w:jc w:val="both"/>
            </w:pPr>
            <w:proofErr w:type="spellStart"/>
            <w:r>
              <w:rPr>
                <w:sz w:val="22"/>
                <w:szCs w:val="22"/>
              </w:rPr>
              <w:t>В.В.Доманевский</w:t>
            </w:r>
            <w:proofErr w:type="spellEnd"/>
          </w:p>
          <w:p w:rsidR="00892AF3" w:rsidRDefault="00710AF9">
            <w:pPr>
              <w:spacing w:after="60"/>
              <w:jc w:val="both"/>
            </w:pPr>
            <w:r>
              <w:rPr>
                <w:sz w:val="22"/>
                <w:szCs w:val="22"/>
              </w:rPr>
              <w:t>10.04.2018 </w:t>
            </w:r>
          </w:p>
        </w:tc>
      </w:tr>
    </w:tbl>
    <w:p w:rsidR="00892AF3" w:rsidRDefault="00710AF9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7"/>
        <w:gridCol w:w="3212"/>
      </w:tblGrid>
      <w:tr w:rsidR="00892AF3" w:rsidRPr="00976824">
        <w:trPr>
          <w:trHeight w:val="358"/>
          <w:tblCellSpacing w:w="0" w:type="dxa"/>
        </w:trPr>
        <w:tc>
          <w:tcPr>
            <w:tcW w:w="3334" w:type="pct"/>
            <w:vMerge w:val="restart"/>
          </w:tcPr>
          <w:p w:rsidR="00892AF3" w:rsidRDefault="00710AF9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6" w:type="pct"/>
            <w:vMerge w:val="restart"/>
          </w:tcPr>
          <w:p w:rsidR="00892AF3" w:rsidRPr="00710AF9" w:rsidRDefault="00710AF9">
            <w:pPr>
              <w:spacing w:after="120"/>
              <w:rPr>
                <w:lang w:val="ru-RU"/>
              </w:rPr>
            </w:pPr>
            <w:r w:rsidRPr="00710AF9">
              <w:rPr>
                <w:sz w:val="22"/>
                <w:szCs w:val="22"/>
                <w:lang w:val="ru-RU"/>
              </w:rPr>
              <w:t>УТВЕРЖДЕНО</w:t>
            </w:r>
          </w:p>
          <w:p w:rsidR="00892AF3" w:rsidRPr="00710AF9" w:rsidRDefault="00710AF9">
            <w:pPr>
              <w:spacing w:after="60"/>
              <w:rPr>
                <w:lang w:val="ru-RU"/>
              </w:rPr>
            </w:pPr>
            <w:r w:rsidRPr="00710AF9">
              <w:rPr>
                <w:sz w:val="22"/>
                <w:szCs w:val="22"/>
                <w:lang w:val="ru-RU"/>
              </w:rPr>
              <w:t>Постановление</w:t>
            </w:r>
          </w:p>
          <w:p w:rsidR="00892AF3" w:rsidRPr="00710AF9" w:rsidRDefault="00710AF9">
            <w:pPr>
              <w:spacing w:after="60"/>
              <w:rPr>
                <w:lang w:val="ru-RU"/>
              </w:rPr>
            </w:pPr>
            <w:r w:rsidRPr="00710AF9">
              <w:rPr>
                <w:sz w:val="22"/>
                <w:szCs w:val="22"/>
                <w:lang w:val="ru-RU"/>
              </w:rPr>
              <w:t>Министерства здравоохранения</w:t>
            </w:r>
            <w:r w:rsidRPr="00710AF9">
              <w:rPr>
                <w:lang w:val="ru-RU"/>
              </w:rPr>
              <w:br/>
            </w:r>
            <w:r w:rsidRPr="00710AF9">
              <w:rPr>
                <w:sz w:val="22"/>
                <w:szCs w:val="22"/>
                <w:lang w:val="ru-RU"/>
              </w:rPr>
              <w:t>Республики Беларусь,</w:t>
            </w:r>
            <w:r w:rsidRPr="00710AF9">
              <w:rPr>
                <w:lang w:val="ru-RU"/>
              </w:rPr>
              <w:br/>
            </w:r>
            <w:r w:rsidRPr="00710AF9">
              <w:rPr>
                <w:sz w:val="22"/>
                <w:szCs w:val="22"/>
                <w:lang w:val="ru-RU"/>
              </w:rPr>
              <w:t>Министерства образования</w:t>
            </w:r>
            <w:r w:rsidRPr="00710AF9">
              <w:rPr>
                <w:lang w:val="ru-RU"/>
              </w:rPr>
              <w:br/>
            </w:r>
            <w:r w:rsidRPr="00710AF9">
              <w:rPr>
                <w:sz w:val="22"/>
                <w:szCs w:val="22"/>
                <w:lang w:val="ru-RU"/>
              </w:rPr>
              <w:t>Республики Беларусь и</w:t>
            </w:r>
            <w:r w:rsidRPr="00710AF9">
              <w:rPr>
                <w:lang w:val="ru-RU"/>
              </w:rPr>
              <w:br/>
            </w:r>
            <w:r w:rsidRPr="00710AF9">
              <w:rPr>
                <w:sz w:val="22"/>
                <w:szCs w:val="22"/>
                <w:lang w:val="ru-RU"/>
              </w:rPr>
              <w:t>Министерства внутренних дел</w:t>
            </w:r>
            <w:r w:rsidRPr="00710AF9">
              <w:rPr>
                <w:lang w:val="ru-RU"/>
              </w:rPr>
              <w:br/>
            </w:r>
            <w:r w:rsidRPr="00710AF9">
              <w:rPr>
                <w:sz w:val="22"/>
                <w:szCs w:val="22"/>
                <w:lang w:val="ru-RU"/>
              </w:rPr>
              <w:t>Республики Беларусь</w:t>
            </w:r>
            <w:r w:rsidRPr="00710AF9">
              <w:rPr>
                <w:lang w:val="ru-RU"/>
              </w:rPr>
              <w:br/>
            </w:r>
            <w:r w:rsidRPr="00710AF9">
              <w:rPr>
                <w:sz w:val="22"/>
                <w:szCs w:val="22"/>
                <w:lang w:val="ru-RU"/>
              </w:rPr>
              <w:t>15.01.2019 №</w:t>
            </w:r>
            <w:r>
              <w:rPr>
                <w:sz w:val="22"/>
                <w:szCs w:val="22"/>
              </w:rPr>
              <w:t> </w:t>
            </w:r>
            <w:r w:rsidRPr="00710AF9">
              <w:rPr>
                <w:sz w:val="22"/>
                <w:szCs w:val="22"/>
                <w:lang w:val="ru-RU"/>
              </w:rPr>
              <w:t>7/5/13</w:t>
            </w:r>
          </w:p>
        </w:tc>
      </w:tr>
    </w:tbl>
    <w:p w:rsidR="00892AF3" w:rsidRPr="00710AF9" w:rsidRDefault="00710AF9">
      <w:pPr>
        <w:spacing w:before="240" w:after="240"/>
        <w:rPr>
          <w:lang w:val="ru-RU"/>
        </w:rPr>
      </w:pPr>
      <w:r w:rsidRPr="00710AF9">
        <w:rPr>
          <w:b/>
          <w:bCs/>
          <w:lang w:val="ru-RU"/>
        </w:rPr>
        <w:t>ИНСТРУКЦИЯ</w:t>
      </w:r>
      <w:r w:rsidRPr="00710AF9">
        <w:rPr>
          <w:lang w:val="ru-RU"/>
        </w:rPr>
        <w:br/>
      </w:r>
      <w:r w:rsidRPr="00710AF9">
        <w:rPr>
          <w:b/>
          <w:bCs/>
          <w:lang w:val="ru-RU"/>
        </w:rPr>
        <w:t>о порядке 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</w:t>
      </w:r>
    </w:p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 w:rsidRPr="00710AF9">
        <w:rPr>
          <w:lang w:val="ru-RU"/>
        </w:rPr>
        <w:t>1.</w:t>
      </w:r>
      <w:r>
        <w:t> </w:t>
      </w:r>
      <w:r w:rsidRPr="00710AF9">
        <w:rPr>
          <w:lang w:val="ru-RU"/>
        </w:rPr>
        <w:t>Настоящая Инструкция определяет порядок 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несовершеннолетних.</w:t>
      </w:r>
    </w:p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 w:rsidRPr="00710AF9">
        <w:rPr>
          <w:lang w:val="ru-RU"/>
        </w:rPr>
        <w:t>2.</w:t>
      </w:r>
      <w:r>
        <w:t> </w:t>
      </w:r>
      <w:r w:rsidRPr="00710AF9">
        <w:rPr>
          <w:lang w:val="ru-RU"/>
        </w:rPr>
        <w:t>Для целей настоящей Инструкции используются основные термины и</w:t>
      </w:r>
      <w:r>
        <w:t> </w:t>
      </w:r>
      <w:r w:rsidRPr="00710AF9">
        <w:rPr>
          <w:lang w:val="ru-RU"/>
        </w:rPr>
        <w:t>их определения в</w:t>
      </w:r>
      <w:r>
        <w:t> </w:t>
      </w:r>
      <w:r w:rsidRPr="00710AF9">
        <w:rPr>
          <w:lang w:val="ru-RU"/>
        </w:rPr>
        <w:t>значениях, установленных Кодексом Республики Беларусь об</w:t>
      </w:r>
      <w:r>
        <w:t> </w:t>
      </w:r>
      <w:r w:rsidRPr="00710AF9">
        <w:rPr>
          <w:lang w:val="ru-RU"/>
        </w:rPr>
        <w:t>образовании, Законом Республики Беларусь от 18</w:t>
      </w:r>
      <w:r>
        <w:t> </w:t>
      </w:r>
      <w:r w:rsidRPr="00710AF9">
        <w:rPr>
          <w:lang w:val="ru-RU"/>
        </w:rPr>
        <w:t>июня 1993</w:t>
      </w:r>
      <w:r>
        <w:t> </w:t>
      </w:r>
      <w:r w:rsidRPr="00710AF9">
        <w:rPr>
          <w:lang w:val="ru-RU"/>
        </w:rPr>
        <w:t>г. №</w:t>
      </w:r>
      <w:r>
        <w:t> </w:t>
      </w:r>
      <w:r w:rsidRPr="00710AF9">
        <w:rPr>
          <w:lang w:val="ru-RU"/>
        </w:rPr>
        <w:t>2435-</w:t>
      </w:r>
      <w:r>
        <w:t>XII</w:t>
      </w:r>
      <w:r w:rsidRPr="00710AF9">
        <w:rPr>
          <w:lang w:val="ru-RU"/>
        </w:rPr>
        <w:t xml:space="preserve"> «О</w:t>
      </w:r>
      <w:r>
        <w:t> </w:t>
      </w:r>
      <w:r w:rsidRPr="00710AF9">
        <w:rPr>
          <w:lang w:val="ru-RU"/>
        </w:rPr>
        <w:t>здравоохранении», Законом Республики Беларусь от</w:t>
      </w:r>
      <w:r>
        <w:t> </w:t>
      </w:r>
      <w:r w:rsidRPr="00710AF9">
        <w:rPr>
          <w:lang w:val="ru-RU"/>
        </w:rPr>
        <w:t>1</w:t>
      </w:r>
      <w:r>
        <w:t> </w:t>
      </w:r>
      <w:r w:rsidRPr="00710AF9">
        <w:rPr>
          <w:lang w:val="ru-RU"/>
        </w:rPr>
        <w:t>июля 2010</w:t>
      </w:r>
      <w:r>
        <w:t> </w:t>
      </w:r>
      <w:r w:rsidRPr="00710AF9">
        <w:rPr>
          <w:lang w:val="ru-RU"/>
        </w:rPr>
        <w:t>г. №</w:t>
      </w:r>
      <w:r>
        <w:t> </w:t>
      </w:r>
      <w:r w:rsidRPr="00710AF9">
        <w:rPr>
          <w:lang w:val="ru-RU"/>
        </w:rPr>
        <w:t>153-З «Об</w:t>
      </w:r>
      <w:r>
        <w:t> </w:t>
      </w:r>
      <w:r w:rsidRPr="00710AF9">
        <w:rPr>
          <w:lang w:val="ru-RU"/>
        </w:rPr>
        <w:t xml:space="preserve">оказании психологической помощи», </w:t>
      </w:r>
      <w:r w:rsidRPr="00710AF9">
        <w:rPr>
          <w:lang w:val="ru-RU"/>
        </w:rPr>
        <w:lastRenderedPageBreak/>
        <w:t>Законом Республики Беларусь от</w:t>
      </w:r>
      <w:r>
        <w:t> </w:t>
      </w:r>
      <w:r w:rsidRPr="00710AF9">
        <w:rPr>
          <w:lang w:val="ru-RU"/>
        </w:rPr>
        <w:t>7</w:t>
      </w:r>
      <w:r>
        <w:t> </w:t>
      </w:r>
      <w:r w:rsidRPr="00710AF9">
        <w:rPr>
          <w:lang w:val="ru-RU"/>
        </w:rPr>
        <w:t>января 2012</w:t>
      </w:r>
      <w:r>
        <w:t> </w:t>
      </w:r>
      <w:r w:rsidRPr="00710AF9">
        <w:rPr>
          <w:lang w:val="ru-RU"/>
        </w:rPr>
        <w:t>г. №</w:t>
      </w:r>
      <w:r>
        <w:t> </w:t>
      </w:r>
      <w:r w:rsidRPr="00710AF9">
        <w:rPr>
          <w:lang w:val="ru-RU"/>
        </w:rPr>
        <w:t>349-З «Об</w:t>
      </w:r>
      <w:r>
        <w:t> </w:t>
      </w:r>
      <w:r w:rsidRPr="00710AF9">
        <w:rPr>
          <w:lang w:val="ru-RU"/>
        </w:rPr>
        <w:t>оказании психиатрической помощи», Законом Республики Беларусь от</w:t>
      </w:r>
      <w:r>
        <w:t> </w:t>
      </w:r>
      <w:r w:rsidRPr="00710AF9">
        <w:rPr>
          <w:lang w:val="ru-RU"/>
        </w:rPr>
        <w:t>31</w:t>
      </w:r>
      <w:r>
        <w:t> </w:t>
      </w:r>
      <w:r w:rsidRPr="00710AF9">
        <w:rPr>
          <w:lang w:val="ru-RU"/>
        </w:rPr>
        <w:t>мая 2003</w:t>
      </w:r>
      <w:r>
        <w:t> </w:t>
      </w:r>
      <w:r w:rsidRPr="00710AF9">
        <w:rPr>
          <w:lang w:val="ru-RU"/>
        </w:rPr>
        <w:t>г. №</w:t>
      </w:r>
      <w:r>
        <w:t> </w:t>
      </w:r>
      <w:r w:rsidRPr="00710AF9">
        <w:rPr>
          <w:lang w:val="ru-RU"/>
        </w:rPr>
        <w:t>200-З «Об</w:t>
      </w:r>
      <w:r>
        <w:t> </w:t>
      </w:r>
      <w:r w:rsidRPr="00710AF9">
        <w:rPr>
          <w:lang w:val="ru-RU"/>
        </w:rPr>
        <w:t>основах системы профилактики безнадзорности и</w:t>
      </w:r>
      <w:r>
        <w:t> </w:t>
      </w:r>
      <w:r w:rsidRPr="00710AF9">
        <w:rPr>
          <w:lang w:val="ru-RU"/>
        </w:rPr>
        <w:t>правонарушений несовершеннолетних», а</w:t>
      </w:r>
      <w:r>
        <w:t> </w:t>
      </w:r>
      <w:r w:rsidRPr="00710AF9">
        <w:rPr>
          <w:lang w:val="ru-RU"/>
        </w:rPr>
        <w:t>также следующие термины и</w:t>
      </w:r>
      <w:r>
        <w:t> </w:t>
      </w:r>
      <w:r w:rsidRPr="00710AF9">
        <w:rPr>
          <w:lang w:val="ru-RU"/>
        </w:rPr>
        <w:t>их определения:</w:t>
      </w:r>
    </w:p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 w:rsidRPr="00710AF9">
        <w:rPr>
          <w:lang w:val="ru-RU"/>
        </w:rPr>
        <w:t xml:space="preserve">попытка суицида (попытка самоубийства, </w:t>
      </w:r>
      <w:proofErr w:type="spellStart"/>
      <w:r w:rsidRPr="00710AF9">
        <w:rPr>
          <w:lang w:val="ru-RU"/>
        </w:rPr>
        <w:t>парасуицид</w:t>
      </w:r>
      <w:proofErr w:type="spellEnd"/>
      <w:r w:rsidRPr="00710AF9">
        <w:rPr>
          <w:lang w:val="ru-RU"/>
        </w:rPr>
        <w:t>)</w:t>
      </w:r>
      <w:r>
        <w:t> </w:t>
      </w:r>
      <w:r w:rsidRPr="00710AF9">
        <w:rPr>
          <w:lang w:val="ru-RU"/>
        </w:rPr>
        <w:t>– попытка лишения себя жизни, которая не</w:t>
      </w:r>
      <w:r>
        <w:t> </w:t>
      </w:r>
      <w:r w:rsidRPr="00710AF9">
        <w:rPr>
          <w:lang w:val="ru-RU"/>
        </w:rPr>
        <w:t>привела к</w:t>
      </w:r>
      <w:r>
        <w:t> </w:t>
      </w:r>
      <w:r w:rsidRPr="00710AF9">
        <w:rPr>
          <w:lang w:val="ru-RU"/>
        </w:rPr>
        <w:t>смерти;</w:t>
      </w:r>
    </w:p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 w:rsidRPr="00710AF9">
        <w:rPr>
          <w:lang w:val="ru-RU"/>
        </w:rPr>
        <w:t>самоповреждение</w:t>
      </w:r>
      <w:r>
        <w:t> </w:t>
      </w:r>
      <w:r w:rsidRPr="00710AF9">
        <w:rPr>
          <w:lang w:val="ru-RU"/>
        </w:rPr>
        <w:t xml:space="preserve">– преднамеренное действие или бездействие, способствующее </w:t>
      </w:r>
      <w:proofErr w:type="spellStart"/>
      <w:r w:rsidRPr="00710AF9">
        <w:rPr>
          <w:lang w:val="ru-RU"/>
        </w:rPr>
        <w:t>самотравмированию</w:t>
      </w:r>
      <w:proofErr w:type="spellEnd"/>
      <w:r w:rsidRPr="00710AF9">
        <w:rPr>
          <w:lang w:val="ru-RU"/>
        </w:rPr>
        <w:t>, самоотравлению или другим способам повреждения своего организма;</w:t>
      </w:r>
    </w:p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 w:rsidRPr="00710AF9">
        <w:rPr>
          <w:lang w:val="ru-RU"/>
        </w:rPr>
        <w:t>суицид (самоубийство)</w:t>
      </w:r>
      <w:r>
        <w:t> </w:t>
      </w:r>
      <w:r w:rsidRPr="00710AF9">
        <w:rPr>
          <w:lang w:val="ru-RU"/>
        </w:rPr>
        <w:t>– намеренное, осознанное и</w:t>
      </w:r>
      <w:r>
        <w:t> </w:t>
      </w:r>
      <w:r w:rsidRPr="00710AF9">
        <w:rPr>
          <w:lang w:val="ru-RU"/>
        </w:rPr>
        <w:t>быстрое лишение себя жизни, приведшее к</w:t>
      </w:r>
      <w:r>
        <w:t> </w:t>
      </w:r>
      <w:r w:rsidRPr="00710AF9">
        <w:rPr>
          <w:lang w:val="ru-RU"/>
        </w:rPr>
        <w:t>смерти;</w:t>
      </w:r>
    </w:p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 w:rsidRPr="00710AF9">
        <w:rPr>
          <w:lang w:val="ru-RU"/>
        </w:rPr>
        <w:t>факторы риска суицидальных действий у</w:t>
      </w:r>
      <w:r>
        <w:t> </w:t>
      </w:r>
      <w:r w:rsidRPr="00710AF9">
        <w:rPr>
          <w:lang w:val="ru-RU"/>
        </w:rPr>
        <w:t>несовершеннолетнего</w:t>
      </w:r>
      <w:r>
        <w:t> </w:t>
      </w:r>
      <w:r w:rsidRPr="00710AF9">
        <w:rPr>
          <w:lang w:val="ru-RU"/>
        </w:rPr>
        <w:t>– внешние или внутренние условия, обстоятельства, провоцирующие несовершеннолетнего совершить осознанные преднамеренные действия, направленные на</w:t>
      </w:r>
      <w:r>
        <w:t> </w:t>
      </w:r>
      <w:r w:rsidRPr="00710AF9">
        <w:rPr>
          <w:lang w:val="ru-RU"/>
        </w:rPr>
        <w:t>добровольное лишение себя жизни.</w:t>
      </w:r>
    </w:p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 w:rsidRPr="00710AF9">
        <w:rPr>
          <w:lang w:val="ru-RU"/>
        </w:rPr>
        <w:t>3.</w:t>
      </w:r>
      <w:r>
        <w:t> </w:t>
      </w:r>
      <w:r w:rsidRPr="00710AF9">
        <w:rPr>
          <w:lang w:val="ru-RU"/>
        </w:rPr>
        <w:t>К факторам риска суицидальных действий у</w:t>
      </w:r>
      <w:r>
        <w:t> </w:t>
      </w:r>
      <w:r w:rsidRPr="00710AF9">
        <w:rPr>
          <w:lang w:val="ru-RU"/>
        </w:rPr>
        <w:t>несовершеннолетнего следует относить:</w:t>
      </w:r>
    </w:p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 w:rsidRPr="00710AF9">
        <w:rPr>
          <w:lang w:val="ru-RU"/>
        </w:rPr>
        <w:t>сведения о</w:t>
      </w:r>
      <w:r>
        <w:t> </w:t>
      </w:r>
      <w:r w:rsidRPr="00710AF9">
        <w:rPr>
          <w:lang w:val="ru-RU"/>
        </w:rPr>
        <w:t>совершении попытки суицида;</w:t>
      </w:r>
    </w:p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 w:rsidRPr="00710AF9">
        <w:rPr>
          <w:lang w:val="ru-RU"/>
        </w:rPr>
        <w:t>впервые выявленное самоповреждение;</w:t>
      </w:r>
    </w:p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 w:rsidRPr="00710AF9">
        <w:rPr>
          <w:lang w:val="ru-RU"/>
        </w:rPr>
        <w:t>выявленная попытка суицида;</w:t>
      </w:r>
    </w:p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 w:rsidRPr="00710AF9">
        <w:rPr>
          <w:lang w:val="ru-RU"/>
        </w:rPr>
        <w:t>угроза совершить суицид;</w:t>
      </w:r>
    </w:p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 w:rsidRPr="00710AF9">
        <w:rPr>
          <w:lang w:val="ru-RU"/>
        </w:rPr>
        <w:t>намерение совершить суицид;</w:t>
      </w:r>
    </w:p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 w:rsidRPr="00710AF9">
        <w:rPr>
          <w:lang w:val="ru-RU"/>
        </w:rPr>
        <w:t>высказывание о</w:t>
      </w:r>
      <w:r>
        <w:t> </w:t>
      </w:r>
      <w:r w:rsidRPr="00710AF9">
        <w:rPr>
          <w:lang w:val="ru-RU"/>
        </w:rPr>
        <w:t>намерении совершить суицид.</w:t>
      </w:r>
    </w:p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 w:rsidRPr="00710AF9">
        <w:rPr>
          <w:lang w:val="ru-RU"/>
        </w:rPr>
        <w:t>4.</w:t>
      </w:r>
      <w:r>
        <w:t> </w:t>
      </w:r>
      <w:r w:rsidRPr="00710AF9">
        <w:rPr>
          <w:lang w:val="ru-RU"/>
        </w:rPr>
        <w:t>Выявление факторов риска суицидальных действий у несовершеннолетнего осуществляется в пределах компетенции педагогическими работниками учреждений образования (далее</w:t>
      </w:r>
      <w:r>
        <w:t> </w:t>
      </w:r>
      <w:r w:rsidRPr="00710AF9">
        <w:rPr>
          <w:lang w:val="ru-RU"/>
        </w:rPr>
        <w:t>– педагогические работники), медицинскими работниками и психологами организаций здравоохранения (далее</w:t>
      </w:r>
      <w:r>
        <w:t> </w:t>
      </w:r>
      <w:r w:rsidRPr="00710AF9">
        <w:rPr>
          <w:lang w:val="ru-RU"/>
        </w:rPr>
        <w:t>– работники организаций здравоохранения) и сотрудниками органов внутренних дел (далее, если не указано иное,</w:t>
      </w:r>
      <w:r>
        <w:t> </w:t>
      </w:r>
      <w:r w:rsidRPr="00710AF9">
        <w:rPr>
          <w:lang w:val="ru-RU"/>
        </w:rPr>
        <w:t>– субъекты профилактики).</w:t>
      </w:r>
    </w:p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 w:rsidRPr="00710AF9">
        <w:rPr>
          <w:lang w:val="ru-RU"/>
        </w:rPr>
        <w:t>5.</w:t>
      </w:r>
      <w:r>
        <w:t> </w:t>
      </w:r>
      <w:r w:rsidRPr="00710AF9">
        <w:rPr>
          <w:lang w:val="ru-RU"/>
        </w:rPr>
        <w:t>Работники организаций здравоохранения осуществляют выявление факторов риска суицидальных действий у несовершеннолетнего при посещении несовершеннолетним и его законным представителем учреждений здравоохранения.</w:t>
      </w:r>
    </w:p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 w:rsidRPr="00710AF9">
        <w:rPr>
          <w:lang w:val="ru-RU"/>
        </w:rPr>
        <w:t>6.</w:t>
      </w:r>
      <w:r>
        <w:t> </w:t>
      </w:r>
      <w:r w:rsidRPr="00710AF9">
        <w:rPr>
          <w:lang w:val="ru-RU"/>
        </w:rPr>
        <w:t>Педагогические работники осуществляют выявление факторов риска суицидальных действий у несовершеннолетних при осуществлении социально-педагогической поддержки обучающихся и оказании им психологической помощи.</w:t>
      </w:r>
    </w:p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 w:rsidRPr="00710AF9">
        <w:rPr>
          <w:lang w:val="ru-RU"/>
        </w:rPr>
        <w:t>7.</w:t>
      </w:r>
      <w:r>
        <w:t> </w:t>
      </w:r>
      <w:r w:rsidRPr="00710AF9">
        <w:rPr>
          <w:lang w:val="ru-RU"/>
        </w:rPr>
        <w:t>Сотрудники органов внутренних дел осуществляют выявление факторов риска суицидальных действий у несовершеннолетнего при совершении несовершеннолетним или в</w:t>
      </w:r>
      <w:r>
        <w:t> </w:t>
      </w:r>
      <w:r w:rsidRPr="00710AF9">
        <w:rPr>
          <w:lang w:val="ru-RU"/>
        </w:rPr>
        <w:t>отношении него противоправных действий и проведении с ним индивидуальной профилактической работы.</w:t>
      </w:r>
    </w:p>
    <w:p w:rsidR="00892AF3" w:rsidRPr="00710AF9" w:rsidRDefault="00710AF9">
      <w:pPr>
        <w:spacing w:after="60"/>
        <w:ind w:firstLine="566"/>
        <w:jc w:val="both"/>
        <w:rPr>
          <w:lang w:val="ru-RU"/>
        </w:rPr>
      </w:pPr>
      <w:r w:rsidRPr="00710AF9">
        <w:rPr>
          <w:lang w:val="ru-RU"/>
        </w:rPr>
        <w:t>8.</w:t>
      </w:r>
      <w:r>
        <w:t> </w:t>
      </w:r>
      <w:r w:rsidRPr="00710AF9">
        <w:rPr>
          <w:lang w:val="ru-RU"/>
        </w:rPr>
        <w:t xml:space="preserve">При выявлении факторов риска суицидальных действий </w:t>
      </w:r>
      <w:proofErr w:type="gramStart"/>
      <w:r w:rsidRPr="00710AF9">
        <w:rPr>
          <w:lang w:val="ru-RU"/>
        </w:rPr>
        <w:t>у несовершеннолетнего субъекты</w:t>
      </w:r>
      <w:proofErr w:type="gramEnd"/>
      <w:r w:rsidRPr="00710AF9">
        <w:rPr>
          <w:lang w:val="ru-RU"/>
        </w:rPr>
        <w:t xml:space="preserve"> профилактики в течение одного рабочего дня информируют законного представителя несовершеннолетнего о возможностях:</w:t>
      </w:r>
    </w:p>
    <w:p w:rsidR="00892AF3" w:rsidRPr="00976824" w:rsidRDefault="00710AF9">
      <w:pPr>
        <w:spacing w:after="60"/>
        <w:ind w:firstLine="566"/>
        <w:jc w:val="both"/>
        <w:rPr>
          <w:lang w:val="ru-RU"/>
        </w:rPr>
      </w:pPr>
      <w:r w:rsidRPr="00976824">
        <w:rPr>
          <w:lang w:val="ru-RU"/>
        </w:rPr>
        <w:t>получения психологической помощи и социально-педагогической поддержки в учреждении образования по месту обучения несовершеннолетнего;</w:t>
      </w:r>
    </w:p>
    <w:p w:rsidR="00892AF3" w:rsidRPr="00976824" w:rsidRDefault="00710AF9">
      <w:pPr>
        <w:spacing w:after="60"/>
        <w:ind w:firstLine="566"/>
        <w:jc w:val="both"/>
        <w:rPr>
          <w:lang w:val="ru-RU"/>
        </w:rPr>
      </w:pPr>
      <w:r w:rsidRPr="00976824">
        <w:rPr>
          <w:lang w:val="ru-RU"/>
        </w:rPr>
        <w:lastRenderedPageBreak/>
        <w:t>получения психиатрической, в</w:t>
      </w:r>
      <w:r>
        <w:t> </w:t>
      </w:r>
      <w:r w:rsidRPr="00976824">
        <w:rPr>
          <w:lang w:val="ru-RU"/>
        </w:rPr>
        <w:t>том числе наркологической, психотерапевтической, помощи в организации здравоохранения, оказывающей указанные виды помощи, по месту жительства (месту пребывания) несовершеннолетнего;</w:t>
      </w:r>
    </w:p>
    <w:p w:rsidR="00892AF3" w:rsidRPr="00976824" w:rsidRDefault="00710AF9">
      <w:pPr>
        <w:spacing w:after="60"/>
        <w:ind w:firstLine="566"/>
        <w:jc w:val="both"/>
        <w:rPr>
          <w:lang w:val="ru-RU"/>
        </w:rPr>
      </w:pPr>
      <w:r w:rsidRPr="00976824">
        <w:rPr>
          <w:lang w:val="ru-RU"/>
        </w:rPr>
        <w:t>ограничения доступа к информации глобальной компьютерной сети Интернет, которая может причинить вред здоровью и развитию детей, поставщиками интернет-услуг по запросу пользователей, а также путем установления на персональный компьютер программного обеспечения с функцией «родительского контроля».</w:t>
      </w:r>
    </w:p>
    <w:p w:rsidR="00892AF3" w:rsidRPr="00976824" w:rsidRDefault="00710AF9">
      <w:pPr>
        <w:spacing w:after="60"/>
        <w:ind w:firstLine="566"/>
        <w:jc w:val="both"/>
        <w:rPr>
          <w:lang w:val="ru-RU"/>
        </w:rPr>
      </w:pPr>
      <w:r w:rsidRPr="00976824">
        <w:rPr>
          <w:lang w:val="ru-RU"/>
        </w:rPr>
        <w:t>9.</w:t>
      </w:r>
      <w:r>
        <w:t> </w:t>
      </w:r>
      <w:r w:rsidRPr="00976824">
        <w:rPr>
          <w:lang w:val="ru-RU"/>
        </w:rPr>
        <w:t>Субъекты профилактики при выявлении факторов риска суицидальных действий у</w:t>
      </w:r>
      <w:r>
        <w:t> </w:t>
      </w:r>
      <w:r w:rsidRPr="00976824">
        <w:rPr>
          <w:lang w:val="ru-RU"/>
        </w:rPr>
        <w:t>несовершеннолетнего в</w:t>
      </w:r>
      <w:r>
        <w:t> </w:t>
      </w:r>
      <w:r w:rsidRPr="00976824">
        <w:rPr>
          <w:lang w:val="ru-RU"/>
        </w:rPr>
        <w:t>течение одного рабочего дня направляют информацию о</w:t>
      </w:r>
      <w:r>
        <w:t> </w:t>
      </w:r>
      <w:r w:rsidRPr="00976824">
        <w:rPr>
          <w:lang w:val="ru-RU"/>
        </w:rPr>
        <w:t>несовершеннолетнем с</w:t>
      </w:r>
      <w:r>
        <w:t> </w:t>
      </w:r>
      <w:r w:rsidRPr="00976824">
        <w:rPr>
          <w:lang w:val="ru-RU"/>
        </w:rPr>
        <w:t>письменного согласия законного представителя несовершеннолетнего, оформленного в</w:t>
      </w:r>
      <w:r>
        <w:t> </w:t>
      </w:r>
      <w:r w:rsidRPr="00976824">
        <w:rPr>
          <w:lang w:val="ru-RU"/>
        </w:rPr>
        <w:t>соответствии со</w:t>
      </w:r>
      <w:r>
        <w:t> </w:t>
      </w:r>
      <w:r w:rsidRPr="00976824">
        <w:rPr>
          <w:lang w:val="ru-RU"/>
        </w:rPr>
        <w:t>статьей</w:t>
      </w:r>
      <w:r>
        <w:t> </w:t>
      </w:r>
      <w:r w:rsidRPr="00976824">
        <w:rPr>
          <w:lang w:val="ru-RU"/>
        </w:rPr>
        <w:t>5 Закона Республики Беларусь от</w:t>
      </w:r>
      <w:r>
        <w:t> </w:t>
      </w:r>
      <w:r w:rsidRPr="00976824">
        <w:rPr>
          <w:lang w:val="ru-RU"/>
        </w:rPr>
        <w:t>7</w:t>
      </w:r>
      <w:r>
        <w:t> </w:t>
      </w:r>
      <w:r w:rsidRPr="00976824">
        <w:rPr>
          <w:lang w:val="ru-RU"/>
        </w:rPr>
        <w:t>мая 2021</w:t>
      </w:r>
      <w:r>
        <w:t> </w:t>
      </w:r>
      <w:r w:rsidRPr="00976824">
        <w:rPr>
          <w:lang w:val="ru-RU"/>
        </w:rPr>
        <w:t>г. №</w:t>
      </w:r>
      <w:r>
        <w:t> </w:t>
      </w:r>
      <w:r w:rsidRPr="00976824">
        <w:rPr>
          <w:lang w:val="ru-RU"/>
        </w:rPr>
        <w:t>99-З «О</w:t>
      </w:r>
      <w:r>
        <w:t> </w:t>
      </w:r>
      <w:r w:rsidRPr="00976824">
        <w:rPr>
          <w:lang w:val="ru-RU"/>
        </w:rPr>
        <w:t>защите персональных данных»:</w:t>
      </w:r>
    </w:p>
    <w:p w:rsidR="00892AF3" w:rsidRPr="00976824" w:rsidRDefault="00710AF9">
      <w:pPr>
        <w:spacing w:after="60"/>
        <w:ind w:firstLine="566"/>
        <w:jc w:val="both"/>
        <w:rPr>
          <w:lang w:val="ru-RU"/>
        </w:rPr>
      </w:pPr>
      <w:r w:rsidRPr="00976824">
        <w:rPr>
          <w:lang w:val="ru-RU"/>
        </w:rPr>
        <w:t>в отделы образования городских и</w:t>
      </w:r>
      <w:r>
        <w:t> </w:t>
      </w:r>
      <w:r w:rsidRPr="00976824">
        <w:rPr>
          <w:lang w:val="ru-RU"/>
        </w:rPr>
        <w:t>районных исполнительных комитетов по</w:t>
      </w:r>
      <w:r>
        <w:t> </w:t>
      </w:r>
      <w:r w:rsidRPr="00976824">
        <w:rPr>
          <w:lang w:val="ru-RU"/>
        </w:rPr>
        <w:t>месту обучения (месту пребывания) несовершеннолетнего для</w:t>
      </w:r>
      <w:r>
        <w:t> </w:t>
      </w:r>
      <w:r w:rsidRPr="00976824">
        <w:rPr>
          <w:lang w:val="ru-RU"/>
        </w:rPr>
        <w:t>организации проведения социального расследования;</w:t>
      </w:r>
    </w:p>
    <w:p w:rsidR="00892AF3" w:rsidRPr="00976824" w:rsidRDefault="00710AF9">
      <w:pPr>
        <w:spacing w:after="60"/>
        <w:ind w:firstLine="566"/>
        <w:jc w:val="both"/>
        <w:rPr>
          <w:lang w:val="ru-RU"/>
        </w:rPr>
      </w:pPr>
      <w:r w:rsidRPr="00976824">
        <w:rPr>
          <w:lang w:val="ru-RU"/>
        </w:rPr>
        <w:t>в организацию здравоохранения, оказывающую психиатрическую, в</w:t>
      </w:r>
      <w:r>
        <w:t> </w:t>
      </w:r>
      <w:r w:rsidRPr="00976824">
        <w:rPr>
          <w:lang w:val="ru-RU"/>
        </w:rPr>
        <w:t>том числе наркологическую, психотерапевтическую, помощь, по</w:t>
      </w:r>
      <w:r>
        <w:t> </w:t>
      </w:r>
      <w:r w:rsidRPr="00976824">
        <w:rPr>
          <w:lang w:val="ru-RU"/>
        </w:rPr>
        <w:t>месту жительства (месту пребывания) несовершеннолетнего для</w:t>
      </w:r>
      <w:r>
        <w:t> </w:t>
      </w:r>
      <w:r w:rsidRPr="00976824">
        <w:rPr>
          <w:lang w:val="ru-RU"/>
        </w:rPr>
        <w:t>организации оказания психиатрической, в</w:t>
      </w:r>
      <w:r>
        <w:t> </w:t>
      </w:r>
      <w:r w:rsidRPr="00976824">
        <w:rPr>
          <w:lang w:val="ru-RU"/>
        </w:rPr>
        <w:t>том числе наркологической, психотерапевтической, помощи.</w:t>
      </w:r>
    </w:p>
    <w:p w:rsidR="00892AF3" w:rsidRPr="00976824" w:rsidRDefault="00710AF9">
      <w:pPr>
        <w:spacing w:after="60"/>
        <w:ind w:firstLine="566"/>
        <w:jc w:val="both"/>
        <w:rPr>
          <w:lang w:val="ru-RU"/>
        </w:rPr>
      </w:pPr>
      <w:r w:rsidRPr="00976824">
        <w:rPr>
          <w:lang w:val="ru-RU"/>
        </w:rPr>
        <w:t>В информации указываются фамилия, собственное имя, отчество (если таковое имеется) несовершеннолетнего, дата рождения, адрес места жительства (места пребывания) несовершеннолетнего, сведения о</w:t>
      </w:r>
      <w:r>
        <w:t> </w:t>
      </w:r>
      <w:r w:rsidRPr="00976824">
        <w:rPr>
          <w:lang w:val="ru-RU"/>
        </w:rPr>
        <w:t>его законных представителях, имеющиеся факторы риска суицидальных действий у</w:t>
      </w:r>
      <w:r>
        <w:t> </w:t>
      </w:r>
      <w:r w:rsidRPr="00976824">
        <w:rPr>
          <w:lang w:val="ru-RU"/>
        </w:rPr>
        <w:t>несовершеннолетнего, проявления суицидального поведения, предпринятые меры, их результат.</w:t>
      </w:r>
    </w:p>
    <w:p w:rsidR="00892AF3" w:rsidRPr="00976824" w:rsidRDefault="00710AF9">
      <w:pPr>
        <w:spacing w:after="60"/>
        <w:ind w:firstLine="566"/>
        <w:jc w:val="both"/>
        <w:rPr>
          <w:lang w:val="ru-RU"/>
        </w:rPr>
      </w:pPr>
      <w:r w:rsidRPr="00976824">
        <w:rPr>
          <w:lang w:val="ru-RU"/>
        </w:rPr>
        <w:t>10.</w:t>
      </w:r>
      <w:r>
        <w:t> </w:t>
      </w:r>
      <w:r w:rsidRPr="00976824">
        <w:rPr>
          <w:lang w:val="ru-RU"/>
        </w:rPr>
        <w:t>В рамках профилактической работы субъекты профилактики имеют право письменно ходатайствовать о приглашении законного представителя несовершеннолетнего на заседание комиссии по делам несовершеннолетних районного, городского исполнительных комитетов, местной администрации района в городе в целях защиты, восстановления и реализации прав и законных интересов несовершеннолетнего.</w:t>
      </w:r>
    </w:p>
    <w:p w:rsidR="00892AF3" w:rsidRPr="00976824" w:rsidRDefault="00710AF9">
      <w:pPr>
        <w:spacing w:after="60"/>
        <w:ind w:firstLine="566"/>
        <w:jc w:val="both"/>
        <w:rPr>
          <w:lang w:val="ru-RU"/>
        </w:rPr>
      </w:pPr>
      <w:r w:rsidRPr="00976824">
        <w:rPr>
          <w:lang w:val="ru-RU"/>
        </w:rPr>
        <w:t>11.</w:t>
      </w:r>
      <w:r>
        <w:t> </w:t>
      </w:r>
      <w:r w:rsidRPr="00976824">
        <w:rPr>
          <w:lang w:val="ru-RU"/>
        </w:rPr>
        <w:t>В случае выявления факторов риска суицидальных действий у несовершеннолетнего либо получения соответствующей информации педагогические работники в течение одного рабочего дня с момента выявления или поступления информации предлагают несовершеннолетнему, его законному представителю психологическую помощь и социально-педагогическую поддержку в учреждении образования (при отсутствии места обучения</w:t>
      </w:r>
      <w:r>
        <w:t> </w:t>
      </w:r>
      <w:r w:rsidRPr="00976824">
        <w:rPr>
          <w:lang w:val="ru-RU"/>
        </w:rPr>
        <w:t>– в</w:t>
      </w:r>
      <w:r>
        <w:t> </w:t>
      </w:r>
      <w:r w:rsidRPr="00976824">
        <w:rPr>
          <w:lang w:val="ru-RU"/>
        </w:rPr>
        <w:t>социально-педагогическом центре по</w:t>
      </w:r>
      <w:r>
        <w:t> </w:t>
      </w:r>
      <w:r w:rsidRPr="00976824">
        <w:rPr>
          <w:lang w:val="ru-RU"/>
        </w:rPr>
        <w:t>месту жительства (месту пребывания) несовершеннолетнего), в случае их согласия</w:t>
      </w:r>
      <w:r>
        <w:t> </w:t>
      </w:r>
      <w:r w:rsidRPr="00976824">
        <w:rPr>
          <w:lang w:val="ru-RU"/>
        </w:rPr>
        <w:t>– обеспечивают оказание несовершеннолетнему и его законному представителю психологической помощи и социально-педагогической поддержки в учреждении образования (при отсутствии места обучения</w:t>
      </w:r>
      <w:r>
        <w:t> </w:t>
      </w:r>
      <w:r w:rsidRPr="00976824">
        <w:rPr>
          <w:lang w:val="ru-RU"/>
        </w:rPr>
        <w:t>– в</w:t>
      </w:r>
      <w:r>
        <w:t> </w:t>
      </w:r>
      <w:r w:rsidRPr="00976824">
        <w:rPr>
          <w:lang w:val="ru-RU"/>
        </w:rPr>
        <w:t>социально-педагогическом центре по</w:t>
      </w:r>
      <w:r>
        <w:t> </w:t>
      </w:r>
      <w:r w:rsidRPr="00976824">
        <w:rPr>
          <w:lang w:val="ru-RU"/>
        </w:rPr>
        <w:t>месту жительства (месту пребывания) несовершеннолетнего).</w:t>
      </w:r>
    </w:p>
    <w:p w:rsidR="00892AF3" w:rsidRPr="00976824" w:rsidRDefault="00710AF9">
      <w:pPr>
        <w:spacing w:after="60"/>
        <w:ind w:firstLine="566"/>
        <w:jc w:val="both"/>
        <w:rPr>
          <w:lang w:val="ru-RU"/>
        </w:rPr>
      </w:pPr>
      <w:r w:rsidRPr="00976824">
        <w:rPr>
          <w:lang w:val="ru-RU"/>
        </w:rPr>
        <w:t>12.</w:t>
      </w:r>
      <w:r>
        <w:t> </w:t>
      </w:r>
      <w:r w:rsidRPr="00976824">
        <w:rPr>
          <w:lang w:val="ru-RU"/>
        </w:rPr>
        <w:t>В случае обращения в организацию здравоохранения несовершеннолетнего, имеющего факторы риска суицидальных действий, его законного представителя работники организации здравоохранения обеспечивают:</w:t>
      </w:r>
    </w:p>
    <w:p w:rsidR="00892AF3" w:rsidRPr="00976824" w:rsidRDefault="00710AF9">
      <w:pPr>
        <w:spacing w:after="60"/>
        <w:ind w:firstLine="566"/>
        <w:jc w:val="both"/>
        <w:rPr>
          <w:lang w:val="ru-RU"/>
        </w:rPr>
      </w:pPr>
      <w:r w:rsidRPr="00976824">
        <w:rPr>
          <w:lang w:val="ru-RU"/>
        </w:rPr>
        <w:t>12.1.</w:t>
      </w:r>
      <w:r>
        <w:t> </w:t>
      </w:r>
      <w:r w:rsidRPr="00976824">
        <w:rPr>
          <w:lang w:val="ru-RU"/>
        </w:rPr>
        <w:t>оказание несовершеннолетнему специализированной медицинской, в</w:t>
      </w:r>
      <w:r>
        <w:t> </w:t>
      </w:r>
      <w:r w:rsidRPr="00976824">
        <w:rPr>
          <w:lang w:val="ru-RU"/>
        </w:rPr>
        <w:t>том числе психиатрической, и психологической помощи в день обращения;</w:t>
      </w:r>
    </w:p>
    <w:p w:rsidR="00892AF3" w:rsidRPr="00976824" w:rsidRDefault="00710AF9">
      <w:pPr>
        <w:spacing w:after="60"/>
        <w:ind w:firstLine="566"/>
        <w:jc w:val="both"/>
        <w:rPr>
          <w:lang w:val="ru-RU"/>
        </w:rPr>
      </w:pPr>
      <w:r w:rsidRPr="00976824">
        <w:rPr>
          <w:lang w:val="ru-RU"/>
        </w:rPr>
        <w:lastRenderedPageBreak/>
        <w:t>12.2.</w:t>
      </w:r>
      <w:r>
        <w:t> </w:t>
      </w:r>
      <w:r w:rsidRPr="00976824">
        <w:rPr>
          <w:lang w:val="ru-RU"/>
        </w:rPr>
        <w:t>передачу информации о</w:t>
      </w:r>
      <w:r>
        <w:t> </w:t>
      </w:r>
      <w:r w:rsidRPr="00976824">
        <w:rPr>
          <w:lang w:val="ru-RU"/>
        </w:rPr>
        <w:t>несовершеннолетних гражданах Республики Беларусь мужского пола в</w:t>
      </w:r>
      <w:r>
        <w:t> </w:t>
      </w:r>
      <w:r w:rsidRPr="00976824">
        <w:rPr>
          <w:lang w:val="ru-RU"/>
        </w:rPr>
        <w:t>возрасте 15–17</w:t>
      </w:r>
      <w:r>
        <w:t> </w:t>
      </w:r>
      <w:r w:rsidRPr="00976824">
        <w:rPr>
          <w:lang w:val="ru-RU"/>
        </w:rPr>
        <w:t>лет, имеющих факторы риска суицидальных действий, врачам-психиатрам-наркологам, привлекаемым местными исполнительными и</w:t>
      </w:r>
      <w:r>
        <w:t> </w:t>
      </w:r>
      <w:r w:rsidRPr="00976824">
        <w:rPr>
          <w:lang w:val="ru-RU"/>
        </w:rPr>
        <w:t>распорядительными органами к</w:t>
      </w:r>
      <w:r>
        <w:t> </w:t>
      </w:r>
      <w:r w:rsidRPr="00976824">
        <w:rPr>
          <w:lang w:val="ru-RU"/>
        </w:rPr>
        <w:t>медицинскому освидетельствованию граждан при приписке к</w:t>
      </w:r>
      <w:r>
        <w:t> </w:t>
      </w:r>
      <w:r w:rsidRPr="00976824">
        <w:rPr>
          <w:lang w:val="ru-RU"/>
        </w:rPr>
        <w:t>призывным участкам и</w:t>
      </w:r>
      <w:r>
        <w:t> </w:t>
      </w:r>
      <w:r w:rsidRPr="00976824">
        <w:rPr>
          <w:lang w:val="ru-RU"/>
        </w:rPr>
        <w:t>призыве на</w:t>
      </w:r>
      <w:r>
        <w:t> </w:t>
      </w:r>
      <w:r w:rsidRPr="00976824">
        <w:rPr>
          <w:lang w:val="ru-RU"/>
        </w:rPr>
        <w:t>срочную военную службу, службу в</w:t>
      </w:r>
      <w:r>
        <w:t> </w:t>
      </w:r>
      <w:r w:rsidRPr="00976824">
        <w:rPr>
          <w:lang w:val="ru-RU"/>
        </w:rPr>
        <w:t>резерве по</w:t>
      </w:r>
      <w:r>
        <w:t> </w:t>
      </w:r>
      <w:r w:rsidRPr="00976824">
        <w:rPr>
          <w:lang w:val="ru-RU"/>
        </w:rPr>
        <w:t>месту жительства несовершеннолетнего, по</w:t>
      </w:r>
      <w:r>
        <w:t> </w:t>
      </w:r>
      <w:r w:rsidRPr="00976824">
        <w:rPr>
          <w:lang w:val="ru-RU"/>
        </w:rPr>
        <w:t>запросу местных органов военного управления для</w:t>
      </w:r>
      <w:r>
        <w:t> </w:t>
      </w:r>
      <w:r w:rsidRPr="00976824">
        <w:rPr>
          <w:lang w:val="ru-RU"/>
        </w:rPr>
        <w:t>медицинского освидетельствования граждан при призыве на</w:t>
      </w:r>
      <w:r>
        <w:t> </w:t>
      </w:r>
      <w:r w:rsidRPr="00976824">
        <w:rPr>
          <w:lang w:val="ru-RU"/>
        </w:rPr>
        <w:t>воинскую службу, в</w:t>
      </w:r>
      <w:r>
        <w:t> </w:t>
      </w:r>
      <w:r w:rsidRPr="00976824">
        <w:rPr>
          <w:lang w:val="ru-RU"/>
        </w:rPr>
        <w:t>письменной форме и</w:t>
      </w:r>
      <w:r>
        <w:t> </w:t>
      </w:r>
      <w:r w:rsidRPr="00976824">
        <w:rPr>
          <w:lang w:val="ru-RU"/>
        </w:rPr>
        <w:t>(или) в</w:t>
      </w:r>
      <w:r>
        <w:t> </w:t>
      </w:r>
      <w:r w:rsidRPr="00976824">
        <w:rPr>
          <w:lang w:val="ru-RU"/>
        </w:rPr>
        <w:t>виде электронного документа, оформленного в</w:t>
      </w:r>
      <w:r>
        <w:t> </w:t>
      </w:r>
      <w:r w:rsidRPr="00976824">
        <w:rPr>
          <w:lang w:val="ru-RU"/>
        </w:rPr>
        <w:t>соответствии с</w:t>
      </w:r>
      <w:r>
        <w:t> </w:t>
      </w:r>
      <w:r w:rsidRPr="00976824">
        <w:rPr>
          <w:lang w:val="ru-RU"/>
        </w:rPr>
        <w:t>законодательством об</w:t>
      </w:r>
      <w:r>
        <w:t> </w:t>
      </w:r>
      <w:r w:rsidRPr="00976824">
        <w:rPr>
          <w:lang w:val="ru-RU"/>
        </w:rPr>
        <w:t>электронных документах и</w:t>
      </w:r>
      <w:r>
        <w:t> </w:t>
      </w:r>
      <w:r w:rsidRPr="00976824">
        <w:rPr>
          <w:lang w:val="ru-RU"/>
        </w:rPr>
        <w:t>электронной цифровой подписи.</w:t>
      </w:r>
    </w:p>
    <w:p w:rsidR="00892AF3" w:rsidRPr="00976824" w:rsidRDefault="00710AF9">
      <w:pPr>
        <w:spacing w:after="60"/>
        <w:ind w:firstLine="566"/>
        <w:jc w:val="both"/>
        <w:rPr>
          <w:lang w:val="ru-RU"/>
        </w:rPr>
      </w:pPr>
      <w:r w:rsidRPr="00976824">
        <w:rPr>
          <w:lang w:val="ru-RU"/>
        </w:rPr>
        <w:t>13.</w:t>
      </w:r>
      <w:r>
        <w:t> </w:t>
      </w:r>
      <w:r w:rsidRPr="00976824">
        <w:rPr>
          <w:lang w:val="ru-RU"/>
        </w:rPr>
        <w:t>Сотрудники органов внутренних дел обеспечивают охрану общественного порядка по месту жительства (месту пребывания) несовершеннолетнего, имеющего факторы риска суицидальных действий, при оказании ему медицинской помощи в случае наличия угрозы жизни и здоровью несовершеннолетнего и (или) иных лиц.</w:t>
      </w:r>
    </w:p>
    <w:p w:rsidR="00892AF3" w:rsidRPr="00976824" w:rsidRDefault="00710AF9">
      <w:pPr>
        <w:spacing w:after="60"/>
        <w:ind w:firstLine="566"/>
        <w:jc w:val="both"/>
        <w:rPr>
          <w:lang w:val="ru-RU"/>
        </w:rPr>
      </w:pPr>
      <w:r w:rsidRPr="00976824">
        <w:rPr>
          <w:lang w:val="ru-RU"/>
        </w:rPr>
        <w:t>14.</w:t>
      </w:r>
      <w:r>
        <w:t> </w:t>
      </w:r>
      <w:r w:rsidRPr="00976824">
        <w:rPr>
          <w:lang w:val="ru-RU"/>
        </w:rPr>
        <w:t>При получении информации о несовершеннолетнем, демонстрирующем прямые суицидальные угрозы и (или) находящемся в состоянии активных суицидальных действий, субъекты профилактики принимают необходимые меры по предотвращению совершения суицида несовершеннолетним и осуществляют незамедлительное выполнение мероприятий, изложенных в пунктах 8, 9, 11–13 настоящей Инструкции, в целях информирования законного представителя о суицидальных действиях несовершеннолетнего и обеспечения оказания ему своевременной психологической и медицинской помощи в порядке, установленном законодательством.</w:t>
      </w:r>
    </w:p>
    <w:p w:rsidR="00892AF3" w:rsidRPr="00976824" w:rsidRDefault="00710AF9">
      <w:pPr>
        <w:spacing w:after="60"/>
        <w:ind w:firstLine="566"/>
        <w:jc w:val="both"/>
        <w:rPr>
          <w:lang w:val="ru-RU"/>
        </w:rPr>
      </w:pPr>
      <w:r>
        <w:t> </w:t>
      </w:r>
    </w:p>
    <w:p w:rsidR="00892AF3" w:rsidRPr="00976824" w:rsidRDefault="00892AF3">
      <w:pPr>
        <w:rPr>
          <w:lang w:val="ru-RU"/>
        </w:rPr>
      </w:pPr>
    </w:p>
    <w:p w:rsidR="00892AF3" w:rsidRPr="00976824" w:rsidRDefault="00710AF9">
      <w:pPr>
        <w:spacing w:after="60"/>
        <w:ind w:firstLine="566"/>
        <w:jc w:val="both"/>
        <w:rPr>
          <w:lang w:val="ru-RU"/>
        </w:rPr>
      </w:pPr>
      <w:r>
        <w:t> </w:t>
      </w:r>
    </w:p>
    <w:p w:rsidR="00892AF3" w:rsidRPr="00976824" w:rsidRDefault="00710AF9">
      <w:pPr>
        <w:spacing w:after="60"/>
        <w:ind w:firstLine="566"/>
        <w:jc w:val="both"/>
        <w:rPr>
          <w:lang w:val="ru-RU"/>
        </w:rPr>
      </w:pPr>
      <w:r>
        <w:t> </w:t>
      </w:r>
    </w:p>
    <w:p w:rsidR="00892AF3" w:rsidRPr="00976824" w:rsidRDefault="00710AF9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892AF3" w:rsidRPr="00976824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F3"/>
    <w:rsid w:val="00710AF9"/>
    <w:rsid w:val="00892AF3"/>
    <w:rsid w:val="0097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69960-9693-465C-913A-5622D64D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Сахоненко</dc:creator>
  <cp:keywords/>
  <dc:description/>
  <cp:lastModifiedBy>Пользователь</cp:lastModifiedBy>
  <cp:revision>2</cp:revision>
  <dcterms:created xsi:type="dcterms:W3CDTF">2023-02-15T04:16:00Z</dcterms:created>
  <dcterms:modified xsi:type="dcterms:W3CDTF">2023-02-15T04:16:00Z</dcterms:modified>
  <cp:category/>
</cp:coreProperties>
</file>