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5CE1B" w14:textId="77777777" w:rsidR="005A6F28" w:rsidRPr="00620B80" w:rsidRDefault="005A6F28" w:rsidP="00D44B25">
      <w:pPr>
        <w:widowControl w:val="0"/>
        <w:tabs>
          <w:tab w:val="left" w:pos="709"/>
        </w:tabs>
        <w:spacing w:line="276" w:lineRule="auto"/>
        <w:jc w:val="center"/>
        <w:rPr>
          <w:b/>
          <w:bCs/>
          <w:smallCaps/>
          <w:color w:val="000000"/>
          <w:spacing w:val="-6"/>
          <w:sz w:val="28"/>
          <w:szCs w:val="28"/>
          <w:lang w:val="ru-RU"/>
        </w:rPr>
      </w:pPr>
    </w:p>
    <w:p w14:paraId="34B0AFF6" w14:textId="77777777" w:rsidR="005A6F28" w:rsidRPr="00620B80" w:rsidRDefault="005A6F28" w:rsidP="005A6F28">
      <w:pPr>
        <w:widowControl w:val="0"/>
        <w:spacing w:line="276" w:lineRule="auto"/>
        <w:jc w:val="center"/>
        <w:rPr>
          <w:b/>
          <w:bCs/>
          <w:smallCaps/>
          <w:color w:val="000000"/>
          <w:spacing w:val="-6"/>
          <w:sz w:val="28"/>
          <w:szCs w:val="28"/>
          <w:lang w:val="ru-RU"/>
        </w:rPr>
      </w:pPr>
    </w:p>
    <w:p w14:paraId="795B3526" w14:textId="77777777" w:rsidR="005A6F28" w:rsidRPr="00620B80" w:rsidRDefault="005A6F28" w:rsidP="005A6F28">
      <w:pPr>
        <w:widowControl w:val="0"/>
        <w:spacing w:line="276" w:lineRule="auto"/>
        <w:jc w:val="center"/>
        <w:rPr>
          <w:b/>
          <w:bCs/>
          <w:smallCaps/>
          <w:color w:val="000000"/>
          <w:spacing w:val="-6"/>
          <w:sz w:val="28"/>
          <w:szCs w:val="28"/>
          <w:lang w:val="ru-RU"/>
        </w:rPr>
      </w:pPr>
    </w:p>
    <w:p w14:paraId="3B12E944" w14:textId="77777777" w:rsidR="005A6F28" w:rsidRPr="00620B80" w:rsidRDefault="005A6F28" w:rsidP="005A6F28">
      <w:pPr>
        <w:widowControl w:val="0"/>
        <w:spacing w:line="276" w:lineRule="auto"/>
        <w:jc w:val="center"/>
        <w:rPr>
          <w:b/>
          <w:bCs/>
          <w:smallCaps/>
          <w:color w:val="000000"/>
          <w:spacing w:val="-6"/>
          <w:sz w:val="28"/>
          <w:szCs w:val="28"/>
          <w:lang w:val="ru-RU"/>
        </w:rPr>
      </w:pPr>
    </w:p>
    <w:p w14:paraId="5F8BB649" w14:textId="77777777" w:rsidR="005A6F28" w:rsidRPr="00620B80" w:rsidRDefault="005A6F28" w:rsidP="005A6F28">
      <w:pPr>
        <w:widowControl w:val="0"/>
        <w:spacing w:line="276" w:lineRule="auto"/>
        <w:jc w:val="center"/>
        <w:rPr>
          <w:b/>
          <w:bCs/>
          <w:smallCaps/>
          <w:color w:val="000000"/>
          <w:spacing w:val="-6"/>
          <w:sz w:val="28"/>
          <w:szCs w:val="28"/>
          <w:lang w:val="ru-RU"/>
        </w:rPr>
      </w:pPr>
    </w:p>
    <w:p w14:paraId="0DDCED88" w14:textId="77777777" w:rsidR="005A6F28" w:rsidRPr="00B70580" w:rsidRDefault="005A6F28" w:rsidP="005A6F28">
      <w:pPr>
        <w:widowControl w:val="0"/>
        <w:spacing w:line="276" w:lineRule="auto"/>
        <w:jc w:val="center"/>
        <w:rPr>
          <w:b/>
          <w:bCs/>
          <w:i/>
          <w:smallCaps/>
          <w:color w:val="000000"/>
          <w:spacing w:val="-6"/>
          <w:sz w:val="44"/>
          <w:szCs w:val="44"/>
          <w:u w:val="single"/>
          <w:lang w:val="ru-RU"/>
        </w:rPr>
      </w:pPr>
    </w:p>
    <w:p w14:paraId="6F913A2B" w14:textId="77777777" w:rsidR="005A6F28" w:rsidRPr="00787248" w:rsidRDefault="005A6F28" w:rsidP="005A6F28">
      <w:pPr>
        <w:widowControl w:val="0"/>
        <w:spacing w:line="276" w:lineRule="auto"/>
        <w:jc w:val="center"/>
        <w:rPr>
          <w:b/>
          <w:bCs/>
          <w:smallCaps/>
          <w:color w:val="000000"/>
          <w:spacing w:val="-6"/>
          <w:sz w:val="28"/>
          <w:szCs w:val="28"/>
          <w:lang w:val="ru-RU"/>
        </w:rPr>
      </w:pPr>
    </w:p>
    <w:p w14:paraId="31717391" w14:textId="77777777" w:rsidR="005A6F28" w:rsidRPr="00787248" w:rsidRDefault="005A6F28" w:rsidP="005A6F28">
      <w:pPr>
        <w:widowControl w:val="0"/>
        <w:spacing w:line="276" w:lineRule="auto"/>
        <w:jc w:val="center"/>
        <w:rPr>
          <w:b/>
          <w:bCs/>
          <w:smallCaps/>
          <w:color w:val="000000"/>
          <w:spacing w:val="-6"/>
          <w:sz w:val="28"/>
          <w:szCs w:val="28"/>
          <w:lang w:val="ru-RU"/>
        </w:rPr>
      </w:pPr>
    </w:p>
    <w:p w14:paraId="686B4389" w14:textId="77777777" w:rsidR="005A6F28" w:rsidRPr="00787248" w:rsidRDefault="005A6F28" w:rsidP="005A6F28">
      <w:pPr>
        <w:widowControl w:val="0"/>
        <w:spacing w:line="276" w:lineRule="auto"/>
        <w:jc w:val="center"/>
        <w:rPr>
          <w:b/>
          <w:bCs/>
          <w:smallCaps/>
          <w:color w:val="000000"/>
          <w:spacing w:val="-6"/>
          <w:sz w:val="28"/>
          <w:szCs w:val="28"/>
          <w:lang w:val="ru-RU"/>
        </w:rPr>
      </w:pPr>
    </w:p>
    <w:p w14:paraId="760AD202" w14:textId="77777777" w:rsidR="005A6F28" w:rsidRPr="00787248" w:rsidRDefault="005A6F28" w:rsidP="005A6F28">
      <w:pPr>
        <w:widowControl w:val="0"/>
        <w:spacing w:after="120" w:line="280" w:lineRule="exact"/>
        <w:jc w:val="center"/>
        <w:rPr>
          <w:b/>
          <w:bCs/>
          <w:color w:val="000000"/>
          <w:sz w:val="30"/>
          <w:szCs w:val="30"/>
          <w:lang w:val="ru-RU"/>
        </w:rPr>
      </w:pPr>
    </w:p>
    <w:p w14:paraId="18277E81" w14:textId="77777777" w:rsidR="005A6F28" w:rsidRPr="005776EA" w:rsidRDefault="005A6F28" w:rsidP="005A6F28">
      <w:pPr>
        <w:widowControl w:val="0"/>
        <w:spacing w:after="120" w:line="340" w:lineRule="exact"/>
        <w:jc w:val="center"/>
        <w:rPr>
          <w:b/>
          <w:bCs/>
          <w:color w:val="000000"/>
          <w:sz w:val="40"/>
          <w:szCs w:val="40"/>
          <w:lang w:val="ru-RU"/>
        </w:rPr>
      </w:pPr>
    </w:p>
    <w:p w14:paraId="5B41CB41" w14:textId="4345E849" w:rsidR="005A6F28" w:rsidRPr="005538A1" w:rsidRDefault="00D47EE3" w:rsidP="005538A1">
      <w:pPr>
        <w:pStyle w:val="af5"/>
        <w:spacing w:line="360" w:lineRule="auto"/>
        <w:jc w:val="center"/>
        <w:rPr>
          <w:rFonts w:ascii="Times New Roman" w:hAnsi="Times New Roman" w:cs="Times New Roman"/>
          <w:b/>
          <w:sz w:val="40"/>
          <w:szCs w:val="40"/>
          <w:lang w:val="ru-RU"/>
        </w:rPr>
      </w:pPr>
      <w:r w:rsidRPr="005538A1">
        <w:rPr>
          <w:rFonts w:ascii="Times New Roman" w:hAnsi="Times New Roman" w:cs="Times New Roman"/>
          <w:b/>
          <w:sz w:val="40"/>
          <w:szCs w:val="40"/>
          <w:lang w:val="ru-RU"/>
        </w:rPr>
        <w:t>КОЛЛЕКТИВНЫ</w:t>
      </w:r>
      <w:r w:rsidR="00C24DB9" w:rsidRPr="005538A1">
        <w:rPr>
          <w:rFonts w:ascii="Times New Roman" w:hAnsi="Times New Roman" w:cs="Times New Roman"/>
          <w:b/>
          <w:sz w:val="40"/>
          <w:szCs w:val="40"/>
          <w:lang w:val="ru-RU"/>
        </w:rPr>
        <w:t>Й</w:t>
      </w:r>
      <w:r w:rsidR="003414A3" w:rsidRPr="005538A1">
        <w:rPr>
          <w:rFonts w:ascii="Times New Roman" w:hAnsi="Times New Roman" w:cs="Times New Roman"/>
          <w:b/>
          <w:sz w:val="40"/>
          <w:szCs w:val="40"/>
          <w:lang w:val="ru-RU"/>
        </w:rPr>
        <w:t xml:space="preserve"> ДОГОВОР</w:t>
      </w:r>
    </w:p>
    <w:p w14:paraId="7D9A56E9" w14:textId="02A02B3F" w:rsidR="005A6F28" w:rsidRPr="005776EA" w:rsidRDefault="00D86B18" w:rsidP="00D86B18">
      <w:pPr>
        <w:widowControl w:val="0"/>
        <w:spacing w:line="276" w:lineRule="auto"/>
        <w:jc w:val="center"/>
        <w:rPr>
          <w:b/>
          <w:smallCaps/>
          <w:color w:val="000000"/>
          <w:sz w:val="36"/>
          <w:szCs w:val="36"/>
          <w:lang w:val="ru-RU"/>
        </w:rPr>
      </w:pPr>
      <w:r>
        <w:rPr>
          <w:b/>
          <w:smallCaps/>
          <w:color w:val="000000"/>
          <w:sz w:val="36"/>
          <w:szCs w:val="36"/>
          <w:lang w:val="ru-RU"/>
        </w:rPr>
        <w:t>государственного учреждения образования</w:t>
      </w:r>
      <w:r w:rsidR="005538A1">
        <w:rPr>
          <w:b/>
          <w:smallCaps/>
          <w:color w:val="000000"/>
          <w:sz w:val="36"/>
          <w:szCs w:val="36"/>
          <w:lang w:val="ru-RU"/>
        </w:rPr>
        <w:t xml:space="preserve">                             </w:t>
      </w:r>
      <w:proofErr w:type="gramStart"/>
      <w:r w:rsidR="005538A1">
        <w:rPr>
          <w:b/>
          <w:smallCaps/>
          <w:color w:val="000000"/>
          <w:sz w:val="36"/>
          <w:szCs w:val="36"/>
          <w:lang w:val="ru-RU"/>
        </w:rPr>
        <w:t xml:space="preserve">  </w:t>
      </w:r>
      <w:r w:rsidR="003414A3" w:rsidRPr="005776EA">
        <w:rPr>
          <w:b/>
          <w:smallCaps/>
          <w:color w:val="000000"/>
          <w:sz w:val="36"/>
          <w:szCs w:val="36"/>
          <w:lang w:val="ru-RU"/>
        </w:rPr>
        <w:t xml:space="preserve"> «</w:t>
      </w:r>
      <w:proofErr w:type="gramEnd"/>
      <w:r w:rsidR="003414A3" w:rsidRPr="005776EA">
        <w:rPr>
          <w:b/>
          <w:smallCaps/>
          <w:color w:val="000000"/>
          <w:sz w:val="36"/>
          <w:szCs w:val="36"/>
          <w:lang w:val="ru-RU"/>
        </w:rPr>
        <w:t>Детский сад №4 г.</w:t>
      </w:r>
      <w:r w:rsidR="000E070C" w:rsidRPr="005776EA">
        <w:rPr>
          <w:b/>
          <w:smallCaps/>
          <w:color w:val="000000"/>
          <w:sz w:val="36"/>
          <w:szCs w:val="36"/>
          <w:lang w:val="ru-RU"/>
        </w:rPr>
        <w:t xml:space="preserve"> </w:t>
      </w:r>
      <w:r w:rsidR="005776EA">
        <w:rPr>
          <w:b/>
          <w:smallCaps/>
          <w:color w:val="000000"/>
          <w:sz w:val="36"/>
          <w:szCs w:val="36"/>
          <w:lang w:val="ru-RU"/>
        </w:rPr>
        <w:t>Ельска»</w:t>
      </w:r>
    </w:p>
    <w:p w14:paraId="25051B36" w14:textId="55A7BB45" w:rsidR="005A6F28" w:rsidRPr="005776EA" w:rsidRDefault="005A6F28" w:rsidP="00D86B18">
      <w:pPr>
        <w:widowControl w:val="0"/>
        <w:spacing w:line="276" w:lineRule="auto"/>
        <w:jc w:val="center"/>
        <w:rPr>
          <w:b/>
          <w:bCs/>
          <w:smallCaps/>
          <w:color w:val="000000"/>
          <w:sz w:val="36"/>
          <w:szCs w:val="36"/>
          <w:lang w:val="ru-RU"/>
        </w:rPr>
      </w:pPr>
      <w:r w:rsidRPr="005776EA">
        <w:rPr>
          <w:b/>
          <w:bCs/>
          <w:smallCaps/>
          <w:color w:val="000000"/>
          <w:sz w:val="36"/>
          <w:szCs w:val="36"/>
          <w:lang w:val="ru-RU"/>
        </w:rPr>
        <w:t>на 202</w:t>
      </w:r>
      <w:r w:rsidR="007A7E80" w:rsidRPr="005776EA">
        <w:rPr>
          <w:b/>
          <w:bCs/>
          <w:smallCaps/>
          <w:color w:val="000000"/>
          <w:sz w:val="36"/>
          <w:szCs w:val="36"/>
          <w:lang w:val="ru-RU"/>
        </w:rPr>
        <w:t>2</w:t>
      </w:r>
      <w:r w:rsidRPr="005776EA">
        <w:rPr>
          <w:b/>
          <w:bCs/>
          <w:smallCaps/>
          <w:color w:val="000000"/>
          <w:sz w:val="36"/>
          <w:szCs w:val="36"/>
          <w:lang w:val="ru-RU"/>
        </w:rPr>
        <w:t xml:space="preserve"> </w:t>
      </w:r>
      <w:r w:rsidR="007A7E80" w:rsidRPr="005776EA">
        <w:rPr>
          <w:b/>
          <w:bCs/>
          <w:smallCaps/>
          <w:color w:val="000000"/>
          <w:sz w:val="36"/>
          <w:szCs w:val="36"/>
          <w:lang w:val="ru-RU"/>
        </w:rPr>
        <w:t xml:space="preserve">–2025 </w:t>
      </w:r>
      <w:r w:rsidRPr="005776EA">
        <w:rPr>
          <w:b/>
          <w:bCs/>
          <w:smallCaps/>
          <w:color w:val="000000"/>
          <w:sz w:val="36"/>
          <w:szCs w:val="36"/>
          <w:lang w:val="ru-RU"/>
        </w:rPr>
        <w:t>годы</w:t>
      </w:r>
    </w:p>
    <w:p w14:paraId="4FF1B61E" w14:textId="77777777" w:rsidR="005A6F28" w:rsidRPr="00787248" w:rsidRDefault="005A6F28" w:rsidP="00D86B18">
      <w:pPr>
        <w:widowControl w:val="0"/>
        <w:spacing w:line="340" w:lineRule="exact"/>
        <w:jc w:val="center"/>
        <w:rPr>
          <w:b/>
          <w:bCs/>
          <w:smallCaps/>
          <w:color w:val="000000"/>
          <w:sz w:val="36"/>
          <w:szCs w:val="36"/>
          <w:lang w:val="ru-RU"/>
        </w:rPr>
      </w:pPr>
    </w:p>
    <w:p w14:paraId="06E46C07" w14:textId="77777777" w:rsidR="005A6F28" w:rsidRPr="00787248" w:rsidRDefault="005A6F28" w:rsidP="005A6F28">
      <w:pPr>
        <w:widowControl w:val="0"/>
        <w:spacing w:line="340" w:lineRule="exact"/>
        <w:jc w:val="center"/>
        <w:rPr>
          <w:b/>
          <w:bCs/>
          <w:smallCaps/>
          <w:color w:val="000000"/>
          <w:sz w:val="36"/>
          <w:szCs w:val="36"/>
          <w:lang w:val="ru-RU"/>
        </w:rPr>
      </w:pPr>
    </w:p>
    <w:p w14:paraId="0410F4D4" w14:textId="77777777" w:rsidR="005776EA" w:rsidRDefault="005776EA" w:rsidP="005A6F28">
      <w:pPr>
        <w:widowControl w:val="0"/>
        <w:spacing w:line="340" w:lineRule="exact"/>
        <w:jc w:val="center"/>
        <w:rPr>
          <w:b/>
          <w:bCs/>
          <w:smallCaps/>
          <w:color w:val="000000"/>
          <w:sz w:val="40"/>
          <w:szCs w:val="40"/>
          <w:lang w:val="ru-RU"/>
        </w:rPr>
      </w:pPr>
    </w:p>
    <w:p w14:paraId="198D29E8" w14:textId="77777777" w:rsidR="005776EA" w:rsidRPr="005776EA" w:rsidRDefault="005776EA" w:rsidP="005776EA">
      <w:pPr>
        <w:rPr>
          <w:sz w:val="40"/>
          <w:szCs w:val="40"/>
          <w:lang w:val="ru-RU"/>
        </w:rPr>
      </w:pPr>
    </w:p>
    <w:p w14:paraId="578D684B" w14:textId="77777777" w:rsidR="005776EA" w:rsidRPr="005776EA" w:rsidRDefault="005776EA" w:rsidP="005776EA">
      <w:pPr>
        <w:rPr>
          <w:sz w:val="40"/>
          <w:szCs w:val="40"/>
          <w:lang w:val="ru-RU"/>
        </w:rPr>
      </w:pPr>
    </w:p>
    <w:p w14:paraId="66E6FC3B" w14:textId="77777777" w:rsidR="005776EA" w:rsidRPr="005776EA" w:rsidRDefault="005776EA" w:rsidP="005776EA">
      <w:pPr>
        <w:rPr>
          <w:sz w:val="40"/>
          <w:szCs w:val="40"/>
          <w:lang w:val="ru-RU"/>
        </w:rPr>
      </w:pPr>
    </w:p>
    <w:p w14:paraId="46674E5B" w14:textId="77777777" w:rsidR="005776EA" w:rsidRPr="005776EA" w:rsidRDefault="005776EA" w:rsidP="005776EA">
      <w:pPr>
        <w:rPr>
          <w:sz w:val="40"/>
          <w:szCs w:val="40"/>
          <w:lang w:val="ru-RU"/>
        </w:rPr>
      </w:pPr>
    </w:p>
    <w:p w14:paraId="0435DA9F" w14:textId="77777777" w:rsidR="005776EA" w:rsidRDefault="005776EA" w:rsidP="005776EA">
      <w:pPr>
        <w:rPr>
          <w:sz w:val="40"/>
          <w:szCs w:val="40"/>
          <w:lang w:val="ru-RU"/>
        </w:rPr>
      </w:pPr>
    </w:p>
    <w:p w14:paraId="2110A5E8" w14:textId="77777777" w:rsidR="006A2FAC" w:rsidRDefault="006A2FAC" w:rsidP="005776EA">
      <w:pPr>
        <w:rPr>
          <w:sz w:val="40"/>
          <w:szCs w:val="40"/>
          <w:lang w:val="ru-RU"/>
        </w:rPr>
      </w:pPr>
    </w:p>
    <w:p w14:paraId="16B98C33" w14:textId="77777777" w:rsidR="00431EC5" w:rsidRDefault="00431EC5" w:rsidP="005776EA">
      <w:pPr>
        <w:rPr>
          <w:sz w:val="40"/>
          <w:szCs w:val="40"/>
          <w:lang w:val="ru-RU"/>
        </w:rPr>
      </w:pPr>
    </w:p>
    <w:p w14:paraId="67444EFA" w14:textId="77777777" w:rsidR="005776EA" w:rsidRPr="00064FA5" w:rsidRDefault="005776EA" w:rsidP="005776EA">
      <w:pPr>
        <w:tabs>
          <w:tab w:val="left" w:pos="6562"/>
        </w:tabs>
        <w:rPr>
          <w:sz w:val="28"/>
          <w:szCs w:val="28"/>
          <w:lang w:val="ru-RU"/>
        </w:rPr>
      </w:pPr>
      <w:r>
        <w:rPr>
          <w:sz w:val="40"/>
          <w:szCs w:val="40"/>
          <w:lang w:val="ru-RU"/>
        </w:rPr>
        <w:tab/>
      </w:r>
    </w:p>
    <w:tbl>
      <w:tblPr>
        <w:tblW w:w="0" w:type="auto"/>
        <w:tblInd w:w="4644" w:type="dxa"/>
        <w:tblLook w:val="04A0" w:firstRow="1" w:lastRow="0" w:firstColumn="1" w:lastColumn="0" w:noHBand="0" w:noVBand="1"/>
      </w:tblPr>
      <w:tblGrid>
        <w:gridCol w:w="4994"/>
      </w:tblGrid>
      <w:tr w:rsidR="005776EA" w:rsidRPr="00064FA5" w14:paraId="298A074D" w14:textId="77777777" w:rsidTr="00D44B25">
        <w:tc>
          <w:tcPr>
            <w:tcW w:w="5210" w:type="dxa"/>
            <w:shd w:val="clear" w:color="auto" w:fill="auto"/>
          </w:tcPr>
          <w:p w14:paraId="4296AD7A" w14:textId="77777777" w:rsidR="005776EA" w:rsidRPr="00064FA5" w:rsidRDefault="00064FA5" w:rsidP="00064FA5">
            <w:pPr>
              <w:tabs>
                <w:tab w:val="left" w:pos="9180"/>
              </w:tabs>
              <w:jc w:val="both"/>
              <w:rPr>
                <w:sz w:val="28"/>
                <w:szCs w:val="28"/>
                <w:lang w:val="ru-RU"/>
              </w:rPr>
            </w:pPr>
            <w:r w:rsidRPr="00064FA5">
              <w:rPr>
                <w:sz w:val="28"/>
                <w:szCs w:val="28"/>
                <w:lang w:val="ru-RU"/>
              </w:rPr>
              <w:t xml:space="preserve">                              </w:t>
            </w:r>
            <w:r>
              <w:rPr>
                <w:sz w:val="28"/>
                <w:szCs w:val="28"/>
                <w:lang w:val="ru-RU"/>
              </w:rPr>
              <w:t xml:space="preserve">    </w:t>
            </w:r>
            <w:r w:rsidR="005776EA" w:rsidRPr="00064FA5">
              <w:rPr>
                <w:sz w:val="28"/>
                <w:szCs w:val="28"/>
              </w:rPr>
              <w:t xml:space="preserve">Одобрен и подписан </w:t>
            </w:r>
          </w:p>
        </w:tc>
      </w:tr>
    </w:tbl>
    <w:p w14:paraId="2F46D09E" w14:textId="77777777" w:rsidR="005776EA" w:rsidRPr="00064FA5" w:rsidRDefault="00064FA5" w:rsidP="005776EA">
      <w:pPr>
        <w:tabs>
          <w:tab w:val="left" w:pos="9180"/>
        </w:tabs>
        <w:rPr>
          <w:sz w:val="28"/>
          <w:szCs w:val="28"/>
          <w:lang w:val="ru-RU"/>
        </w:rPr>
      </w:pPr>
      <w:r w:rsidRPr="00064FA5">
        <w:rPr>
          <w:sz w:val="32"/>
          <w:szCs w:val="32"/>
          <w:lang w:val="ru-RU"/>
        </w:rPr>
        <w:t xml:space="preserve">                                                             </w:t>
      </w:r>
      <w:r w:rsidR="00DC2C9D">
        <w:rPr>
          <w:sz w:val="32"/>
          <w:szCs w:val="32"/>
          <w:lang w:val="ru-RU"/>
        </w:rPr>
        <w:t xml:space="preserve">       </w:t>
      </w:r>
      <w:r w:rsidRPr="00064FA5">
        <w:rPr>
          <w:sz w:val="28"/>
          <w:szCs w:val="28"/>
          <w:lang w:val="ru-RU"/>
        </w:rPr>
        <w:t>на собрании трудового коллектива</w:t>
      </w:r>
    </w:p>
    <w:p w14:paraId="4ABE075A" w14:textId="77777777" w:rsidR="005776EA" w:rsidRPr="00064FA5" w:rsidRDefault="00064FA5" w:rsidP="005776EA">
      <w:pPr>
        <w:tabs>
          <w:tab w:val="left" w:pos="9180"/>
        </w:tabs>
        <w:rPr>
          <w:sz w:val="28"/>
          <w:szCs w:val="28"/>
          <w:lang w:val="ru-RU"/>
        </w:rPr>
      </w:pPr>
      <w:r w:rsidRPr="00064FA5">
        <w:rPr>
          <w:sz w:val="28"/>
          <w:szCs w:val="28"/>
          <w:lang w:val="ru-RU"/>
        </w:rPr>
        <w:t xml:space="preserve">                                                    </w:t>
      </w:r>
      <w:r>
        <w:rPr>
          <w:sz w:val="28"/>
          <w:szCs w:val="28"/>
          <w:lang w:val="ru-RU"/>
        </w:rPr>
        <w:t xml:space="preserve">                     </w:t>
      </w:r>
      <w:r w:rsidR="00DC2C9D">
        <w:rPr>
          <w:sz w:val="28"/>
          <w:szCs w:val="28"/>
          <w:lang w:val="ru-RU"/>
        </w:rPr>
        <w:t xml:space="preserve">  </w:t>
      </w:r>
      <w:r w:rsidR="00EB4554">
        <w:rPr>
          <w:sz w:val="28"/>
          <w:szCs w:val="28"/>
          <w:lang w:val="ru-RU"/>
        </w:rPr>
        <w:t>17</w:t>
      </w:r>
      <w:r w:rsidRPr="00064FA5">
        <w:rPr>
          <w:sz w:val="28"/>
          <w:szCs w:val="28"/>
          <w:lang w:val="ru-RU"/>
        </w:rPr>
        <w:t xml:space="preserve"> октября 2022 года протокол № 10</w:t>
      </w:r>
    </w:p>
    <w:p w14:paraId="772CEC3F" w14:textId="77777777" w:rsidR="005776EA" w:rsidRDefault="005776EA" w:rsidP="005776EA">
      <w:pPr>
        <w:tabs>
          <w:tab w:val="left" w:pos="9180"/>
        </w:tabs>
        <w:rPr>
          <w:i/>
          <w:sz w:val="40"/>
          <w:szCs w:val="40"/>
          <w:lang w:val="ru-RU"/>
        </w:rPr>
      </w:pPr>
    </w:p>
    <w:p w14:paraId="117023F3" w14:textId="77777777" w:rsidR="00064FA5" w:rsidRDefault="00064FA5" w:rsidP="005776EA">
      <w:pPr>
        <w:tabs>
          <w:tab w:val="left" w:pos="9180"/>
        </w:tabs>
        <w:rPr>
          <w:i/>
          <w:sz w:val="40"/>
          <w:szCs w:val="40"/>
          <w:lang w:val="ru-RU"/>
        </w:rPr>
      </w:pPr>
    </w:p>
    <w:p w14:paraId="161FECE2" w14:textId="77777777" w:rsidR="006A2FAC" w:rsidRDefault="006A2FAC" w:rsidP="005776EA">
      <w:pPr>
        <w:tabs>
          <w:tab w:val="left" w:pos="9180"/>
        </w:tabs>
        <w:rPr>
          <w:i/>
          <w:sz w:val="40"/>
          <w:szCs w:val="40"/>
          <w:lang w:val="ru-RU"/>
        </w:rPr>
      </w:pPr>
    </w:p>
    <w:p w14:paraId="61CF5824" w14:textId="77777777" w:rsidR="006A2FAC" w:rsidRPr="00064FA5" w:rsidRDefault="006A2FAC" w:rsidP="005776EA">
      <w:pPr>
        <w:tabs>
          <w:tab w:val="left" w:pos="9180"/>
        </w:tabs>
        <w:rPr>
          <w:i/>
          <w:sz w:val="40"/>
          <w:szCs w:val="40"/>
          <w:lang w:val="ru-RU"/>
        </w:rPr>
      </w:pPr>
    </w:p>
    <w:p w14:paraId="6A754633" w14:textId="4A437ACC" w:rsidR="005776EA" w:rsidRPr="00064FA5" w:rsidRDefault="005538A1" w:rsidP="005538A1">
      <w:pPr>
        <w:tabs>
          <w:tab w:val="left" w:pos="9180"/>
        </w:tabs>
        <w:rPr>
          <w:sz w:val="28"/>
          <w:szCs w:val="28"/>
        </w:rPr>
      </w:pPr>
      <w:r>
        <w:rPr>
          <w:sz w:val="28"/>
          <w:szCs w:val="28"/>
          <w:lang w:val="ru-RU"/>
        </w:rPr>
        <w:t xml:space="preserve">                                                            </w:t>
      </w:r>
      <w:r w:rsidR="005776EA" w:rsidRPr="00064FA5">
        <w:rPr>
          <w:sz w:val="28"/>
          <w:szCs w:val="28"/>
        </w:rPr>
        <w:t>ЕЛЬСК</w:t>
      </w:r>
    </w:p>
    <w:p w14:paraId="30130CA9" w14:textId="19CABF3A" w:rsidR="005A6F28" w:rsidRPr="006A2FAC" w:rsidRDefault="005538A1" w:rsidP="005538A1">
      <w:pPr>
        <w:tabs>
          <w:tab w:val="left" w:pos="9180"/>
        </w:tabs>
        <w:rPr>
          <w:sz w:val="28"/>
          <w:szCs w:val="28"/>
          <w:lang w:val="ru-RU"/>
        </w:rPr>
      </w:pPr>
      <w:r>
        <w:rPr>
          <w:sz w:val="28"/>
          <w:szCs w:val="28"/>
          <w:lang w:val="ru-RU"/>
        </w:rPr>
        <w:lastRenderedPageBreak/>
        <w:t xml:space="preserve">                                                              </w:t>
      </w:r>
      <w:r w:rsidR="005776EA" w:rsidRPr="00064FA5">
        <w:rPr>
          <w:sz w:val="28"/>
          <w:szCs w:val="28"/>
        </w:rPr>
        <w:t>2022</w:t>
      </w:r>
    </w:p>
    <w:p w14:paraId="65D98C14" w14:textId="77777777" w:rsidR="005A6F28" w:rsidRPr="00B70580" w:rsidRDefault="005A6F28" w:rsidP="005A6F28">
      <w:pPr>
        <w:pageBreakBefore/>
        <w:widowControl w:val="0"/>
        <w:spacing w:line="260" w:lineRule="exact"/>
        <w:rPr>
          <w:b/>
          <w:bCs/>
          <w:sz w:val="28"/>
          <w:szCs w:val="28"/>
          <w:lang w:val="ru-RU"/>
        </w:rPr>
      </w:pPr>
    </w:p>
    <w:p w14:paraId="65DFCF8D" w14:textId="77777777" w:rsidR="00E76033" w:rsidRPr="00A8508C" w:rsidRDefault="00E76033" w:rsidP="00E76033">
      <w:pPr>
        <w:widowControl w:val="0"/>
        <w:adjustRightInd w:val="0"/>
        <w:contextualSpacing/>
        <w:jc w:val="center"/>
        <w:outlineLvl w:val="0"/>
        <w:rPr>
          <w:bCs/>
          <w:sz w:val="28"/>
          <w:szCs w:val="28"/>
        </w:rPr>
      </w:pPr>
      <w:r w:rsidRPr="00A8508C">
        <w:rPr>
          <w:bCs/>
          <w:sz w:val="28"/>
          <w:szCs w:val="28"/>
        </w:rPr>
        <w:t>СОДЕРЖАНИЕ</w:t>
      </w:r>
    </w:p>
    <w:p w14:paraId="562A50D4" w14:textId="77777777" w:rsidR="00E76033" w:rsidRDefault="00E76033" w:rsidP="00E76033">
      <w:pPr>
        <w:contextualSpacing/>
        <w:jc w:val="center"/>
        <w:rPr>
          <w:sz w:val="28"/>
          <w:szCs w:val="28"/>
        </w:rPr>
      </w:pPr>
    </w:p>
    <w:tbl>
      <w:tblPr>
        <w:tblStyle w:val="ac"/>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508"/>
        <w:gridCol w:w="748"/>
      </w:tblGrid>
      <w:tr w:rsidR="008445BC" w14:paraId="3ED2B4FA" w14:textId="77777777" w:rsidTr="004F3D1C">
        <w:trPr>
          <w:trHeight w:val="313"/>
        </w:trPr>
        <w:tc>
          <w:tcPr>
            <w:tcW w:w="534" w:type="dxa"/>
          </w:tcPr>
          <w:p w14:paraId="306BB17A" w14:textId="77777777" w:rsidR="00E76033" w:rsidRDefault="00E76033" w:rsidP="000A145F">
            <w:pPr>
              <w:ind w:right="-143"/>
              <w:contextualSpacing/>
              <w:rPr>
                <w:sz w:val="28"/>
                <w:szCs w:val="28"/>
              </w:rPr>
            </w:pPr>
            <w:bookmarkStart w:id="0" w:name="_Hlk119101969"/>
            <w:r w:rsidRPr="00A8508C">
              <w:rPr>
                <w:sz w:val="28"/>
                <w:szCs w:val="28"/>
              </w:rPr>
              <w:t xml:space="preserve">1. </w:t>
            </w:r>
          </w:p>
        </w:tc>
        <w:tc>
          <w:tcPr>
            <w:tcW w:w="8539" w:type="dxa"/>
          </w:tcPr>
          <w:p w14:paraId="2E8474B5" w14:textId="77777777" w:rsidR="00E76033" w:rsidRDefault="00E76033" w:rsidP="004F3D1C">
            <w:pPr>
              <w:ind w:right="62"/>
              <w:contextualSpacing/>
              <w:rPr>
                <w:sz w:val="28"/>
                <w:szCs w:val="28"/>
              </w:rPr>
            </w:pPr>
            <w:r w:rsidRPr="00A8508C">
              <w:rPr>
                <w:sz w:val="28"/>
                <w:szCs w:val="28"/>
              </w:rPr>
              <w:t>Раздел I</w:t>
            </w:r>
            <w:proofErr w:type="gramStart"/>
            <w:r w:rsidRPr="00A8508C">
              <w:rPr>
                <w:sz w:val="28"/>
                <w:szCs w:val="28"/>
              </w:rPr>
              <w:t xml:space="preserve"> «Общие</w:t>
            </w:r>
            <w:proofErr w:type="gramEnd"/>
            <w:r w:rsidRPr="00A8508C">
              <w:rPr>
                <w:sz w:val="28"/>
                <w:szCs w:val="28"/>
              </w:rPr>
              <w:t xml:space="preserve"> положения»</w:t>
            </w:r>
          </w:p>
        </w:tc>
        <w:tc>
          <w:tcPr>
            <w:tcW w:w="749" w:type="dxa"/>
          </w:tcPr>
          <w:p w14:paraId="2A7DFFFF" w14:textId="1216C2C1" w:rsidR="00E76033" w:rsidRPr="0086443B" w:rsidRDefault="005538A1" w:rsidP="00DD4F47">
            <w:pPr>
              <w:contextualSpacing/>
              <w:rPr>
                <w:sz w:val="28"/>
                <w:szCs w:val="28"/>
                <w:lang w:val="ru-RU"/>
              </w:rPr>
            </w:pPr>
            <w:r>
              <w:rPr>
                <w:sz w:val="28"/>
                <w:szCs w:val="28"/>
                <w:lang w:val="ru-RU"/>
              </w:rPr>
              <w:t xml:space="preserve">  </w:t>
            </w:r>
            <w:r w:rsidR="00E76033" w:rsidRPr="00A8508C">
              <w:rPr>
                <w:sz w:val="28"/>
                <w:szCs w:val="28"/>
              </w:rPr>
              <w:t xml:space="preserve">- </w:t>
            </w:r>
            <w:r w:rsidR="0086443B">
              <w:rPr>
                <w:sz w:val="28"/>
                <w:szCs w:val="28"/>
                <w:lang w:val="ru-RU"/>
              </w:rPr>
              <w:t>4</w:t>
            </w:r>
          </w:p>
        </w:tc>
      </w:tr>
      <w:tr w:rsidR="008445BC" w14:paraId="515FBEAE" w14:textId="77777777" w:rsidTr="004F3D1C">
        <w:tc>
          <w:tcPr>
            <w:tcW w:w="534" w:type="dxa"/>
          </w:tcPr>
          <w:p w14:paraId="34759E68" w14:textId="77777777" w:rsidR="00E76033" w:rsidRDefault="00E76033" w:rsidP="000A145F">
            <w:pPr>
              <w:ind w:right="-143"/>
              <w:contextualSpacing/>
              <w:rPr>
                <w:sz w:val="28"/>
                <w:szCs w:val="28"/>
              </w:rPr>
            </w:pPr>
            <w:r w:rsidRPr="00A8508C">
              <w:rPr>
                <w:sz w:val="28"/>
                <w:szCs w:val="28"/>
              </w:rPr>
              <w:t>2.</w:t>
            </w:r>
          </w:p>
        </w:tc>
        <w:tc>
          <w:tcPr>
            <w:tcW w:w="8539" w:type="dxa"/>
          </w:tcPr>
          <w:p w14:paraId="1F4ACF7A" w14:textId="77777777" w:rsidR="00E76033" w:rsidRDefault="00E76033" w:rsidP="004F3D1C">
            <w:pPr>
              <w:ind w:right="62"/>
              <w:contextualSpacing/>
              <w:jc w:val="both"/>
              <w:rPr>
                <w:sz w:val="28"/>
                <w:szCs w:val="28"/>
              </w:rPr>
            </w:pPr>
            <w:r w:rsidRPr="00A8508C">
              <w:rPr>
                <w:sz w:val="28"/>
                <w:szCs w:val="28"/>
              </w:rPr>
              <w:t>Раздел II</w:t>
            </w:r>
            <w:proofErr w:type="gramStart"/>
            <w:r w:rsidRPr="00A8508C">
              <w:rPr>
                <w:sz w:val="28"/>
                <w:szCs w:val="28"/>
              </w:rPr>
              <w:t xml:space="preserve"> «Организация</w:t>
            </w:r>
            <w:proofErr w:type="gramEnd"/>
            <w:r w:rsidRPr="00A8508C">
              <w:rPr>
                <w:sz w:val="28"/>
                <w:szCs w:val="28"/>
              </w:rPr>
              <w:t xml:space="preserve">, нормирование и оплата труда» </w:t>
            </w:r>
          </w:p>
        </w:tc>
        <w:tc>
          <w:tcPr>
            <w:tcW w:w="749" w:type="dxa"/>
          </w:tcPr>
          <w:p w14:paraId="1406510B" w14:textId="0E3A1FD0" w:rsidR="00E76033" w:rsidRPr="0086443B" w:rsidRDefault="005538A1" w:rsidP="00DD4F47">
            <w:pPr>
              <w:ind w:right="-143"/>
              <w:contextualSpacing/>
              <w:rPr>
                <w:sz w:val="28"/>
                <w:szCs w:val="28"/>
                <w:lang w:val="ru-RU"/>
              </w:rPr>
            </w:pPr>
            <w:r>
              <w:rPr>
                <w:sz w:val="28"/>
                <w:szCs w:val="28"/>
                <w:lang w:val="ru-RU"/>
              </w:rPr>
              <w:t xml:space="preserve">  </w:t>
            </w:r>
            <w:r w:rsidR="00E76033">
              <w:rPr>
                <w:sz w:val="28"/>
                <w:szCs w:val="28"/>
              </w:rPr>
              <w:t xml:space="preserve">- </w:t>
            </w:r>
            <w:r w:rsidR="0086443B">
              <w:rPr>
                <w:sz w:val="28"/>
                <w:szCs w:val="28"/>
                <w:lang w:val="ru-RU"/>
              </w:rPr>
              <w:t>6</w:t>
            </w:r>
          </w:p>
        </w:tc>
      </w:tr>
      <w:tr w:rsidR="008445BC" w14:paraId="4AA8881B" w14:textId="77777777" w:rsidTr="004F3D1C">
        <w:tc>
          <w:tcPr>
            <w:tcW w:w="534" w:type="dxa"/>
          </w:tcPr>
          <w:p w14:paraId="6122EF14" w14:textId="77777777" w:rsidR="00E76033" w:rsidRDefault="00E76033" w:rsidP="000A145F">
            <w:pPr>
              <w:ind w:right="-143"/>
              <w:contextualSpacing/>
              <w:rPr>
                <w:sz w:val="28"/>
                <w:szCs w:val="28"/>
              </w:rPr>
            </w:pPr>
            <w:r w:rsidRPr="00A8508C">
              <w:rPr>
                <w:sz w:val="28"/>
                <w:szCs w:val="28"/>
              </w:rPr>
              <w:t>3.</w:t>
            </w:r>
          </w:p>
        </w:tc>
        <w:tc>
          <w:tcPr>
            <w:tcW w:w="8539" w:type="dxa"/>
          </w:tcPr>
          <w:p w14:paraId="143AB240" w14:textId="77777777" w:rsidR="00E76033" w:rsidRDefault="00E76033" w:rsidP="004F3D1C">
            <w:pPr>
              <w:ind w:right="62"/>
              <w:contextualSpacing/>
              <w:jc w:val="both"/>
              <w:rPr>
                <w:sz w:val="28"/>
                <w:szCs w:val="28"/>
              </w:rPr>
            </w:pPr>
            <w:r w:rsidRPr="00A8508C">
              <w:rPr>
                <w:sz w:val="28"/>
                <w:szCs w:val="28"/>
              </w:rPr>
              <w:t>Раздел III</w:t>
            </w:r>
            <w:proofErr w:type="gramStart"/>
            <w:r w:rsidRPr="00A8508C">
              <w:rPr>
                <w:sz w:val="28"/>
                <w:szCs w:val="28"/>
              </w:rPr>
              <w:t xml:space="preserve"> «Правовое</w:t>
            </w:r>
            <w:proofErr w:type="gramEnd"/>
            <w:r w:rsidRPr="00A8508C">
              <w:rPr>
                <w:sz w:val="28"/>
                <w:szCs w:val="28"/>
              </w:rPr>
              <w:t xml:space="preserve"> обеспечение трудовых отношений, развитие социального партнерства»</w:t>
            </w:r>
          </w:p>
        </w:tc>
        <w:tc>
          <w:tcPr>
            <w:tcW w:w="749" w:type="dxa"/>
          </w:tcPr>
          <w:p w14:paraId="2AD50EE1" w14:textId="77777777" w:rsidR="00E76033" w:rsidRPr="0086443B" w:rsidRDefault="00E76033" w:rsidP="00DD4F47">
            <w:pPr>
              <w:ind w:right="-143"/>
              <w:contextualSpacing/>
              <w:rPr>
                <w:sz w:val="28"/>
                <w:szCs w:val="28"/>
                <w:lang w:val="ru-RU"/>
              </w:rPr>
            </w:pPr>
            <w:r w:rsidRPr="00A8508C">
              <w:rPr>
                <w:sz w:val="28"/>
                <w:szCs w:val="28"/>
              </w:rPr>
              <w:t xml:space="preserve">- </w:t>
            </w:r>
            <w:r>
              <w:rPr>
                <w:sz w:val="28"/>
                <w:szCs w:val="28"/>
              </w:rPr>
              <w:t>1</w:t>
            </w:r>
            <w:r w:rsidR="0086443B">
              <w:rPr>
                <w:sz w:val="28"/>
                <w:szCs w:val="28"/>
                <w:lang w:val="ru-RU"/>
              </w:rPr>
              <w:t>2</w:t>
            </w:r>
          </w:p>
        </w:tc>
      </w:tr>
      <w:tr w:rsidR="008445BC" w14:paraId="2C10538D" w14:textId="77777777" w:rsidTr="004F3D1C">
        <w:tc>
          <w:tcPr>
            <w:tcW w:w="534" w:type="dxa"/>
          </w:tcPr>
          <w:p w14:paraId="3E7A60C1" w14:textId="77777777" w:rsidR="00E76033" w:rsidRDefault="00E76033" w:rsidP="000A145F">
            <w:pPr>
              <w:ind w:right="-143"/>
              <w:contextualSpacing/>
              <w:rPr>
                <w:sz w:val="28"/>
                <w:szCs w:val="28"/>
              </w:rPr>
            </w:pPr>
            <w:r w:rsidRPr="00A8508C">
              <w:rPr>
                <w:sz w:val="28"/>
                <w:szCs w:val="28"/>
              </w:rPr>
              <w:t>4.</w:t>
            </w:r>
          </w:p>
        </w:tc>
        <w:tc>
          <w:tcPr>
            <w:tcW w:w="8539" w:type="dxa"/>
          </w:tcPr>
          <w:p w14:paraId="77DEA9FF" w14:textId="77777777" w:rsidR="00E76033" w:rsidRDefault="00E76033" w:rsidP="004F3D1C">
            <w:pPr>
              <w:ind w:right="62"/>
              <w:contextualSpacing/>
              <w:jc w:val="both"/>
              <w:rPr>
                <w:sz w:val="28"/>
                <w:szCs w:val="28"/>
              </w:rPr>
            </w:pPr>
            <w:r w:rsidRPr="00A8508C">
              <w:rPr>
                <w:sz w:val="28"/>
                <w:szCs w:val="28"/>
              </w:rPr>
              <w:t>Раздел IV</w:t>
            </w:r>
            <w:proofErr w:type="gramStart"/>
            <w:r w:rsidRPr="00A8508C">
              <w:rPr>
                <w:sz w:val="28"/>
                <w:szCs w:val="28"/>
              </w:rPr>
              <w:t xml:space="preserve"> «Гарантии</w:t>
            </w:r>
            <w:proofErr w:type="gramEnd"/>
            <w:r w:rsidRPr="00A8508C">
              <w:rPr>
                <w:sz w:val="28"/>
                <w:szCs w:val="28"/>
              </w:rPr>
              <w:t xml:space="preserve"> занятости»</w:t>
            </w:r>
          </w:p>
        </w:tc>
        <w:tc>
          <w:tcPr>
            <w:tcW w:w="749" w:type="dxa"/>
          </w:tcPr>
          <w:p w14:paraId="342C8C54" w14:textId="77777777" w:rsidR="00E76033" w:rsidRPr="00B208FA" w:rsidRDefault="00E76033" w:rsidP="00DD4F47">
            <w:pPr>
              <w:ind w:right="-143"/>
              <w:contextualSpacing/>
              <w:rPr>
                <w:sz w:val="28"/>
                <w:szCs w:val="28"/>
                <w:lang w:val="ru-RU"/>
              </w:rPr>
            </w:pPr>
            <w:r w:rsidRPr="00A8508C">
              <w:rPr>
                <w:sz w:val="28"/>
                <w:szCs w:val="28"/>
              </w:rPr>
              <w:t xml:space="preserve">- </w:t>
            </w:r>
            <w:r w:rsidR="00B208FA">
              <w:rPr>
                <w:sz w:val="28"/>
                <w:szCs w:val="28"/>
                <w:lang w:val="ru-RU"/>
              </w:rPr>
              <w:t>1</w:t>
            </w:r>
            <w:r w:rsidR="0086443B">
              <w:rPr>
                <w:sz w:val="28"/>
                <w:szCs w:val="28"/>
                <w:lang w:val="ru-RU"/>
              </w:rPr>
              <w:t>7</w:t>
            </w:r>
          </w:p>
        </w:tc>
      </w:tr>
      <w:tr w:rsidR="008445BC" w14:paraId="658C056A" w14:textId="77777777" w:rsidTr="004F3D1C">
        <w:tc>
          <w:tcPr>
            <w:tcW w:w="534" w:type="dxa"/>
          </w:tcPr>
          <w:p w14:paraId="09620452" w14:textId="77777777" w:rsidR="00E76033" w:rsidRDefault="00E76033" w:rsidP="000A145F">
            <w:pPr>
              <w:ind w:right="-143"/>
              <w:contextualSpacing/>
              <w:rPr>
                <w:sz w:val="28"/>
                <w:szCs w:val="28"/>
              </w:rPr>
            </w:pPr>
            <w:r w:rsidRPr="00A8508C">
              <w:rPr>
                <w:sz w:val="28"/>
                <w:szCs w:val="28"/>
              </w:rPr>
              <w:t>5.</w:t>
            </w:r>
          </w:p>
        </w:tc>
        <w:tc>
          <w:tcPr>
            <w:tcW w:w="8539" w:type="dxa"/>
          </w:tcPr>
          <w:p w14:paraId="104C64D4" w14:textId="77777777" w:rsidR="00E76033" w:rsidRDefault="00E76033" w:rsidP="004F3D1C">
            <w:pPr>
              <w:ind w:right="62"/>
              <w:contextualSpacing/>
              <w:jc w:val="both"/>
              <w:rPr>
                <w:sz w:val="28"/>
                <w:szCs w:val="28"/>
              </w:rPr>
            </w:pPr>
            <w:r w:rsidRPr="00A8508C">
              <w:rPr>
                <w:sz w:val="28"/>
                <w:szCs w:val="28"/>
              </w:rPr>
              <w:t>Раздел V</w:t>
            </w:r>
            <w:proofErr w:type="gramStart"/>
            <w:r w:rsidRPr="00A8508C">
              <w:rPr>
                <w:sz w:val="28"/>
                <w:szCs w:val="28"/>
              </w:rPr>
              <w:t xml:space="preserve"> «Охрана</w:t>
            </w:r>
            <w:proofErr w:type="gramEnd"/>
            <w:r w:rsidRPr="00A8508C">
              <w:rPr>
                <w:sz w:val="28"/>
                <w:szCs w:val="28"/>
              </w:rPr>
              <w:t xml:space="preserve"> труда»</w:t>
            </w:r>
          </w:p>
        </w:tc>
        <w:tc>
          <w:tcPr>
            <w:tcW w:w="749" w:type="dxa"/>
          </w:tcPr>
          <w:p w14:paraId="5DC4E4D7" w14:textId="77777777" w:rsidR="00E76033" w:rsidRPr="0086443B" w:rsidRDefault="00E76033" w:rsidP="00DD4F47">
            <w:pPr>
              <w:ind w:right="-143"/>
              <w:contextualSpacing/>
              <w:rPr>
                <w:sz w:val="28"/>
                <w:szCs w:val="28"/>
                <w:lang w:val="ru-RU"/>
              </w:rPr>
            </w:pPr>
            <w:r w:rsidRPr="00A8508C">
              <w:rPr>
                <w:sz w:val="28"/>
                <w:szCs w:val="28"/>
              </w:rPr>
              <w:t xml:space="preserve">- </w:t>
            </w:r>
            <w:r>
              <w:rPr>
                <w:sz w:val="28"/>
                <w:szCs w:val="28"/>
              </w:rPr>
              <w:t>2</w:t>
            </w:r>
            <w:r w:rsidR="0086443B">
              <w:rPr>
                <w:sz w:val="28"/>
                <w:szCs w:val="28"/>
                <w:lang w:val="ru-RU"/>
              </w:rPr>
              <w:t>2</w:t>
            </w:r>
          </w:p>
        </w:tc>
      </w:tr>
      <w:tr w:rsidR="008445BC" w14:paraId="1830BE40" w14:textId="77777777" w:rsidTr="004F3D1C">
        <w:tc>
          <w:tcPr>
            <w:tcW w:w="534" w:type="dxa"/>
          </w:tcPr>
          <w:p w14:paraId="47B89045" w14:textId="77777777" w:rsidR="00E76033" w:rsidRDefault="00E76033" w:rsidP="000A145F">
            <w:pPr>
              <w:ind w:right="-143"/>
              <w:contextualSpacing/>
              <w:rPr>
                <w:sz w:val="28"/>
                <w:szCs w:val="28"/>
              </w:rPr>
            </w:pPr>
            <w:r w:rsidRPr="00A8508C">
              <w:rPr>
                <w:sz w:val="28"/>
                <w:szCs w:val="28"/>
              </w:rPr>
              <w:t>6.</w:t>
            </w:r>
          </w:p>
        </w:tc>
        <w:tc>
          <w:tcPr>
            <w:tcW w:w="8539" w:type="dxa"/>
          </w:tcPr>
          <w:p w14:paraId="0E837BF7" w14:textId="77777777" w:rsidR="00E76033" w:rsidRDefault="00E76033" w:rsidP="004F3D1C">
            <w:pPr>
              <w:ind w:right="62"/>
              <w:contextualSpacing/>
              <w:jc w:val="both"/>
              <w:rPr>
                <w:sz w:val="28"/>
                <w:szCs w:val="28"/>
              </w:rPr>
            </w:pPr>
            <w:r w:rsidRPr="00A8508C">
              <w:rPr>
                <w:sz w:val="28"/>
                <w:szCs w:val="28"/>
              </w:rPr>
              <w:t>Раздел VI</w:t>
            </w:r>
            <w:proofErr w:type="gramStart"/>
            <w:r w:rsidRPr="00A8508C">
              <w:rPr>
                <w:sz w:val="28"/>
                <w:szCs w:val="28"/>
              </w:rPr>
              <w:t xml:space="preserve"> «Социальные</w:t>
            </w:r>
            <w:proofErr w:type="gramEnd"/>
            <w:r w:rsidRPr="00A8508C">
              <w:rPr>
                <w:sz w:val="28"/>
                <w:szCs w:val="28"/>
              </w:rPr>
              <w:t xml:space="preserve"> гарантии, жилищно-бытовые условия, охрана здоровья и организация отдыха работников организаций системы образования»</w:t>
            </w:r>
          </w:p>
        </w:tc>
        <w:tc>
          <w:tcPr>
            <w:tcW w:w="749" w:type="dxa"/>
          </w:tcPr>
          <w:p w14:paraId="65375E7D" w14:textId="77777777" w:rsidR="00E76033" w:rsidRPr="00C269EA" w:rsidRDefault="00E76033" w:rsidP="00DD4F47">
            <w:pPr>
              <w:ind w:right="-143"/>
              <w:contextualSpacing/>
              <w:rPr>
                <w:sz w:val="28"/>
                <w:szCs w:val="28"/>
                <w:lang w:val="ru-RU"/>
              </w:rPr>
            </w:pPr>
            <w:r w:rsidRPr="00A8508C">
              <w:rPr>
                <w:sz w:val="28"/>
                <w:szCs w:val="28"/>
              </w:rPr>
              <w:t xml:space="preserve">- </w:t>
            </w:r>
            <w:r w:rsidR="00C269EA">
              <w:rPr>
                <w:sz w:val="28"/>
                <w:szCs w:val="28"/>
                <w:lang w:val="ru-RU"/>
              </w:rPr>
              <w:t>2</w:t>
            </w:r>
            <w:r w:rsidR="0086443B">
              <w:rPr>
                <w:sz w:val="28"/>
                <w:szCs w:val="28"/>
                <w:lang w:val="ru-RU"/>
              </w:rPr>
              <w:t>6</w:t>
            </w:r>
          </w:p>
        </w:tc>
      </w:tr>
      <w:tr w:rsidR="008445BC" w14:paraId="0C9594B6" w14:textId="77777777" w:rsidTr="004F3D1C">
        <w:tc>
          <w:tcPr>
            <w:tcW w:w="534" w:type="dxa"/>
          </w:tcPr>
          <w:p w14:paraId="20FF52C0" w14:textId="77777777" w:rsidR="00E76033" w:rsidRPr="00C269EA" w:rsidRDefault="00C269EA" w:rsidP="000A145F">
            <w:pPr>
              <w:ind w:right="-143"/>
              <w:contextualSpacing/>
              <w:rPr>
                <w:sz w:val="28"/>
                <w:szCs w:val="28"/>
                <w:lang w:val="ru-RU"/>
              </w:rPr>
            </w:pPr>
            <w:r>
              <w:rPr>
                <w:sz w:val="28"/>
                <w:szCs w:val="28"/>
                <w:lang w:val="ru-RU"/>
              </w:rPr>
              <w:t>7.</w:t>
            </w:r>
          </w:p>
        </w:tc>
        <w:tc>
          <w:tcPr>
            <w:tcW w:w="8539" w:type="dxa"/>
          </w:tcPr>
          <w:p w14:paraId="7E165DBF" w14:textId="571198D1" w:rsidR="00E76033" w:rsidRDefault="00E76033" w:rsidP="004F3D1C">
            <w:pPr>
              <w:ind w:right="62"/>
              <w:contextualSpacing/>
              <w:jc w:val="both"/>
              <w:rPr>
                <w:sz w:val="28"/>
                <w:szCs w:val="28"/>
              </w:rPr>
            </w:pPr>
            <w:r w:rsidRPr="00A8508C">
              <w:rPr>
                <w:sz w:val="28"/>
                <w:szCs w:val="28"/>
              </w:rPr>
              <w:t>Раздел VII</w:t>
            </w:r>
            <w:r w:rsidR="00F76D38" w:rsidRPr="00A8508C">
              <w:rPr>
                <w:sz w:val="28"/>
                <w:szCs w:val="28"/>
              </w:rPr>
              <w:t xml:space="preserve"> « Правовые</w:t>
            </w:r>
            <w:r w:rsidRPr="00A8508C">
              <w:rPr>
                <w:sz w:val="28"/>
                <w:szCs w:val="28"/>
              </w:rPr>
              <w:t xml:space="preserve"> гарантии деятельности Профсоюза и его профсоюзного </w:t>
            </w:r>
            <w:proofErr w:type="gramStart"/>
            <w:r w:rsidRPr="00A8508C">
              <w:rPr>
                <w:sz w:val="28"/>
                <w:szCs w:val="28"/>
              </w:rPr>
              <w:t>актива»</w:t>
            </w:r>
            <w:proofErr w:type="gramEnd"/>
          </w:p>
        </w:tc>
        <w:tc>
          <w:tcPr>
            <w:tcW w:w="749" w:type="dxa"/>
          </w:tcPr>
          <w:p w14:paraId="3B176BF6" w14:textId="77777777" w:rsidR="00E76033" w:rsidRPr="00C269EA" w:rsidRDefault="00E76033" w:rsidP="00DD4F47">
            <w:pPr>
              <w:ind w:right="-143"/>
              <w:contextualSpacing/>
              <w:rPr>
                <w:sz w:val="28"/>
                <w:szCs w:val="28"/>
                <w:lang w:val="ru-RU"/>
              </w:rPr>
            </w:pPr>
            <w:r w:rsidRPr="00A8508C">
              <w:rPr>
                <w:sz w:val="28"/>
                <w:szCs w:val="28"/>
              </w:rPr>
              <w:t xml:space="preserve">- </w:t>
            </w:r>
            <w:r w:rsidR="00C269EA">
              <w:rPr>
                <w:sz w:val="28"/>
                <w:szCs w:val="28"/>
                <w:lang w:val="ru-RU"/>
              </w:rPr>
              <w:t>2</w:t>
            </w:r>
            <w:r w:rsidR="0086443B">
              <w:rPr>
                <w:sz w:val="28"/>
                <w:szCs w:val="28"/>
                <w:lang w:val="ru-RU"/>
              </w:rPr>
              <w:t>9</w:t>
            </w:r>
          </w:p>
        </w:tc>
      </w:tr>
      <w:tr w:rsidR="008445BC" w14:paraId="6A726F96" w14:textId="77777777" w:rsidTr="004F3D1C">
        <w:tc>
          <w:tcPr>
            <w:tcW w:w="534" w:type="dxa"/>
          </w:tcPr>
          <w:p w14:paraId="6176C383" w14:textId="77777777" w:rsidR="00E76033" w:rsidRPr="00A8508C" w:rsidRDefault="00C269EA" w:rsidP="000A145F">
            <w:pPr>
              <w:ind w:right="-143"/>
              <w:contextualSpacing/>
              <w:rPr>
                <w:sz w:val="28"/>
                <w:szCs w:val="28"/>
              </w:rPr>
            </w:pPr>
            <w:r>
              <w:rPr>
                <w:sz w:val="28"/>
                <w:szCs w:val="28"/>
                <w:lang w:val="ru-RU"/>
              </w:rPr>
              <w:t>8</w:t>
            </w:r>
            <w:r w:rsidR="00E76033" w:rsidRPr="00A8508C">
              <w:rPr>
                <w:sz w:val="28"/>
                <w:szCs w:val="28"/>
              </w:rPr>
              <w:t>.</w:t>
            </w:r>
          </w:p>
        </w:tc>
        <w:tc>
          <w:tcPr>
            <w:tcW w:w="8539" w:type="dxa"/>
          </w:tcPr>
          <w:p w14:paraId="243757AD" w14:textId="0FEBE181" w:rsidR="00E76033" w:rsidRPr="00A8508C" w:rsidRDefault="00E76033" w:rsidP="004F3D1C">
            <w:pPr>
              <w:ind w:right="62"/>
              <w:contextualSpacing/>
              <w:jc w:val="both"/>
              <w:rPr>
                <w:sz w:val="28"/>
                <w:szCs w:val="28"/>
              </w:rPr>
            </w:pPr>
            <w:r w:rsidRPr="00A8508C">
              <w:rPr>
                <w:sz w:val="28"/>
                <w:szCs w:val="28"/>
              </w:rPr>
              <w:t xml:space="preserve">Раздел </w:t>
            </w:r>
            <w:r w:rsidR="004F3D1C" w:rsidRPr="00A8508C">
              <w:rPr>
                <w:sz w:val="28"/>
                <w:szCs w:val="28"/>
              </w:rPr>
              <w:t>VII</w:t>
            </w:r>
            <w:r w:rsidRPr="00A8508C">
              <w:rPr>
                <w:sz w:val="28"/>
                <w:szCs w:val="28"/>
              </w:rPr>
              <w:t>I</w:t>
            </w:r>
            <w:proofErr w:type="gramStart"/>
            <w:r w:rsidRPr="00A8508C">
              <w:rPr>
                <w:sz w:val="28"/>
                <w:szCs w:val="28"/>
              </w:rPr>
              <w:t xml:space="preserve"> «</w:t>
            </w:r>
            <w:r w:rsidR="001E2CFF">
              <w:rPr>
                <w:sz w:val="28"/>
                <w:szCs w:val="28"/>
                <w:lang w:val="ru-RU"/>
              </w:rPr>
              <w:t>Защита</w:t>
            </w:r>
            <w:proofErr w:type="gramEnd"/>
            <w:r w:rsidRPr="00A8508C">
              <w:rPr>
                <w:sz w:val="28"/>
                <w:szCs w:val="28"/>
              </w:rPr>
              <w:t xml:space="preserve"> интересов работников при проведении приватизации»</w:t>
            </w:r>
          </w:p>
        </w:tc>
        <w:tc>
          <w:tcPr>
            <w:tcW w:w="749" w:type="dxa"/>
          </w:tcPr>
          <w:p w14:paraId="7A2B4E94" w14:textId="77777777" w:rsidR="00E76033" w:rsidRPr="0086443B" w:rsidRDefault="00E76033" w:rsidP="00DD4F47">
            <w:pPr>
              <w:ind w:right="-143"/>
              <w:contextualSpacing/>
              <w:rPr>
                <w:sz w:val="28"/>
                <w:szCs w:val="28"/>
                <w:lang w:val="ru-RU"/>
              </w:rPr>
            </w:pPr>
            <w:r w:rsidRPr="00A8508C">
              <w:rPr>
                <w:sz w:val="28"/>
                <w:szCs w:val="28"/>
              </w:rPr>
              <w:t xml:space="preserve">- </w:t>
            </w:r>
            <w:r w:rsidR="00C269EA">
              <w:rPr>
                <w:sz w:val="28"/>
                <w:szCs w:val="28"/>
                <w:lang w:val="ru-RU"/>
              </w:rPr>
              <w:t>3</w:t>
            </w:r>
            <w:r w:rsidR="0086443B">
              <w:rPr>
                <w:sz w:val="28"/>
                <w:szCs w:val="28"/>
                <w:lang w:val="ru-RU"/>
              </w:rPr>
              <w:t>2</w:t>
            </w:r>
          </w:p>
        </w:tc>
      </w:tr>
      <w:tr w:rsidR="008445BC" w14:paraId="4E525001" w14:textId="77777777" w:rsidTr="004F3D1C">
        <w:tc>
          <w:tcPr>
            <w:tcW w:w="534" w:type="dxa"/>
          </w:tcPr>
          <w:p w14:paraId="432FB604" w14:textId="77777777" w:rsidR="00E76033" w:rsidRPr="00A8508C" w:rsidRDefault="00C269EA" w:rsidP="000A145F">
            <w:pPr>
              <w:ind w:right="-143"/>
              <w:contextualSpacing/>
              <w:rPr>
                <w:sz w:val="28"/>
                <w:szCs w:val="28"/>
              </w:rPr>
            </w:pPr>
            <w:r>
              <w:rPr>
                <w:sz w:val="28"/>
                <w:szCs w:val="28"/>
                <w:lang w:val="ru-RU"/>
              </w:rPr>
              <w:t>9</w:t>
            </w:r>
            <w:r w:rsidR="00E76033" w:rsidRPr="00A8508C">
              <w:rPr>
                <w:sz w:val="28"/>
                <w:szCs w:val="28"/>
              </w:rPr>
              <w:t>.</w:t>
            </w:r>
          </w:p>
        </w:tc>
        <w:tc>
          <w:tcPr>
            <w:tcW w:w="8539" w:type="dxa"/>
          </w:tcPr>
          <w:p w14:paraId="1866A035" w14:textId="73200714" w:rsidR="00E76033" w:rsidRPr="00A8508C" w:rsidRDefault="00E76033" w:rsidP="004F3D1C">
            <w:pPr>
              <w:ind w:right="62"/>
              <w:contextualSpacing/>
              <w:jc w:val="both"/>
              <w:rPr>
                <w:sz w:val="28"/>
                <w:szCs w:val="28"/>
              </w:rPr>
            </w:pPr>
            <w:r w:rsidRPr="00A8508C">
              <w:rPr>
                <w:sz w:val="28"/>
                <w:szCs w:val="28"/>
              </w:rPr>
              <w:t xml:space="preserve">Раздел </w:t>
            </w:r>
            <w:r w:rsidR="004F3D1C" w:rsidRPr="00A8508C">
              <w:rPr>
                <w:sz w:val="28"/>
                <w:szCs w:val="28"/>
              </w:rPr>
              <w:t>I</w:t>
            </w:r>
            <w:r w:rsidRPr="00A8508C">
              <w:rPr>
                <w:sz w:val="28"/>
                <w:szCs w:val="28"/>
              </w:rPr>
              <w:t>X</w:t>
            </w:r>
            <w:proofErr w:type="gramStart"/>
            <w:r w:rsidRPr="00A8508C">
              <w:rPr>
                <w:sz w:val="28"/>
                <w:szCs w:val="28"/>
              </w:rPr>
              <w:t xml:space="preserve"> «Организация</w:t>
            </w:r>
            <w:proofErr w:type="gramEnd"/>
            <w:r w:rsidRPr="00A8508C">
              <w:rPr>
                <w:sz w:val="28"/>
                <w:szCs w:val="28"/>
              </w:rPr>
              <w:t xml:space="preserve"> выполнения соглашения и контроль, ответственность сторон»</w:t>
            </w:r>
          </w:p>
        </w:tc>
        <w:tc>
          <w:tcPr>
            <w:tcW w:w="749" w:type="dxa"/>
          </w:tcPr>
          <w:p w14:paraId="341CC22F" w14:textId="77777777" w:rsidR="00E76033" w:rsidRPr="0086443B" w:rsidRDefault="00E76033" w:rsidP="00DD4F47">
            <w:pPr>
              <w:ind w:right="-143"/>
              <w:contextualSpacing/>
              <w:rPr>
                <w:sz w:val="28"/>
                <w:szCs w:val="28"/>
                <w:lang w:val="ru-RU"/>
              </w:rPr>
            </w:pPr>
            <w:r w:rsidRPr="00A8508C">
              <w:rPr>
                <w:sz w:val="28"/>
                <w:szCs w:val="28"/>
              </w:rPr>
              <w:t xml:space="preserve">- </w:t>
            </w:r>
            <w:r w:rsidR="00C269EA">
              <w:rPr>
                <w:sz w:val="28"/>
                <w:szCs w:val="28"/>
                <w:lang w:val="ru-RU"/>
              </w:rPr>
              <w:t>3</w:t>
            </w:r>
            <w:r w:rsidR="0086443B">
              <w:rPr>
                <w:sz w:val="28"/>
                <w:szCs w:val="28"/>
                <w:lang w:val="ru-RU"/>
              </w:rPr>
              <w:t>2</w:t>
            </w:r>
          </w:p>
        </w:tc>
      </w:tr>
      <w:tr w:rsidR="008445BC" w14:paraId="50FC874E" w14:textId="77777777" w:rsidTr="004F3D1C">
        <w:tc>
          <w:tcPr>
            <w:tcW w:w="534" w:type="dxa"/>
          </w:tcPr>
          <w:p w14:paraId="46D4026A" w14:textId="77777777" w:rsidR="00E76033" w:rsidRPr="00A8508C" w:rsidRDefault="00E76033" w:rsidP="000A145F">
            <w:pPr>
              <w:ind w:right="-143"/>
              <w:contextualSpacing/>
              <w:rPr>
                <w:sz w:val="28"/>
                <w:szCs w:val="28"/>
              </w:rPr>
            </w:pPr>
            <w:r>
              <w:rPr>
                <w:sz w:val="28"/>
                <w:szCs w:val="28"/>
              </w:rPr>
              <w:t>1</w:t>
            </w:r>
            <w:r w:rsidR="00C269EA">
              <w:rPr>
                <w:sz w:val="28"/>
                <w:szCs w:val="28"/>
                <w:lang w:val="ru-RU"/>
              </w:rPr>
              <w:t>0</w:t>
            </w:r>
            <w:r>
              <w:rPr>
                <w:sz w:val="28"/>
                <w:szCs w:val="28"/>
              </w:rPr>
              <w:t>.</w:t>
            </w:r>
          </w:p>
        </w:tc>
        <w:tc>
          <w:tcPr>
            <w:tcW w:w="8539" w:type="dxa"/>
          </w:tcPr>
          <w:p w14:paraId="4E6D845C" w14:textId="0A440B7B" w:rsidR="00E76033" w:rsidRPr="00A8508C" w:rsidRDefault="00E76033" w:rsidP="004F3D1C">
            <w:pPr>
              <w:ind w:right="62"/>
              <w:contextualSpacing/>
              <w:jc w:val="both"/>
              <w:rPr>
                <w:sz w:val="28"/>
                <w:szCs w:val="28"/>
              </w:rPr>
            </w:pPr>
            <w:r>
              <w:rPr>
                <w:sz w:val="28"/>
                <w:szCs w:val="28"/>
              </w:rPr>
              <w:t>Положение о размерах, порядке и условиях премирования р</w:t>
            </w:r>
            <w:r w:rsidR="00C269EA">
              <w:rPr>
                <w:sz w:val="28"/>
                <w:szCs w:val="28"/>
                <w:lang w:val="ru-RU"/>
              </w:rPr>
              <w:t>аботников</w:t>
            </w:r>
            <w:r w:rsidRPr="00215F39">
              <w:rPr>
                <w:sz w:val="28"/>
                <w:szCs w:val="28"/>
              </w:rPr>
              <w:t xml:space="preserve"> </w:t>
            </w:r>
          </w:p>
        </w:tc>
        <w:tc>
          <w:tcPr>
            <w:tcW w:w="749" w:type="dxa"/>
          </w:tcPr>
          <w:p w14:paraId="5A7B8DD2" w14:textId="77777777" w:rsidR="00E76033" w:rsidRPr="00C269EA" w:rsidRDefault="00E76033" w:rsidP="00DD4F47">
            <w:pPr>
              <w:ind w:right="-143"/>
              <w:contextualSpacing/>
              <w:rPr>
                <w:sz w:val="28"/>
                <w:szCs w:val="28"/>
                <w:lang w:val="ru-RU"/>
              </w:rPr>
            </w:pPr>
            <w:r>
              <w:rPr>
                <w:sz w:val="28"/>
                <w:szCs w:val="28"/>
              </w:rPr>
              <w:t xml:space="preserve">- </w:t>
            </w:r>
            <w:r w:rsidR="00C269EA">
              <w:rPr>
                <w:sz w:val="28"/>
                <w:szCs w:val="28"/>
                <w:lang w:val="ru-RU"/>
              </w:rPr>
              <w:t>3</w:t>
            </w:r>
            <w:r w:rsidR="00B554B6">
              <w:rPr>
                <w:sz w:val="28"/>
                <w:szCs w:val="28"/>
                <w:lang w:val="ru-RU"/>
              </w:rPr>
              <w:t>4</w:t>
            </w:r>
          </w:p>
        </w:tc>
      </w:tr>
      <w:tr w:rsidR="000A145F" w14:paraId="22364880" w14:textId="77777777" w:rsidTr="004F3D1C">
        <w:tc>
          <w:tcPr>
            <w:tcW w:w="534" w:type="dxa"/>
          </w:tcPr>
          <w:p w14:paraId="57B905E2" w14:textId="77777777" w:rsidR="000A145F" w:rsidRPr="000A145F" w:rsidRDefault="000A145F" w:rsidP="000A145F">
            <w:pPr>
              <w:pStyle w:val="af"/>
              <w:numPr>
                <w:ilvl w:val="0"/>
                <w:numId w:val="34"/>
              </w:numPr>
              <w:ind w:left="0" w:right="-143" w:firstLine="0"/>
              <w:rPr>
                <w:sz w:val="28"/>
                <w:szCs w:val="28"/>
              </w:rPr>
            </w:pPr>
          </w:p>
        </w:tc>
        <w:tc>
          <w:tcPr>
            <w:tcW w:w="8539" w:type="dxa"/>
          </w:tcPr>
          <w:p w14:paraId="702383EB" w14:textId="7B8C6DEF" w:rsidR="000A145F" w:rsidRDefault="000A145F" w:rsidP="004F3D1C">
            <w:pPr>
              <w:ind w:right="62"/>
              <w:contextualSpacing/>
              <w:jc w:val="both"/>
              <w:rPr>
                <w:sz w:val="28"/>
                <w:szCs w:val="28"/>
                <w:lang w:val="ru-RU"/>
              </w:rPr>
            </w:pPr>
            <w:r>
              <w:rPr>
                <w:sz w:val="28"/>
                <w:szCs w:val="28"/>
              </w:rPr>
              <w:t xml:space="preserve">Положение </w:t>
            </w:r>
            <w:r>
              <w:rPr>
                <w:sz w:val="28"/>
                <w:szCs w:val="28"/>
                <w:lang w:val="ru-RU"/>
              </w:rPr>
              <w:t>о порядке оказания материальной помощи работникам</w:t>
            </w:r>
          </w:p>
        </w:tc>
        <w:tc>
          <w:tcPr>
            <w:tcW w:w="749" w:type="dxa"/>
          </w:tcPr>
          <w:p w14:paraId="1D88BFE4" w14:textId="66E31CCB" w:rsidR="000A145F" w:rsidRPr="000A145F" w:rsidRDefault="005538A1" w:rsidP="00DD4F47">
            <w:pPr>
              <w:ind w:right="-143"/>
              <w:contextualSpacing/>
              <w:rPr>
                <w:sz w:val="28"/>
                <w:szCs w:val="28"/>
                <w:lang w:val="ru-RU"/>
              </w:rPr>
            </w:pPr>
            <w:r>
              <w:rPr>
                <w:sz w:val="28"/>
                <w:szCs w:val="28"/>
                <w:lang w:val="ru-RU"/>
              </w:rPr>
              <w:t xml:space="preserve"> </w:t>
            </w:r>
            <w:r w:rsidR="000A145F">
              <w:rPr>
                <w:sz w:val="28"/>
                <w:szCs w:val="28"/>
                <w:lang w:val="ru-RU"/>
              </w:rPr>
              <w:t>-40</w:t>
            </w:r>
          </w:p>
        </w:tc>
      </w:tr>
      <w:tr w:rsidR="000A145F" w14:paraId="687E0CA4" w14:textId="77777777" w:rsidTr="004F3D1C">
        <w:tc>
          <w:tcPr>
            <w:tcW w:w="534" w:type="dxa"/>
          </w:tcPr>
          <w:p w14:paraId="08DD8892" w14:textId="77777777" w:rsidR="000A145F" w:rsidRPr="000A145F" w:rsidRDefault="000A145F" w:rsidP="000A145F">
            <w:pPr>
              <w:pStyle w:val="af"/>
              <w:numPr>
                <w:ilvl w:val="0"/>
                <w:numId w:val="34"/>
              </w:numPr>
              <w:ind w:left="0" w:right="-143" w:firstLine="0"/>
              <w:rPr>
                <w:sz w:val="28"/>
                <w:szCs w:val="28"/>
              </w:rPr>
            </w:pPr>
          </w:p>
        </w:tc>
        <w:tc>
          <w:tcPr>
            <w:tcW w:w="8539" w:type="dxa"/>
          </w:tcPr>
          <w:p w14:paraId="35CD01E9" w14:textId="55626442" w:rsidR="000A145F" w:rsidRDefault="000A145F" w:rsidP="004F3D1C">
            <w:pPr>
              <w:ind w:right="62"/>
              <w:contextualSpacing/>
              <w:jc w:val="both"/>
              <w:rPr>
                <w:sz w:val="28"/>
                <w:szCs w:val="28"/>
                <w:lang w:val="ru-RU"/>
              </w:rPr>
            </w:pPr>
            <w:r>
              <w:rPr>
                <w:sz w:val="28"/>
                <w:szCs w:val="28"/>
                <w:lang w:val="ru-RU"/>
              </w:rPr>
              <w:t>Положение о порядке и условиях осуществления единовременной выплаты на оздоровления работникам</w:t>
            </w:r>
          </w:p>
        </w:tc>
        <w:tc>
          <w:tcPr>
            <w:tcW w:w="749" w:type="dxa"/>
          </w:tcPr>
          <w:p w14:paraId="14CF1C51" w14:textId="31D4745C" w:rsidR="000A145F" w:rsidRPr="000A145F" w:rsidRDefault="005538A1" w:rsidP="00DD4F47">
            <w:pPr>
              <w:ind w:right="-143"/>
              <w:contextualSpacing/>
              <w:rPr>
                <w:sz w:val="28"/>
                <w:szCs w:val="28"/>
                <w:lang w:val="ru-RU"/>
              </w:rPr>
            </w:pPr>
            <w:r>
              <w:rPr>
                <w:sz w:val="28"/>
                <w:szCs w:val="28"/>
                <w:lang w:val="ru-RU"/>
              </w:rPr>
              <w:t xml:space="preserve"> </w:t>
            </w:r>
            <w:r w:rsidR="000A145F">
              <w:rPr>
                <w:sz w:val="28"/>
                <w:szCs w:val="28"/>
                <w:lang w:val="ru-RU"/>
              </w:rPr>
              <w:t>-42</w:t>
            </w:r>
          </w:p>
        </w:tc>
      </w:tr>
      <w:tr w:rsidR="000A145F" w14:paraId="662F7BBE" w14:textId="77777777" w:rsidTr="004F3D1C">
        <w:tc>
          <w:tcPr>
            <w:tcW w:w="534" w:type="dxa"/>
          </w:tcPr>
          <w:p w14:paraId="743531E4" w14:textId="77777777" w:rsidR="000A145F" w:rsidRPr="000A145F" w:rsidRDefault="000A145F" w:rsidP="000A145F">
            <w:pPr>
              <w:pStyle w:val="af"/>
              <w:numPr>
                <w:ilvl w:val="0"/>
                <w:numId w:val="34"/>
              </w:numPr>
              <w:ind w:left="0" w:right="-143" w:firstLine="0"/>
              <w:rPr>
                <w:sz w:val="28"/>
                <w:szCs w:val="28"/>
              </w:rPr>
            </w:pPr>
          </w:p>
        </w:tc>
        <w:tc>
          <w:tcPr>
            <w:tcW w:w="8539" w:type="dxa"/>
          </w:tcPr>
          <w:p w14:paraId="37C7FA47" w14:textId="3AAD0A53" w:rsidR="000A145F" w:rsidRDefault="000A145F" w:rsidP="004F3D1C">
            <w:pPr>
              <w:ind w:right="62"/>
              <w:contextualSpacing/>
              <w:jc w:val="both"/>
              <w:rPr>
                <w:sz w:val="28"/>
                <w:szCs w:val="28"/>
                <w:lang w:val="ru-RU"/>
              </w:rPr>
            </w:pPr>
            <w:r>
              <w:rPr>
                <w:sz w:val="28"/>
                <w:szCs w:val="28"/>
                <w:lang w:val="ru-RU"/>
              </w:rPr>
              <w:t>Положение о порядке и условиях установления надбавки за высокие достижения в труде</w:t>
            </w:r>
          </w:p>
        </w:tc>
        <w:tc>
          <w:tcPr>
            <w:tcW w:w="749" w:type="dxa"/>
          </w:tcPr>
          <w:p w14:paraId="0DD958C7" w14:textId="3E80B461" w:rsidR="000A145F" w:rsidRPr="000A145F" w:rsidRDefault="005538A1" w:rsidP="00DD4F47">
            <w:pPr>
              <w:ind w:right="-143"/>
              <w:contextualSpacing/>
              <w:rPr>
                <w:sz w:val="28"/>
                <w:szCs w:val="28"/>
                <w:lang w:val="ru-RU"/>
              </w:rPr>
            </w:pPr>
            <w:r>
              <w:rPr>
                <w:sz w:val="28"/>
                <w:szCs w:val="28"/>
                <w:lang w:val="ru-RU"/>
              </w:rPr>
              <w:t xml:space="preserve"> </w:t>
            </w:r>
            <w:r w:rsidR="000A145F">
              <w:rPr>
                <w:sz w:val="28"/>
                <w:szCs w:val="28"/>
                <w:lang w:val="ru-RU"/>
              </w:rPr>
              <w:t>-44</w:t>
            </w:r>
          </w:p>
        </w:tc>
      </w:tr>
      <w:tr w:rsidR="000A145F" w14:paraId="3171332A" w14:textId="77777777" w:rsidTr="004F3D1C">
        <w:tc>
          <w:tcPr>
            <w:tcW w:w="534" w:type="dxa"/>
          </w:tcPr>
          <w:p w14:paraId="7FF6C4CC" w14:textId="77777777" w:rsidR="000A145F" w:rsidRPr="000A145F" w:rsidRDefault="000A145F" w:rsidP="000A145F">
            <w:pPr>
              <w:pStyle w:val="af"/>
              <w:numPr>
                <w:ilvl w:val="0"/>
                <w:numId w:val="34"/>
              </w:numPr>
              <w:ind w:left="0" w:right="-143" w:firstLine="0"/>
              <w:rPr>
                <w:sz w:val="28"/>
                <w:szCs w:val="28"/>
              </w:rPr>
            </w:pPr>
          </w:p>
        </w:tc>
        <w:tc>
          <w:tcPr>
            <w:tcW w:w="8539" w:type="dxa"/>
          </w:tcPr>
          <w:p w14:paraId="38E8C93C" w14:textId="1B71DD88" w:rsidR="000A145F" w:rsidRDefault="000A145F" w:rsidP="004F3D1C">
            <w:pPr>
              <w:ind w:right="62"/>
              <w:contextualSpacing/>
              <w:jc w:val="both"/>
              <w:rPr>
                <w:sz w:val="28"/>
                <w:szCs w:val="28"/>
                <w:lang w:val="ru-RU"/>
              </w:rPr>
            </w:pPr>
            <w:r>
              <w:rPr>
                <w:sz w:val="28"/>
                <w:szCs w:val="28"/>
                <w:lang w:val="ru-RU"/>
              </w:rPr>
              <w:t>Положение о размере, порядке и условиях установления надбавок педагогическим работникам за характер труда</w:t>
            </w:r>
          </w:p>
        </w:tc>
        <w:tc>
          <w:tcPr>
            <w:tcW w:w="749" w:type="dxa"/>
          </w:tcPr>
          <w:p w14:paraId="557CD7D7" w14:textId="6A94C799" w:rsidR="000A145F" w:rsidRPr="000A145F" w:rsidRDefault="005538A1" w:rsidP="00DD4F47">
            <w:pPr>
              <w:ind w:right="-143"/>
              <w:contextualSpacing/>
              <w:rPr>
                <w:sz w:val="28"/>
                <w:szCs w:val="28"/>
                <w:lang w:val="ru-RU"/>
              </w:rPr>
            </w:pPr>
            <w:r>
              <w:rPr>
                <w:sz w:val="28"/>
                <w:szCs w:val="28"/>
                <w:lang w:val="ru-RU"/>
              </w:rPr>
              <w:t xml:space="preserve"> </w:t>
            </w:r>
            <w:r w:rsidR="000A145F">
              <w:rPr>
                <w:sz w:val="28"/>
                <w:szCs w:val="28"/>
                <w:lang w:val="ru-RU"/>
              </w:rPr>
              <w:t>-48</w:t>
            </w:r>
          </w:p>
        </w:tc>
      </w:tr>
      <w:tr w:rsidR="000A145F" w14:paraId="6AD8D4EA" w14:textId="77777777" w:rsidTr="004F3D1C">
        <w:tc>
          <w:tcPr>
            <w:tcW w:w="534" w:type="dxa"/>
          </w:tcPr>
          <w:p w14:paraId="355F2BB9" w14:textId="77777777" w:rsidR="000A145F" w:rsidRPr="000A145F" w:rsidRDefault="000A145F" w:rsidP="000A145F">
            <w:pPr>
              <w:pStyle w:val="af"/>
              <w:numPr>
                <w:ilvl w:val="0"/>
                <w:numId w:val="34"/>
              </w:numPr>
              <w:ind w:left="0" w:right="-143" w:firstLine="0"/>
              <w:rPr>
                <w:sz w:val="28"/>
                <w:szCs w:val="28"/>
              </w:rPr>
            </w:pPr>
          </w:p>
        </w:tc>
        <w:tc>
          <w:tcPr>
            <w:tcW w:w="8539" w:type="dxa"/>
          </w:tcPr>
          <w:p w14:paraId="1F1D26A9" w14:textId="275F8B1F" w:rsidR="000A145F" w:rsidRDefault="000A145F" w:rsidP="004F3D1C">
            <w:pPr>
              <w:ind w:right="62"/>
              <w:contextualSpacing/>
              <w:jc w:val="both"/>
              <w:rPr>
                <w:sz w:val="28"/>
                <w:szCs w:val="28"/>
                <w:lang w:val="ru-RU"/>
              </w:rPr>
            </w:pPr>
            <w:r>
              <w:rPr>
                <w:sz w:val="28"/>
                <w:szCs w:val="28"/>
                <w:lang w:val="ru-RU"/>
              </w:rPr>
              <w:t>План мероприятий по охране труда</w:t>
            </w:r>
          </w:p>
        </w:tc>
        <w:tc>
          <w:tcPr>
            <w:tcW w:w="749" w:type="dxa"/>
          </w:tcPr>
          <w:p w14:paraId="3C60DBB0" w14:textId="68BA3B08" w:rsidR="000A145F" w:rsidRPr="000A145F" w:rsidRDefault="005538A1" w:rsidP="00DD4F47">
            <w:pPr>
              <w:ind w:right="-143"/>
              <w:contextualSpacing/>
              <w:rPr>
                <w:sz w:val="28"/>
                <w:szCs w:val="28"/>
                <w:lang w:val="ru-RU"/>
              </w:rPr>
            </w:pPr>
            <w:r>
              <w:rPr>
                <w:sz w:val="28"/>
                <w:szCs w:val="28"/>
                <w:lang w:val="ru-RU"/>
              </w:rPr>
              <w:t xml:space="preserve"> </w:t>
            </w:r>
            <w:r w:rsidR="000A145F">
              <w:rPr>
                <w:sz w:val="28"/>
                <w:szCs w:val="28"/>
                <w:lang w:val="ru-RU"/>
              </w:rPr>
              <w:t>-50</w:t>
            </w:r>
          </w:p>
        </w:tc>
      </w:tr>
      <w:tr w:rsidR="000A145F" w14:paraId="46197C46" w14:textId="77777777" w:rsidTr="004F3D1C">
        <w:tc>
          <w:tcPr>
            <w:tcW w:w="534" w:type="dxa"/>
          </w:tcPr>
          <w:p w14:paraId="6A4093F0" w14:textId="77777777" w:rsidR="000A145F" w:rsidRPr="000A145F" w:rsidRDefault="000A145F" w:rsidP="000A145F">
            <w:pPr>
              <w:pStyle w:val="af"/>
              <w:numPr>
                <w:ilvl w:val="0"/>
                <w:numId w:val="34"/>
              </w:numPr>
              <w:ind w:left="0" w:right="-143" w:firstLine="0"/>
              <w:rPr>
                <w:sz w:val="28"/>
                <w:szCs w:val="28"/>
              </w:rPr>
            </w:pPr>
          </w:p>
        </w:tc>
        <w:tc>
          <w:tcPr>
            <w:tcW w:w="8539" w:type="dxa"/>
          </w:tcPr>
          <w:p w14:paraId="4A785014" w14:textId="1768F423" w:rsidR="000A145F" w:rsidRDefault="000A145F" w:rsidP="004F3D1C">
            <w:pPr>
              <w:ind w:right="62"/>
              <w:contextualSpacing/>
              <w:jc w:val="both"/>
              <w:rPr>
                <w:sz w:val="28"/>
                <w:szCs w:val="28"/>
                <w:lang w:val="ru-RU"/>
              </w:rPr>
            </w:pPr>
            <w:r>
              <w:rPr>
                <w:sz w:val="28"/>
                <w:szCs w:val="28"/>
                <w:lang w:val="ru-RU"/>
              </w:rPr>
              <w:t>Перечень должностей и профессий работников, во время отсутствия которых требуется выполнение их обязанностей</w:t>
            </w:r>
          </w:p>
        </w:tc>
        <w:tc>
          <w:tcPr>
            <w:tcW w:w="749" w:type="dxa"/>
          </w:tcPr>
          <w:p w14:paraId="04A4ECB5" w14:textId="7AC9C59B" w:rsidR="000A145F" w:rsidRPr="000A145F" w:rsidRDefault="005538A1" w:rsidP="00DD4F47">
            <w:pPr>
              <w:ind w:right="-143"/>
              <w:contextualSpacing/>
              <w:rPr>
                <w:sz w:val="28"/>
                <w:szCs w:val="28"/>
                <w:lang w:val="ru-RU"/>
              </w:rPr>
            </w:pPr>
            <w:r>
              <w:rPr>
                <w:sz w:val="28"/>
                <w:szCs w:val="28"/>
                <w:lang w:val="ru-RU"/>
              </w:rPr>
              <w:t xml:space="preserve"> </w:t>
            </w:r>
            <w:r w:rsidR="000A145F">
              <w:rPr>
                <w:sz w:val="28"/>
                <w:szCs w:val="28"/>
                <w:lang w:val="ru-RU"/>
              </w:rPr>
              <w:t>-52</w:t>
            </w:r>
          </w:p>
        </w:tc>
      </w:tr>
      <w:tr w:rsidR="000A145F" w14:paraId="5F3E3CB3" w14:textId="77777777" w:rsidTr="004F3D1C">
        <w:tc>
          <w:tcPr>
            <w:tcW w:w="534" w:type="dxa"/>
          </w:tcPr>
          <w:p w14:paraId="23BE2283" w14:textId="77777777" w:rsidR="000A145F" w:rsidRPr="000A145F" w:rsidRDefault="000A145F" w:rsidP="000A145F">
            <w:pPr>
              <w:pStyle w:val="af"/>
              <w:numPr>
                <w:ilvl w:val="0"/>
                <w:numId w:val="34"/>
              </w:numPr>
              <w:ind w:left="0" w:right="-143" w:firstLine="0"/>
              <w:rPr>
                <w:sz w:val="28"/>
                <w:szCs w:val="28"/>
              </w:rPr>
            </w:pPr>
          </w:p>
        </w:tc>
        <w:tc>
          <w:tcPr>
            <w:tcW w:w="8539" w:type="dxa"/>
          </w:tcPr>
          <w:p w14:paraId="503EC34C" w14:textId="306AAE52" w:rsidR="000A145F" w:rsidRDefault="000A145F" w:rsidP="004F3D1C">
            <w:pPr>
              <w:ind w:right="62"/>
              <w:contextualSpacing/>
              <w:jc w:val="both"/>
              <w:rPr>
                <w:sz w:val="28"/>
                <w:szCs w:val="28"/>
                <w:lang w:val="ru-RU"/>
              </w:rPr>
            </w:pPr>
            <w:r>
              <w:rPr>
                <w:sz w:val="28"/>
                <w:szCs w:val="28"/>
                <w:lang w:val="ru-RU"/>
              </w:rPr>
              <w:t xml:space="preserve">Перечень должностей и работ, замещаемых или выполняемых работниками, с которыми нанимателем заключаются письменные договоры о полной индивидуальной материальной ответственности </w:t>
            </w:r>
          </w:p>
        </w:tc>
        <w:tc>
          <w:tcPr>
            <w:tcW w:w="749" w:type="dxa"/>
          </w:tcPr>
          <w:p w14:paraId="12D70DEF" w14:textId="29AEC6DE" w:rsidR="000A145F" w:rsidRPr="000A145F" w:rsidRDefault="005538A1" w:rsidP="00DD4F47">
            <w:pPr>
              <w:ind w:right="-143"/>
              <w:contextualSpacing/>
              <w:rPr>
                <w:sz w:val="28"/>
                <w:szCs w:val="28"/>
                <w:lang w:val="ru-RU"/>
              </w:rPr>
            </w:pPr>
            <w:r>
              <w:rPr>
                <w:sz w:val="28"/>
                <w:szCs w:val="28"/>
                <w:lang w:val="ru-RU"/>
              </w:rPr>
              <w:t xml:space="preserve"> </w:t>
            </w:r>
            <w:r w:rsidR="000A145F">
              <w:rPr>
                <w:sz w:val="28"/>
                <w:szCs w:val="28"/>
                <w:lang w:val="ru-RU"/>
              </w:rPr>
              <w:t>-53</w:t>
            </w:r>
          </w:p>
        </w:tc>
      </w:tr>
      <w:tr w:rsidR="008445BC" w14:paraId="36CEAC66" w14:textId="77777777" w:rsidTr="004F3D1C">
        <w:tc>
          <w:tcPr>
            <w:tcW w:w="534" w:type="dxa"/>
          </w:tcPr>
          <w:p w14:paraId="18B37CBB" w14:textId="5222DB2B" w:rsidR="008445BC" w:rsidRPr="000A145F" w:rsidRDefault="008445BC" w:rsidP="000A145F">
            <w:pPr>
              <w:pStyle w:val="af"/>
              <w:numPr>
                <w:ilvl w:val="0"/>
                <w:numId w:val="34"/>
              </w:numPr>
              <w:ind w:left="0" w:right="-143" w:firstLine="0"/>
              <w:rPr>
                <w:sz w:val="28"/>
                <w:szCs w:val="28"/>
              </w:rPr>
            </w:pPr>
          </w:p>
        </w:tc>
        <w:tc>
          <w:tcPr>
            <w:tcW w:w="8539" w:type="dxa"/>
          </w:tcPr>
          <w:p w14:paraId="67F7D3F2" w14:textId="7A4C79E7" w:rsidR="009B1C86" w:rsidRPr="00B47CBA" w:rsidRDefault="009B1C86" w:rsidP="004F3D1C">
            <w:pPr>
              <w:ind w:right="62"/>
              <w:contextualSpacing/>
              <w:jc w:val="both"/>
              <w:rPr>
                <w:sz w:val="28"/>
                <w:szCs w:val="28"/>
                <w:lang w:val="ru-RU"/>
              </w:rPr>
            </w:pPr>
            <w:r>
              <w:rPr>
                <w:sz w:val="28"/>
                <w:szCs w:val="28"/>
                <w:lang w:val="ru-RU"/>
              </w:rPr>
              <w:t>Перечень профессий и должностей работников, которым вводиться суммированный учёт рабочего времени</w:t>
            </w:r>
          </w:p>
        </w:tc>
        <w:tc>
          <w:tcPr>
            <w:tcW w:w="749" w:type="dxa"/>
          </w:tcPr>
          <w:p w14:paraId="6D823240" w14:textId="310FFA5B" w:rsidR="008445BC" w:rsidRPr="00C269EA" w:rsidRDefault="005538A1" w:rsidP="00DD4F47">
            <w:pPr>
              <w:ind w:right="-143"/>
              <w:contextualSpacing/>
              <w:rPr>
                <w:sz w:val="28"/>
                <w:szCs w:val="28"/>
                <w:lang w:val="ru-RU"/>
              </w:rPr>
            </w:pPr>
            <w:r>
              <w:rPr>
                <w:sz w:val="28"/>
                <w:szCs w:val="28"/>
                <w:lang w:val="ru-RU"/>
              </w:rPr>
              <w:t xml:space="preserve"> </w:t>
            </w:r>
            <w:r w:rsidR="008445BC">
              <w:rPr>
                <w:sz w:val="28"/>
                <w:szCs w:val="28"/>
                <w:lang w:val="ru-RU"/>
              </w:rPr>
              <w:t>-5</w:t>
            </w:r>
            <w:r w:rsidR="00B554B6">
              <w:rPr>
                <w:sz w:val="28"/>
                <w:szCs w:val="28"/>
                <w:lang w:val="ru-RU"/>
              </w:rPr>
              <w:t>4</w:t>
            </w:r>
          </w:p>
        </w:tc>
      </w:tr>
      <w:tr w:rsidR="000A145F" w14:paraId="4FD9115F" w14:textId="77777777" w:rsidTr="004F3D1C">
        <w:tc>
          <w:tcPr>
            <w:tcW w:w="534" w:type="dxa"/>
          </w:tcPr>
          <w:p w14:paraId="67E49470" w14:textId="77777777" w:rsidR="000A145F" w:rsidRPr="000A145F" w:rsidRDefault="000A145F" w:rsidP="000A145F">
            <w:pPr>
              <w:pStyle w:val="af"/>
              <w:numPr>
                <w:ilvl w:val="0"/>
                <w:numId w:val="34"/>
              </w:numPr>
              <w:ind w:left="0" w:right="-143" w:firstLine="0"/>
              <w:rPr>
                <w:sz w:val="28"/>
                <w:szCs w:val="28"/>
              </w:rPr>
            </w:pPr>
          </w:p>
        </w:tc>
        <w:tc>
          <w:tcPr>
            <w:tcW w:w="8539" w:type="dxa"/>
          </w:tcPr>
          <w:p w14:paraId="471F8506" w14:textId="62ED8867" w:rsidR="000A145F" w:rsidRDefault="000A145F" w:rsidP="004F3D1C">
            <w:pPr>
              <w:ind w:right="62"/>
              <w:contextualSpacing/>
              <w:jc w:val="both"/>
              <w:rPr>
                <w:sz w:val="28"/>
                <w:szCs w:val="28"/>
                <w:lang w:val="ru-RU"/>
              </w:rPr>
            </w:pPr>
            <w:r>
              <w:rPr>
                <w:sz w:val="28"/>
                <w:szCs w:val="28"/>
                <w:lang w:val="ru-RU"/>
              </w:rPr>
              <w:t>Перечень профессий и должностей работников, которым бесплатно выдаются средства индивидуальной защиты по установленным нормам</w:t>
            </w:r>
          </w:p>
        </w:tc>
        <w:tc>
          <w:tcPr>
            <w:tcW w:w="749" w:type="dxa"/>
          </w:tcPr>
          <w:p w14:paraId="1F3F0615" w14:textId="4D044861" w:rsidR="000A145F" w:rsidRDefault="005538A1" w:rsidP="00DD4F47">
            <w:pPr>
              <w:ind w:right="-143"/>
              <w:contextualSpacing/>
              <w:rPr>
                <w:sz w:val="28"/>
                <w:szCs w:val="28"/>
                <w:lang w:val="ru-RU"/>
              </w:rPr>
            </w:pPr>
            <w:r>
              <w:rPr>
                <w:sz w:val="28"/>
                <w:szCs w:val="28"/>
                <w:lang w:val="ru-RU"/>
              </w:rPr>
              <w:t xml:space="preserve"> </w:t>
            </w:r>
            <w:r w:rsidR="000A145F">
              <w:rPr>
                <w:sz w:val="28"/>
                <w:szCs w:val="28"/>
                <w:lang w:val="ru-RU"/>
              </w:rPr>
              <w:t>-55</w:t>
            </w:r>
          </w:p>
        </w:tc>
      </w:tr>
      <w:tr w:rsidR="000A145F" w14:paraId="03B4A2D7" w14:textId="77777777" w:rsidTr="004F3D1C">
        <w:tc>
          <w:tcPr>
            <w:tcW w:w="534" w:type="dxa"/>
          </w:tcPr>
          <w:p w14:paraId="55D098F4" w14:textId="77777777" w:rsidR="000A145F" w:rsidRPr="000A145F" w:rsidRDefault="000A145F" w:rsidP="000A145F">
            <w:pPr>
              <w:pStyle w:val="af"/>
              <w:numPr>
                <w:ilvl w:val="0"/>
                <w:numId w:val="34"/>
              </w:numPr>
              <w:ind w:left="0" w:right="-143" w:firstLine="0"/>
              <w:rPr>
                <w:sz w:val="28"/>
                <w:szCs w:val="28"/>
              </w:rPr>
            </w:pPr>
          </w:p>
        </w:tc>
        <w:tc>
          <w:tcPr>
            <w:tcW w:w="8539" w:type="dxa"/>
          </w:tcPr>
          <w:p w14:paraId="3E889B5D" w14:textId="2202963E" w:rsidR="000A145F" w:rsidRDefault="000A145F" w:rsidP="004F3D1C">
            <w:pPr>
              <w:ind w:right="62"/>
              <w:jc w:val="both"/>
              <w:rPr>
                <w:sz w:val="28"/>
                <w:szCs w:val="28"/>
                <w:lang w:val="ru-RU"/>
              </w:rPr>
            </w:pPr>
            <w:r>
              <w:rPr>
                <w:sz w:val="28"/>
                <w:szCs w:val="28"/>
                <w:lang w:val="ru-RU"/>
              </w:rPr>
              <w:t>Перечень профессий и должностей работников (видов работ), для которых обязательно прохождение предварительных (при поступлении на р</w:t>
            </w:r>
            <w:r w:rsidR="00C24DB9">
              <w:rPr>
                <w:sz w:val="28"/>
                <w:szCs w:val="28"/>
                <w:lang w:val="ru-RU"/>
              </w:rPr>
              <w:t>аботу) и периодических в течение</w:t>
            </w:r>
            <w:r>
              <w:rPr>
                <w:sz w:val="28"/>
                <w:szCs w:val="28"/>
                <w:lang w:val="ru-RU"/>
              </w:rPr>
              <w:t xml:space="preserve"> трудовой деятельности) медицинских осмотров</w:t>
            </w:r>
          </w:p>
        </w:tc>
        <w:tc>
          <w:tcPr>
            <w:tcW w:w="749" w:type="dxa"/>
          </w:tcPr>
          <w:p w14:paraId="19BD06A5" w14:textId="38598A7B" w:rsidR="000A145F" w:rsidRDefault="005538A1" w:rsidP="00DD4F47">
            <w:pPr>
              <w:ind w:right="-143"/>
              <w:contextualSpacing/>
              <w:rPr>
                <w:sz w:val="28"/>
                <w:szCs w:val="28"/>
                <w:lang w:val="ru-RU"/>
              </w:rPr>
            </w:pPr>
            <w:r>
              <w:rPr>
                <w:sz w:val="28"/>
                <w:szCs w:val="28"/>
                <w:lang w:val="ru-RU"/>
              </w:rPr>
              <w:t xml:space="preserve"> </w:t>
            </w:r>
            <w:r w:rsidR="000A145F">
              <w:rPr>
                <w:sz w:val="28"/>
                <w:szCs w:val="28"/>
                <w:lang w:val="ru-RU"/>
              </w:rPr>
              <w:t>-60</w:t>
            </w:r>
          </w:p>
        </w:tc>
      </w:tr>
      <w:tr w:rsidR="000A145F" w14:paraId="2F5403AF" w14:textId="77777777" w:rsidTr="004F3D1C">
        <w:tc>
          <w:tcPr>
            <w:tcW w:w="534" w:type="dxa"/>
          </w:tcPr>
          <w:p w14:paraId="5B694131" w14:textId="77777777" w:rsidR="000A145F" w:rsidRPr="000A145F" w:rsidRDefault="000A145F" w:rsidP="000A145F">
            <w:pPr>
              <w:pStyle w:val="af"/>
              <w:numPr>
                <w:ilvl w:val="0"/>
                <w:numId w:val="34"/>
              </w:numPr>
              <w:ind w:left="0" w:right="-143" w:firstLine="0"/>
              <w:rPr>
                <w:sz w:val="28"/>
                <w:szCs w:val="28"/>
              </w:rPr>
            </w:pPr>
          </w:p>
        </w:tc>
        <w:tc>
          <w:tcPr>
            <w:tcW w:w="8539" w:type="dxa"/>
          </w:tcPr>
          <w:p w14:paraId="6FF6EE2F" w14:textId="584A8D15" w:rsidR="000A145F" w:rsidRPr="000A145F" w:rsidRDefault="000A145F" w:rsidP="004F3D1C">
            <w:pPr>
              <w:ind w:right="62"/>
              <w:jc w:val="both"/>
              <w:rPr>
                <w:sz w:val="28"/>
                <w:szCs w:val="28"/>
                <w:lang w:val="ru-RU"/>
              </w:rPr>
            </w:pPr>
            <w:r>
              <w:rPr>
                <w:sz w:val="28"/>
                <w:szCs w:val="28"/>
                <w:lang w:val="ru-RU"/>
              </w:rPr>
              <w:t xml:space="preserve">Перечень профессий и должностей работников, подлежащих периодическим медицинским осмотрам   </w:t>
            </w:r>
          </w:p>
        </w:tc>
        <w:tc>
          <w:tcPr>
            <w:tcW w:w="749" w:type="dxa"/>
          </w:tcPr>
          <w:p w14:paraId="6F1C64CD" w14:textId="6A50773C" w:rsidR="000A145F" w:rsidRDefault="000A145F" w:rsidP="00DD4F47">
            <w:pPr>
              <w:ind w:right="-143"/>
              <w:contextualSpacing/>
              <w:rPr>
                <w:sz w:val="28"/>
                <w:szCs w:val="28"/>
                <w:lang w:val="ru-RU"/>
              </w:rPr>
            </w:pPr>
            <w:r>
              <w:rPr>
                <w:sz w:val="28"/>
                <w:szCs w:val="28"/>
                <w:lang w:val="ru-RU"/>
              </w:rPr>
              <w:t>-61</w:t>
            </w:r>
          </w:p>
        </w:tc>
      </w:tr>
      <w:tr w:rsidR="000A145F" w14:paraId="02FA4BFC" w14:textId="77777777" w:rsidTr="004F3D1C">
        <w:tc>
          <w:tcPr>
            <w:tcW w:w="534" w:type="dxa"/>
          </w:tcPr>
          <w:p w14:paraId="21139EDD" w14:textId="77777777" w:rsidR="000A145F" w:rsidRPr="000A145F" w:rsidRDefault="000A145F" w:rsidP="000A145F">
            <w:pPr>
              <w:pStyle w:val="af"/>
              <w:numPr>
                <w:ilvl w:val="0"/>
                <w:numId w:val="34"/>
              </w:numPr>
              <w:ind w:left="0" w:right="-143" w:firstLine="0"/>
              <w:rPr>
                <w:sz w:val="28"/>
                <w:szCs w:val="28"/>
              </w:rPr>
            </w:pPr>
          </w:p>
        </w:tc>
        <w:tc>
          <w:tcPr>
            <w:tcW w:w="8539" w:type="dxa"/>
          </w:tcPr>
          <w:p w14:paraId="08C237C4" w14:textId="3F134030" w:rsidR="000A145F" w:rsidRPr="000A145F" w:rsidRDefault="000A145F" w:rsidP="004F3D1C">
            <w:pPr>
              <w:ind w:right="62"/>
              <w:jc w:val="both"/>
              <w:rPr>
                <w:sz w:val="28"/>
                <w:szCs w:val="28"/>
                <w:lang w:val="ru-RU"/>
              </w:rPr>
            </w:pPr>
            <w:r>
              <w:rPr>
                <w:sz w:val="28"/>
                <w:szCs w:val="28"/>
                <w:lang w:val="ru-RU"/>
              </w:rPr>
              <w:t>Список профессий и должностей работников</w:t>
            </w:r>
            <w:r w:rsidR="00C24DB9">
              <w:rPr>
                <w:sz w:val="28"/>
                <w:szCs w:val="28"/>
                <w:lang w:val="ru-RU"/>
              </w:rPr>
              <w:t>,</w:t>
            </w:r>
            <w:r>
              <w:rPr>
                <w:sz w:val="28"/>
                <w:szCs w:val="28"/>
                <w:lang w:val="ru-RU"/>
              </w:rPr>
              <w:t xml:space="preserve"> подлежащих санитарно-гигиеническому обучению и аттестации   </w:t>
            </w:r>
          </w:p>
        </w:tc>
        <w:tc>
          <w:tcPr>
            <w:tcW w:w="749" w:type="dxa"/>
          </w:tcPr>
          <w:p w14:paraId="1DE20584" w14:textId="33F8D2B9" w:rsidR="000A145F" w:rsidRDefault="000A145F" w:rsidP="00DD4F47">
            <w:pPr>
              <w:ind w:right="-143"/>
              <w:contextualSpacing/>
              <w:rPr>
                <w:sz w:val="28"/>
                <w:szCs w:val="28"/>
                <w:lang w:val="ru-RU"/>
              </w:rPr>
            </w:pPr>
            <w:r>
              <w:rPr>
                <w:sz w:val="28"/>
                <w:szCs w:val="28"/>
                <w:lang w:val="ru-RU"/>
              </w:rPr>
              <w:t>-66</w:t>
            </w:r>
          </w:p>
        </w:tc>
      </w:tr>
      <w:tr w:rsidR="000A145F" w14:paraId="5B929D2C" w14:textId="77777777" w:rsidTr="004F3D1C">
        <w:tc>
          <w:tcPr>
            <w:tcW w:w="534" w:type="dxa"/>
          </w:tcPr>
          <w:p w14:paraId="33DA6296" w14:textId="77777777" w:rsidR="000A145F" w:rsidRPr="000A145F" w:rsidRDefault="000A145F" w:rsidP="000A145F">
            <w:pPr>
              <w:pStyle w:val="af"/>
              <w:numPr>
                <w:ilvl w:val="0"/>
                <w:numId w:val="34"/>
              </w:numPr>
              <w:ind w:left="0" w:right="-143" w:firstLine="0"/>
              <w:rPr>
                <w:sz w:val="28"/>
                <w:szCs w:val="28"/>
              </w:rPr>
            </w:pPr>
          </w:p>
        </w:tc>
        <w:tc>
          <w:tcPr>
            <w:tcW w:w="8539" w:type="dxa"/>
          </w:tcPr>
          <w:p w14:paraId="5C04E9D6" w14:textId="756409DD" w:rsidR="000A145F" w:rsidRPr="000A145F" w:rsidRDefault="000A145F" w:rsidP="004F3D1C">
            <w:pPr>
              <w:ind w:right="62"/>
              <w:jc w:val="both"/>
              <w:rPr>
                <w:sz w:val="28"/>
                <w:szCs w:val="28"/>
                <w:lang w:val="ru-RU"/>
              </w:rPr>
            </w:pPr>
            <w:r>
              <w:rPr>
                <w:sz w:val="28"/>
                <w:szCs w:val="28"/>
                <w:lang w:val="ru-RU"/>
              </w:rPr>
              <w:t xml:space="preserve">Перечень подразделений для обеспечения медицинскими аптечками с целью оказания первой помощи при несчастных случаях </w:t>
            </w:r>
          </w:p>
        </w:tc>
        <w:tc>
          <w:tcPr>
            <w:tcW w:w="749" w:type="dxa"/>
          </w:tcPr>
          <w:p w14:paraId="438B8C4F" w14:textId="6D7A9334" w:rsidR="000A145F" w:rsidRDefault="000A145F" w:rsidP="00DD4F47">
            <w:pPr>
              <w:ind w:right="-143"/>
              <w:contextualSpacing/>
              <w:rPr>
                <w:sz w:val="28"/>
                <w:szCs w:val="28"/>
                <w:lang w:val="ru-RU"/>
              </w:rPr>
            </w:pPr>
            <w:r>
              <w:rPr>
                <w:sz w:val="28"/>
                <w:szCs w:val="28"/>
                <w:lang w:val="ru-RU"/>
              </w:rPr>
              <w:t>-67</w:t>
            </w:r>
          </w:p>
        </w:tc>
      </w:tr>
      <w:tr w:rsidR="000A145F" w14:paraId="0CEC3FA9" w14:textId="77777777" w:rsidTr="004F3D1C">
        <w:tc>
          <w:tcPr>
            <w:tcW w:w="534" w:type="dxa"/>
          </w:tcPr>
          <w:p w14:paraId="5F3F5547" w14:textId="77777777" w:rsidR="000A145F" w:rsidRPr="000A145F" w:rsidRDefault="000A145F" w:rsidP="000A145F">
            <w:pPr>
              <w:pStyle w:val="af"/>
              <w:numPr>
                <w:ilvl w:val="0"/>
                <w:numId w:val="34"/>
              </w:numPr>
              <w:ind w:left="0" w:right="-143" w:firstLine="0"/>
              <w:rPr>
                <w:sz w:val="28"/>
                <w:szCs w:val="28"/>
              </w:rPr>
            </w:pPr>
          </w:p>
        </w:tc>
        <w:tc>
          <w:tcPr>
            <w:tcW w:w="8539" w:type="dxa"/>
          </w:tcPr>
          <w:p w14:paraId="1BB76DFF" w14:textId="27296ECD" w:rsidR="000A145F" w:rsidRPr="000A145F" w:rsidRDefault="000A145F" w:rsidP="004F3D1C">
            <w:pPr>
              <w:ind w:right="62"/>
              <w:jc w:val="both"/>
              <w:rPr>
                <w:sz w:val="28"/>
                <w:szCs w:val="28"/>
                <w:lang w:val="ru-RU"/>
              </w:rPr>
            </w:pPr>
            <w:r>
              <w:rPr>
                <w:sz w:val="28"/>
                <w:szCs w:val="28"/>
                <w:lang w:val="ru-RU"/>
              </w:rPr>
              <w:t>Перечень вложений</w:t>
            </w:r>
            <w:r w:rsidR="00C24DB9">
              <w:rPr>
                <w:sz w:val="28"/>
                <w:szCs w:val="28"/>
                <w:lang w:val="ru-RU"/>
              </w:rPr>
              <w:t>,</w:t>
            </w:r>
            <w:r>
              <w:rPr>
                <w:sz w:val="28"/>
                <w:szCs w:val="28"/>
                <w:lang w:val="ru-RU"/>
              </w:rPr>
              <w:t xml:space="preserve"> входящих в аптечку первой медицинской помощи (универсальная) </w:t>
            </w:r>
          </w:p>
        </w:tc>
        <w:tc>
          <w:tcPr>
            <w:tcW w:w="749" w:type="dxa"/>
          </w:tcPr>
          <w:p w14:paraId="67038402" w14:textId="75F12576" w:rsidR="000A145F" w:rsidRDefault="000A145F" w:rsidP="00DD4F47">
            <w:pPr>
              <w:ind w:right="-143"/>
              <w:contextualSpacing/>
              <w:rPr>
                <w:sz w:val="28"/>
                <w:szCs w:val="28"/>
                <w:lang w:val="ru-RU"/>
              </w:rPr>
            </w:pPr>
            <w:r>
              <w:rPr>
                <w:sz w:val="28"/>
                <w:szCs w:val="28"/>
                <w:lang w:val="ru-RU"/>
              </w:rPr>
              <w:t>-68</w:t>
            </w:r>
          </w:p>
        </w:tc>
      </w:tr>
    </w:tbl>
    <w:p w14:paraId="427CBD3A" w14:textId="77777777" w:rsidR="000A145F" w:rsidRDefault="000A145F" w:rsidP="0086443B">
      <w:pPr>
        <w:rPr>
          <w:sz w:val="28"/>
          <w:szCs w:val="28"/>
          <w:lang w:val="ru-RU"/>
        </w:rPr>
      </w:pPr>
    </w:p>
    <w:bookmarkEnd w:id="0"/>
    <w:p w14:paraId="17B42882" w14:textId="77777777" w:rsidR="000A145F" w:rsidRDefault="000A145F" w:rsidP="00EB0035">
      <w:pPr>
        <w:pStyle w:val="13"/>
        <w:jc w:val="center"/>
        <w:rPr>
          <w:rFonts w:ascii="Times New Roman" w:hAnsi="Times New Roman"/>
          <w:b/>
          <w:smallCaps/>
          <w:color w:val="000000"/>
          <w:spacing w:val="-6"/>
          <w:sz w:val="30"/>
          <w:szCs w:val="30"/>
        </w:rPr>
      </w:pPr>
      <w:r>
        <w:rPr>
          <w:rFonts w:ascii="Times New Roman" w:hAnsi="Times New Roman"/>
          <w:b/>
          <w:smallCaps/>
          <w:color w:val="000000"/>
          <w:spacing w:val="-6"/>
          <w:sz w:val="30"/>
          <w:szCs w:val="30"/>
        </w:rPr>
        <w:br w:type="page"/>
      </w:r>
    </w:p>
    <w:p w14:paraId="47524A97" w14:textId="795D9F46" w:rsidR="005A6F28" w:rsidRPr="000B7CBC" w:rsidRDefault="005776EA" w:rsidP="00EB0035">
      <w:pPr>
        <w:pStyle w:val="13"/>
        <w:jc w:val="center"/>
        <w:rPr>
          <w:rFonts w:ascii="Times New Roman" w:hAnsi="Times New Roman"/>
          <w:b/>
          <w:smallCaps/>
          <w:color w:val="000000"/>
          <w:spacing w:val="-6"/>
          <w:sz w:val="32"/>
          <w:szCs w:val="30"/>
        </w:rPr>
      </w:pPr>
      <w:r w:rsidRPr="000B7CBC">
        <w:rPr>
          <w:rFonts w:ascii="Times New Roman" w:hAnsi="Times New Roman"/>
          <w:b/>
          <w:smallCaps/>
          <w:color w:val="000000"/>
          <w:spacing w:val="-6"/>
          <w:sz w:val="32"/>
          <w:szCs w:val="30"/>
        </w:rPr>
        <w:lastRenderedPageBreak/>
        <w:t>коллективный договор</w:t>
      </w:r>
    </w:p>
    <w:p w14:paraId="3B046456" w14:textId="77777777" w:rsidR="002D795F" w:rsidRPr="005776EA" w:rsidRDefault="002D795F" w:rsidP="005776EA">
      <w:pPr>
        <w:pStyle w:val="13"/>
        <w:rPr>
          <w:rFonts w:ascii="Times New Roman" w:hAnsi="Times New Roman"/>
          <w:b/>
          <w:smallCaps/>
          <w:color w:val="000000"/>
          <w:spacing w:val="-6"/>
          <w:sz w:val="30"/>
          <w:szCs w:val="30"/>
        </w:rPr>
      </w:pPr>
    </w:p>
    <w:p w14:paraId="328A1D25" w14:textId="460E5875" w:rsidR="007A7E80" w:rsidRDefault="003B42D3" w:rsidP="000A145F">
      <w:pPr>
        <w:widowControl w:val="0"/>
        <w:spacing w:line="340" w:lineRule="exact"/>
        <w:jc w:val="center"/>
        <w:rPr>
          <w:b/>
          <w:smallCaps/>
          <w:color w:val="000000"/>
          <w:sz w:val="30"/>
          <w:szCs w:val="30"/>
          <w:lang w:val="ru-RU"/>
        </w:rPr>
      </w:pPr>
      <w:r w:rsidRPr="003B42D3">
        <w:rPr>
          <w:b/>
          <w:smallCaps/>
          <w:color w:val="000000"/>
          <w:sz w:val="30"/>
          <w:szCs w:val="30"/>
          <w:lang w:val="ru-RU"/>
        </w:rPr>
        <w:t>государственного учреждения образования</w:t>
      </w:r>
    </w:p>
    <w:p w14:paraId="778CEF7A" w14:textId="77777777" w:rsidR="005A6F28" w:rsidRDefault="007A7E80" w:rsidP="007A7E80">
      <w:pPr>
        <w:widowControl w:val="0"/>
        <w:spacing w:line="340" w:lineRule="exact"/>
        <w:jc w:val="center"/>
        <w:rPr>
          <w:b/>
          <w:smallCaps/>
          <w:color w:val="000000"/>
          <w:sz w:val="30"/>
          <w:szCs w:val="30"/>
          <w:lang w:val="ru-RU"/>
        </w:rPr>
      </w:pPr>
      <w:r>
        <w:rPr>
          <w:b/>
          <w:smallCaps/>
          <w:color w:val="000000"/>
          <w:sz w:val="30"/>
          <w:szCs w:val="30"/>
          <w:lang w:val="ru-RU"/>
        </w:rPr>
        <w:t>«</w:t>
      </w:r>
      <w:r w:rsidR="003B42D3" w:rsidRPr="003B42D3">
        <w:rPr>
          <w:b/>
          <w:smallCaps/>
          <w:color w:val="000000"/>
          <w:sz w:val="30"/>
          <w:szCs w:val="30"/>
          <w:lang w:val="ru-RU"/>
        </w:rPr>
        <w:t>Детский сад</w:t>
      </w:r>
      <w:r w:rsidR="005A6F28" w:rsidRPr="003B42D3">
        <w:rPr>
          <w:b/>
          <w:smallCaps/>
          <w:color w:val="000000"/>
          <w:sz w:val="30"/>
          <w:szCs w:val="30"/>
          <w:lang w:val="ru-RU"/>
        </w:rPr>
        <w:t xml:space="preserve"> №4 г. Ельска</w:t>
      </w:r>
      <w:r w:rsidR="005A6F28" w:rsidRPr="003B42D3">
        <w:rPr>
          <w:b/>
          <w:smallCaps/>
          <w:color w:val="000000"/>
          <w:sz w:val="30"/>
          <w:szCs w:val="30"/>
        </w:rPr>
        <w:t>»</w:t>
      </w:r>
    </w:p>
    <w:p w14:paraId="74CC0FC2" w14:textId="77777777" w:rsidR="002D795F" w:rsidRPr="002D795F" w:rsidRDefault="002D795F" w:rsidP="007A7E80">
      <w:pPr>
        <w:widowControl w:val="0"/>
        <w:spacing w:line="340" w:lineRule="exact"/>
        <w:jc w:val="center"/>
        <w:rPr>
          <w:b/>
          <w:smallCaps/>
          <w:color w:val="000000"/>
          <w:sz w:val="30"/>
          <w:szCs w:val="30"/>
          <w:lang w:val="ru-RU"/>
        </w:rPr>
      </w:pPr>
    </w:p>
    <w:p w14:paraId="538569CE" w14:textId="77777777" w:rsidR="005A6F28" w:rsidRPr="00787248" w:rsidRDefault="005A6F28" w:rsidP="005A6F28">
      <w:pPr>
        <w:widowControl w:val="0"/>
        <w:spacing w:line="280" w:lineRule="exact"/>
        <w:rPr>
          <w:b/>
          <w:bCs/>
          <w:smallCaps/>
          <w:sz w:val="30"/>
          <w:szCs w:val="30"/>
          <w:lang w:val="ru-RU"/>
        </w:rPr>
      </w:pPr>
    </w:p>
    <w:p w14:paraId="4038E611" w14:textId="77777777" w:rsidR="005A6F28" w:rsidRPr="005776EA" w:rsidRDefault="00772EFC" w:rsidP="003B42D3">
      <w:pPr>
        <w:pStyle w:val="af"/>
        <w:widowControl w:val="0"/>
        <w:spacing w:line="280" w:lineRule="exact"/>
        <w:jc w:val="center"/>
        <w:rPr>
          <w:bCs/>
          <w:smallCaps/>
          <w:sz w:val="32"/>
          <w:szCs w:val="32"/>
        </w:rPr>
      </w:pPr>
      <w:r w:rsidRPr="005776EA">
        <w:rPr>
          <w:bCs/>
          <w:smallCaps/>
          <w:sz w:val="32"/>
          <w:szCs w:val="32"/>
        </w:rPr>
        <w:t>РАЗДЕЛ 1</w:t>
      </w:r>
      <w:r w:rsidR="003B42D3" w:rsidRPr="005776EA">
        <w:rPr>
          <w:bCs/>
          <w:smallCaps/>
          <w:sz w:val="32"/>
          <w:szCs w:val="32"/>
        </w:rPr>
        <w:t xml:space="preserve"> «</w:t>
      </w:r>
      <w:r w:rsidR="005A6F28" w:rsidRPr="005776EA">
        <w:rPr>
          <w:bCs/>
          <w:smallCaps/>
          <w:sz w:val="32"/>
          <w:szCs w:val="32"/>
        </w:rPr>
        <w:t>Общие положения</w:t>
      </w:r>
      <w:r w:rsidR="003B42D3" w:rsidRPr="005776EA">
        <w:rPr>
          <w:bCs/>
          <w:smallCaps/>
          <w:sz w:val="32"/>
          <w:szCs w:val="32"/>
        </w:rPr>
        <w:t>»</w:t>
      </w:r>
    </w:p>
    <w:p w14:paraId="61DEF909" w14:textId="77777777" w:rsidR="005A6F28" w:rsidRPr="003B42D3" w:rsidRDefault="005A6F28" w:rsidP="003B42D3">
      <w:pPr>
        <w:pStyle w:val="af"/>
        <w:widowControl w:val="0"/>
        <w:ind w:left="0"/>
        <w:jc w:val="center"/>
        <w:rPr>
          <w:b/>
          <w:bCs/>
          <w:sz w:val="16"/>
          <w:szCs w:val="16"/>
        </w:rPr>
      </w:pPr>
    </w:p>
    <w:p w14:paraId="4204A676" w14:textId="77777777" w:rsidR="005A6F28" w:rsidRPr="00205C4C" w:rsidRDefault="00772EFC" w:rsidP="00772EFC">
      <w:pPr>
        <w:widowControl w:val="0"/>
        <w:jc w:val="both"/>
        <w:rPr>
          <w:color w:val="000000"/>
          <w:sz w:val="30"/>
          <w:szCs w:val="30"/>
          <w:lang w:val="ru-RU"/>
        </w:rPr>
      </w:pPr>
      <w:r>
        <w:rPr>
          <w:color w:val="000000"/>
          <w:sz w:val="30"/>
          <w:szCs w:val="30"/>
          <w:lang w:val="ru-RU"/>
        </w:rPr>
        <w:t xml:space="preserve">        </w:t>
      </w:r>
      <w:r w:rsidR="005A6F28" w:rsidRPr="00787248">
        <w:rPr>
          <w:color w:val="000000"/>
          <w:sz w:val="30"/>
          <w:szCs w:val="30"/>
          <w:lang w:val="ru-RU"/>
        </w:rPr>
        <w:t>1. Настоящий коллективный договор (далее – Договор) заключен между работникам</w:t>
      </w:r>
      <w:r w:rsidR="005A6F28">
        <w:rPr>
          <w:color w:val="000000"/>
          <w:sz w:val="30"/>
          <w:szCs w:val="30"/>
          <w:lang w:val="ru-RU"/>
        </w:rPr>
        <w:t>и</w:t>
      </w:r>
      <w:r w:rsidR="00205C4C">
        <w:rPr>
          <w:color w:val="000000"/>
          <w:sz w:val="30"/>
          <w:szCs w:val="30"/>
          <w:lang w:val="ru-RU"/>
        </w:rPr>
        <w:t xml:space="preserve"> государственного учреждения образования «</w:t>
      </w:r>
      <w:r w:rsidR="005A6F28">
        <w:rPr>
          <w:color w:val="000000"/>
          <w:sz w:val="30"/>
          <w:szCs w:val="30"/>
          <w:lang w:val="ru-RU"/>
        </w:rPr>
        <w:t>Детск</w:t>
      </w:r>
      <w:r w:rsidR="00205C4C">
        <w:rPr>
          <w:color w:val="000000"/>
          <w:sz w:val="30"/>
          <w:szCs w:val="30"/>
          <w:lang w:val="ru-RU"/>
        </w:rPr>
        <w:t>ий</w:t>
      </w:r>
      <w:r w:rsidR="005A6F28">
        <w:rPr>
          <w:color w:val="000000"/>
          <w:sz w:val="30"/>
          <w:szCs w:val="30"/>
          <w:lang w:val="ru-RU"/>
        </w:rPr>
        <w:t xml:space="preserve"> сад №4 г. Ельска</w:t>
      </w:r>
      <w:r w:rsidR="00D538E1">
        <w:rPr>
          <w:color w:val="000000"/>
          <w:sz w:val="30"/>
          <w:szCs w:val="30"/>
          <w:lang w:val="ru-RU"/>
        </w:rPr>
        <w:t>»</w:t>
      </w:r>
      <w:r w:rsidR="00584C50">
        <w:rPr>
          <w:color w:val="000000"/>
          <w:sz w:val="30"/>
          <w:szCs w:val="30"/>
          <w:lang w:val="ru-RU"/>
        </w:rPr>
        <w:t>,</w:t>
      </w:r>
      <w:r w:rsidR="00205C4C">
        <w:rPr>
          <w:color w:val="000000"/>
          <w:sz w:val="30"/>
          <w:szCs w:val="30"/>
          <w:lang w:val="ru-RU"/>
        </w:rPr>
        <w:t xml:space="preserve"> </w:t>
      </w:r>
      <w:r w:rsidR="005A6F28" w:rsidRPr="00787248">
        <w:rPr>
          <w:color w:val="000000"/>
          <w:sz w:val="30"/>
          <w:szCs w:val="30"/>
          <w:lang w:val="ru-RU"/>
        </w:rPr>
        <w:t xml:space="preserve">от </w:t>
      </w:r>
      <w:r>
        <w:rPr>
          <w:color w:val="000000"/>
          <w:spacing w:val="-4"/>
          <w:sz w:val="30"/>
          <w:szCs w:val="30"/>
          <w:lang w:val="ru-RU"/>
        </w:rPr>
        <w:t>имени</w:t>
      </w:r>
      <w:r w:rsidR="005A6F28" w:rsidRPr="00787248">
        <w:rPr>
          <w:color w:val="000000"/>
          <w:spacing w:val="-4"/>
          <w:sz w:val="30"/>
          <w:szCs w:val="30"/>
          <w:lang w:val="ru-RU"/>
        </w:rPr>
        <w:t xml:space="preserve"> которых выступает первичная профсоюзная</w:t>
      </w:r>
      <w:r w:rsidR="005A6F28" w:rsidRPr="00787248">
        <w:rPr>
          <w:color w:val="000000"/>
          <w:sz w:val="30"/>
          <w:szCs w:val="30"/>
          <w:lang w:val="ru-RU"/>
        </w:rPr>
        <w:t xml:space="preserve"> организация </w:t>
      </w:r>
      <w:r w:rsidR="00754ADC">
        <w:rPr>
          <w:color w:val="000000"/>
          <w:sz w:val="30"/>
          <w:szCs w:val="30"/>
          <w:lang w:val="ru-RU"/>
        </w:rPr>
        <w:t xml:space="preserve">государственного учреждения образования </w:t>
      </w:r>
      <w:r>
        <w:rPr>
          <w:color w:val="000000"/>
          <w:sz w:val="30"/>
          <w:szCs w:val="30"/>
          <w:lang w:val="ru-RU"/>
        </w:rPr>
        <w:t>«Детский сад №4 г.</w:t>
      </w:r>
      <w:r w:rsidR="005A6F28">
        <w:rPr>
          <w:color w:val="000000"/>
          <w:sz w:val="30"/>
          <w:szCs w:val="30"/>
          <w:lang w:val="ru-RU"/>
        </w:rPr>
        <w:t>Ельска</w:t>
      </w:r>
      <w:r w:rsidR="00205C4C">
        <w:rPr>
          <w:color w:val="000000"/>
          <w:sz w:val="30"/>
          <w:szCs w:val="30"/>
          <w:lang w:val="ru-RU"/>
        </w:rPr>
        <w:t>»</w:t>
      </w:r>
      <w:r w:rsidRPr="00772EFC">
        <w:rPr>
          <w:color w:val="000000"/>
          <w:sz w:val="30"/>
          <w:szCs w:val="30"/>
          <w:lang w:val="ru-RU"/>
        </w:rPr>
        <w:t xml:space="preserve"> </w:t>
      </w:r>
      <w:r w:rsidRPr="00787248">
        <w:rPr>
          <w:color w:val="000000"/>
          <w:sz w:val="30"/>
          <w:szCs w:val="30"/>
          <w:lang w:val="ru-RU"/>
        </w:rPr>
        <w:t xml:space="preserve">Белорусского профессионального союза работников образования </w:t>
      </w:r>
      <w:r w:rsidRPr="00787248">
        <w:rPr>
          <w:color w:val="000000"/>
          <w:spacing w:val="-2"/>
          <w:sz w:val="30"/>
          <w:szCs w:val="30"/>
          <w:lang w:val="ru-RU"/>
        </w:rPr>
        <w:t xml:space="preserve">и науки </w:t>
      </w:r>
      <w:r w:rsidRPr="00787248">
        <w:rPr>
          <w:color w:val="000000"/>
          <w:spacing w:val="-6"/>
          <w:sz w:val="30"/>
          <w:szCs w:val="30"/>
          <w:lang w:val="ru-RU"/>
        </w:rPr>
        <w:t xml:space="preserve">(далее – ППО), </w:t>
      </w:r>
      <w:r w:rsidRPr="00787248">
        <w:rPr>
          <w:color w:val="000000"/>
          <w:sz w:val="30"/>
          <w:szCs w:val="30"/>
          <w:lang w:val="ru-RU"/>
        </w:rPr>
        <w:t xml:space="preserve">представляющая интересы работников — членов Белорусского профессионального союза работников образования </w:t>
      </w:r>
      <w:r w:rsidRPr="00787248">
        <w:rPr>
          <w:color w:val="000000"/>
          <w:spacing w:val="-2"/>
          <w:sz w:val="30"/>
          <w:szCs w:val="30"/>
          <w:lang w:val="ru-RU"/>
        </w:rPr>
        <w:t>и науки (далее — Профсоюз)</w:t>
      </w:r>
      <w:r w:rsidRPr="00787248">
        <w:rPr>
          <w:color w:val="000000"/>
          <w:sz w:val="30"/>
          <w:szCs w:val="30"/>
          <w:lang w:val="ru-RU"/>
        </w:rPr>
        <w:t xml:space="preserve">, в лице </w:t>
      </w:r>
      <w:r>
        <w:rPr>
          <w:color w:val="000000"/>
          <w:sz w:val="30"/>
          <w:szCs w:val="30"/>
          <w:lang w:val="ru-RU"/>
        </w:rPr>
        <w:t xml:space="preserve">профсоюзного комитета (далее – Профком) </w:t>
      </w:r>
      <w:r w:rsidR="00754ADC">
        <w:rPr>
          <w:color w:val="000000"/>
          <w:sz w:val="30"/>
          <w:szCs w:val="30"/>
          <w:lang w:val="ru-RU"/>
        </w:rPr>
        <w:t>и государственное учреждение</w:t>
      </w:r>
      <w:r>
        <w:rPr>
          <w:color w:val="000000"/>
          <w:sz w:val="30"/>
          <w:szCs w:val="30"/>
          <w:lang w:val="ru-RU"/>
        </w:rPr>
        <w:t xml:space="preserve"> образования </w:t>
      </w:r>
      <w:r>
        <w:rPr>
          <w:i/>
          <w:color w:val="000000"/>
          <w:sz w:val="30"/>
          <w:szCs w:val="30"/>
          <w:lang w:val="ru-RU"/>
        </w:rPr>
        <w:t>«</w:t>
      </w:r>
      <w:r>
        <w:rPr>
          <w:color w:val="000000"/>
          <w:sz w:val="30"/>
          <w:szCs w:val="30"/>
          <w:lang w:val="ru-RU"/>
        </w:rPr>
        <w:t>Детский сад №4 г. Ельска»</w:t>
      </w:r>
      <w:r w:rsidRPr="00772EFC">
        <w:rPr>
          <w:color w:val="000000"/>
          <w:spacing w:val="-3"/>
          <w:sz w:val="30"/>
          <w:szCs w:val="30"/>
          <w:lang w:val="ru-RU"/>
        </w:rPr>
        <w:t xml:space="preserve"> </w:t>
      </w:r>
      <w:r w:rsidRPr="00787248">
        <w:rPr>
          <w:color w:val="000000"/>
          <w:spacing w:val="-3"/>
          <w:sz w:val="30"/>
          <w:szCs w:val="30"/>
          <w:lang w:val="ru-RU"/>
        </w:rPr>
        <w:t>(далее – Наниматель) в лице</w:t>
      </w:r>
      <w:r w:rsidRPr="00787248">
        <w:rPr>
          <w:color w:val="000000"/>
          <w:sz w:val="30"/>
          <w:szCs w:val="30"/>
          <w:lang w:val="ru-RU"/>
        </w:rPr>
        <w:t xml:space="preserve"> упо</w:t>
      </w:r>
      <w:r>
        <w:rPr>
          <w:color w:val="000000"/>
          <w:sz w:val="30"/>
          <w:szCs w:val="30"/>
          <w:lang w:val="ru-RU"/>
        </w:rPr>
        <w:t>лномоченного должностного лица Н</w:t>
      </w:r>
      <w:r w:rsidRPr="00787248">
        <w:rPr>
          <w:color w:val="000000"/>
          <w:sz w:val="30"/>
          <w:szCs w:val="30"/>
          <w:lang w:val="ru-RU"/>
        </w:rPr>
        <w:t>анимателя</w:t>
      </w:r>
      <w:r w:rsidR="00584C50">
        <w:rPr>
          <w:color w:val="000000"/>
          <w:sz w:val="30"/>
          <w:szCs w:val="30"/>
          <w:lang w:val="ru-RU"/>
        </w:rPr>
        <w:t xml:space="preserve"> </w:t>
      </w:r>
      <w:r>
        <w:rPr>
          <w:color w:val="000000"/>
          <w:sz w:val="30"/>
          <w:szCs w:val="30"/>
          <w:lang w:val="ru-RU"/>
        </w:rPr>
        <w:t>Громок Оксаны Фёдоровны</w:t>
      </w:r>
      <w:r w:rsidR="00754ADC">
        <w:rPr>
          <w:color w:val="000000"/>
          <w:sz w:val="30"/>
          <w:szCs w:val="30"/>
          <w:lang w:val="ru-RU"/>
        </w:rPr>
        <w:t>,</w:t>
      </w:r>
      <w:r w:rsidR="00754ADC" w:rsidRPr="00754ADC">
        <w:rPr>
          <w:color w:val="000000"/>
          <w:sz w:val="30"/>
          <w:szCs w:val="30"/>
          <w:lang w:val="ru-RU"/>
        </w:rPr>
        <w:t xml:space="preserve"> </w:t>
      </w:r>
      <w:r w:rsidR="00754ADC">
        <w:rPr>
          <w:color w:val="000000"/>
          <w:sz w:val="30"/>
          <w:szCs w:val="30"/>
          <w:lang w:val="ru-RU"/>
        </w:rPr>
        <w:t>заведующего государственным учреждением образования «Детский сад №4 г.</w:t>
      </w:r>
      <w:r w:rsidR="00584C50">
        <w:rPr>
          <w:color w:val="000000"/>
          <w:sz w:val="30"/>
          <w:szCs w:val="30"/>
          <w:lang w:val="ru-RU"/>
        </w:rPr>
        <w:t xml:space="preserve"> </w:t>
      </w:r>
      <w:r w:rsidR="00754ADC">
        <w:rPr>
          <w:color w:val="000000"/>
          <w:sz w:val="30"/>
          <w:szCs w:val="30"/>
          <w:lang w:val="ru-RU"/>
        </w:rPr>
        <w:t>Ельска»</w:t>
      </w:r>
      <w:r>
        <w:rPr>
          <w:color w:val="000000"/>
          <w:sz w:val="30"/>
          <w:szCs w:val="30"/>
          <w:lang w:val="ru-RU"/>
        </w:rPr>
        <w:t xml:space="preserve">. </w:t>
      </w:r>
    </w:p>
    <w:p w14:paraId="4772CEB0" w14:textId="77777777" w:rsidR="005A6F28" w:rsidRPr="00787248" w:rsidRDefault="005A6F28" w:rsidP="005A6F28">
      <w:pPr>
        <w:widowControl w:val="0"/>
        <w:tabs>
          <w:tab w:val="left" w:pos="0"/>
        </w:tabs>
        <w:ind w:firstLine="720"/>
        <w:jc w:val="both"/>
        <w:rPr>
          <w:sz w:val="30"/>
          <w:szCs w:val="30"/>
          <w:lang w:val="ru-RU"/>
        </w:rPr>
      </w:pPr>
      <w:r w:rsidRPr="00787248">
        <w:rPr>
          <w:sz w:val="30"/>
          <w:szCs w:val="30"/>
          <w:lang w:val="ru-RU"/>
        </w:rPr>
        <w:t>2. Договор является локальным</w:t>
      </w:r>
      <w:r>
        <w:rPr>
          <w:sz w:val="30"/>
          <w:szCs w:val="30"/>
          <w:lang w:val="ru-RU"/>
        </w:rPr>
        <w:t xml:space="preserve"> </w:t>
      </w:r>
      <w:r w:rsidRPr="00787248">
        <w:rPr>
          <w:sz w:val="30"/>
          <w:szCs w:val="30"/>
          <w:lang w:val="ru-RU"/>
        </w:rPr>
        <w:t>правовым актом, регулирующим трудовые и социально-экономические отношения между Нанимателем и работающими у него работниками.</w:t>
      </w:r>
    </w:p>
    <w:p w14:paraId="1A701D44" w14:textId="77777777" w:rsidR="005A6F28" w:rsidRPr="00787248" w:rsidRDefault="005A6F28" w:rsidP="005A6F28">
      <w:pPr>
        <w:widowControl w:val="0"/>
        <w:ind w:firstLine="720"/>
        <w:jc w:val="both"/>
        <w:rPr>
          <w:spacing w:val="-6"/>
          <w:sz w:val="30"/>
          <w:szCs w:val="30"/>
          <w:lang w:val="ru-RU"/>
        </w:rPr>
      </w:pPr>
      <w:r w:rsidRPr="00787248">
        <w:rPr>
          <w:spacing w:val="-6"/>
          <w:sz w:val="30"/>
          <w:szCs w:val="30"/>
          <w:lang w:val="ru-RU"/>
        </w:rPr>
        <w:t xml:space="preserve">3. Целью Договора является обеспечение устойчивого социально-экономического развития, занятости работников, надлежащего уровня оплаты труда, здоровых и безопасных условий труда, эффективной работы </w:t>
      </w:r>
      <w:r>
        <w:rPr>
          <w:spacing w:val="-6"/>
          <w:sz w:val="30"/>
          <w:szCs w:val="30"/>
          <w:lang w:val="ru-RU"/>
        </w:rPr>
        <w:t>организации</w:t>
      </w:r>
      <w:r w:rsidRPr="00787248">
        <w:rPr>
          <w:spacing w:val="-6"/>
          <w:sz w:val="30"/>
          <w:szCs w:val="30"/>
          <w:lang w:val="ru-RU"/>
        </w:rPr>
        <w:t>, регулирование трудовых и связанных с ними отношений на основе социального партнерства.</w:t>
      </w:r>
    </w:p>
    <w:p w14:paraId="5A1F7FAF" w14:textId="77777777" w:rsidR="005A6F28" w:rsidRPr="00787248" w:rsidRDefault="005A6F28" w:rsidP="005A6F28">
      <w:pPr>
        <w:widowControl w:val="0"/>
        <w:tabs>
          <w:tab w:val="left" w:pos="0"/>
        </w:tabs>
        <w:ind w:firstLine="720"/>
        <w:jc w:val="both"/>
        <w:rPr>
          <w:sz w:val="30"/>
          <w:szCs w:val="30"/>
          <w:lang w:val="ru-RU"/>
        </w:rPr>
      </w:pPr>
      <w:r w:rsidRPr="00787248">
        <w:rPr>
          <w:sz w:val="30"/>
          <w:szCs w:val="30"/>
          <w:lang w:val="ru-RU"/>
        </w:rPr>
        <w:t xml:space="preserve">4. Наниматель признает ППО единственным полномочным представителем работников </w:t>
      </w:r>
      <w:r>
        <w:rPr>
          <w:sz w:val="30"/>
          <w:szCs w:val="30"/>
          <w:lang w:val="ru-RU"/>
        </w:rPr>
        <w:t>организации</w:t>
      </w:r>
      <w:r w:rsidRPr="00787248">
        <w:rPr>
          <w:sz w:val="30"/>
          <w:szCs w:val="30"/>
          <w:lang w:val="ru-RU"/>
        </w:rPr>
        <w:t xml:space="preserve"> в коллективных переговорах</w:t>
      </w:r>
      <w:r>
        <w:rPr>
          <w:sz w:val="30"/>
          <w:szCs w:val="30"/>
          <w:lang w:val="ru-RU"/>
        </w:rPr>
        <w:t xml:space="preserve"> </w:t>
      </w:r>
      <w:r w:rsidRPr="00787248">
        <w:rPr>
          <w:sz w:val="30"/>
          <w:szCs w:val="30"/>
          <w:lang w:val="ru-RU"/>
        </w:rPr>
        <w:t>по заключению, изменению и дополнению Договора, а также его выполнению.</w:t>
      </w:r>
    </w:p>
    <w:p w14:paraId="05724F71" w14:textId="77777777" w:rsidR="005A6F28" w:rsidRPr="00787248" w:rsidRDefault="005A6F28" w:rsidP="005A6F28">
      <w:pPr>
        <w:widowControl w:val="0"/>
        <w:tabs>
          <w:tab w:val="left" w:pos="0"/>
        </w:tabs>
        <w:ind w:firstLine="709"/>
        <w:jc w:val="both"/>
        <w:rPr>
          <w:spacing w:val="-8"/>
          <w:sz w:val="30"/>
          <w:szCs w:val="30"/>
          <w:lang w:val="ru-RU"/>
        </w:rPr>
      </w:pPr>
      <w:r w:rsidRPr="00787248">
        <w:rPr>
          <w:spacing w:val="-8"/>
          <w:sz w:val="30"/>
          <w:szCs w:val="30"/>
          <w:lang w:val="ru-RU"/>
        </w:rPr>
        <w:t>5. </w:t>
      </w:r>
      <w:r w:rsidRPr="00787248">
        <w:rPr>
          <w:color w:val="000000"/>
          <w:spacing w:val="-10"/>
          <w:sz w:val="30"/>
          <w:szCs w:val="30"/>
          <w:lang w:val="ru-RU"/>
        </w:rPr>
        <w:t xml:space="preserve">Нормы и положения Генерального соглашения между Правительством </w:t>
      </w:r>
      <w:r w:rsidRPr="00787248">
        <w:rPr>
          <w:color w:val="000000"/>
          <w:sz w:val="30"/>
          <w:szCs w:val="30"/>
          <w:lang w:val="ru-RU"/>
        </w:rPr>
        <w:t xml:space="preserve">Республики Беларусь, республиканскими объединениями нанимателей и профсоюзов, Соглашения между Министерством образования Республики Беларусь и Белорусским профессиональным союзом работников образования и науки (далее – Соглашение), </w:t>
      </w:r>
      <w:r w:rsidRPr="00787248">
        <w:rPr>
          <w:spacing w:val="-8"/>
          <w:sz w:val="30"/>
          <w:szCs w:val="30"/>
          <w:lang w:val="ru-RU"/>
        </w:rPr>
        <w:t xml:space="preserve">местного (областного, районного, городского) соглашений </w:t>
      </w:r>
      <w:r w:rsidRPr="00787248">
        <w:rPr>
          <w:color w:val="000000"/>
          <w:sz w:val="30"/>
          <w:szCs w:val="30"/>
          <w:lang w:val="ru-RU"/>
        </w:rPr>
        <w:t>обязательны для исполнения Нанимателем и ППО (далее – Стороны).</w:t>
      </w:r>
    </w:p>
    <w:p w14:paraId="0D5E66FD" w14:textId="77777777" w:rsidR="005A6F28" w:rsidRPr="00787248" w:rsidRDefault="005A6F28" w:rsidP="005A6F28">
      <w:pPr>
        <w:widowControl w:val="0"/>
        <w:ind w:firstLine="720"/>
        <w:jc w:val="both"/>
        <w:rPr>
          <w:spacing w:val="-4"/>
          <w:sz w:val="30"/>
          <w:szCs w:val="30"/>
          <w:lang w:val="ru-RU"/>
        </w:rPr>
      </w:pPr>
      <w:r w:rsidRPr="00787248">
        <w:rPr>
          <w:spacing w:val="-4"/>
          <w:sz w:val="30"/>
          <w:szCs w:val="30"/>
          <w:lang w:val="ru-RU"/>
        </w:rPr>
        <w:t>6. </w:t>
      </w:r>
      <w:r>
        <w:rPr>
          <w:spacing w:val="-4"/>
          <w:sz w:val="30"/>
          <w:szCs w:val="30"/>
          <w:lang w:val="ru-RU"/>
        </w:rPr>
        <w:t xml:space="preserve">Действие </w:t>
      </w:r>
      <w:r w:rsidRPr="00787248">
        <w:rPr>
          <w:spacing w:val="-4"/>
          <w:sz w:val="30"/>
          <w:szCs w:val="30"/>
          <w:lang w:val="ru-RU"/>
        </w:rPr>
        <w:t>Договора распростран</w:t>
      </w:r>
      <w:r>
        <w:rPr>
          <w:spacing w:val="-4"/>
          <w:sz w:val="30"/>
          <w:szCs w:val="30"/>
          <w:lang w:val="ru-RU"/>
        </w:rPr>
        <w:t>яе</w:t>
      </w:r>
      <w:r w:rsidRPr="00787248">
        <w:rPr>
          <w:spacing w:val="-4"/>
          <w:sz w:val="30"/>
          <w:szCs w:val="30"/>
          <w:lang w:val="ru-RU"/>
        </w:rPr>
        <w:t>тся на Нанимателя, работников –членов</w:t>
      </w:r>
      <w:r>
        <w:rPr>
          <w:spacing w:val="-4"/>
          <w:sz w:val="30"/>
          <w:szCs w:val="30"/>
          <w:lang w:val="ru-RU"/>
        </w:rPr>
        <w:t xml:space="preserve"> </w:t>
      </w:r>
      <w:r w:rsidRPr="00787248">
        <w:rPr>
          <w:spacing w:val="-4"/>
          <w:sz w:val="30"/>
          <w:szCs w:val="30"/>
          <w:lang w:val="ru-RU"/>
        </w:rPr>
        <w:t xml:space="preserve">Профсоюза, </w:t>
      </w:r>
      <w:r>
        <w:rPr>
          <w:spacing w:val="-4"/>
          <w:sz w:val="30"/>
          <w:szCs w:val="30"/>
          <w:lang w:val="ru-RU"/>
        </w:rPr>
        <w:t>от имени которых он заключался</w:t>
      </w:r>
      <w:r w:rsidRPr="00787248">
        <w:rPr>
          <w:spacing w:val="-4"/>
          <w:sz w:val="30"/>
          <w:szCs w:val="30"/>
          <w:lang w:val="ru-RU"/>
        </w:rPr>
        <w:t>.</w:t>
      </w:r>
    </w:p>
    <w:p w14:paraId="79A1AF94" w14:textId="77777777" w:rsidR="005A6F28" w:rsidRPr="00787248" w:rsidRDefault="005A6F28" w:rsidP="005A6F28">
      <w:pPr>
        <w:widowControl w:val="0"/>
        <w:ind w:firstLine="720"/>
        <w:jc w:val="both"/>
        <w:rPr>
          <w:color w:val="000000"/>
          <w:spacing w:val="-10"/>
          <w:sz w:val="30"/>
          <w:szCs w:val="30"/>
          <w:lang w:val="ru-RU"/>
        </w:rPr>
      </w:pPr>
      <w:r w:rsidRPr="00787248">
        <w:rPr>
          <w:color w:val="000000"/>
          <w:sz w:val="30"/>
          <w:lang w:val="ru-RU"/>
        </w:rPr>
        <w:t>Положения</w:t>
      </w:r>
      <w:r w:rsidRPr="00787248">
        <w:rPr>
          <w:color w:val="000000"/>
          <w:sz w:val="30"/>
        </w:rPr>
        <w:t xml:space="preserve"> Договора </w:t>
      </w:r>
      <w:r w:rsidRPr="00787248">
        <w:rPr>
          <w:color w:val="000000"/>
          <w:sz w:val="30"/>
          <w:lang w:val="ru-RU"/>
        </w:rPr>
        <w:t xml:space="preserve">о рабочем времени и времени отдыха, регулировании внутреннего трудового распорядка, нормах труда, формах, </w:t>
      </w:r>
      <w:r w:rsidRPr="00787248">
        <w:rPr>
          <w:color w:val="000000"/>
          <w:sz w:val="30"/>
          <w:lang w:val="ru-RU"/>
        </w:rPr>
        <w:lastRenderedPageBreak/>
        <w:t>системах, размерах оплаты труда, сроках выплаты и порядке индексации заработной 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r w:rsidRPr="00787248">
        <w:rPr>
          <w:color w:val="000000"/>
          <w:spacing w:val="-10"/>
          <w:sz w:val="30"/>
          <w:szCs w:val="30"/>
          <w:lang w:val="ru-RU"/>
        </w:rPr>
        <w:t>.</w:t>
      </w:r>
    </w:p>
    <w:p w14:paraId="4AD9BF65" w14:textId="77777777" w:rsidR="005A6F28" w:rsidRDefault="005A6F28" w:rsidP="005A6F28">
      <w:pPr>
        <w:widowControl w:val="0"/>
        <w:ind w:firstLine="720"/>
        <w:jc w:val="both"/>
        <w:rPr>
          <w:sz w:val="30"/>
          <w:szCs w:val="28"/>
        </w:rPr>
      </w:pPr>
      <w:r w:rsidRPr="00787248">
        <w:rPr>
          <w:sz w:val="30"/>
          <w:szCs w:val="28"/>
          <w:lang w:eastAsia="en-US"/>
        </w:rPr>
        <w:t xml:space="preserve">Действие иных положений коллективного договора, </w:t>
      </w:r>
      <w:r w:rsidRPr="00787248">
        <w:rPr>
          <w:sz w:val="30"/>
          <w:szCs w:val="28"/>
        </w:rPr>
        <w:t xml:space="preserve">улучшающих положение работников в сравнении с действующим законодательством, применяется только в отношении членов </w:t>
      </w:r>
      <w:r w:rsidRPr="00787248">
        <w:rPr>
          <w:sz w:val="30"/>
          <w:szCs w:val="28"/>
          <w:lang w:val="ru-RU"/>
        </w:rPr>
        <w:t>П</w:t>
      </w:r>
      <w:r w:rsidRPr="00787248">
        <w:rPr>
          <w:sz w:val="30"/>
          <w:szCs w:val="28"/>
        </w:rPr>
        <w:t>рофсоюза</w:t>
      </w:r>
      <w:r>
        <w:rPr>
          <w:sz w:val="30"/>
          <w:szCs w:val="28"/>
          <w:lang w:val="ru-RU"/>
        </w:rPr>
        <w:t xml:space="preserve">. </w:t>
      </w:r>
    </w:p>
    <w:p w14:paraId="1E905EA2" w14:textId="77777777" w:rsidR="005A6F28" w:rsidRPr="001310E9" w:rsidRDefault="005A6F28" w:rsidP="005A6F28">
      <w:pPr>
        <w:widowControl w:val="0"/>
        <w:ind w:firstLine="720"/>
        <w:jc w:val="both"/>
        <w:rPr>
          <w:sz w:val="30"/>
          <w:szCs w:val="30"/>
        </w:rPr>
      </w:pPr>
      <w:r w:rsidRPr="00787248">
        <w:rPr>
          <w:sz w:val="30"/>
          <w:szCs w:val="30"/>
        </w:rPr>
        <w:t xml:space="preserve">Работники организации, не являющиеся членами </w:t>
      </w:r>
      <w:r w:rsidRPr="00787248">
        <w:rPr>
          <w:sz w:val="30"/>
          <w:szCs w:val="30"/>
          <w:lang w:val="ru-RU"/>
        </w:rPr>
        <w:t>П</w:t>
      </w:r>
      <w:r w:rsidRPr="00787248">
        <w:rPr>
          <w:sz w:val="30"/>
          <w:szCs w:val="30"/>
        </w:rPr>
        <w:t xml:space="preserve">рофсоюза, не вправе претендовать на гарантии и льготы, защиту </w:t>
      </w:r>
      <w:r>
        <w:rPr>
          <w:sz w:val="30"/>
          <w:szCs w:val="30"/>
          <w:lang w:val="ru-RU"/>
        </w:rPr>
        <w:t xml:space="preserve">социально-экономических, </w:t>
      </w:r>
      <w:r w:rsidRPr="00787248">
        <w:rPr>
          <w:sz w:val="30"/>
          <w:szCs w:val="30"/>
        </w:rPr>
        <w:t xml:space="preserve">трудовых прав и законных интересов, предоставляемые </w:t>
      </w:r>
      <w:r w:rsidRPr="00787248">
        <w:rPr>
          <w:sz w:val="30"/>
          <w:szCs w:val="30"/>
          <w:lang w:val="ru-RU"/>
        </w:rPr>
        <w:t>П</w:t>
      </w:r>
      <w:r w:rsidRPr="00787248">
        <w:rPr>
          <w:sz w:val="30"/>
          <w:szCs w:val="30"/>
        </w:rPr>
        <w:t>рофсоюзом.</w:t>
      </w:r>
    </w:p>
    <w:p w14:paraId="238B37A2" w14:textId="77777777" w:rsidR="005A6F28" w:rsidRPr="00787248" w:rsidRDefault="005A6F28" w:rsidP="005A6F28">
      <w:pPr>
        <w:widowControl w:val="0"/>
        <w:tabs>
          <w:tab w:val="left" w:pos="0"/>
        </w:tabs>
        <w:ind w:firstLine="720"/>
        <w:jc w:val="both"/>
        <w:rPr>
          <w:sz w:val="30"/>
          <w:szCs w:val="30"/>
          <w:lang w:val="ru-RU"/>
        </w:rPr>
      </w:pPr>
      <w:r w:rsidRPr="00787248">
        <w:rPr>
          <w:sz w:val="30"/>
          <w:szCs w:val="30"/>
          <w:lang w:val="ru-RU"/>
        </w:rPr>
        <w:t>7. Изменения и (или) дополнения в Договор вносятся с согласия Сторон. Письменное предложение одной из Сторон о внесении изменений и</w:t>
      </w:r>
      <w:r>
        <w:rPr>
          <w:sz w:val="30"/>
          <w:szCs w:val="30"/>
          <w:lang w:val="ru-RU"/>
        </w:rPr>
        <w:t xml:space="preserve"> </w:t>
      </w:r>
      <w:r w:rsidRPr="00787248">
        <w:rPr>
          <w:sz w:val="30"/>
          <w:szCs w:val="30"/>
          <w:lang w:val="ru-RU"/>
        </w:rPr>
        <w:t>(или) дополнений в Договор рассматривается другой Стороной в двухнедельный срок.</w:t>
      </w:r>
    </w:p>
    <w:p w14:paraId="2EE1FFF8" w14:textId="77777777" w:rsidR="005A6F28" w:rsidRPr="00787248" w:rsidRDefault="005A6F28" w:rsidP="005A6F28">
      <w:pPr>
        <w:widowControl w:val="0"/>
        <w:tabs>
          <w:tab w:val="left" w:pos="0"/>
        </w:tabs>
        <w:ind w:firstLine="720"/>
        <w:jc w:val="both"/>
        <w:rPr>
          <w:sz w:val="30"/>
          <w:szCs w:val="30"/>
          <w:lang w:val="ru-RU"/>
        </w:rPr>
      </w:pPr>
      <w:r w:rsidRPr="00787248">
        <w:rPr>
          <w:sz w:val="30"/>
          <w:szCs w:val="30"/>
          <w:lang w:val="ru-RU"/>
        </w:rPr>
        <w:t>Разногласия сторон рассматриваются на совместном заседании ППО и представителей Нанимателя (комиссии).</w:t>
      </w:r>
    </w:p>
    <w:p w14:paraId="2F2596D3" w14:textId="77777777" w:rsidR="005A6F28" w:rsidRPr="00787248" w:rsidRDefault="005A6F28" w:rsidP="005A6F28">
      <w:pPr>
        <w:widowControl w:val="0"/>
        <w:tabs>
          <w:tab w:val="left" w:pos="0"/>
        </w:tabs>
        <w:ind w:firstLine="720"/>
        <w:jc w:val="both"/>
        <w:rPr>
          <w:strike/>
          <w:sz w:val="30"/>
          <w:szCs w:val="30"/>
          <w:lang w:val="ru-RU"/>
        </w:rPr>
      </w:pPr>
      <w:r w:rsidRPr="00787248">
        <w:rPr>
          <w:sz w:val="30"/>
          <w:szCs w:val="30"/>
          <w:lang w:val="ru-RU"/>
        </w:rPr>
        <w:t>Договор (изменения и дополнения в него) подписывается после обсуждения и одобрения его, как правило, на профсоюзном собрании</w:t>
      </w:r>
      <w:r>
        <w:rPr>
          <w:sz w:val="30"/>
          <w:szCs w:val="30"/>
          <w:lang w:val="ru-RU"/>
        </w:rPr>
        <w:t xml:space="preserve"> (</w:t>
      </w:r>
      <w:r w:rsidRPr="00787248">
        <w:rPr>
          <w:sz w:val="30"/>
          <w:szCs w:val="30"/>
          <w:lang w:val="ru-RU"/>
        </w:rPr>
        <w:t>конференции</w:t>
      </w:r>
      <w:r>
        <w:rPr>
          <w:sz w:val="30"/>
          <w:szCs w:val="30"/>
          <w:lang w:val="ru-RU"/>
        </w:rPr>
        <w:t>)</w:t>
      </w:r>
      <w:r w:rsidRPr="00787248">
        <w:rPr>
          <w:sz w:val="30"/>
          <w:szCs w:val="30"/>
          <w:lang w:val="ru-RU"/>
        </w:rPr>
        <w:t>.</w:t>
      </w:r>
    </w:p>
    <w:p w14:paraId="5017EC4D" w14:textId="77777777" w:rsidR="005A6F28" w:rsidRPr="00787248" w:rsidRDefault="005A6F28" w:rsidP="005A6F28">
      <w:pPr>
        <w:widowControl w:val="0"/>
        <w:tabs>
          <w:tab w:val="left" w:pos="0"/>
        </w:tabs>
        <w:ind w:firstLine="720"/>
        <w:jc w:val="both"/>
        <w:rPr>
          <w:sz w:val="30"/>
          <w:szCs w:val="30"/>
          <w:lang w:val="ru-RU"/>
        </w:rPr>
      </w:pPr>
      <w:r w:rsidRPr="00787248">
        <w:rPr>
          <w:sz w:val="30"/>
          <w:szCs w:val="30"/>
          <w:lang w:val="ru-RU"/>
        </w:rPr>
        <w:t>8. Стороны обязуются принимать необходимые меры для разрешения конфликтных ситуаций путем переговоров на основе взаимного уважения. В</w:t>
      </w:r>
      <w:r>
        <w:rPr>
          <w:sz w:val="30"/>
          <w:szCs w:val="30"/>
          <w:lang w:val="ru-RU"/>
        </w:rPr>
        <w:t xml:space="preserve"> </w:t>
      </w:r>
      <w:r w:rsidRPr="00787248">
        <w:rPr>
          <w:sz w:val="30"/>
          <w:szCs w:val="30"/>
          <w:lang w:val="ru-RU"/>
        </w:rPr>
        <w:t>случае возникновения коллективных трудовых споров предъявление требований осуществляется в порядке, предусмотренном законодательством.</w:t>
      </w:r>
    </w:p>
    <w:p w14:paraId="40D12309" w14:textId="77777777" w:rsidR="005A6F28" w:rsidRPr="00787248" w:rsidRDefault="005A6F28" w:rsidP="005A6F28">
      <w:pPr>
        <w:widowControl w:val="0"/>
        <w:tabs>
          <w:tab w:val="left" w:pos="0"/>
        </w:tabs>
        <w:ind w:firstLine="720"/>
        <w:jc w:val="both"/>
        <w:rPr>
          <w:sz w:val="30"/>
          <w:szCs w:val="30"/>
          <w:lang w:val="ru-RU"/>
        </w:rPr>
      </w:pPr>
      <w:r w:rsidRPr="00787248">
        <w:rPr>
          <w:sz w:val="30"/>
          <w:szCs w:val="30"/>
          <w:lang w:val="ru-RU"/>
        </w:rPr>
        <w:t>9.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14:paraId="3239DAAD" w14:textId="77777777" w:rsidR="005A6F28" w:rsidRPr="00787248" w:rsidRDefault="005A6F28" w:rsidP="005A6F28">
      <w:pPr>
        <w:widowControl w:val="0"/>
        <w:tabs>
          <w:tab w:val="left" w:pos="0"/>
        </w:tabs>
        <w:ind w:firstLine="720"/>
        <w:jc w:val="both"/>
        <w:rPr>
          <w:sz w:val="30"/>
          <w:szCs w:val="30"/>
          <w:lang w:val="ru-RU"/>
        </w:rPr>
      </w:pPr>
      <w:r w:rsidRPr="00787248">
        <w:rPr>
          <w:sz w:val="30"/>
          <w:szCs w:val="30"/>
          <w:lang w:val="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 законодательством.</w:t>
      </w:r>
    </w:p>
    <w:p w14:paraId="7086E07B" w14:textId="77777777" w:rsidR="005A6F28" w:rsidRPr="00787248" w:rsidRDefault="005A6F28" w:rsidP="005A6F28">
      <w:pPr>
        <w:widowControl w:val="0"/>
        <w:tabs>
          <w:tab w:val="left" w:pos="0"/>
        </w:tabs>
        <w:ind w:firstLine="720"/>
        <w:jc w:val="both"/>
        <w:rPr>
          <w:spacing w:val="-6"/>
          <w:sz w:val="30"/>
          <w:szCs w:val="30"/>
          <w:lang w:val="ru-RU"/>
        </w:rPr>
      </w:pPr>
      <w:r w:rsidRPr="00787248">
        <w:rPr>
          <w:spacing w:val="-6"/>
          <w:sz w:val="30"/>
          <w:szCs w:val="30"/>
          <w:lang w:val="ru-RU"/>
        </w:rPr>
        <w:t>10. Требования о проведении переговоров по заключению коллективного договора на следующий период направляются одной из Сторон не позднее</w:t>
      </w:r>
      <w:r w:rsidR="00685952">
        <w:rPr>
          <w:spacing w:val="-6"/>
          <w:sz w:val="30"/>
          <w:szCs w:val="30"/>
          <w:lang w:val="ru-RU"/>
        </w:rPr>
        <w:t>,</w:t>
      </w:r>
      <w:r w:rsidRPr="00787248">
        <w:rPr>
          <w:spacing w:val="-6"/>
          <w:sz w:val="30"/>
          <w:szCs w:val="30"/>
          <w:lang w:val="ru-RU"/>
        </w:rPr>
        <w:t xml:space="preserve"> чем за два месяца до истечения срока действия настоящего Договора.</w:t>
      </w:r>
    </w:p>
    <w:p w14:paraId="015ED363" w14:textId="77777777" w:rsidR="005A6F28" w:rsidRPr="00787248" w:rsidRDefault="005A6F28" w:rsidP="005A6F28">
      <w:pPr>
        <w:widowControl w:val="0"/>
        <w:tabs>
          <w:tab w:val="left" w:pos="0"/>
        </w:tabs>
        <w:ind w:firstLine="720"/>
        <w:jc w:val="both"/>
        <w:rPr>
          <w:sz w:val="30"/>
          <w:szCs w:val="30"/>
          <w:lang w:val="ru-RU"/>
        </w:rPr>
      </w:pPr>
      <w:r w:rsidRPr="00787248">
        <w:rPr>
          <w:sz w:val="30"/>
          <w:szCs w:val="30"/>
          <w:lang w:val="ru-RU"/>
        </w:rPr>
        <w:t xml:space="preserve">Переговоры по подписанию нового </w:t>
      </w:r>
      <w:r>
        <w:rPr>
          <w:sz w:val="30"/>
          <w:szCs w:val="30"/>
          <w:lang w:val="ru-RU"/>
        </w:rPr>
        <w:t>коллективного д</w:t>
      </w:r>
      <w:r w:rsidRPr="00787248">
        <w:rPr>
          <w:sz w:val="30"/>
          <w:szCs w:val="30"/>
          <w:lang w:val="ru-RU"/>
        </w:rPr>
        <w:t>оговора, внесению изменений и дополнений в Договор не</w:t>
      </w:r>
      <w:r>
        <w:rPr>
          <w:sz w:val="30"/>
          <w:szCs w:val="30"/>
          <w:lang w:val="ru-RU"/>
        </w:rPr>
        <w:t xml:space="preserve"> </w:t>
      </w:r>
      <w:r w:rsidRPr="00787248">
        <w:rPr>
          <w:sz w:val="30"/>
          <w:szCs w:val="30"/>
          <w:lang w:val="ru-RU"/>
        </w:rPr>
        <w:t>могут превышать одного месяца.</w:t>
      </w:r>
    </w:p>
    <w:p w14:paraId="2DE02474" w14:textId="77777777" w:rsidR="005A6F28" w:rsidRPr="00787248" w:rsidRDefault="005A6F28" w:rsidP="005A6F28">
      <w:pPr>
        <w:widowControl w:val="0"/>
        <w:tabs>
          <w:tab w:val="left" w:pos="0"/>
        </w:tabs>
        <w:ind w:firstLine="720"/>
        <w:jc w:val="both"/>
        <w:rPr>
          <w:sz w:val="30"/>
          <w:szCs w:val="30"/>
          <w:lang w:val="ru-RU"/>
        </w:rPr>
      </w:pPr>
      <w:r w:rsidRPr="00787248">
        <w:rPr>
          <w:sz w:val="30"/>
          <w:szCs w:val="30"/>
          <w:lang w:val="ru-RU"/>
        </w:rPr>
        <w:t>Стороны не прекращают коллективные переговоры в одностороннем порядке.</w:t>
      </w:r>
    </w:p>
    <w:p w14:paraId="0AE3456B" w14:textId="77777777" w:rsidR="005A6F28" w:rsidRPr="00787248" w:rsidRDefault="005A6F28" w:rsidP="005A6F28">
      <w:pPr>
        <w:widowControl w:val="0"/>
        <w:tabs>
          <w:tab w:val="left" w:pos="0"/>
        </w:tabs>
        <w:ind w:firstLine="720"/>
        <w:jc w:val="both"/>
        <w:rPr>
          <w:sz w:val="30"/>
          <w:szCs w:val="30"/>
          <w:lang w:val="ru-RU"/>
        </w:rPr>
      </w:pPr>
      <w:r w:rsidRPr="00787248">
        <w:rPr>
          <w:sz w:val="30"/>
          <w:szCs w:val="30"/>
          <w:lang w:val="ru-RU"/>
        </w:rPr>
        <w:lastRenderedPageBreak/>
        <w:t>11. Порядок ведения переговоров определяется Сторонами</w:t>
      </w:r>
      <w:r>
        <w:rPr>
          <w:sz w:val="30"/>
          <w:szCs w:val="30"/>
          <w:lang w:val="ru-RU"/>
        </w:rPr>
        <w:t xml:space="preserve"> на заседании</w:t>
      </w:r>
      <w:r w:rsidRPr="008C66C5">
        <w:rPr>
          <w:spacing w:val="-6"/>
          <w:sz w:val="30"/>
          <w:szCs w:val="30"/>
          <w:lang w:val="ru-RU"/>
        </w:rPr>
        <w:t xml:space="preserve"> </w:t>
      </w:r>
      <w:r w:rsidRPr="00787248">
        <w:rPr>
          <w:spacing w:val="-6"/>
          <w:sz w:val="30"/>
          <w:szCs w:val="30"/>
          <w:lang w:val="ru-RU"/>
        </w:rPr>
        <w:t>к</w:t>
      </w:r>
      <w:r>
        <w:rPr>
          <w:spacing w:val="-6"/>
          <w:sz w:val="30"/>
          <w:szCs w:val="30"/>
          <w:lang w:val="ru-RU"/>
        </w:rPr>
        <w:t>омиссии</w:t>
      </w:r>
      <w:r w:rsidRPr="00787248">
        <w:rPr>
          <w:spacing w:val="-6"/>
          <w:sz w:val="30"/>
          <w:szCs w:val="30"/>
          <w:lang w:val="ru-RU"/>
        </w:rPr>
        <w:t xml:space="preserve"> по ведению коллективных переговоров по заключению коллективного договора, внесению в него изменений или дополнений (далее – Комиссия)</w:t>
      </w:r>
      <w:r w:rsidRPr="00787248">
        <w:rPr>
          <w:sz w:val="30"/>
          <w:szCs w:val="30"/>
          <w:lang w:val="ru-RU"/>
        </w:rPr>
        <w:t>.</w:t>
      </w:r>
    </w:p>
    <w:p w14:paraId="4BEADF97" w14:textId="77777777" w:rsidR="005A6F28" w:rsidRPr="00787248" w:rsidRDefault="005A6F28" w:rsidP="005A6F28">
      <w:pPr>
        <w:widowControl w:val="0"/>
        <w:tabs>
          <w:tab w:val="left" w:pos="0"/>
        </w:tabs>
        <w:ind w:firstLine="720"/>
        <w:jc w:val="both"/>
        <w:rPr>
          <w:spacing w:val="-6"/>
          <w:sz w:val="30"/>
          <w:szCs w:val="30"/>
          <w:lang w:val="ru-RU"/>
        </w:rPr>
      </w:pPr>
      <w:r w:rsidRPr="00787248">
        <w:rPr>
          <w:spacing w:val="-6"/>
          <w:sz w:val="30"/>
          <w:szCs w:val="30"/>
          <w:lang w:val="ru-RU"/>
        </w:rPr>
        <w:t>12. Действие Договора не прекращается при изменении в</w:t>
      </w:r>
      <w:r>
        <w:rPr>
          <w:spacing w:val="-6"/>
          <w:sz w:val="30"/>
          <w:szCs w:val="30"/>
          <w:lang w:val="ru-RU"/>
        </w:rPr>
        <w:t xml:space="preserve"> </w:t>
      </w:r>
      <w:r w:rsidRPr="00787248">
        <w:rPr>
          <w:spacing w:val="-6"/>
          <w:sz w:val="30"/>
          <w:szCs w:val="30"/>
          <w:lang w:val="ru-RU"/>
        </w:rPr>
        <w:t xml:space="preserve">названии Сторон. В случае реорганизации </w:t>
      </w:r>
      <w:r>
        <w:rPr>
          <w:spacing w:val="-6"/>
          <w:sz w:val="30"/>
          <w:szCs w:val="30"/>
          <w:lang w:val="ru-RU"/>
        </w:rPr>
        <w:t xml:space="preserve">организации </w:t>
      </w:r>
      <w:r w:rsidRPr="00787248">
        <w:rPr>
          <w:spacing w:val="-6"/>
          <w:sz w:val="30"/>
          <w:szCs w:val="30"/>
          <w:lang w:val="ru-RU"/>
        </w:rPr>
        <w:t>в</w:t>
      </w:r>
      <w:r>
        <w:rPr>
          <w:spacing w:val="-6"/>
          <w:sz w:val="30"/>
          <w:szCs w:val="30"/>
          <w:lang w:val="ru-RU"/>
        </w:rPr>
        <w:t xml:space="preserve"> </w:t>
      </w:r>
      <w:r w:rsidRPr="00787248">
        <w:rPr>
          <w:spacing w:val="-6"/>
          <w:sz w:val="30"/>
          <w:szCs w:val="30"/>
          <w:lang w:val="ru-RU"/>
        </w:rPr>
        <w:t>период действия Договора его выполнение гарантируется правопреемниками.</w:t>
      </w:r>
    </w:p>
    <w:p w14:paraId="0C909184" w14:textId="77777777" w:rsidR="005A6F28" w:rsidRPr="00787248" w:rsidRDefault="005A6F28" w:rsidP="005A6F28">
      <w:pPr>
        <w:widowControl w:val="0"/>
        <w:tabs>
          <w:tab w:val="left" w:pos="0"/>
        </w:tabs>
        <w:ind w:firstLine="720"/>
        <w:jc w:val="both"/>
        <w:rPr>
          <w:spacing w:val="-6"/>
          <w:sz w:val="30"/>
          <w:szCs w:val="30"/>
          <w:lang w:val="ru-RU"/>
        </w:rPr>
      </w:pPr>
      <w:r w:rsidRPr="00787248">
        <w:rPr>
          <w:spacing w:val="-6"/>
          <w:sz w:val="30"/>
          <w:szCs w:val="30"/>
          <w:lang w:val="ru-RU"/>
        </w:rPr>
        <w:t>В течение трех месяцев с момента окончания реорганизации</w:t>
      </w:r>
      <w:r>
        <w:rPr>
          <w:spacing w:val="-6"/>
          <w:sz w:val="30"/>
          <w:szCs w:val="30"/>
          <w:lang w:val="ru-RU"/>
        </w:rPr>
        <w:t xml:space="preserve"> организации </w:t>
      </w:r>
      <w:r w:rsidRPr="00787248">
        <w:rPr>
          <w:spacing w:val="-6"/>
          <w:sz w:val="30"/>
          <w:szCs w:val="30"/>
          <w:lang w:val="ru-RU"/>
        </w:rPr>
        <w:t>заключается новый Договор, обеспечивающий сохранение социально-экономических прав и гарантий на уровне, не ниже достигнутого.</w:t>
      </w:r>
    </w:p>
    <w:p w14:paraId="212B3518" w14:textId="77777777" w:rsidR="005A6F28" w:rsidRDefault="005A6F28" w:rsidP="005A6F28">
      <w:pPr>
        <w:widowControl w:val="0"/>
        <w:tabs>
          <w:tab w:val="left" w:pos="0"/>
        </w:tabs>
        <w:ind w:firstLine="720"/>
        <w:jc w:val="both"/>
        <w:rPr>
          <w:sz w:val="30"/>
          <w:szCs w:val="30"/>
          <w:lang w:val="ru-RU"/>
        </w:rPr>
      </w:pPr>
      <w:r w:rsidRPr="00787248">
        <w:rPr>
          <w:sz w:val="30"/>
          <w:szCs w:val="30"/>
          <w:lang w:val="ru-RU"/>
        </w:rPr>
        <w:t>13. Контроль за выполнением Договора</w:t>
      </w:r>
      <w:r>
        <w:rPr>
          <w:sz w:val="30"/>
          <w:szCs w:val="30"/>
          <w:lang w:val="ru-RU"/>
        </w:rPr>
        <w:t>,</w:t>
      </w:r>
      <w:r w:rsidRPr="00787248">
        <w:rPr>
          <w:sz w:val="30"/>
          <w:szCs w:val="30"/>
          <w:lang w:val="ru-RU"/>
        </w:rPr>
        <w:t xml:space="preserve"> </w:t>
      </w:r>
      <w:r w:rsidRPr="00787248">
        <w:rPr>
          <w:spacing w:val="-6"/>
          <w:sz w:val="30"/>
          <w:szCs w:val="30"/>
          <w:lang w:val="ru-RU"/>
        </w:rPr>
        <w:t>разрешение</w:t>
      </w:r>
      <w:r>
        <w:rPr>
          <w:spacing w:val="-6"/>
          <w:sz w:val="30"/>
          <w:szCs w:val="30"/>
          <w:lang w:val="ru-RU"/>
        </w:rPr>
        <w:t>м</w:t>
      </w:r>
      <w:r w:rsidRPr="00787248">
        <w:rPr>
          <w:spacing w:val="-6"/>
          <w:sz w:val="30"/>
          <w:szCs w:val="30"/>
          <w:lang w:val="ru-RU"/>
        </w:rPr>
        <w:t xml:space="preserve"> разногласий, возникающих при его исполнении, осуществляет </w:t>
      </w:r>
      <w:r>
        <w:rPr>
          <w:sz w:val="30"/>
          <w:szCs w:val="30"/>
          <w:lang w:val="ru-RU"/>
        </w:rPr>
        <w:t>Комиссия</w:t>
      </w:r>
      <w:r w:rsidRPr="00787248">
        <w:rPr>
          <w:sz w:val="30"/>
          <w:szCs w:val="30"/>
          <w:lang w:val="ru-RU"/>
        </w:rPr>
        <w:t>.</w:t>
      </w:r>
    </w:p>
    <w:p w14:paraId="11A09FC8" w14:textId="77777777" w:rsidR="005A6F28" w:rsidRPr="00787248" w:rsidRDefault="005A6F28" w:rsidP="005A6F28">
      <w:pPr>
        <w:widowControl w:val="0"/>
        <w:tabs>
          <w:tab w:val="left" w:pos="0"/>
        </w:tabs>
        <w:ind w:firstLine="720"/>
        <w:jc w:val="both"/>
        <w:rPr>
          <w:spacing w:val="-6"/>
          <w:sz w:val="30"/>
          <w:szCs w:val="30"/>
          <w:lang w:val="ru-RU"/>
        </w:rPr>
      </w:pPr>
      <w:r>
        <w:rPr>
          <w:sz w:val="30"/>
          <w:szCs w:val="30"/>
          <w:lang w:val="ru-RU"/>
        </w:rPr>
        <w:t xml:space="preserve">Комиссия не реже одного раза в полугодие подводит итоги выполнения Договора (с составлением акта или справки), которые </w:t>
      </w:r>
      <w:bookmarkStart w:id="1" w:name="_Hlk99100784"/>
      <w:r w:rsidRPr="00787248">
        <w:rPr>
          <w:spacing w:val="-6"/>
          <w:sz w:val="30"/>
          <w:szCs w:val="30"/>
          <w:lang w:val="ru-RU"/>
        </w:rPr>
        <w:t>рассматрива</w:t>
      </w:r>
      <w:r>
        <w:rPr>
          <w:spacing w:val="-6"/>
          <w:sz w:val="30"/>
          <w:szCs w:val="30"/>
          <w:lang w:val="ru-RU"/>
        </w:rPr>
        <w:t xml:space="preserve">ются </w:t>
      </w:r>
      <w:r w:rsidRPr="00787248">
        <w:rPr>
          <w:spacing w:val="-6"/>
          <w:sz w:val="30"/>
          <w:szCs w:val="30"/>
          <w:lang w:val="ru-RU"/>
        </w:rPr>
        <w:t xml:space="preserve">на расширенном заседании Профкома с участием </w:t>
      </w:r>
      <w:proofErr w:type="gramStart"/>
      <w:r w:rsidRPr="00787248">
        <w:rPr>
          <w:spacing w:val="-6"/>
          <w:sz w:val="30"/>
          <w:szCs w:val="30"/>
          <w:lang w:val="ru-RU"/>
        </w:rPr>
        <w:t xml:space="preserve">представителей </w:t>
      </w:r>
      <w:r w:rsidR="00D538E1">
        <w:rPr>
          <w:spacing w:val="-6"/>
          <w:sz w:val="30"/>
          <w:szCs w:val="30"/>
          <w:lang w:val="ru-RU"/>
        </w:rPr>
        <w:t xml:space="preserve"> </w:t>
      </w:r>
      <w:r w:rsidRPr="00787248">
        <w:rPr>
          <w:spacing w:val="-6"/>
          <w:sz w:val="30"/>
          <w:szCs w:val="30"/>
          <w:lang w:val="ru-RU"/>
        </w:rPr>
        <w:t>Нанимателя</w:t>
      </w:r>
      <w:proofErr w:type="gramEnd"/>
      <w:r w:rsidR="00772EFC">
        <w:rPr>
          <w:spacing w:val="-6"/>
          <w:sz w:val="30"/>
          <w:szCs w:val="30"/>
          <w:lang w:val="ru-RU"/>
        </w:rPr>
        <w:t xml:space="preserve"> </w:t>
      </w:r>
      <w:r>
        <w:rPr>
          <w:spacing w:val="-6"/>
          <w:sz w:val="30"/>
          <w:szCs w:val="30"/>
          <w:lang w:val="ru-RU"/>
        </w:rPr>
        <w:t xml:space="preserve"> </w:t>
      </w:r>
      <w:r w:rsidR="00772EFC">
        <w:rPr>
          <w:spacing w:val="-6"/>
          <w:sz w:val="30"/>
          <w:szCs w:val="30"/>
          <w:lang w:val="ru-RU"/>
        </w:rPr>
        <w:t xml:space="preserve">и </w:t>
      </w:r>
      <w:r w:rsidRPr="00787248">
        <w:rPr>
          <w:spacing w:val="-6"/>
          <w:sz w:val="30"/>
          <w:szCs w:val="30"/>
          <w:lang w:val="ru-RU"/>
        </w:rPr>
        <w:t>доводятся до сведения коллектива работников – членов Профсоюза.</w:t>
      </w:r>
    </w:p>
    <w:bookmarkEnd w:id="1"/>
    <w:p w14:paraId="5A1E68C3" w14:textId="77777777" w:rsidR="005A6F28" w:rsidRPr="003B42D3" w:rsidRDefault="005A6F28" w:rsidP="005A6F28">
      <w:pPr>
        <w:widowControl w:val="0"/>
        <w:adjustRightInd w:val="0"/>
        <w:ind w:firstLine="708"/>
        <w:contextualSpacing/>
        <w:jc w:val="both"/>
        <w:rPr>
          <w:sz w:val="30"/>
          <w:szCs w:val="30"/>
          <w:lang w:val="ru-RU"/>
        </w:rPr>
      </w:pPr>
      <w:r w:rsidRPr="00787248">
        <w:rPr>
          <w:sz w:val="30"/>
          <w:szCs w:val="30"/>
          <w:lang w:val="ru-RU"/>
        </w:rPr>
        <w:t>14.</w:t>
      </w:r>
      <w:r w:rsidRPr="00625905">
        <w:rPr>
          <w:color w:val="FF0000"/>
          <w:sz w:val="30"/>
          <w:szCs w:val="30"/>
          <w:lang w:val="ru-RU"/>
        </w:rPr>
        <w:t xml:space="preserve"> </w:t>
      </w:r>
      <w:r w:rsidRPr="003B42D3">
        <w:rPr>
          <w:sz w:val="30"/>
          <w:szCs w:val="30"/>
          <w:lang w:val="ru-RU"/>
        </w:rPr>
        <w:t xml:space="preserve">Договор подписывается в </w:t>
      </w:r>
      <w:r w:rsidR="003B42D3">
        <w:rPr>
          <w:sz w:val="30"/>
          <w:szCs w:val="30"/>
          <w:lang w:val="ru-RU"/>
        </w:rPr>
        <w:t>4</w:t>
      </w:r>
      <w:r w:rsidRPr="003B42D3">
        <w:rPr>
          <w:sz w:val="30"/>
          <w:szCs w:val="30"/>
          <w:lang w:val="ru-RU"/>
        </w:rPr>
        <w:t>-</w:t>
      </w:r>
      <w:r w:rsidR="003B42D3">
        <w:rPr>
          <w:sz w:val="30"/>
          <w:szCs w:val="30"/>
          <w:lang w:val="ru-RU"/>
        </w:rPr>
        <w:t>х</w:t>
      </w:r>
      <w:r w:rsidRPr="003B42D3">
        <w:rPr>
          <w:sz w:val="30"/>
          <w:szCs w:val="30"/>
          <w:lang w:val="ru-RU"/>
        </w:rPr>
        <w:t xml:space="preserve"> экз. и хранится в регистрирующем органе – 1 экз., у Нанимателя – 1 экз., в Профкоме – 1 экз., в районной организации профсоюза – 1 экз. </w:t>
      </w:r>
    </w:p>
    <w:p w14:paraId="5BA5E804" w14:textId="77777777" w:rsidR="005A6F28" w:rsidRDefault="005A6F28" w:rsidP="005A6F28">
      <w:pPr>
        <w:widowControl w:val="0"/>
        <w:ind w:firstLine="720"/>
        <w:jc w:val="both"/>
        <w:rPr>
          <w:sz w:val="30"/>
          <w:szCs w:val="30"/>
          <w:lang w:val="ru-RU"/>
        </w:rPr>
      </w:pPr>
      <w:r>
        <w:rPr>
          <w:sz w:val="30"/>
          <w:szCs w:val="30"/>
          <w:lang w:val="ru-RU"/>
        </w:rPr>
        <w:t>15.</w:t>
      </w:r>
      <w:r w:rsidRPr="00D744D6">
        <w:rPr>
          <w:sz w:val="30"/>
          <w:szCs w:val="30"/>
          <w:lang w:val="ru-RU"/>
        </w:rPr>
        <w:t xml:space="preserve"> </w:t>
      </w:r>
      <w:r w:rsidRPr="00787248">
        <w:rPr>
          <w:sz w:val="30"/>
          <w:szCs w:val="30"/>
          <w:lang w:val="ru-RU"/>
        </w:rPr>
        <w:t>Наниматель обязуется зарегистрировать подписанный Договор, а</w:t>
      </w:r>
      <w:r>
        <w:rPr>
          <w:sz w:val="30"/>
          <w:szCs w:val="30"/>
          <w:lang w:val="ru-RU"/>
        </w:rPr>
        <w:t xml:space="preserve"> </w:t>
      </w:r>
      <w:r w:rsidRPr="00787248">
        <w:rPr>
          <w:sz w:val="30"/>
          <w:szCs w:val="30"/>
          <w:lang w:val="ru-RU"/>
        </w:rPr>
        <w:t>также внесенные в него изменения и (или) дополнения в местном исполнительном и</w:t>
      </w:r>
      <w:r>
        <w:rPr>
          <w:sz w:val="30"/>
          <w:szCs w:val="30"/>
          <w:lang w:val="ru-RU"/>
        </w:rPr>
        <w:t>ли</w:t>
      </w:r>
      <w:r w:rsidRPr="00787248">
        <w:rPr>
          <w:sz w:val="30"/>
          <w:szCs w:val="30"/>
          <w:lang w:val="ru-RU"/>
        </w:rPr>
        <w:t xml:space="preserve"> распорядительном органе по месту нахождения (регистрации) не позднее одного месяца с момента принятия.</w:t>
      </w:r>
    </w:p>
    <w:p w14:paraId="06C2BFDE" w14:textId="77777777" w:rsidR="005A6F28" w:rsidRPr="00787248" w:rsidRDefault="005A6F28" w:rsidP="005A6F28">
      <w:pPr>
        <w:widowControl w:val="0"/>
        <w:ind w:firstLine="720"/>
        <w:jc w:val="both"/>
        <w:rPr>
          <w:sz w:val="30"/>
          <w:szCs w:val="30"/>
          <w:lang w:val="ru-RU"/>
        </w:rPr>
      </w:pPr>
      <w:r>
        <w:rPr>
          <w:sz w:val="30"/>
          <w:szCs w:val="30"/>
          <w:lang w:val="ru-RU"/>
        </w:rPr>
        <w:t>16. П</w:t>
      </w:r>
      <w:r w:rsidRPr="00787248">
        <w:rPr>
          <w:sz w:val="30"/>
          <w:szCs w:val="30"/>
          <w:lang w:val="ru-RU"/>
        </w:rPr>
        <w:t>одписанн</w:t>
      </w:r>
      <w:r>
        <w:rPr>
          <w:sz w:val="30"/>
          <w:szCs w:val="30"/>
          <w:lang w:val="ru-RU"/>
        </w:rPr>
        <w:t xml:space="preserve">ые </w:t>
      </w:r>
      <w:r w:rsidRPr="00787248">
        <w:rPr>
          <w:sz w:val="30"/>
          <w:szCs w:val="30"/>
          <w:lang w:val="ru-RU"/>
        </w:rPr>
        <w:t>и</w:t>
      </w:r>
      <w:r>
        <w:rPr>
          <w:sz w:val="30"/>
          <w:szCs w:val="30"/>
          <w:lang w:val="ru-RU"/>
        </w:rPr>
        <w:t xml:space="preserve"> зарегистрированные экземпляры </w:t>
      </w:r>
      <w:r w:rsidRPr="00787248">
        <w:rPr>
          <w:sz w:val="30"/>
          <w:szCs w:val="30"/>
          <w:lang w:val="ru-RU"/>
        </w:rPr>
        <w:t>Договора</w:t>
      </w:r>
      <w:r>
        <w:rPr>
          <w:sz w:val="30"/>
          <w:szCs w:val="30"/>
          <w:lang w:val="ru-RU"/>
        </w:rPr>
        <w:t xml:space="preserve"> хранятся: 1 – в регистрирующем органе, </w:t>
      </w:r>
      <w:r w:rsidR="00301F8C">
        <w:rPr>
          <w:sz w:val="30"/>
          <w:szCs w:val="30"/>
          <w:lang w:val="ru-RU"/>
        </w:rPr>
        <w:t xml:space="preserve">1 - </w:t>
      </w:r>
      <w:r w:rsidR="00301F8C" w:rsidRPr="003B42D3">
        <w:rPr>
          <w:sz w:val="30"/>
          <w:szCs w:val="30"/>
          <w:lang w:val="ru-RU"/>
        </w:rPr>
        <w:t>в районной</w:t>
      </w:r>
      <w:r w:rsidR="00301F8C">
        <w:rPr>
          <w:sz w:val="30"/>
          <w:szCs w:val="30"/>
          <w:lang w:val="ru-RU"/>
        </w:rPr>
        <w:t xml:space="preserve"> организации профсоюза, </w:t>
      </w:r>
      <w:r>
        <w:rPr>
          <w:sz w:val="30"/>
          <w:szCs w:val="30"/>
          <w:lang w:val="ru-RU"/>
        </w:rPr>
        <w:t xml:space="preserve">1 - </w:t>
      </w:r>
      <w:r w:rsidRPr="00787248">
        <w:rPr>
          <w:sz w:val="30"/>
          <w:szCs w:val="30"/>
          <w:lang w:val="ru-RU"/>
        </w:rPr>
        <w:t>у</w:t>
      </w:r>
      <w:r>
        <w:rPr>
          <w:sz w:val="30"/>
          <w:szCs w:val="30"/>
          <w:lang w:val="ru-RU"/>
        </w:rPr>
        <w:t xml:space="preserve"> </w:t>
      </w:r>
      <w:r w:rsidRPr="00787248">
        <w:rPr>
          <w:sz w:val="30"/>
          <w:szCs w:val="30"/>
          <w:lang w:val="ru-RU"/>
        </w:rPr>
        <w:t>Нанимателя</w:t>
      </w:r>
      <w:r>
        <w:rPr>
          <w:sz w:val="30"/>
          <w:szCs w:val="30"/>
          <w:lang w:val="ru-RU"/>
        </w:rPr>
        <w:t>, 1</w:t>
      </w:r>
      <w:r w:rsidR="00301F8C">
        <w:rPr>
          <w:sz w:val="30"/>
          <w:szCs w:val="30"/>
          <w:lang w:val="ru-RU"/>
        </w:rPr>
        <w:t xml:space="preserve"> </w:t>
      </w:r>
      <w:r>
        <w:rPr>
          <w:sz w:val="30"/>
          <w:szCs w:val="30"/>
          <w:lang w:val="ru-RU"/>
        </w:rPr>
        <w:t xml:space="preserve">- </w:t>
      </w:r>
      <w:r w:rsidRPr="00787248">
        <w:rPr>
          <w:sz w:val="30"/>
          <w:szCs w:val="30"/>
          <w:lang w:val="ru-RU"/>
        </w:rPr>
        <w:t>в ППО</w:t>
      </w:r>
      <w:r w:rsidR="00772EFC">
        <w:rPr>
          <w:sz w:val="30"/>
          <w:szCs w:val="30"/>
          <w:lang w:val="ru-RU"/>
        </w:rPr>
        <w:t xml:space="preserve">. </w:t>
      </w:r>
    </w:p>
    <w:p w14:paraId="78475607" w14:textId="77777777" w:rsidR="005A6F28" w:rsidRPr="00964CB7" w:rsidRDefault="005A6F28" w:rsidP="005A6F28">
      <w:pPr>
        <w:widowControl w:val="0"/>
        <w:tabs>
          <w:tab w:val="left" w:pos="0"/>
        </w:tabs>
        <w:ind w:firstLine="720"/>
        <w:jc w:val="both"/>
        <w:rPr>
          <w:sz w:val="30"/>
          <w:szCs w:val="30"/>
          <w:lang w:val="ru-RU"/>
        </w:rPr>
      </w:pPr>
      <w:r w:rsidRPr="00964CB7">
        <w:rPr>
          <w:sz w:val="30"/>
          <w:szCs w:val="30"/>
          <w:lang w:val="ru-RU"/>
        </w:rPr>
        <w:t>17. Договор вступает в силу с «</w:t>
      </w:r>
      <w:r w:rsidR="00EB4554">
        <w:rPr>
          <w:sz w:val="30"/>
          <w:szCs w:val="30"/>
          <w:lang w:val="ru-RU"/>
        </w:rPr>
        <w:t>17</w:t>
      </w:r>
      <w:r w:rsidRPr="00964CB7">
        <w:rPr>
          <w:sz w:val="30"/>
          <w:szCs w:val="30"/>
          <w:lang w:val="ru-RU"/>
        </w:rPr>
        <w:t xml:space="preserve">» </w:t>
      </w:r>
      <w:r w:rsidR="00964CB7" w:rsidRPr="00964CB7">
        <w:rPr>
          <w:sz w:val="30"/>
          <w:szCs w:val="30"/>
          <w:lang w:val="ru-RU"/>
        </w:rPr>
        <w:t xml:space="preserve">октября </w:t>
      </w:r>
      <w:r w:rsidRPr="00964CB7">
        <w:rPr>
          <w:sz w:val="30"/>
          <w:szCs w:val="30"/>
          <w:lang w:val="ru-RU"/>
        </w:rPr>
        <w:t>202</w:t>
      </w:r>
      <w:r w:rsidR="00964CB7" w:rsidRPr="00964CB7">
        <w:rPr>
          <w:sz w:val="30"/>
          <w:szCs w:val="30"/>
          <w:lang w:val="ru-RU"/>
        </w:rPr>
        <w:t xml:space="preserve">2 </w:t>
      </w:r>
      <w:r w:rsidRPr="00964CB7">
        <w:rPr>
          <w:sz w:val="30"/>
          <w:szCs w:val="30"/>
          <w:lang w:val="ru-RU"/>
        </w:rPr>
        <w:t>года и действует до «</w:t>
      </w:r>
      <w:r w:rsidR="00EB4554">
        <w:rPr>
          <w:sz w:val="30"/>
          <w:szCs w:val="30"/>
          <w:lang w:val="ru-RU"/>
        </w:rPr>
        <w:t>17</w:t>
      </w:r>
      <w:r w:rsidRPr="00964CB7">
        <w:rPr>
          <w:sz w:val="30"/>
          <w:szCs w:val="30"/>
          <w:lang w:val="ru-RU"/>
        </w:rPr>
        <w:t>»</w:t>
      </w:r>
      <w:r w:rsidR="000F40EF">
        <w:rPr>
          <w:sz w:val="30"/>
          <w:szCs w:val="30"/>
          <w:lang w:val="ru-RU"/>
        </w:rPr>
        <w:t xml:space="preserve"> </w:t>
      </w:r>
      <w:r w:rsidR="00964CB7" w:rsidRPr="00964CB7">
        <w:rPr>
          <w:sz w:val="30"/>
          <w:szCs w:val="30"/>
          <w:lang w:val="ru-RU"/>
        </w:rPr>
        <w:t xml:space="preserve">октября </w:t>
      </w:r>
      <w:r w:rsidRPr="00964CB7">
        <w:rPr>
          <w:sz w:val="30"/>
          <w:szCs w:val="30"/>
          <w:lang w:val="ru-RU"/>
        </w:rPr>
        <w:t>202</w:t>
      </w:r>
      <w:r w:rsidR="00964CB7" w:rsidRPr="00964CB7">
        <w:rPr>
          <w:sz w:val="30"/>
          <w:szCs w:val="30"/>
          <w:lang w:val="ru-RU"/>
        </w:rPr>
        <w:t>5</w:t>
      </w:r>
      <w:r w:rsidR="00964CB7">
        <w:rPr>
          <w:sz w:val="30"/>
          <w:szCs w:val="30"/>
          <w:lang w:val="ru-RU"/>
        </w:rPr>
        <w:t xml:space="preserve"> </w:t>
      </w:r>
      <w:r w:rsidRPr="00964CB7">
        <w:rPr>
          <w:sz w:val="30"/>
          <w:szCs w:val="30"/>
          <w:lang w:val="ru-RU"/>
        </w:rPr>
        <w:t>года</w:t>
      </w:r>
      <w:r w:rsidR="00964CB7">
        <w:rPr>
          <w:sz w:val="30"/>
          <w:szCs w:val="30"/>
          <w:lang w:val="ru-RU"/>
        </w:rPr>
        <w:t>.</w:t>
      </w:r>
    </w:p>
    <w:p w14:paraId="63BC3517" w14:textId="77777777" w:rsidR="005A6F28" w:rsidRPr="00787248" w:rsidRDefault="005A6F28" w:rsidP="005A6F28">
      <w:pPr>
        <w:widowControl w:val="0"/>
        <w:tabs>
          <w:tab w:val="left" w:pos="0"/>
        </w:tabs>
        <w:ind w:firstLine="720"/>
        <w:jc w:val="both"/>
        <w:rPr>
          <w:sz w:val="30"/>
          <w:szCs w:val="30"/>
          <w:lang w:val="ru-RU"/>
        </w:rPr>
      </w:pPr>
      <w:r w:rsidRPr="00787248">
        <w:rPr>
          <w:sz w:val="30"/>
          <w:szCs w:val="30"/>
          <w:lang w:val="ru-RU"/>
        </w:rPr>
        <w:t>С согласия Сторон действие Договора может продлеваться на срок не более трех лет и не более одного раза. Продление срока действия Договора оформляется дополнительным соглашением к нему</w:t>
      </w:r>
      <w:r>
        <w:rPr>
          <w:sz w:val="30"/>
          <w:szCs w:val="30"/>
          <w:lang w:val="ru-RU"/>
        </w:rPr>
        <w:t>, которое одо</w:t>
      </w:r>
      <w:r w:rsidR="00D538E1">
        <w:rPr>
          <w:sz w:val="30"/>
          <w:szCs w:val="30"/>
          <w:lang w:val="ru-RU"/>
        </w:rPr>
        <w:t xml:space="preserve">бряется на профсоюзном собрании, </w:t>
      </w:r>
      <w:r>
        <w:rPr>
          <w:sz w:val="30"/>
          <w:szCs w:val="30"/>
          <w:lang w:val="ru-RU"/>
        </w:rPr>
        <w:t>подписывается Сторонами и регистрируется в установленном законодательством порядке</w:t>
      </w:r>
      <w:r w:rsidRPr="00787248">
        <w:rPr>
          <w:sz w:val="30"/>
          <w:szCs w:val="30"/>
          <w:lang w:val="ru-RU"/>
        </w:rPr>
        <w:t>.</w:t>
      </w:r>
    </w:p>
    <w:p w14:paraId="464D9895" w14:textId="77777777" w:rsidR="005A6F28" w:rsidRDefault="005A6F28" w:rsidP="005A6F28">
      <w:pPr>
        <w:widowControl w:val="0"/>
        <w:jc w:val="center"/>
        <w:rPr>
          <w:bCs/>
          <w:smallCaps/>
          <w:sz w:val="30"/>
          <w:szCs w:val="30"/>
          <w:lang w:val="ru-RU"/>
        </w:rPr>
      </w:pPr>
    </w:p>
    <w:p w14:paraId="29E3752E" w14:textId="77777777" w:rsidR="005A6F28" w:rsidRPr="00264D41" w:rsidRDefault="003B42D3" w:rsidP="005A6F28">
      <w:pPr>
        <w:widowControl w:val="0"/>
        <w:jc w:val="center"/>
        <w:rPr>
          <w:smallCaps/>
          <w:sz w:val="36"/>
          <w:szCs w:val="36"/>
          <w:lang w:val="ru-RU"/>
        </w:rPr>
      </w:pPr>
      <w:r w:rsidRPr="00264D41">
        <w:rPr>
          <w:smallCaps/>
          <w:sz w:val="36"/>
          <w:szCs w:val="36"/>
          <w:lang w:val="ru-RU"/>
        </w:rPr>
        <w:t xml:space="preserve">РАЗДЕЛ </w:t>
      </w:r>
      <w:r w:rsidR="005A6F28" w:rsidRPr="00264D41">
        <w:rPr>
          <w:smallCaps/>
          <w:sz w:val="36"/>
          <w:szCs w:val="36"/>
          <w:lang w:val="ru-RU"/>
        </w:rPr>
        <w:t xml:space="preserve">2. </w:t>
      </w:r>
      <w:r w:rsidR="00EB4554">
        <w:rPr>
          <w:smallCaps/>
          <w:sz w:val="36"/>
          <w:szCs w:val="36"/>
          <w:lang w:val="ru-RU"/>
        </w:rPr>
        <w:t>«</w:t>
      </w:r>
      <w:r w:rsidR="005A6F28" w:rsidRPr="00264D41">
        <w:rPr>
          <w:smallCaps/>
          <w:sz w:val="36"/>
          <w:szCs w:val="36"/>
          <w:lang w:val="ru-RU"/>
        </w:rPr>
        <w:t>Организация, нормирование и оплата труда</w:t>
      </w:r>
      <w:r w:rsidR="00EB4554">
        <w:rPr>
          <w:smallCaps/>
          <w:sz w:val="36"/>
          <w:szCs w:val="36"/>
          <w:lang w:val="ru-RU"/>
        </w:rPr>
        <w:t>»</w:t>
      </w:r>
    </w:p>
    <w:p w14:paraId="16133284" w14:textId="77777777" w:rsidR="005A6F28" w:rsidRPr="00264D41" w:rsidRDefault="005A6F28" w:rsidP="005A6F28">
      <w:pPr>
        <w:widowControl w:val="0"/>
        <w:jc w:val="center"/>
        <w:rPr>
          <w:bCs/>
          <w:smallCaps/>
          <w:sz w:val="30"/>
          <w:szCs w:val="30"/>
          <w:lang w:val="ru-RU"/>
        </w:rPr>
      </w:pPr>
    </w:p>
    <w:p w14:paraId="7985AC65" w14:textId="77777777" w:rsidR="005A6F28" w:rsidRPr="00264D41" w:rsidRDefault="005A6F28" w:rsidP="005A6F28">
      <w:pPr>
        <w:widowControl w:val="0"/>
        <w:ind w:firstLine="720"/>
        <w:jc w:val="both"/>
        <w:rPr>
          <w:bCs/>
          <w:sz w:val="30"/>
          <w:szCs w:val="30"/>
          <w:u w:val="single"/>
          <w:lang w:val="ru-RU"/>
        </w:rPr>
      </w:pPr>
      <w:r w:rsidRPr="00264D41">
        <w:rPr>
          <w:bCs/>
          <w:sz w:val="30"/>
          <w:szCs w:val="30"/>
          <w:u w:val="single"/>
          <w:lang w:val="ru-RU"/>
        </w:rPr>
        <w:t>18. Наниматель обязуется:</w:t>
      </w:r>
    </w:p>
    <w:p w14:paraId="1833929C"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18</w:t>
      </w:r>
      <w:r w:rsidRPr="00787248">
        <w:rPr>
          <w:spacing w:val="-6"/>
          <w:sz w:val="30"/>
          <w:szCs w:val="30"/>
          <w:lang w:val="ru-RU"/>
        </w:rPr>
        <w:t xml:space="preserve">.1. Доводить до сведения коллектива работников учреждения нормативные правовые акты по вопросам организации и оплаты труда в течение двух дней с момента получения информации. Разъяснять их </w:t>
      </w:r>
      <w:r w:rsidRPr="00787248">
        <w:rPr>
          <w:spacing w:val="-6"/>
          <w:sz w:val="30"/>
          <w:szCs w:val="30"/>
          <w:lang w:val="ru-RU"/>
        </w:rPr>
        <w:lastRenderedPageBreak/>
        <w:t>содержание, права и обязанности работников.</w:t>
      </w:r>
    </w:p>
    <w:p w14:paraId="0D8C1E27" w14:textId="77777777" w:rsidR="005A6F28" w:rsidRPr="00787248" w:rsidRDefault="005A6F28" w:rsidP="005A6F28">
      <w:pPr>
        <w:widowControl w:val="0"/>
        <w:ind w:firstLine="720"/>
        <w:jc w:val="both"/>
        <w:rPr>
          <w:sz w:val="30"/>
          <w:szCs w:val="30"/>
          <w:lang w:val="ru-RU"/>
        </w:rPr>
      </w:pPr>
      <w:r>
        <w:rPr>
          <w:sz w:val="30"/>
          <w:szCs w:val="30"/>
          <w:lang w:val="ru-RU"/>
        </w:rPr>
        <w:t>18</w:t>
      </w:r>
      <w:r w:rsidRPr="00787248">
        <w:rPr>
          <w:sz w:val="30"/>
          <w:szCs w:val="30"/>
          <w:lang w:val="ru-RU"/>
        </w:rPr>
        <w:t>.2. Принимать участие в разработке проектов документов, касающихся организации, нормирования и условий оплаты труда.</w:t>
      </w:r>
    </w:p>
    <w:p w14:paraId="536D697A" w14:textId="77777777" w:rsidR="005A6F28" w:rsidRPr="00787248" w:rsidRDefault="005A6F28" w:rsidP="005A6F28">
      <w:pPr>
        <w:widowControl w:val="0"/>
        <w:ind w:firstLine="709"/>
        <w:jc w:val="both"/>
        <w:rPr>
          <w:sz w:val="30"/>
          <w:szCs w:val="30"/>
          <w:lang w:val="ru-RU"/>
        </w:rPr>
      </w:pPr>
      <w:r>
        <w:rPr>
          <w:sz w:val="30"/>
          <w:szCs w:val="30"/>
          <w:lang w:val="ru-RU"/>
        </w:rPr>
        <w:t>18</w:t>
      </w:r>
      <w:r w:rsidRPr="00787248">
        <w:rPr>
          <w:sz w:val="30"/>
          <w:szCs w:val="30"/>
          <w:lang w:val="ru-RU"/>
        </w:rPr>
        <w:t>.3. Поводить совещания (семинары) по вопросам законодательства о труде, оплаты труда.</w:t>
      </w:r>
    </w:p>
    <w:p w14:paraId="277446B6"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18</w:t>
      </w:r>
      <w:r w:rsidRPr="00787248">
        <w:rPr>
          <w:spacing w:val="-6"/>
          <w:sz w:val="30"/>
          <w:szCs w:val="30"/>
          <w:lang w:val="ru-RU"/>
        </w:rPr>
        <w:t>.4.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и образовательного процесса в целом.</w:t>
      </w:r>
    </w:p>
    <w:p w14:paraId="32C98258" w14:textId="77777777" w:rsidR="005A6F28" w:rsidRPr="00264D41" w:rsidRDefault="005A6F28" w:rsidP="005A6F28">
      <w:pPr>
        <w:widowControl w:val="0"/>
        <w:ind w:firstLine="709"/>
        <w:jc w:val="both"/>
        <w:rPr>
          <w:bCs/>
          <w:sz w:val="30"/>
          <w:szCs w:val="30"/>
          <w:u w:val="single"/>
          <w:lang w:val="ru-RU"/>
        </w:rPr>
      </w:pPr>
      <w:r w:rsidRPr="00264D41">
        <w:rPr>
          <w:bCs/>
          <w:sz w:val="30"/>
          <w:szCs w:val="30"/>
          <w:u w:val="single"/>
          <w:lang w:val="ru-RU"/>
        </w:rPr>
        <w:t>19.</w:t>
      </w:r>
      <w:r w:rsidRPr="00264D41">
        <w:rPr>
          <w:sz w:val="30"/>
          <w:szCs w:val="30"/>
          <w:u w:val="single"/>
          <w:lang w:val="ru-RU"/>
        </w:rPr>
        <w:t xml:space="preserve"> </w:t>
      </w:r>
      <w:r w:rsidRPr="00264D41">
        <w:rPr>
          <w:bCs/>
          <w:sz w:val="30"/>
          <w:szCs w:val="30"/>
          <w:u w:val="single"/>
          <w:lang w:val="ru-RU"/>
        </w:rPr>
        <w:t>Профком обязуется:</w:t>
      </w:r>
    </w:p>
    <w:p w14:paraId="779A35B8" w14:textId="77777777" w:rsidR="005A6F28" w:rsidRPr="00787248" w:rsidRDefault="005A6F28" w:rsidP="005A6F28">
      <w:pPr>
        <w:widowControl w:val="0"/>
        <w:ind w:firstLine="720"/>
        <w:jc w:val="both"/>
        <w:rPr>
          <w:sz w:val="30"/>
          <w:szCs w:val="30"/>
          <w:lang w:val="ru-RU"/>
        </w:rPr>
      </w:pPr>
      <w:r>
        <w:rPr>
          <w:sz w:val="30"/>
          <w:szCs w:val="30"/>
          <w:lang w:val="ru-RU"/>
        </w:rPr>
        <w:t>19</w:t>
      </w:r>
      <w:r w:rsidRPr="00787248">
        <w:rPr>
          <w:sz w:val="30"/>
          <w:szCs w:val="30"/>
          <w:lang w:val="ru-RU"/>
        </w:rPr>
        <w:t>.1. Информировать членов</w:t>
      </w:r>
      <w:r>
        <w:rPr>
          <w:sz w:val="30"/>
          <w:szCs w:val="30"/>
          <w:lang w:val="ru-RU"/>
        </w:rPr>
        <w:t xml:space="preserve"> </w:t>
      </w:r>
      <w:r w:rsidRPr="00787248">
        <w:rPr>
          <w:sz w:val="30"/>
          <w:szCs w:val="30"/>
          <w:lang w:val="ru-RU"/>
        </w:rPr>
        <w:t>Профсоюза по вопросам организации и оплаты труда, их прав и обязанностей.</w:t>
      </w:r>
    </w:p>
    <w:p w14:paraId="720BC62E"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19</w:t>
      </w:r>
      <w:r w:rsidRPr="00787248">
        <w:rPr>
          <w:spacing w:val="-6"/>
          <w:sz w:val="30"/>
          <w:szCs w:val="30"/>
          <w:lang w:val="ru-RU"/>
        </w:rPr>
        <w:t>.2. Осуществлять постоянный контроль за своевременным введением в действие нормативных правовых актов</w:t>
      </w:r>
      <w:r>
        <w:rPr>
          <w:spacing w:val="-6"/>
          <w:sz w:val="30"/>
          <w:szCs w:val="30"/>
          <w:lang w:val="ru-RU"/>
        </w:rPr>
        <w:t xml:space="preserve"> </w:t>
      </w:r>
      <w:r w:rsidRPr="00787248">
        <w:rPr>
          <w:spacing w:val="-6"/>
          <w:sz w:val="30"/>
          <w:szCs w:val="30"/>
          <w:lang w:val="ru-RU"/>
        </w:rPr>
        <w:t xml:space="preserve">и локальных правовых актов по вопросам организации, нормирования, оплаты труда, распределением </w:t>
      </w:r>
      <w:r w:rsidR="00685952">
        <w:rPr>
          <w:spacing w:val="-6"/>
          <w:sz w:val="30"/>
          <w:szCs w:val="30"/>
          <w:lang w:val="ru-RU"/>
        </w:rPr>
        <w:t xml:space="preserve">педагогической </w:t>
      </w:r>
      <w:r w:rsidRPr="00787248">
        <w:rPr>
          <w:spacing w:val="-6"/>
          <w:sz w:val="30"/>
          <w:szCs w:val="30"/>
          <w:lang w:val="ru-RU"/>
        </w:rPr>
        <w:t>нагрузки, премированием, установлением доплат и надбавок, оказанием материальной помощи.</w:t>
      </w:r>
    </w:p>
    <w:p w14:paraId="48BEDA1B" w14:textId="77777777" w:rsidR="005A6F28" w:rsidRPr="00787248" w:rsidRDefault="005A6F28" w:rsidP="005A6F28">
      <w:pPr>
        <w:adjustRightInd w:val="0"/>
        <w:ind w:firstLine="709"/>
        <w:jc w:val="both"/>
        <w:rPr>
          <w:color w:val="000000"/>
          <w:sz w:val="30"/>
          <w:szCs w:val="30"/>
          <w:lang w:val="ru-RU"/>
        </w:rPr>
      </w:pPr>
      <w:r w:rsidRPr="00787248">
        <w:rPr>
          <w:color w:val="000000"/>
          <w:sz w:val="30"/>
          <w:szCs w:val="30"/>
          <w:lang w:val="ru-RU"/>
        </w:rPr>
        <w:t xml:space="preserve">Контролировать полноту исчисления премиального фонда, фонда надбавок, материальной помощи, а также </w:t>
      </w:r>
      <w:r w:rsidRPr="00787248">
        <w:rPr>
          <w:sz w:val="30"/>
          <w:szCs w:val="30"/>
          <w:lang w:val="ru-RU"/>
        </w:rPr>
        <w:t xml:space="preserve">неиспользованных </w:t>
      </w:r>
      <w:r w:rsidRPr="00787248">
        <w:rPr>
          <w:color w:val="000000"/>
          <w:sz w:val="30"/>
          <w:szCs w:val="30"/>
          <w:lang w:val="ru-RU"/>
        </w:rPr>
        <w:t xml:space="preserve">средств, </w:t>
      </w:r>
      <w:r w:rsidRPr="00787248">
        <w:rPr>
          <w:sz w:val="30"/>
          <w:szCs w:val="30"/>
          <w:lang w:val="ru-RU"/>
        </w:rPr>
        <w:t xml:space="preserve">предусмотренных на оплату труда. </w:t>
      </w:r>
      <w:r w:rsidRPr="00787248">
        <w:rPr>
          <w:color w:val="000000"/>
          <w:sz w:val="30"/>
          <w:szCs w:val="30"/>
          <w:lang w:val="ru-RU"/>
        </w:rPr>
        <w:t>О результатах осуществления общественного контроля (мониторинга) информировать Нанимателя, вносить предложения по устранению недостатков.</w:t>
      </w:r>
    </w:p>
    <w:p w14:paraId="5CC22056"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19</w:t>
      </w:r>
      <w:r w:rsidRPr="00787248">
        <w:rPr>
          <w:spacing w:val="-6"/>
          <w:sz w:val="30"/>
          <w:szCs w:val="30"/>
          <w:lang w:val="ru-RU"/>
        </w:rPr>
        <w:t>.3. Способствовать укреплению трудовой, производственной и исполнительской дисциплины. Не реже одного раза в год анализировать ее состояние, результаты обсуждать на заседании Профкома. По результатам обсуждения вносить предложения Нанимателю.</w:t>
      </w:r>
    </w:p>
    <w:p w14:paraId="1E5F7DFA" w14:textId="77777777" w:rsidR="005A6F28" w:rsidRPr="00787248" w:rsidRDefault="005A6F28" w:rsidP="005A6F28">
      <w:pPr>
        <w:widowControl w:val="0"/>
        <w:tabs>
          <w:tab w:val="left" w:pos="0"/>
          <w:tab w:val="left" w:pos="142"/>
        </w:tabs>
        <w:ind w:firstLine="720"/>
        <w:jc w:val="both"/>
        <w:rPr>
          <w:spacing w:val="-6"/>
          <w:sz w:val="30"/>
          <w:szCs w:val="30"/>
          <w:lang w:val="ru-RU"/>
        </w:rPr>
      </w:pPr>
      <w:r>
        <w:rPr>
          <w:spacing w:val="-6"/>
          <w:sz w:val="30"/>
          <w:szCs w:val="30"/>
          <w:lang w:val="ru-RU"/>
        </w:rPr>
        <w:t>19</w:t>
      </w:r>
      <w:r w:rsidRPr="00787248">
        <w:rPr>
          <w:spacing w:val="-6"/>
          <w:sz w:val="30"/>
          <w:szCs w:val="30"/>
          <w:lang w:val="ru-RU"/>
        </w:rPr>
        <w:t>.4. По мере необходимости давать разъяснения по актуальным вопросам нормирования и условий оплаты труда и доводить их в письменном виде до работников организации.</w:t>
      </w:r>
    </w:p>
    <w:p w14:paraId="5070A787" w14:textId="77777777" w:rsidR="005A6F28" w:rsidRPr="00264D41" w:rsidRDefault="005A6F28" w:rsidP="005A6F28">
      <w:pPr>
        <w:widowControl w:val="0"/>
        <w:tabs>
          <w:tab w:val="left" w:pos="0"/>
          <w:tab w:val="left" w:pos="142"/>
        </w:tabs>
        <w:ind w:firstLine="720"/>
        <w:jc w:val="both"/>
        <w:rPr>
          <w:bCs/>
          <w:spacing w:val="-6"/>
          <w:sz w:val="30"/>
          <w:szCs w:val="30"/>
          <w:lang w:val="ru-RU"/>
        </w:rPr>
      </w:pPr>
      <w:r w:rsidRPr="00264D41">
        <w:rPr>
          <w:bCs/>
          <w:spacing w:val="-6"/>
          <w:sz w:val="30"/>
          <w:szCs w:val="30"/>
          <w:u w:val="single"/>
          <w:lang w:val="ru-RU"/>
        </w:rPr>
        <w:t>20. Стороны пришли к соглашению</w:t>
      </w:r>
      <w:r w:rsidRPr="00264D41">
        <w:rPr>
          <w:bCs/>
          <w:spacing w:val="-6"/>
          <w:sz w:val="30"/>
          <w:szCs w:val="30"/>
          <w:lang w:val="ru-RU"/>
        </w:rPr>
        <w:t>:</w:t>
      </w:r>
    </w:p>
    <w:p w14:paraId="0CD7B95E" w14:textId="77777777" w:rsidR="005A6F28" w:rsidRPr="00787248" w:rsidRDefault="005A6F28" w:rsidP="005A6F28">
      <w:pPr>
        <w:widowControl w:val="0"/>
        <w:tabs>
          <w:tab w:val="left" w:pos="0"/>
          <w:tab w:val="left" w:pos="142"/>
        </w:tabs>
        <w:ind w:firstLine="720"/>
        <w:jc w:val="both"/>
        <w:rPr>
          <w:spacing w:val="-6"/>
          <w:sz w:val="30"/>
          <w:szCs w:val="30"/>
          <w:lang w:val="ru-RU"/>
        </w:rPr>
      </w:pPr>
      <w:r>
        <w:rPr>
          <w:spacing w:val="-6"/>
          <w:sz w:val="30"/>
          <w:szCs w:val="30"/>
          <w:lang w:val="ru-RU"/>
        </w:rPr>
        <w:t>20</w:t>
      </w:r>
      <w:r w:rsidRPr="00787248">
        <w:rPr>
          <w:spacing w:val="-6"/>
          <w:sz w:val="30"/>
          <w:szCs w:val="30"/>
          <w:lang w:val="ru-RU"/>
        </w:rPr>
        <w:t>.1. Все вопросы нормирования, оплаты труда,</w:t>
      </w:r>
      <w:r>
        <w:rPr>
          <w:spacing w:val="-6"/>
          <w:sz w:val="30"/>
          <w:szCs w:val="30"/>
          <w:lang w:val="ru-RU"/>
        </w:rPr>
        <w:t xml:space="preserve"> </w:t>
      </w:r>
      <w:r w:rsidRPr="00787248">
        <w:rPr>
          <w:spacing w:val="-6"/>
          <w:sz w:val="30"/>
          <w:szCs w:val="30"/>
          <w:lang w:val="ru-RU"/>
        </w:rPr>
        <w:t>премирования, установления надбавок стимулирующего характера (далее – материальное стимулирование) и оказания материальной помощи, решаются Нанимателем по согласованию с</w:t>
      </w:r>
      <w:r>
        <w:rPr>
          <w:spacing w:val="-6"/>
          <w:sz w:val="30"/>
          <w:szCs w:val="30"/>
          <w:lang w:val="ru-RU"/>
        </w:rPr>
        <w:t xml:space="preserve"> Профкомом</w:t>
      </w:r>
      <w:r w:rsidRPr="00253875">
        <w:rPr>
          <w:spacing w:val="-6"/>
          <w:sz w:val="30"/>
          <w:szCs w:val="30"/>
          <w:lang w:val="ru-RU"/>
        </w:rPr>
        <w:t>.</w:t>
      </w:r>
    </w:p>
    <w:p w14:paraId="4AEEFE06" w14:textId="77777777" w:rsidR="005A6F28" w:rsidRPr="00787248" w:rsidRDefault="005A6F28" w:rsidP="005A6F28">
      <w:pPr>
        <w:widowControl w:val="0"/>
        <w:tabs>
          <w:tab w:val="left" w:pos="0"/>
          <w:tab w:val="left" w:pos="142"/>
        </w:tabs>
        <w:ind w:firstLine="720"/>
        <w:jc w:val="both"/>
        <w:rPr>
          <w:spacing w:val="-6"/>
          <w:sz w:val="30"/>
          <w:szCs w:val="30"/>
          <w:lang w:val="ru-RU"/>
        </w:rPr>
      </w:pPr>
      <w:r>
        <w:rPr>
          <w:spacing w:val="-6"/>
          <w:sz w:val="30"/>
          <w:szCs w:val="30"/>
          <w:lang w:val="ru-RU"/>
        </w:rPr>
        <w:t>20</w:t>
      </w:r>
      <w:r w:rsidRPr="009F30F5">
        <w:rPr>
          <w:spacing w:val="-6"/>
          <w:sz w:val="30"/>
          <w:szCs w:val="30"/>
          <w:lang w:val="ru-RU"/>
        </w:rPr>
        <w:t xml:space="preserve">.2. Производить премирование работников в соответствии с Положением, которое утверждается Нанимателем по </w:t>
      </w:r>
      <w:r w:rsidRPr="00253875">
        <w:rPr>
          <w:spacing w:val="-6"/>
          <w:sz w:val="30"/>
          <w:szCs w:val="30"/>
          <w:lang w:val="ru-RU"/>
        </w:rPr>
        <w:t>согласованию с</w:t>
      </w:r>
      <w:r>
        <w:rPr>
          <w:spacing w:val="-6"/>
          <w:sz w:val="30"/>
          <w:szCs w:val="30"/>
          <w:lang w:val="ru-RU"/>
        </w:rPr>
        <w:t xml:space="preserve"> Профкомом</w:t>
      </w:r>
      <w:r w:rsidRPr="009F30F5">
        <w:rPr>
          <w:spacing w:val="-6"/>
          <w:sz w:val="30"/>
          <w:szCs w:val="30"/>
          <w:lang w:val="ru-RU"/>
        </w:rPr>
        <w:t xml:space="preserve"> после его одобрения на профсоюзном собрании организации или заседании профсоюзного комитета и является неотъемлемой частью Договора.</w:t>
      </w:r>
    </w:p>
    <w:p w14:paraId="4D9412D5" w14:textId="77777777" w:rsidR="005A6F28" w:rsidRPr="00787248" w:rsidRDefault="005A6F28" w:rsidP="005A6F28">
      <w:pPr>
        <w:widowControl w:val="0"/>
        <w:tabs>
          <w:tab w:val="left" w:pos="0"/>
          <w:tab w:val="left" w:pos="142"/>
        </w:tabs>
        <w:ind w:firstLine="720"/>
        <w:jc w:val="both"/>
        <w:rPr>
          <w:spacing w:val="-6"/>
          <w:sz w:val="30"/>
          <w:szCs w:val="30"/>
          <w:lang w:val="ru-RU"/>
        </w:rPr>
      </w:pPr>
      <w:r w:rsidRPr="00787248">
        <w:rPr>
          <w:spacing w:val="-6"/>
          <w:sz w:val="30"/>
          <w:szCs w:val="30"/>
          <w:lang w:val="ru-RU"/>
        </w:rPr>
        <w:t xml:space="preserve">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 в </w:t>
      </w:r>
      <w:r>
        <w:rPr>
          <w:spacing w:val="-6"/>
          <w:sz w:val="30"/>
          <w:szCs w:val="30"/>
          <w:lang w:val="ru-RU"/>
        </w:rPr>
        <w:t xml:space="preserve">организации </w:t>
      </w:r>
      <w:r w:rsidRPr="00787248">
        <w:rPr>
          <w:spacing w:val="-6"/>
          <w:sz w:val="30"/>
          <w:szCs w:val="30"/>
          <w:lang w:val="ru-RU"/>
        </w:rPr>
        <w:t>создается соответствующая комиссия.</w:t>
      </w:r>
    </w:p>
    <w:p w14:paraId="44A34960" w14:textId="77777777" w:rsidR="005A6F28" w:rsidRPr="00787248" w:rsidRDefault="005A6F28" w:rsidP="005A6F28">
      <w:pPr>
        <w:widowControl w:val="0"/>
        <w:tabs>
          <w:tab w:val="left" w:pos="0"/>
          <w:tab w:val="left" w:pos="142"/>
        </w:tabs>
        <w:ind w:firstLine="720"/>
        <w:jc w:val="both"/>
        <w:rPr>
          <w:spacing w:val="-6"/>
          <w:sz w:val="30"/>
          <w:szCs w:val="30"/>
          <w:lang w:val="ru-RU"/>
        </w:rPr>
      </w:pPr>
      <w:r w:rsidRPr="00787248">
        <w:rPr>
          <w:spacing w:val="-6"/>
          <w:sz w:val="30"/>
          <w:szCs w:val="30"/>
          <w:lang w:val="ru-RU"/>
        </w:rPr>
        <w:t xml:space="preserve">При распределении надбавок, средств материального стимулирования </w:t>
      </w:r>
      <w:r w:rsidRPr="00787248">
        <w:rPr>
          <w:spacing w:val="-6"/>
          <w:sz w:val="30"/>
          <w:szCs w:val="30"/>
          <w:lang w:val="ru-RU"/>
        </w:rPr>
        <w:lastRenderedPageBreak/>
        <w:t>труда учитывается осуществление руководства методическим объединением, наставничества, организационно-воспитательной работы, кураторства учебной группой</w:t>
      </w:r>
      <w:r>
        <w:rPr>
          <w:spacing w:val="-6"/>
          <w:sz w:val="30"/>
          <w:szCs w:val="30"/>
          <w:lang w:val="ru-RU"/>
        </w:rPr>
        <w:t xml:space="preserve"> </w:t>
      </w:r>
      <w:r w:rsidRPr="00787248">
        <w:rPr>
          <w:spacing w:val="-6"/>
          <w:sz w:val="30"/>
          <w:szCs w:val="30"/>
          <w:lang w:val="ru-RU"/>
        </w:rPr>
        <w:t>лицами из числа профессорско-преподавательского состава и т.д. в порядке и на условиях соответствующ</w:t>
      </w:r>
      <w:r>
        <w:rPr>
          <w:spacing w:val="-6"/>
          <w:sz w:val="30"/>
          <w:szCs w:val="30"/>
          <w:lang w:val="ru-RU"/>
        </w:rPr>
        <w:t xml:space="preserve">их </w:t>
      </w:r>
      <w:r w:rsidRPr="00787248">
        <w:rPr>
          <w:spacing w:val="-6"/>
          <w:sz w:val="30"/>
          <w:szCs w:val="30"/>
          <w:lang w:val="ru-RU"/>
        </w:rPr>
        <w:t>Положени</w:t>
      </w:r>
      <w:r>
        <w:rPr>
          <w:spacing w:val="-6"/>
          <w:sz w:val="30"/>
          <w:szCs w:val="30"/>
          <w:lang w:val="ru-RU"/>
        </w:rPr>
        <w:t>й</w:t>
      </w:r>
      <w:r w:rsidRPr="00787248">
        <w:rPr>
          <w:spacing w:val="-6"/>
          <w:sz w:val="30"/>
          <w:szCs w:val="30"/>
          <w:lang w:val="ru-RU"/>
        </w:rPr>
        <w:t>.</w:t>
      </w:r>
    </w:p>
    <w:p w14:paraId="4742B31A" w14:textId="77777777" w:rsidR="005A6F28" w:rsidRPr="00787248" w:rsidRDefault="005A6F28" w:rsidP="005A6F28">
      <w:pPr>
        <w:widowControl w:val="0"/>
        <w:tabs>
          <w:tab w:val="left" w:pos="0"/>
          <w:tab w:val="left" w:pos="142"/>
        </w:tabs>
        <w:ind w:firstLine="720"/>
        <w:jc w:val="both"/>
        <w:rPr>
          <w:spacing w:val="-6"/>
          <w:sz w:val="30"/>
          <w:szCs w:val="30"/>
          <w:lang w:val="ru-RU"/>
        </w:rPr>
      </w:pPr>
      <w:r>
        <w:rPr>
          <w:spacing w:val="-6"/>
          <w:sz w:val="30"/>
          <w:szCs w:val="30"/>
          <w:lang w:val="ru-RU"/>
        </w:rPr>
        <w:t>20</w:t>
      </w:r>
      <w:r w:rsidRPr="00787248">
        <w:rPr>
          <w:spacing w:val="-6"/>
          <w:sz w:val="30"/>
          <w:szCs w:val="30"/>
          <w:lang w:val="ru-RU"/>
        </w:rPr>
        <w:t xml:space="preserve">.3. Премирование </w:t>
      </w:r>
      <w:r>
        <w:rPr>
          <w:spacing w:val="-6"/>
          <w:sz w:val="30"/>
          <w:szCs w:val="30"/>
          <w:lang w:val="ru-RU"/>
        </w:rPr>
        <w:t>руководителя организации</w:t>
      </w:r>
      <w:r w:rsidRPr="00787248">
        <w:rPr>
          <w:spacing w:val="-6"/>
          <w:sz w:val="30"/>
          <w:szCs w:val="30"/>
          <w:lang w:val="ru-RU"/>
        </w:rPr>
        <w:t>, установление выплат стимулирующего и компенсирующего характера, оказание материальной помощи осуществл</w:t>
      </w:r>
      <w:r w:rsidR="00301F8C">
        <w:rPr>
          <w:spacing w:val="-6"/>
          <w:sz w:val="30"/>
          <w:szCs w:val="30"/>
          <w:lang w:val="ru-RU"/>
        </w:rPr>
        <w:t>яется соответствующим отделом образования</w:t>
      </w:r>
      <w:r>
        <w:rPr>
          <w:spacing w:val="-6"/>
          <w:sz w:val="30"/>
          <w:szCs w:val="30"/>
          <w:lang w:val="ru-RU"/>
        </w:rPr>
        <w:t xml:space="preserve"> </w:t>
      </w:r>
      <w:r w:rsidRPr="00787248">
        <w:rPr>
          <w:spacing w:val="-6"/>
          <w:sz w:val="30"/>
          <w:szCs w:val="30"/>
          <w:lang w:val="ru-RU"/>
        </w:rPr>
        <w:t>по согласованию с</w:t>
      </w:r>
      <w:r>
        <w:rPr>
          <w:spacing w:val="-6"/>
          <w:sz w:val="30"/>
          <w:szCs w:val="30"/>
          <w:lang w:val="ru-RU"/>
        </w:rPr>
        <w:t xml:space="preserve"> </w:t>
      </w:r>
      <w:r w:rsidRPr="00787248">
        <w:rPr>
          <w:spacing w:val="-6"/>
          <w:sz w:val="30"/>
          <w:szCs w:val="30"/>
          <w:lang w:val="ru-RU"/>
        </w:rPr>
        <w:t>президиумом районного комитета Профсоюза.</w:t>
      </w:r>
    </w:p>
    <w:p w14:paraId="64DDD45E" w14:textId="77777777" w:rsidR="005A6F28" w:rsidRPr="00787248" w:rsidRDefault="005A6F28" w:rsidP="005A6F28">
      <w:pPr>
        <w:widowControl w:val="0"/>
        <w:tabs>
          <w:tab w:val="left" w:pos="0"/>
          <w:tab w:val="left" w:pos="142"/>
        </w:tabs>
        <w:ind w:firstLine="720"/>
        <w:jc w:val="both"/>
        <w:rPr>
          <w:spacing w:val="-6"/>
          <w:sz w:val="30"/>
          <w:szCs w:val="30"/>
          <w:lang w:val="ru-RU"/>
        </w:rPr>
      </w:pPr>
      <w:r>
        <w:rPr>
          <w:spacing w:val="-6"/>
          <w:sz w:val="30"/>
          <w:szCs w:val="30"/>
          <w:lang w:val="ru-RU"/>
        </w:rPr>
        <w:t>20</w:t>
      </w:r>
      <w:r w:rsidRPr="00787248">
        <w:rPr>
          <w:spacing w:val="-6"/>
          <w:sz w:val="30"/>
          <w:szCs w:val="30"/>
          <w:lang w:val="ru-RU"/>
        </w:rPr>
        <w:t>.4. Определять ежемесячно размер средств, направляемых на стимулирующие выплаты.</w:t>
      </w:r>
      <w:r>
        <w:rPr>
          <w:spacing w:val="-6"/>
          <w:sz w:val="30"/>
          <w:szCs w:val="30"/>
          <w:lang w:val="ru-RU"/>
        </w:rPr>
        <w:t xml:space="preserve"> Д</w:t>
      </w:r>
      <w:r w:rsidRPr="00787248">
        <w:rPr>
          <w:spacing w:val="-6"/>
          <w:sz w:val="30"/>
          <w:szCs w:val="30"/>
          <w:lang w:val="ru-RU"/>
        </w:rPr>
        <w:t>оводит</w:t>
      </w:r>
      <w:r>
        <w:rPr>
          <w:spacing w:val="-6"/>
          <w:sz w:val="30"/>
          <w:szCs w:val="30"/>
          <w:lang w:val="ru-RU"/>
        </w:rPr>
        <w:t>ь информацию</w:t>
      </w:r>
      <w:r w:rsidRPr="00787248">
        <w:rPr>
          <w:spacing w:val="-6"/>
          <w:sz w:val="30"/>
          <w:szCs w:val="30"/>
          <w:lang w:val="ru-RU"/>
        </w:rPr>
        <w:t xml:space="preserve"> о наличии и размере неиспользованных средств, предусмотренных на оплату труда,</w:t>
      </w:r>
      <w:r>
        <w:rPr>
          <w:spacing w:val="-6"/>
          <w:sz w:val="30"/>
          <w:szCs w:val="30"/>
          <w:lang w:val="ru-RU"/>
        </w:rPr>
        <w:t xml:space="preserve"> </w:t>
      </w:r>
      <w:r w:rsidRPr="00787248">
        <w:rPr>
          <w:spacing w:val="-6"/>
          <w:sz w:val="30"/>
          <w:szCs w:val="30"/>
          <w:lang w:val="ru-RU"/>
        </w:rPr>
        <w:t>ежемесячно до сведения руководителя и Профкома. Неиспользованные средства ежемесячно направлять на установление премии в соответствии с</w:t>
      </w:r>
      <w:r>
        <w:rPr>
          <w:spacing w:val="-6"/>
          <w:sz w:val="30"/>
          <w:szCs w:val="30"/>
          <w:lang w:val="ru-RU"/>
        </w:rPr>
        <w:t xml:space="preserve"> </w:t>
      </w:r>
      <w:r w:rsidRPr="00787248">
        <w:rPr>
          <w:spacing w:val="-6"/>
          <w:sz w:val="30"/>
          <w:szCs w:val="30"/>
          <w:lang w:val="ru-RU"/>
        </w:rPr>
        <w:t>законодательством и Положени</w:t>
      </w:r>
      <w:r>
        <w:rPr>
          <w:spacing w:val="-6"/>
          <w:sz w:val="30"/>
          <w:szCs w:val="30"/>
          <w:lang w:val="ru-RU"/>
        </w:rPr>
        <w:t>е</w:t>
      </w:r>
      <w:r w:rsidRPr="00787248">
        <w:rPr>
          <w:spacing w:val="-6"/>
          <w:sz w:val="30"/>
          <w:szCs w:val="30"/>
          <w:lang w:val="ru-RU"/>
        </w:rPr>
        <w:t xml:space="preserve">м о премировании работников (Приложение </w:t>
      </w:r>
      <w:r w:rsidR="00431EC5">
        <w:rPr>
          <w:spacing w:val="-6"/>
          <w:sz w:val="30"/>
          <w:szCs w:val="30"/>
          <w:lang w:val="ru-RU"/>
        </w:rPr>
        <w:t xml:space="preserve">№ </w:t>
      </w:r>
      <w:r w:rsidR="00EE662F">
        <w:rPr>
          <w:spacing w:val="-6"/>
          <w:sz w:val="30"/>
          <w:szCs w:val="30"/>
          <w:lang w:val="ru-RU"/>
        </w:rPr>
        <w:t>1</w:t>
      </w:r>
      <w:r w:rsidRPr="00787248">
        <w:rPr>
          <w:spacing w:val="-6"/>
          <w:sz w:val="30"/>
          <w:szCs w:val="30"/>
          <w:lang w:val="ru-RU"/>
        </w:rPr>
        <w:t>).</w:t>
      </w:r>
    </w:p>
    <w:p w14:paraId="2D2917E1" w14:textId="77777777" w:rsidR="005A6F28" w:rsidRPr="00787248" w:rsidRDefault="005A6F28" w:rsidP="005A6F28">
      <w:pPr>
        <w:widowControl w:val="0"/>
        <w:tabs>
          <w:tab w:val="left" w:pos="0"/>
          <w:tab w:val="left" w:pos="142"/>
        </w:tabs>
        <w:ind w:firstLine="720"/>
        <w:jc w:val="both"/>
        <w:rPr>
          <w:spacing w:val="-6"/>
          <w:sz w:val="30"/>
          <w:szCs w:val="30"/>
          <w:lang w:val="ru-RU"/>
        </w:rPr>
      </w:pPr>
      <w:r>
        <w:rPr>
          <w:spacing w:val="-6"/>
          <w:sz w:val="30"/>
          <w:szCs w:val="30"/>
          <w:lang w:val="ru-RU"/>
        </w:rPr>
        <w:t>20</w:t>
      </w:r>
      <w:r w:rsidRPr="00787248">
        <w:rPr>
          <w:spacing w:val="-6"/>
          <w:sz w:val="30"/>
          <w:szCs w:val="30"/>
          <w:lang w:val="ru-RU"/>
        </w:rPr>
        <w:t>.5. Производить распределение объема педагогической нагрузки (включая часы педагогической деятельности в части реализации содержания образовательных программ</w:t>
      </w:r>
      <w:r w:rsidR="008944CC" w:rsidRPr="00787248">
        <w:rPr>
          <w:spacing w:val="-6"/>
          <w:sz w:val="30"/>
          <w:szCs w:val="30"/>
          <w:lang w:val="ru-RU"/>
        </w:rPr>
        <w:t>)</w:t>
      </w:r>
      <w:r w:rsidRPr="00787248">
        <w:rPr>
          <w:spacing w:val="-6"/>
          <w:sz w:val="30"/>
          <w:szCs w:val="30"/>
          <w:lang w:val="ru-RU"/>
        </w:rPr>
        <w:t xml:space="preserve"> педагогическим работникам по согласованию с Профкомом.</w:t>
      </w:r>
    </w:p>
    <w:p w14:paraId="1C85E4A3" w14:textId="77777777" w:rsidR="005A6F28" w:rsidRPr="00787248" w:rsidRDefault="005A6F28" w:rsidP="005A6F28">
      <w:pPr>
        <w:widowControl w:val="0"/>
        <w:ind w:firstLine="720"/>
        <w:jc w:val="both"/>
        <w:rPr>
          <w:spacing w:val="-6"/>
          <w:sz w:val="30"/>
          <w:szCs w:val="30"/>
          <w:lang w:val="ru-RU"/>
        </w:rPr>
      </w:pPr>
      <w:r w:rsidRPr="00787248">
        <w:rPr>
          <w:spacing w:val="-6"/>
          <w:sz w:val="30"/>
          <w:szCs w:val="30"/>
          <w:lang w:val="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14:paraId="57A10925" w14:textId="77777777" w:rsidR="005A6F28" w:rsidRPr="00787248" w:rsidRDefault="005A6F28" w:rsidP="005A6F28">
      <w:pPr>
        <w:widowControl w:val="0"/>
        <w:ind w:firstLine="720"/>
        <w:jc w:val="both"/>
        <w:rPr>
          <w:spacing w:val="-6"/>
          <w:sz w:val="30"/>
          <w:szCs w:val="30"/>
          <w:lang w:val="ru-RU"/>
        </w:rPr>
      </w:pPr>
      <w:r w:rsidRPr="00787248">
        <w:rPr>
          <w:spacing w:val="-6"/>
          <w:sz w:val="30"/>
          <w:szCs w:val="30"/>
          <w:lang w:val="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14:paraId="57E8B8AA" w14:textId="77777777" w:rsidR="005A6F28" w:rsidRPr="00787248" w:rsidRDefault="005A6F28" w:rsidP="005A6F28">
      <w:pPr>
        <w:widowControl w:val="0"/>
        <w:ind w:firstLine="720"/>
        <w:jc w:val="both"/>
        <w:rPr>
          <w:spacing w:val="-6"/>
          <w:sz w:val="30"/>
          <w:szCs w:val="30"/>
          <w:lang w:val="ru-RU"/>
        </w:rPr>
      </w:pPr>
      <w:r w:rsidRPr="00787248">
        <w:rPr>
          <w:spacing w:val="-6"/>
          <w:sz w:val="30"/>
          <w:szCs w:val="30"/>
          <w:lang w:val="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(далее – ПВТР) и Договором с учетом семейного положения этих работников, состояния их здоровья и т.д. </w:t>
      </w:r>
    </w:p>
    <w:p w14:paraId="16014500" w14:textId="77777777" w:rsidR="005A6F28" w:rsidRPr="00787248" w:rsidRDefault="005A6F28" w:rsidP="005A6F28">
      <w:pPr>
        <w:widowControl w:val="0"/>
        <w:ind w:firstLine="720"/>
        <w:jc w:val="both"/>
        <w:rPr>
          <w:spacing w:val="-6"/>
          <w:sz w:val="30"/>
          <w:szCs w:val="30"/>
          <w:lang w:val="ru-RU"/>
        </w:rPr>
      </w:pPr>
      <w:r w:rsidRPr="00787248">
        <w:rPr>
          <w:spacing w:val="-6"/>
          <w:sz w:val="30"/>
          <w:szCs w:val="30"/>
          <w:lang w:val="ru-RU"/>
        </w:rPr>
        <w:t>При составлении расписания занятий обеспечить оптимальный режим работы для женщин, имеющих двух и более детей до 14 лет, одиноким матерям, работникам, совмещающим работу с обучением</w:t>
      </w:r>
      <w:r>
        <w:rPr>
          <w:spacing w:val="-6"/>
          <w:sz w:val="30"/>
          <w:szCs w:val="30"/>
          <w:lang w:val="ru-RU"/>
        </w:rPr>
        <w:t xml:space="preserve"> </w:t>
      </w:r>
      <w:r w:rsidRPr="00787248">
        <w:rPr>
          <w:color w:val="000000"/>
          <w:sz w:val="30"/>
          <w:szCs w:val="30"/>
          <w:lang w:val="ru-RU"/>
        </w:rPr>
        <w:t>в учреждениях среднего специального и высшего образования</w:t>
      </w:r>
      <w:r w:rsidRPr="00787248">
        <w:rPr>
          <w:spacing w:val="-6"/>
          <w:sz w:val="30"/>
          <w:szCs w:val="30"/>
          <w:lang w:val="ru-RU"/>
        </w:rPr>
        <w:t>.</w:t>
      </w:r>
    </w:p>
    <w:p w14:paraId="49C0D26A" w14:textId="77777777" w:rsidR="005A6F28" w:rsidRPr="00787248" w:rsidRDefault="008944CC" w:rsidP="005A6F28">
      <w:pPr>
        <w:widowControl w:val="0"/>
        <w:ind w:firstLine="709"/>
        <w:jc w:val="both"/>
        <w:rPr>
          <w:spacing w:val="-6"/>
          <w:sz w:val="30"/>
          <w:szCs w:val="30"/>
          <w:lang w:val="ru-RU"/>
        </w:rPr>
      </w:pPr>
      <w:r w:rsidRPr="00787248">
        <w:rPr>
          <w:spacing w:val="-6"/>
          <w:sz w:val="30"/>
          <w:szCs w:val="30"/>
          <w:lang w:val="ru-RU"/>
        </w:rPr>
        <w:t>Расписание занятий</w:t>
      </w:r>
      <w:r w:rsidR="005A6F28" w:rsidRPr="00787248">
        <w:rPr>
          <w:spacing w:val="-6"/>
          <w:sz w:val="30"/>
          <w:szCs w:val="30"/>
          <w:lang w:val="ru-RU"/>
        </w:rPr>
        <w:t xml:space="preserve"> формируется в соответствии с законодательством, ПВТР, Договором и согласовывается с Профкомом.</w:t>
      </w:r>
    </w:p>
    <w:p w14:paraId="0554F5F1" w14:textId="77777777" w:rsidR="005A6F28" w:rsidRPr="00787248" w:rsidRDefault="005A6F28" w:rsidP="005A6F28">
      <w:pPr>
        <w:widowControl w:val="0"/>
        <w:tabs>
          <w:tab w:val="left" w:pos="0"/>
          <w:tab w:val="left" w:pos="142"/>
        </w:tabs>
        <w:ind w:firstLine="720"/>
        <w:jc w:val="both"/>
        <w:rPr>
          <w:spacing w:val="-6"/>
          <w:sz w:val="30"/>
          <w:szCs w:val="30"/>
          <w:lang w:val="ru-RU"/>
        </w:rPr>
      </w:pPr>
      <w:r>
        <w:rPr>
          <w:spacing w:val="-6"/>
          <w:sz w:val="30"/>
          <w:szCs w:val="30"/>
          <w:lang w:val="ru-RU"/>
        </w:rPr>
        <w:t>20</w:t>
      </w:r>
      <w:r w:rsidRPr="00787248">
        <w:rPr>
          <w:spacing w:val="-6"/>
          <w:sz w:val="30"/>
          <w:szCs w:val="30"/>
          <w:lang w:val="ru-RU"/>
        </w:rPr>
        <w:t xml:space="preserve">.6. Оказывать материальную помощь работникам в соответствии с Положением о порядке оказания материальной помощи работникам (Приложение </w:t>
      </w:r>
      <w:r w:rsidR="002445A5">
        <w:rPr>
          <w:spacing w:val="-6"/>
          <w:sz w:val="30"/>
          <w:szCs w:val="30"/>
          <w:lang w:val="ru-RU"/>
        </w:rPr>
        <w:t xml:space="preserve">№ </w:t>
      </w:r>
      <w:r w:rsidR="00225AA0">
        <w:rPr>
          <w:spacing w:val="-6"/>
          <w:sz w:val="30"/>
          <w:szCs w:val="30"/>
          <w:lang w:val="ru-RU"/>
        </w:rPr>
        <w:t>2</w:t>
      </w:r>
      <w:r w:rsidRPr="00787248">
        <w:rPr>
          <w:spacing w:val="-6"/>
          <w:sz w:val="30"/>
          <w:szCs w:val="30"/>
          <w:lang w:val="ru-RU"/>
        </w:rPr>
        <w:t xml:space="preserve">), которое утверждается Нанимателем по согласованию с Профкомом после его одобрения на профсоюзном собрании и является </w:t>
      </w:r>
      <w:bookmarkStart w:id="2" w:name="_Hlk116828608"/>
      <w:r w:rsidRPr="00787248">
        <w:rPr>
          <w:spacing w:val="-6"/>
          <w:sz w:val="30"/>
          <w:szCs w:val="30"/>
          <w:lang w:val="ru-RU"/>
        </w:rPr>
        <w:t>неотъемлемой частью Договора.</w:t>
      </w:r>
    </w:p>
    <w:p w14:paraId="276BD254" w14:textId="77777777" w:rsidR="005A6F28" w:rsidRPr="00787248" w:rsidRDefault="005A6F28" w:rsidP="005A6F28">
      <w:pPr>
        <w:widowControl w:val="0"/>
        <w:tabs>
          <w:tab w:val="left" w:pos="0"/>
          <w:tab w:val="left" w:pos="142"/>
        </w:tabs>
        <w:ind w:firstLine="720"/>
        <w:jc w:val="both"/>
        <w:rPr>
          <w:spacing w:val="-6"/>
          <w:sz w:val="30"/>
          <w:szCs w:val="30"/>
          <w:lang w:val="ru-RU"/>
        </w:rPr>
      </w:pPr>
      <w:r>
        <w:rPr>
          <w:spacing w:val="-6"/>
          <w:sz w:val="30"/>
          <w:szCs w:val="30"/>
          <w:lang w:val="ru-RU"/>
        </w:rPr>
        <w:t>20</w:t>
      </w:r>
      <w:r w:rsidRPr="00787248">
        <w:rPr>
          <w:spacing w:val="-6"/>
          <w:sz w:val="30"/>
          <w:szCs w:val="30"/>
          <w:lang w:val="ru-RU"/>
        </w:rPr>
        <w:t xml:space="preserve">.7. Осуществлять единовременную выплату на оздоровление в соответствии с Положением о порядке и условиях осуществления </w:t>
      </w:r>
      <w:r w:rsidRPr="00787248">
        <w:rPr>
          <w:spacing w:val="-6"/>
          <w:sz w:val="30"/>
          <w:szCs w:val="30"/>
          <w:lang w:val="ru-RU"/>
        </w:rPr>
        <w:lastRenderedPageBreak/>
        <w:t>единовременной выплаты на оздоровление работникам (Приложение</w:t>
      </w:r>
      <w:r w:rsidR="00301F8C">
        <w:rPr>
          <w:spacing w:val="-6"/>
          <w:sz w:val="30"/>
          <w:szCs w:val="30"/>
          <w:lang w:val="ru-RU"/>
        </w:rPr>
        <w:t xml:space="preserve"> </w:t>
      </w:r>
      <w:r w:rsidR="00431EC5">
        <w:rPr>
          <w:spacing w:val="-6"/>
          <w:sz w:val="30"/>
          <w:szCs w:val="30"/>
          <w:lang w:val="ru-RU"/>
        </w:rPr>
        <w:t xml:space="preserve">№ </w:t>
      </w:r>
      <w:r w:rsidR="0019069F">
        <w:rPr>
          <w:spacing w:val="-6"/>
          <w:sz w:val="30"/>
          <w:szCs w:val="30"/>
          <w:lang w:val="ru-RU"/>
        </w:rPr>
        <w:t>3</w:t>
      </w:r>
      <w:r w:rsidRPr="00787248">
        <w:rPr>
          <w:spacing w:val="-6"/>
          <w:sz w:val="30"/>
          <w:szCs w:val="30"/>
          <w:lang w:val="ru-RU"/>
        </w:rPr>
        <w:t xml:space="preserve">), которое утверждается Нанимателем по согласованию с Профкомом после его одобрения на профсоюзном собрании </w:t>
      </w:r>
      <w:r>
        <w:rPr>
          <w:spacing w:val="-6"/>
          <w:sz w:val="30"/>
          <w:szCs w:val="30"/>
          <w:lang w:val="ru-RU"/>
        </w:rPr>
        <w:t>организации или заседании профсоюзного комитета</w:t>
      </w:r>
      <w:r w:rsidRPr="00787248">
        <w:rPr>
          <w:spacing w:val="-6"/>
          <w:sz w:val="30"/>
          <w:szCs w:val="30"/>
          <w:lang w:val="ru-RU"/>
        </w:rPr>
        <w:t xml:space="preserve"> и является неотъемлемой частью Договора.</w:t>
      </w:r>
    </w:p>
    <w:p w14:paraId="6E70A7B2" w14:textId="77777777" w:rsidR="005A6F28" w:rsidRPr="00787248" w:rsidRDefault="005A6F28" w:rsidP="005A6F28">
      <w:pPr>
        <w:widowControl w:val="0"/>
        <w:tabs>
          <w:tab w:val="left" w:pos="0"/>
          <w:tab w:val="left" w:pos="142"/>
        </w:tabs>
        <w:ind w:firstLine="720"/>
        <w:jc w:val="both"/>
        <w:rPr>
          <w:spacing w:val="-6"/>
          <w:sz w:val="30"/>
          <w:szCs w:val="30"/>
          <w:lang w:val="ru-RU"/>
        </w:rPr>
      </w:pPr>
      <w:r>
        <w:rPr>
          <w:spacing w:val="-6"/>
          <w:sz w:val="30"/>
          <w:szCs w:val="30"/>
          <w:lang w:val="ru-RU"/>
        </w:rPr>
        <w:t>20</w:t>
      </w:r>
      <w:r w:rsidRPr="00787248">
        <w:rPr>
          <w:spacing w:val="-6"/>
          <w:sz w:val="30"/>
          <w:szCs w:val="30"/>
          <w:lang w:val="ru-RU"/>
        </w:rPr>
        <w:t>.8. Устанавливать надбавки стимулирующего характера работникам</w:t>
      </w:r>
      <w:r>
        <w:rPr>
          <w:spacing w:val="-6"/>
          <w:sz w:val="30"/>
          <w:szCs w:val="30"/>
          <w:lang w:val="ru-RU"/>
        </w:rPr>
        <w:t xml:space="preserve"> </w:t>
      </w:r>
      <w:r w:rsidRPr="00787248">
        <w:rPr>
          <w:spacing w:val="-6"/>
          <w:sz w:val="30"/>
          <w:szCs w:val="30"/>
          <w:lang w:val="ru-RU"/>
        </w:rPr>
        <w:t>в соответствии с</w:t>
      </w:r>
      <w:r>
        <w:rPr>
          <w:spacing w:val="-6"/>
          <w:sz w:val="30"/>
          <w:szCs w:val="30"/>
          <w:lang w:val="ru-RU"/>
        </w:rPr>
        <w:t xml:space="preserve"> </w:t>
      </w:r>
      <w:r w:rsidRPr="00787248">
        <w:rPr>
          <w:spacing w:val="-6"/>
          <w:sz w:val="30"/>
          <w:szCs w:val="30"/>
          <w:lang w:val="ru-RU"/>
        </w:rPr>
        <w:t xml:space="preserve">Положением о порядке и условиях установления надбавок (Приложение </w:t>
      </w:r>
      <w:r w:rsidR="002445A5">
        <w:rPr>
          <w:spacing w:val="-6"/>
          <w:sz w:val="30"/>
          <w:szCs w:val="30"/>
          <w:lang w:val="ru-RU"/>
        </w:rPr>
        <w:t xml:space="preserve">№ </w:t>
      </w:r>
      <w:r w:rsidR="00225AA0">
        <w:rPr>
          <w:spacing w:val="-6"/>
          <w:sz w:val="30"/>
          <w:szCs w:val="30"/>
          <w:lang w:val="ru-RU"/>
        </w:rPr>
        <w:t>4</w:t>
      </w:r>
      <w:r w:rsidR="00A1044F">
        <w:rPr>
          <w:spacing w:val="-6"/>
          <w:sz w:val="30"/>
          <w:szCs w:val="30"/>
          <w:lang w:val="ru-RU"/>
        </w:rPr>
        <w:t>,5</w:t>
      </w:r>
      <w:r w:rsidRPr="00787248">
        <w:rPr>
          <w:spacing w:val="-6"/>
          <w:sz w:val="30"/>
          <w:szCs w:val="30"/>
          <w:lang w:val="ru-RU"/>
        </w:rPr>
        <w:t xml:space="preserve">), которое утверждается Нанимателем по согласованию с Профкомом после его одобрения на профсоюзном собрании </w:t>
      </w:r>
      <w:r>
        <w:rPr>
          <w:spacing w:val="-6"/>
          <w:sz w:val="30"/>
          <w:szCs w:val="30"/>
          <w:lang w:val="ru-RU"/>
        </w:rPr>
        <w:t>организации или заседании профсоюзного комитета</w:t>
      </w:r>
      <w:r w:rsidRPr="00787248">
        <w:rPr>
          <w:spacing w:val="-6"/>
          <w:sz w:val="30"/>
          <w:szCs w:val="30"/>
          <w:lang w:val="ru-RU"/>
        </w:rPr>
        <w:t xml:space="preserve"> и является неотъемлемой частью Договора.</w:t>
      </w:r>
    </w:p>
    <w:p w14:paraId="72DE46EE" w14:textId="77777777" w:rsidR="005A6F28" w:rsidRPr="00787248" w:rsidRDefault="005A6F28" w:rsidP="005A6F28">
      <w:pPr>
        <w:widowControl w:val="0"/>
        <w:tabs>
          <w:tab w:val="left" w:pos="0"/>
          <w:tab w:val="left" w:pos="142"/>
        </w:tabs>
        <w:ind w:firstLine="720"/>
        <w:jc w:val="both"/>
        <w:rPr>
          <w:spacing w:val="-6"/>
          <w:sz w:val="30"/>
          <w:szCs w:val="30"/>
          <w:lang w:val="ru-RU"/>
        </w:rPr>
      </w:pPr>
      <w:r>
        <w:rPr>
          <w:spacing w:val="-6"/>
          <w:sz w:val="30"/>
          <w:szCs w:val="30"/>
          <w:lang w:val="ru-RU"/>
        </w:rPr>
        <w:t>20</w:t>
      </w:r>
      <w:r w:rsidRPr="00787248">
        <w:rPr>
          <w:spacing w:val="-6"/>
          <w:sz w:val="30"/>
          <w:szCs w:val="30"/>
          <w:lang w:val="ru-RU"/>
        </w:rPr>
        <w:t>.9. Осуществлять</w:t>
      </w:r>
      <w:r>
        <w:rPr>
          <w:spacing w:val="-6"/>
          <w:sz w:val="30"/>
          <w:szCs w:val="30"/>
          <w:lang w:val="ru-RU"/>
        </w:rPr>
        <w:t xml:space="preserve"> </w:t>
      </w:r>
      <w:r w:rsidRPr="00787248">
        <w:rPr>
          <w:spacing w:val="-6"/>
          <w:sz w:val="30"/>
          <w:szCs w:val="30"/>
          <w:lang w:val="ru-RU"/>
        </w:rPr>
        <w:t>выплаты премий, надбавок стимулирующего характера, оказание материальной помощи работникам, единовременной выплаты на оздоровление на основании приказов Нанимателя,</w:t>
      </w:r>
      <w:r>
        <w:rPr>
          <w:spacing w:val="-6"/>
          <w:sz w:val="30"/>
          <w:szCs w:val="30"/>
          <w:lang w:val="ru-RU"/>
        </w:rPr>
        <w:t xml:space="preserve"> </w:t>
      </w:r>
      <w:r w:rsidRPr="00787248">
        <w:rPr>
          <w:spacing w:val="-6"/>
          <w:sz w:val="30"/>
          <w:szCs w:val="30"/>
          <w:lang w:val="ru-RU"/>
        </w:rPr>
        <w:t>согласованных с Профкомом.</w:t>
      </w:r>
    </w:p>
    <w:p w14:paraId="54540E9F" w14:textId="77777777" w:rsidR="005A6F28" w:rsidRPr="00787248" w:rsidRDefault="005A6F28" w:rsidP="005A6F28">
      <w:pPr>
        <w:widowControl w:val="0"/>
        <w:tabs>
          <w:tab w:val="left" w:pos="0"/>
          <w:tab w:val="left" w:pos="142"/>
        </w:tabs>
        <w:ind w:firstLine="720"/>
        <w:jc w:val="both"/>
        <w:rPr>
          <w:spacing w:val="-6"/>
          <w:sz w:val="30"/>
          <w:szCs w:val="30"/>
          <w:lang w:val="ru-RU"/>
        </w:rPr>
      </w:pPr>
      <w:r>
        <w:rPr>
          <w:spacing w:val="-6"/>
          <w:sz w:val="30"/>
          <w:szCs w:val="30"/>
          <w:lang w:val="ru-RU"/>
        </w:rPr>
        <w:t>20</w:t>
      </w:r>
      <w:r w:rsidR="000E070C">
        <w:rPr>
          <w:spacing w:val="-6"/>
          <w:sz w:val="30"/>
          <w:szCs w:val="30"/>
          <w:lang w:val="ru-RU"/>
        </w:rPr>
        <w:t>.10</w:t>
      </w:r>
      <w:r w:rsidRPr="00787248">
        <w:rPr>
          <w:spacing w:val="-6"/>
          <w:sz w:val="30"/>
          <w:szCs w:val="30"/>
          <w:lang w:val="ru-RU"/>
        </w:rPr>
        <w:t>. При наличии финансовых возможностей за время вынужденного простоя не по вине работника (отмена занятий по санитарно-эпидемиологическим, климатическим показаниям и другие обстоятельства</w:t>
      </w:r>
      <w:proofErr w:type="gramStart"/>
      <w:r w:rsidRPr="00787248">
        <w:rPr>
          <w:spacing w:val="-6"/>
          <w:sz w:val="30"/>
          <w:szCs w:val="30"/>
          <w:lang w:val="ru-RU"/>
        </w:rPr>
        <w:t>)</w:t>
      </w:r>
      <w:r w:rsidR="00584C50">
        <w:rPr>
          <w:spacing w:val="-6"/>
          <w:sz w:val="30"/>
          <w:szCs w:val="30"/>
          <w:lang w:val="ru-RU"/>
        </w:rPr>
        <w:t xml:space="preserve">, </w:t>
      </w:r>
      <w:r w:rsidRPr="00787248">
        <w:rPr>
          <w:spacing w:val="-6"/>
          <w:sz w:val="30"/>
          <w:szCs w:val="30"/>
          <w:lang w:val="ru-RU"/>
        </w:rPr>
        <w:t xml:space="preserve"> оплата</w:t>
      </w:r>
      <w:proofErr w:type="gramEnd"/>
      <w:r w:rsidRPr="00787248">
        <w:rPr>
          <w:spacing w:val="-6"/>
          <w:sz w:val="30"/>
          <w:szCs w:val="30"/>
          <w:lang w:val="ru-RU"/>
        </w:rPr>
        <w:t xml:space="preserve"> труда производится в размере 100 процентов установленного ему оклада, надбавки за работу по контракту, надбавки за стаж работы в бюджетных организациях, надбавки за специ</w:t>
      </w:r>
      <w:r w:rsidR="00584C50">
        <w:rPr>
          <w:spacing w:val="-6"/>
          <w:sz w:val="30"/>
          <w:szCs w:val="30"/>
          <w:lang w:val="ru-RU"/>
        </w:rPr>
        <w:t>фику работы в сфере образования</w:t>
      </w:r>
      <w:r w:rsidRPr="00787248">
        <w:rPr>
          <w:spacing w:val="-6"/>
          <w:sz w:val="30"/>
          <w:szCs w:val="30"/>
          <w:lang w:val="ru-RU"/>
        </w:rPr>
        <w:t xml:space="preserve">. </w:t>
      </w:r>
      <w:r w:rsidR="00584C50">
        <w:rPr>
          <w:spacing w:val="-6"/>
          <w:sz w:val="30"/>
          <w:szCs w:val="30"/>
          <w:lang w:val="ru-RU"/>
        </w:rPr>
        <w:t xml:space="preserve"> </w:t>
      </w:r>
      <w:r w:rsidRPr="00787248">
        <w:rPr>
          <w:spacing w:val="-6"/>
          <w:sz w:val="30"/>
          <w:szCs w:val="30"/>
          <w:lang w:val="ru-RU"/>
        </w:rPr>
        <w:t>В случае выполнения работниками в этот период другой работы в соответствии с их должностными</w:t>
      </w:r>
      <w:r>
        <w:rPr>
          <w:spacing w:val="-6"/>
          <w:sz w:val="30"/>
          <w:szCs w:val="30"/>
          <w:lang w:val="ru-RU"/>
        </w:rPr>
        <w:t xml:space="preserve"> </w:t>
      </w:r>
      <w:r w:rsidRPr="00787248">
        <w:rPr>
          <w:spacing w:val="-6"/>
          <w:sz w:val="30"/>
          <w:szCs w:val="30"/>
          <w:lang w:val="ru-RU"/>
        </w:rPr>
        <w:t>обязанностями оплату труда производить им в полном объеме.</w:t>
      </w:r>
    </w:p>
    <w:p w14:paraId="37C1D4D6"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20</w:t>
      </w:r>
      <w:r w:rsidR="0078126F">
        <w:rPr>
          <w:spacing w:val="-6"/>
          <w:sz w:val="30"/>
          <w:szCs w:val="30"/>
          <w:lang w:val="ru-RU"/>
        </w:rPr>
        <w:t>.10</w:t>
      </w:r>
      <w:r w:rsidRPr="00787248">
        <w:rPr>
          <w:spacing w:val="-6"/>
          <w:sz w:val="30"/>
          <w:szCs w:val="30"/>
          <w:lang w:val="ru-RU"/>
        </w:rPr>
        <w:t>. Устанавливать работникам дополнительные меры материального стимулирования труда (надбавки к окладу и предоставление дополнительного поощрительного отпуска) при заключении контрактов.</w:t>
      </w:r>
    </w:p>
    <w:bookmarkEnd w:id="2"/>
    <w:p w14:paraId="220EDEE0" w14:textId="77777777" w:rsidR="005A6F28" w:rsidRPr="00787248" w:rsidRDefault="005A6F28" w:rsidP="005A6F28">
      <w:pPr>
        <w:widowControl w:val="0"/>
        <w:ind w:firstLine="709"/>
        <w:jc w:val="both"/>
        <w:rPr>
          <w:spacing w:val="-6"/>
          <w:sz w:val="30"/>
          <w:szCs w:val="30"/>
          <w:lang w:val="ru-RU"/>
        </w:rPr>
      </w:pPr>
      <w:r>
        <w:rPr>
          <w:spacing w:val="-6"/>
          <w:sz w:val="30"/>
          <w:szCs w:val="30"/>
          <w:lang w:val="ru-RU"/>
        </w:rPr>
        <w:t>20</w:t>
      </w:r>
      <w:r w:rsidR="0078126F">
        <w:rPr>
          <w:spacing w:val="-6"/>
          <w:sz w:val="30"/>
          <w:szCs w:val="30"/>
          <w:lang w:val="ru-RU"/>
        </w:rPr>
        <w:t>.11</w:t>
      </w:r>
      <w:r w:rsidRPr="00787248">
        <w:rPr>
          <w:spacing w:val="-6"/>
          <w:sz w:val="30"/>
          <w:szCs w:val="30"/>
          <w:lang w:val="ru-RU"/>
        </w:rPr>
        <w:t>. Устанавливать гарантии работникам и</w:t>
      </w:r>
      <w:r>
        <w:rPr>
          <w:spacing w:val="-6"/>
          <w:sz w:val="30"/>
          <w:szCs w:val="30"/>
          <w:lang w:val="ru-RU"/>
        </w:rPr>
        <w:t xml:space="preserve">з числа выпускников </w:t>
      </w:r>
      <w:r w:rsidRPr="00F61E85">
        <w:rPr>
          <w:spacing w:val="-12"/>
          <w:sz w:val="30"/>
          <w:szCs w:val="30"/>
          <w:lang w:val="ru-RU"/>
        </w:rPr>
        <w:t>учреждений, получившим</w:t>
      </w:r>
      <w:r w:rsidR="00584C50">
        <w:rPr>
          <w:spacing w:val="-12"/>
          <w:sz w:val="30"/>
          <w:szCs w:val="30"/>
          <w:lang w:val="ru-RU"/>
        </w:rPr>
        <w:t xml:space="preserve"> </w:t>
      </w:r>
      <w:r w:rsidRPr="00F61E85">
        <w:rPr>
          <w:spacing w:val="-12"/>
          <w:sz w:val="30"/>
          <w:szCs w:val="30"/>
          <w:lang w:val="ru-RU"/>
        </w:rPr>
        <w:t>профессионально-техническое, </w:t>
      </w:r>
      <w:r w:rsidRPr="00F61E85">
        <w:rPr>
          <w:spacing w:val="-12"/>
          <w:sz w:val="30"/>
          <w:szCs w:val="30"/>
        </w:rPr>
        <w:t>средн</w:t>
      </w:r>
      <w:r w:rsidRPr="00F61E85">
        <w:rPr>
          <w:spacing w:val="-12"/>
          <w:sz w:val="30"/>
          <w:szCs w:val="30"/>
          <w:lang w:val="ru-RU"/>
        </w:rPr>
        <w:t>ее</w:t>
      </w:r>
      <w:r w:rsidR="00685952">
        <w:rPr>
          <w:spacing w:val="-12"/>
          <w:sz w:val="30"/>
          <w:szCs w:val="30"/>
          <w:lang w:val="ru-RU"/>
        </w:rPr>
        <w:t xml:space="preserve"> </w:t>
      </w:r>
      <w:r w:rsidRPr="00F61E85">
        <w:rPr>
          <w:spacing w:val="-12"/>
          <w:sz w:val="30"/>
          <w:szCs w:val="30"/>
        </w:rPr>
        <w:t>специаль</w:t>
      </w:r>
      <w:r w:rsidRPr="00F61E85">
        <w:rPr>
          <w:spacing w:val="-12"/>
          <w:sz w:val="30"/>
          <w:szCs w:val="30"/>
          <w:lang w:val="ru-RU"/>
        </w:rPr>
        <w:t>ное,</w:t>
      </w:r>
      <w:r w:rsidRPr="00787248">
        <w:rPr>
          <w:spacing w:val="-6"/>
          <w:sz w:val="30"/>
          <w:szCs w:val="30"/>
          <w:lang w:val="ru-RU"/>
        </w:rPr>
        <w:t xml:space="preserve"> высшее, послевузовское образование с учетом объема и качества выполняемых работ, проявленной инициативы в первые три года работы:</w:t>
      </w:r>
    </w:p>
    <w:p w14:paraId="2F88F5A4"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20</w:t>
      </w:r>
      <w:r w:rsidR="0078126F">
        <w:rPr>
          <w:spacing w:val="-6"/>
          <w:sz w:val="30"/>
          <w:szCs w:val="30"/>
          <w:lang w:val="ru-RU"/>
        </w:rPr>
        <w:t>.11</w:t>
      </w:r>
      <w:r w:rsidRPr="00787248">
        <w:rPr>
          <w:spacing w:val="-6"/>
          <w:sz w:val="30"/>
          <w:szCs w:val="30"/>
          <w:lang w:val="ru-RU"/>
        </w:rPr>
        <w:t>.1. </w:t>
      </w:r>
      <w:r>
        <w:rPr>
          <w:spacing w:val="-6"/>
          <w:sz w:val="30"/>
          <w:szCs w:val="30"/>
          <w:lang w:val="ru-RU"/>
        </w:rPr>
        <w:t>надбавку</w:t>
      </w:r>
      <w:r w:rsidRPr="00787248">
        <w:rPr>
          <w:spacing w:val="-6"/>
          <w:sz w:val="30"/>
          <w:szCs w:val="30"/>
          <w:lang w:val="ru-RU"/>
        </w:rPr>
        <w:t xml:space="preserve"> за высокие достижения в труде в размере </w:t>
      </w:r>
      <w:r w:rsidR="000C43A9">
        <w:rPr>
          <w:spacing w:val="-6"/>
          <w:sz w:val="30"/>
          <w:szCs w:val="30"/>
          <w:lang w:val="ru-RU"/>
        </w:rPr>
        <w:t>10</w:t>
      </w:r>
      <w:r w:rsidRPr="00787248">
        <w:rPr>
          <w:spacing w:val="-6"/>
          <w:sz w:val="30"/>
          <w:szCs w:val="30"/>
          <w:lang w:val="ru-RU"/>
        </w:rPr>
        <w:t xml:space="preserve"> % оклада с учетом объема и качества выполняемых работ, проявленной инициативы при выполнении должностных обязанностей;</w:t>
      </w:r>
    </w:p>
    <w:p w14:paraId="34446C3F"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20</w:t>
      </w:r>
      <w:r w:rsidR="0078126F">
        <w:rPr>
          <w:spacing w:val="-6"/>
          <w:sz w:val="30"/>
          <w:szCs w:val="30"/>
          <w:lang w:val="ru-RU"/>
        </w:rPr>
        <w:t>.11</w:t>
      </w:r>
      <w:r w:rsidRPr="00787248">
        <w:rPr>
          <w:spacing w:val="-6"/>
          <w:sz w:val="30"/>
          <w:szCs w:val="30"/>
          <w:lang w:val="ru-RU"/>
        </w:rPr>
        <w:t>.2. </w:t>
      </w:r>
      <w:r>
        <w:rPr>
          <w:spacing w:val="-6"/>
          <w:sz w:val="30"/>
          <w:szCs w:val="30"/>
          <w:lang w:val="ru-RU"/>
        </w:rPr>
        <w:t>м</w:t>
      </w:r>
      <w:r w:rsidRPr="00787248">
        <w:rPr>
          <w:spacing w:val="-6"/>
          <w:sz w:val="30"/>
          <w:szCs w:val="30"/>
          <w:lang w:val="ru-RU"/>
        </w:rPr>
        <w:t>атериальн</w:t>
      </w:r>
      <w:r>
        <w:rPr>
          <w:spacing w:val="-6"/>
          <w:sz w:val="30"/>
          <w:szCs w:val="30"/>
          <w:lang w:val="ru-RU"/>
        </w:rPr>
        <w:t>ую помощь</w:t>
      </w:r>
      <w:r w:rsidR="00772EFC">
        <w:rPr>
          <w:spacing w:val="-6"/>
          <w:sz w:val="30"/>
          <w:szCs w:val="30"/>
          <w:lang w:val="ru-RU"/>
        </w:rPr>
        <w:t xml:space="preserve"> на обустройство в размере 3</w:t>
      </w:r>
      <w:r w:rsidRPr="00787248">
        <w:rPr>
          <w:spacing w:val="-6"/>
          <w:sz w:val="30"/>
          <w:szCs w:val="30"/>
          <w:lang w:val="ru-RU"/>
        </w:rPr>
        <w:t xml:space="preserve"> базовых величин;</w:t>
      </w:r>
    </w:p>
    <w:p w14:paraId="3FF9744B"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20</w:t>
      </w:r>
      <w:r w:rsidR="0078126F">
        <w:rPr>
          <w:spacing w:val="-6"/>
          <w:sz w:val="30"/>
          <w:szCs w:val="30"/>
          <w:lang w:val="ru-RU"/>
        </w:rPr>
        <w:t>.11</w:t>
      </w:r>
      <w:r w:rsidRPr="00787248">
        <w:rPr>
          <w:spacing w:val="-6"/>
          <w:sz w:val="30"/>
          <w:szCs w:val="30"/>
          <w:lang w:val="ru-RU"/>
        </w:rPr>
        <w:t>.3. оптимальн</w:t>
      </w:r>
      <w:r>
        <w:rPr>
          <w:spacing w:val="-6"/>
          <w:sz w:val="30"/>
          <w:szCs w:val="30"/>
          <w:lang w:val="ru-RU"/>
        </w:rPr>
        <w:t>ый режим</w:t>
      </w:r>
      <w:r w:rsidRPr="00787248">
        <w:rPr>
          <w:spacing w:val="-6"/>
          <w:sz w:val="30"/>
          <w:szCs w:val="30"/>
          <w:lang w:val="ru-RU"/>
        </w:rPr>
        <w:t xml:space="preserve"> труда и отдыха с учетом пожеланий работника, в том числе с учетом необходимости посещения учебно-методического кабинета, работы в библиотеке и т.д.;</w:t>
      </w:r>
    </w:p>
    <w:p w14:paraId="5FEF3F0E"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20</w:t>
      </w:r>
      <w:r w:rsidR="0078126F">
        <w:rPr>
          <w:spacing w:val="-6"/>
          <w:sz w:val="30"/>
          <w:szCs w:val="30"/>
          <w:lang w:val="ru-RU"/>
        </w:rPr>
        <w:t>.11</w:t>
      </w:r>
      <w:r w:rsidRPr="00787248">
        <w:rPr>
          <w:spacing w:val="-6"/>
          <w:sz w:val="30"/>
          <w:szCs w:val="30"/>
          <w:lang w:val="ru-RU"/>
        </w:rPr>
        <w:t>.4. </w:t>
      </w:r>
      <w:r>
        <w:rPr>
          <w:spacing w:val="-6"/>
          <w:sz w:val="30"/>
          <w:szCs w:val="30"/>
          <w:lang w:val="ru-RU"/>
        </w:rPr>
        <w:t>возможность</w:t>
      </w:r>
      <w:r w:rsidRPr="00787248">
        <w:rPr>
          <w:spacing w:val="-6"/>
          <w:sz w:val="30"/>
          <w:szCs w:val="30"/>
          <w:lang w:val="ru-RU"/>
        </w:rPr>
        <w:t xml:space="preserve"> посещения занятий</w:t>
      </w:r>
      <w:r w:rsidR="00772EFC">
        <w:rPr>
          <w:spacing w:val="-6"/>
          <w:sz w:val="30"/>
          <w:szCs w:val="30"/>
          <w:lang w:val="ru-RU"/>
        </w:rPr>
        <w:t xml:space="preserve">, </w:t>
      </w:r>
      <w:r w:rsidRPr="00787248">
        <w:rPr>
          <w:spacing w:val="-6"/>
          <w:sz w:val="30"/>
          <w:szCs w:val="30"/>
          <w:lang w:val="ru-RU"/>
        </w:rPr>
        <w:t>иных мероприятий у опытных педагогических работников, в том числе в иных учреждениях</w:t>
      </w:r>
      <w:r w:rsidR="00772EFC">
        <w:rPr>
          <w:spacing w:val="-6"/>
          <w:sz w:val="30"/>
          <w:szCs w:val="30"/>
          <w:lang w:val="ru-RU"/>
        </w:rPr>
        <w:t>.</w:t>
      </w:r>
    </w:p>
    <w:p w14:paraId="7852E5CF" w14:textId="77777777" w:rsidR="005A6F28" w:rsidRPr="00787248" w:rsidRDefault="005A6F28" w:rsidP="005A6F28">
      <w:pPr>
        <w:widowControl w:val="0"/>
        <w:tabs>
          <w:tab w:val="left" w:pos="0"/>
          <w:tab w:val="left" w:pos="142"/>
        </w:tabs>
        <w:jc w:val="both"/>
        <w:rPr>
          <w:spacing w:val="-6"/>
          <w:sz w:val="30"/>
          <w:szCs w:val="30"/>
          <w:lang w:val="ru-RU"/>
        </w:rPr>
      </w:pPr>
      <w:r w:rsidRPr="00787248">
        <w:rPr>
          <w:spacing w:val="-6"/>
          <w:sz w:val="30"/>
          <w:szCs w:val="30"/>
          <w:lang w:val="ru-RU"/>
        </w:rPr>
        <w:tab/>
      </w:r>
      <w:r w:rsidRPr="00787248">
        <w:rPr>
          <w:spacing w:val="-6"/>
          <w:sz w:val="30"/>
          <w:szCs w:val="30"/>
          <w:lang w:val="ru-RU"/>
        </w:rPr>
        <w:tab/>
      </w:r>
      <w:r>
        <w:rPr>
          <w:spacing w:val="-6"/>
          <w:sz w:val="30"/>
          <w:szCs w:val="30"/>
          <w:lang w:val="ru-RU"/>
        </w:rPr>
        <w:t>20</w:t>
      </w:r>
      <w:r w:rsidR="0078126F">
        <w:rPr>
          <w:spacing w:val="-6"/>
          <w:sz w:val="30"/>
          <w:szCs w:val="30"/>
          <w:lang w:val="ru-RU"/>
        </w:rPr>
        <w:t>.12</w:t>
      </w:r>
      <w:r w:rsidRPr="00787248">
        <w:rPr>
          <w:spacing w:val="-6"/>
          <w:sz w:val="30"/>
          <w:szCs w:val="30"/>
          <w:lang w:val="ru-RU"/>
        </w:rPr>
        <w:t>. Установить в организации</w:t>
      </w:r>
      <w:r w:rsidR="00D9309C">
        <w:rPr>
          <w:spacing w:val="-6"/>
          <w:sz w:val="30"/>
          <w:szCs w:val="30"/>
          <w:lang w:val="ru-RU"/>
        </w:rPr>
        <w:t xml:space="preserve"> </w:t>
      </w:r>
      <w:r w:rsidRPr="00787248">
        <w:rPr>
          <w:spacing w:val="-6"/>
          <w:sz w:val="30"/>
          <w:szCs w:val="30"/>
          <w:lang w:val="ru-RU"/>
        </w:rPr>
        <w:t>пятидневную рабочую неделю с выходным</w:t>
      </w:r>
      <w:r w:rsidR="00D9309C">
        <w:rPr>
          <w:spacing w:val="-6"/>
          <w:sz w:val="30"/>
          <w:szCs w:val="30"/>
          <w:lang w:val="ru-RU"/>
        </w:rPr>
        <w:t>и</w:t>
      </w:r>
      <w:r w:rsidRPr="00787248">
        <w:rPr>
          <w:spacing w:val="-6"/>
          <w:sz w:val="30"/>
          <w:szCs w:val="30"/>
          <w:lang w:val="ru-RU"/>
        </w:rPr>
        <w:t xml:space="preserve"> </w:t>
      </w:r>
      <w:r w:rsidR="00F76AA1" w:rsidRPr="00787248">
        <w:rPr>
          <w:spacing w:val="-6"/>
          <w:sz w:val="30"/>
          <w:szCs w:val="30"/>
          <w:lang w:val="ru-RU"/>
        </w:rPr>
        <w:t>дн</w:t>
      </w:r>
      <w:r w:rsidR="00F76AA1">
        <w:rPr>
          <w:spacing w:val="-6"/>
          <w:sz w:val="30"/>
          <w:szCs w:val="30"/>
          <w:lang w:val="ru-RU"/>
        </w:rPr>
        <w:t>ями</w:t>
      </w:r>
      <w:r w:rsidR="00F76AA1" w:rsidRPr="00787248">
        <w:rPr>
          <w:spacing w:val="-6"/>
          <w:sz w:val="30"/>
          <w:szCs w:val="30"/>
          <w:lang w:val="ru-RU"/>
        </w:rPr>
        <w:t xml:space="preserve"> (</w:t>
      </w:r>
      <w:r w:rsidRPr="00787248">
        <w:rPr>
          <w:spacing w:val="-6"/>
          <w:sz w:val="30"/>
          <w:szCs w:val="30"/>
          <w:lang w:val="ru-RU"/>
        </w:rPr>
        <w:t>суббота, воскресенье).</w:t>
      </w:r>
    </w:p>
    <w:p w14:paraId="1F471B5B" w14:textId="77777777" w:rsidR="005A6F28" w:rsidRPr="00D9309C" w:rsidRDefault="005A6F28" w:rsidP="005A6F28">
      <w:pPr>
        <w:widowControl w:val="0"/>
        <w:ind w:firstLine="720"/>
        <w:jc w:val="both"/>
        <w:rPr>
          <w:spacing w:val="-6"/>
          <w:sz w:val="30"/>
          <w:szCs w:val="30"/>
          <w:lang w:val="be-BY"/>
        </w:rPr>
      </w:pPr>
      <w:r>
        <w:rPr>
          <w:spacing w:val="-6"/>
          <w:sz w:val="30"/>
          <w:szCs w:val="30"/>
          <w:lang w:val="ru-RU"/>
        </w:rPr>
        <w:lastRenderedPageBreak/>
        <w:t>20</w:t>
      </w:r>
      <w:r w:rsidR="0078126F">
        <w:rPr>
          <w:spacing w:val="-6"/>
          <w:sz w:val="30"/>
          <w:szCs w:val="30"/>
          <w:lang w:val="ru-RU"/>
        </w:rPr>
        <w:t>.13</w:t>
      </w:r>
      <w:r w:rsidRPr="00787248">
        <w:rPr>
          <w:spacing w:val="-6"/>
          <w:sz w:val="30"/>
          <w:szCs w:val="30"/>
          <w:lang w:val="ru-RU"/>
        </w:rPr>
        <w:t>.</w:t>
      </w:r>
      <w:r w:rsidRPr="009030B4">
        <w:rPr>
          <w:color w:val="FF0000"/>
          <w:spacing w:val="-6"/>
          <w:sz w:val="30"/>
          <w:szCs w:val="30"/>
          <w:lang w:val="ru-RU"/>
        </w:rPr>
        <w:t> </w:t>
      </w:r>
      <w:r w:rsidR="0079725A" w:rsidRPr="00D9309C">
        <w:rPr>
          <w:spacing w:val="-6"/>
          <w:sz w:val="30"/>
          <w:szCs w:val="30"/>
        </w:rPr>
        <w:t xml:space="preserve">Производить </w:t>
      </w:r>
      <w:r w:rsidR="0079725A">
        <w:rPr>
          <w:spacing w:val="-6"/>
          <w:sz w:val="30"/>
          <w:szCs w:val="30"/>
          <w:lang w:val="ru-RU"/>
        </w:rPr>
        <w:t>выплату</w:t>
      </w:r>
      <w:r w:rsidRPr="00D9309C">
        <w:rPr>
          <w:spacing w:val="-6"/>
          <w:sz w:val="30"/>
          <w:szCs w:val="30"/>
        </w:rPr>
        <w:t xml:space="preserve"> </w:t>
      </w:r>
      <w:r w:rsidRPr="00D9309C">
        <w:rPr>
          <w:spacing w:val="-6"/>
          <w:sz w:val="30"/>
          <w:szCs w:val="30"/>
          <w:lang w:val="be-BY"/>
        </w:rPr>
        <w:t>заработной платы 2 раза в месяц: 24 числа - за первую половину текущего месяца и 12 числа - окончательный расчет за предыдущий месяц.</w:t>
      </w:r>
    </w:p>
    <w:p w14:paraId="05F12DEE" w14:textId="77777777" w:rsidR="005A6F28" w:rsidRPr="00787248" w:rsidRDefault="005A6F28" w:rsidP="005A6F28">
      <w:pPr>
        <w:widowControl w:val="0"/>
        <w:ind w:firstLine="720"/>
        <w:jc w:val="both"/>
        <w:rPr>
          <w:spacing w:val="-6"/>
          <w:sz w:val="30"/>
          <w:szCs w:val="30"/>
          <w:lang w:val="ru-RU"/>
        </w:rPr>
      </w:pPr>
      <w:r w:rsidRPr="00787248">
        <w:rPr>
          <w:spacing w:val="-6"/>
          <w:sz w:val="30"/>
          <w:szCs w:val="30"/>
          <w:lang w:val="ru-RU"/>
        </w:rPr>
        <w:t>Окончательный расчет за отработанный месяц производить не позднее двух недель следующего месяца. Заработная плата, выплаченная с задержками более одного месяца, индексируется в соответствии с законодательством.</w:t>
      </w:r>
    </w:p>
    <w:p w14:paraId="107BBBF6" w14:textId="77777777" w:rsidR="005A6F28" w:rsidRPr="00787248" w:rsidRDefault="005A6F28" w:rsidP="005A6F28">
      <w:pPr>
        <w:widowControl w:val="0"/>
        <w:ind w:firstLine="720"/>
        <w:jc w:val="both"/>
        <w:rPr>
          <w:spacing w:val="-6"/>
          <w:sz w:val="30"/>
          <w:szCs w:val="30"/>
          <w:lang w:val="ru-RU"/>
        </w:rPr>
      </w:pPr>
      <w:r w:rsidRPr="00787248">
        <w:rPr>
          <w:spacing w:val="-6"/>
          <w:sz w:val="30"/>
          <w:szCs w:val="30"/>
          <w:lang w:val="ru-RU"/>
        </w:rPr>
        <w:t>Заработная плата, излишне выплаченная работнику Нанимателем, в том числе при неправильном применении закона, не может быть взыскана за исключением случаев счетной ошибки.</w:t>
      </w:r>
    </w:p>
    <w:p w14:paraId="75E67E31" w14:textId="77777777" w:rsidR="005A6F28" w:rsidRPr="00787248" w:rsidRDefault="005A6F28" w:rsidP="005A6F28">
      <w:pPr>
        <w:widowControl w:val="0"/>
        <w:ind w:firstLine="720"/>
        <w:jc w:val="both"/>
        <w:rPr>
          <w:spacing w:val="-6"/>
          <w:sz w:val="30"/>
          <w:szCs w:val="30"/>
          <w:lang w:val="ru-RU"/>
        </w:rPr>
      </w:pPr>
      <w:r w:rsidRPr="00787248">
        <w:rPr>
          <w:spacing w:val="-6"/>
          <w:sz w:val="30"/>
          <w:szCs w:val="30"/>
          <w:lang w:val="ru-RU"/>
        </w:rPr>
        <w:t>Выдавать работникам расчетные листки не поздн</w:t>
      </w:r>
      <w:r w:rsidR="00685952">
        <w:rPr>
          <w:spacing w:val="-6"/>
          <w:sz w:val="30"/>
          <w:szCs w:val="30"/>
          <w:lang w:val="ru-RU"/>
        </w:rPr>
        <w:t>ее дня выплаты заработной платы.</w:t>
      </w:r>
    </w:p>
    <w:p w14:paraId="268415FD" w14:textId="77777777" w:rsidR="005A6F28" w:rsidRPr="00787248" w:rsidRDefault="005A6F28" w:rsidP="005A6F28">
      <w:pPr>
        <w:widowControl w:val="0"/>
        <w:tabs>
          <w:tab w:val="left" w:pos="0"/>
          <w:tab w:val="left" w:pos="142"/>
        </w:tabs>
        <w:jc w:val="both"/>
        <w:rPr>
          <w:spacing w:val="-6"/>
          <w:sz w:val="30"/>
          <w:szCs w:val="30"/>
          <w:lang w:val="ru-RU"/>
        </w:rPr>
      </w:pPr>
      <w:r w:rsidRPr="00787248">
        <w:rPr>
          <w:spacing w:val="-6"/>
          <w:sz w:val="30"/>
          <w:szCs w:val="30"/>
          <w:lang w:val="ru-RU"/>
        </w:rPr>
        <w:tab/>
      </w:r>
      <w:r w:rsidRPr="00787248">
        <w:rPr>
          <w:spacing w:val="-6"/>
          <w:sz w:val="30"/>
          <w:szCs w:val="30"/>
          <w:lang w:val="ru-RU"/>
        </w:rPr>
        <w:tab/>
        <w:t>При совпадении срока выплаты зарплаты с выходными и праздничными днями заработную плату выплачивать накануне.</w:t>
      </w:r>
    </w:p>
    <w:p w14:paraId="344C4BE0" w14:textId="77777777" w:rsidR="005A6F28" w:rsidRPr="00787248" w:rsidRDefault="005A6F28" w:rsidP="005A6F28">
      <w:pPr>
        <w:widowControl w:val="0"/>
        <w:ind w:firstLine="709"/>
        <w:jc w:val="both"/>
        <w:rPr>
          <w:spacing w:val="-6"/>
          <w:sz w:val="30"/>
          <w:szCs w:val="30"/>
          <w:lang w:val="ru-RU"/>
        </w:rPr>
      </w:pPr>
      <w:r>
        <w:rPr>
          <w:spacing w:val="-6"/>
          <w:sz w:val="30"/>
          <w:szCs w:val="30"/>
          <w:lang w:val="ru-RU"/>
        </w:rPr>
        <w:t>20</w:t>
      </w:r>
      <w:r w:rsidR="0078126F">
        <w:rPr>
          <w:spacing w:val="-6"/>
          <w:sz w:val="30"/>
          <w:szCs w:val="30"/>
          <w:lang w:val="ru-RU"/>
        </w:rPr>
        <w:t>.14</w:t>
      </w:r>
      <w:r w:rsidRPr="00787248">
        <w:rPr>
          <w:spacing w:val="-6"/>
          <w:sz w:val="30"/>
          <w:szCs w:val="30"/>
          <w:lang w:val="ru-RU"/>
        </w:rPr>
        <w:t>. Производить выплату среднего заработка за время трудового отпуска не позднее, чем за два дня до начала отпуска.</w:t>
      </w:r>
    </w:p>
    <w:p w14:paraId="6E07965B" w14:textId="77777777" w:rsidR="005A6F28" w:rsidRPr="00787248" w:rsidRDefault="005A6F28" w:rsidP="005A6F28">
      <w:pPr>
        <w:widowControl w:val="0"/>
        <w:ind w:firstLine="720"/>
        <w:jc w:val="both"/>
        <w:rPr>
          <w:spacing w:val="-6"/>
          <w:sz w:val="30"/>
          <w:szCs w:val="30"/>
          <w:lang w:val="ru-RU"/>
        </w:rPr>
      </w:pPr>
      <w:r w:rsidRPr="00787248">
        <w:rPr>
          <w:spacing w:val="-6"/>
          <w:sz w:val="30"/>
          <w:szCs w:val="30"/>
          <w:lang w:val="ru-RU"/>
        </w:rPr>
        <w:t>В случае невыплаты работнику в установленный срок среднего заработка за время трудового отпуска он имеет право продолжить работу (перенести отпуск), письменно уведомив об этом Нанимателя.</w:t>
      </w:r>
    </w:p>
    <w:p w14:paraId="342013ED" w14:textId="77777777" w:rsidR="005A6F28" w:rsidRPr="00787248" w:rsidRDefault="005A6F28" w:rsidP="005A6F28">
      <w:pPr>
        <w:widowControl w:val="0"/>
        <w:tabs>
          <w:tab w:val="left" w:pos="0"/>
          <w:tab w:val="left" w:pos="142"/>
        </w:tabs>
        <w:jc w:val="both"/>
        <w:rPr>
          <w:spacing w:val="-6"/>
          <w:sz w:val="30"/>
          <w:szCs w:val="30"/>
          <w:lang w:val="ru-RU"/>
        </w:rPr>
      </w:pPr>
      <w:r w:rsidRPr="00787248">
        <w:rPr>
          <w:spacing w:val="-6"/>
          <w:sz w:val="30"/>
          <w:szCs w:val="30"/>
          <w:lang w:val="ru-RU"/>
        </w:rPr>
        <w:tab/>
      </w:r>
      <w:r w:rsidRPr="00787248">
        <w:rPr>
          <w:spacing w:val="-6"/>
          <w:sz w:val="30"/>
          <w:szCs w:val="30"/>
          <w:lang w:val="ru-RU"/>
        </w:rPr>
        <w:tab/>
      </w:r>
      <w:r>
        <w:rPr>
          <w:spacing w:val="-6"/>
          <w:sz w:val="30"/>
          <w:szCs w:val="30"/>
          <w:lang w:val="ru-RU"/>
        </w:rPr>
        <w:t>20</w:t>
      </w:r>
      <w:r w:rsidR="0078126F">
        <w:rPr>
          <w:spacing w:val="-6"/>
          <w:sz w:val="30"/>
          <w:szCs w:val="30"/>
          <w:lang w:val="ru-RU"/>
        </w:rPr>
        <w:t>.15</w:t>
      </w:r>
      <w:r w:rsidRPr="00787248">
        <w:rPr>
          <w:spacing w:val="-6"/>
          <w:sz w:val="30"/>
          <w:szCs w:val="30"/>
          <w:lang w:val="ru-RU"/>
        </w:rPr>
        <w:t xml:space="preserve">. Суммы, не выплаченные работнику за прошлые периоды и взысканные </w:t>
      </w:r>
      <w:r w:rsidR="00D9309C" w:rsidRPr="00787248">
        <w:rPr>
          <w:spacing w:val="-6"/>
          <w:sz w:val="30"/>
          <w:szCs w:val="30"/>
          <w:lang w:val="ru-RU"/>
        </w:rPr>
        <w:t>в соответствии</w:t>
      </w:r>
      <w:r w:rsidRPr="00787248">
        <w:rPr>
          <w:spacing w:val="-6"/>
          <w:sz w:val="30"/>
          <w:szCs w:val="30"/>
          <w:lang w:val="ru-RU"/>
        </w:rPr>
        <w:t xml:space="preserve"> с законодательством, выплачиваются работнику</w:t>
      </w:r>
      <w:r>
        <w:rPr>
          <w:spacing w:val="-6"/>
          <w:sz w:val="30"/>
          <w:szCs w:val="30"/>
          <w:lang w:val="ru-RU"/>
        </w:rPr>
        <w:t xml:space="preserve"> </w:t>
      </w:r>
      <w:r w:rsidRPr="00787248">
        <w:rPr>
          <w:spacing w:val="-6"/>
          <w:sz w:val="30"/>
          <w:szCs w:val="30"/>
          <w:lang w:val="ru-RU"/>
        </w:rPr>
        <w:t>с учетом их индексации в соответствии с Законом Республики Беларусь «Об индексации доходов населения с учетом инфляции».</w:t>
      </w:r>
    </w:p>
    <w:p w14:paraId="4DA9301B" w14:textId="77777777" w:rsidR="005A6F28" w:rsidRPr="00787248" w:rsidRDefault="005A6F28" w:rsidP="005A6F28">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20</w:t>
      </w:r>
      <w:r w:rsidR="0078126F">
        <w:rPr>
          <w:spacing w:val="-6"/>
          <w:sz w:val="30"/>
          <w:szCs w:val="30"/>
          <w:lang w:val="ru-RU"/>
        </w:rPr>
        <w:t>.16</w:t>
      </w:r>
      <w:r w:rsidRPr="00787248">
        <w:rPr>
          <w:spacing w:val="-6"/>
          <w:sz w:val="30"/>
          <w:szCs w:val="30"/>
          <w:lang w:val="ru-RU"/>
        </w:rPr>
        <w:t>. За нарушение без уважительных причин сроков выплаты заработной платы, установленных Договором, Наниматель несет ответственность в соответствии с законодательством.</w:t>
      </w:r>
    </w:p>
    <w:p w14:paraId="6EA760CF" w14:textId="77777777" w:rsidR="005A6F28" w:rsidRPr="00787248" w:rsidRDefault="005A6F28" w:rsidP="005A6F28">
      <w:pPr>
        <w:widowControl w:val="0"/>
        <w:ind w:firstLine="709"/>
        <w:jc w:val="both"/>
        <w:rPr>
          <w:spacing w:val="-6"/>
          <w:sz w:val="30"/>
          <w:szCs w:val="30"/>
          <w:lang w:val="ru-RU"/>
        </w:rPr>
      </w:pPr>
      <w:r>
        <w:rPr>
          <w:spacing w:val="-6"/>
          <w:sz w:val="30"/>
          <w:szCs w:val="30"/>
          <w:lang w:val="ru-RU"/>
        </w:rPr>
        <w:t>20</w:t>
      </w:r>
      <w:r w:rsidR="0078126F">
        <w:rPr>
          <w:spacing w:val="-6"/>
          <w:sz w:val="30"/>
          <w:szCs w:val="30"/>
          <w:lang w:val="ru-RU"/>
        </w:rPr>
        <w:t>.17</w:t>
      </w:r>
      <w:r w:rsidRPr="00787248">
        <w:rPr>
          <w:spacing w:val="-6"/>
          <w:sz w:val="30"/>
          <w:szCs w:val="30"/>
          <w:lang w:val="ru-RU"/>
        </w:rPr>
        <w:t>. При введении новых условий оплаты труда, невозможности своевременного исчисления заработной платы в новых размерах производить повышенное авансирование работников по согласованию с соответствующим финансовым органом</w:t>
      </w:r>
      <w:r>
        <w:rPr>
          <w:spacing w:val="-6"/>
          <w:sz w:val="30"/>
          <w:szCs w:val="30"/>
          <w:lang w:val="ru-RU"/>
        </w:rPr>
        <w:t xml:space="preserve"> (бухгалтерией)</w:t>
      </w:r>
      <w:r w:rsidRPr="00787248">
        <w:rPr>
          <w:spacing w:val="-6"/>
          <w:sz w:val="30"/>
          <w:szCs w:val="30"/>
          <w:lang w:val="ru-RU"/>
        </w:rPr>
        <w:t xml:space="preserve"> с последующим перерасчетом заработной платы.</w:t>
      </w:r>
    </w:p>
    <w:p w14:paraId="2639DFB5" w14:textId="77777777" w:rsidR="005A6F28" w:rsidRPr="00787248" w:rsidRDefault="005A6F28" w:rsidP="005A6F28">
      <w:pPr>
        <w:widowControl w:val="0"/>
        <w:tabs>
          <w:tab w:val="left" w:pos="0"/>
          <w:tab w:val="left" w:pos="142"/>
        </w:tabs>
        <w:jc w:val="both"/>
        <w:rPr>
          <w:spacing w:val="-6"/>
          <w:sz w:val="30"/>
          <w:szCs w:val="30"/>
          <w:lang w:val="ru-RU"/>
        </w:rPr>
      </w:pPr>
      <w:r w:rsidRPr="00787248">
        <w:rPr>
          <w:spacing w:val="-6"/>
          <w:sz w:val="30"/>
          <w:szCs w:val="30"/>
          <w:lang w:val="ru-RU"/>
        </w:rPr>
        <w:tab/>
      </w:r>
      <w:r>
        <w:rPr>
          <w:spacing w:val="-6"/>
          <w:sz w:val="30"/>
          <w:szCs w:val="30"/>
          <w:lang w:val="ru-RU"/>
        </w:rPr>
        <w:tab/>
      </w:r>
      <w:r w:rsidR="0078126F">
        <w:rPr>
          <w:spacing w:val="-6"/>
          <w:sz w:val="30"/>
          <w:szCs w:val="30"/>
          <w:lang w:val="ru-RU"/>
        </w:rPr>
        <w:t>20.18</w:t>
      </w:r>
      <w:r w:rsidRPr="00BD6685">
        <w:rPr>
          <w:spacing w:val="-6"/>
          <w:sz w:val="30"/>
          <w:szCs w:val="30"/>
          <w:lang w:val="ru-RU"/>
        </w:rPr>
        <w:t>. Производить работникам доплаты за особые условия труда в организации</w:t>
      </w:r>
      <w:r w:rsidRPr="00BD6685">
        <w:rPr>
          <w:sz w:val="30"/>
          <w:szCs w:val="30"/>
        </w:rPr>
        <w:t xml:space="preserve">, имеющей специальные группы, группы интегрированного обучения и </w:t>
      </w:r>
      <w:proofErr w:type="gramStart"/>
      <w:r w:rsidR="00F76AA1" w:rsidRPr="00BD6685">
        <w:rPr>
          <w:sz w:val="30"/>
          <w:szCs w:val="30"/>
        </w:rPr>
        <w:t xml:space="preserve">воспитания,  </w:t>
      </w:r>
      <w:r w:rsidRPr="00BD6685">
        <w:rPr>
          <w:sz w:val="30"/>
          <w:szCs w:val="30"/>
        </w:rPr>
        <w:t>группы</w:t>
      </w:r>
      <w:proofErr w:type="gramEnd"/>
      <w:r w:rsidRPr="00BD6685">
        <w:rPr>
          <w:sz w:val="30"/>
          <w:szCs w:val="30"/>
        </w:rPr>
        <w:t xml:space="preserve"> для детей-сирот и детей, оставшихся без попечения родителей</w:t>
      </w:r>
      <w:r w:rsidRPr="00BD6685">
        <w:rPr>
          <w:spacing w:val="-6"/>
          <w:sz w:val="30"/>
          <w:szCs w:val="30"/>
          <w:lang w:val="ru-RU"/>
        </w:rPr>
        <w:t>, в зависимости от особенностей работы в них в соответствии с законодательством.</w:t>
      </w:r>
    </w:p>
    <w:p w14:paraId="1547FBFF" w14:textId="77777777" w:rsidR="005A6F28" w:rsidRPr="00787248" w:rsidRDefault="005A6F28" w:rsidP="005A6F28">
      <w:pPr>
        <w:pStyle w:val="ad"/>
        <w:spacing w:line="240" w:lineRule="auto"/>
        <w:ind w:right="0" w:firstLine="709"/>
        <w:rPr>
          <w:szCs w:val="30"/>
        </w:rPr>
      </w:pPr>
      <w:r>
        <w:rPr>
          <w:szCs w:val="30"/>
        </w:rPr>
        <w:t xml:space="preserve">Руководителю организации </w:t>
      </w:r>
      <w:r w:rsidRPr="00787248">
        <w:rPr>
          <w:szCs w:val="30"/>
        </w:rPr>
        <w:t xml:space="preserve">доплата устанавливается органом, уполномоченным заключать с ними контракт, по согласованию с </w:t>
      </w:r>
      <w:r w:rsidRPr="00787248">
        <w:rPr>
          <w:spacing w:val="-6"/>
          <w:szCs w:val="30"/>
        </w:rPr>
        <w:t>президиумом районного комитета Профсоюза</w:t>
      </w:r>
      <w:r w:rsidRPr="00787248">
        <w:rPr>
          <w:szCs w:val="30"/>
        </w:rPr>
        <w:t>.</w:t>
      </w:r>
    </w:p>
    <w:p w14:paraId="059B25EE" w14:textId="77777777" w:rsidR="005A6F28" w:rsidRPr="00357D0C" w:rsidRDefault="0078126F" w:rsidP="005A6F28">
      <w:pPr>
        <w:pStyle w:val="ad"/>
        <w:spacing w:line="240" w:lineRule="auto"/>
        <w:ind w:right="0" w:firstLine="709"/>
        <w:rPr>
          <w:szCs w:val="30"/>
        </w:rPr>
      </w:pPr>
      <w:r>
        <w:rPr>
          <w:spacing w:val="-6"/>
          <w:szCs w:val="30"/>
        </w:rPr>
        <w:t>20.19</w:t>
      </w:r>
      <w:r w:rsidR="005A6F28" w:rsidRPr="00357D0C">
        <w:rPr>
          <w:spacing w:val="-6"/>
          <w:szCs w:val="30"/>
        </w:rPr>
        <w:t>. </w:t>
      </w:r>
      <w:r w:rsidR="005A6F28">
        <w:rPr>
          <w:szCs w:val="30"/>
        </w:rPr>
        <w:t xml:space="preserve">Проводить </w:t>
      </w:r>
      <w:r w:rsidR="005A6F28" w:rsidRPr="00357D0C">
        <w:rPr>
          <w:szCs w:val="30"/>
        </w:rPr>
        <w:t>аттестаци</w:t>
      </w:r>
      <w:r w:rsidR="005A6F28">
        <w:rPr>
          <w:szCs w:val="30"/>
        </w:rPr>
        <w:t>ю</w:t>
      </w:r>
      <w:r w:rsidR="005A6F28" w:rsidRPr="00357D0C">
        <w:rPr>
          <w:szCs w:val="30"/>
        </w:rPr>
        <w:t xml:space="preserve"> педагогических работников</w:t>
      </w:r>
      <w:r w:rsidR="005A6F28">
        <w:rPr>
          <w:szCs w:val="30"/>
        </w:rPr>
        <w:t xml:space="preserve"> в соответствии с </w:t>
      </w:r>
      <w:r w:rsidR="005A6F28" w:rsidRPr="00357D0C">
        <w:rPr>
          <w:szCs w:val="30"/>
        </w:rPr>
        <w:t>Инструкци</w:t>
      </w:r>
      <w:r w:rsidR="005A6F28">
        <w:rPr>
          <w:szCs w:val="30"/>
        </w:rPr>
        <w:t>ей</w:t>
      </w:r>
      <w:r w:rsidR="005A6F28" w:rsidRPr="00357D0C">
        <w:rPr>
          <w:szCs w:val="30"/>
        </w:rPr>
        <w:t xml:space="preserve"> о порядке проведения аттестации педагогических работников системы </w:t>
      </w:r>
      <w:r w:rsidR="00225AA0" w:rsidRPr="00357D0C">
        <w:rPr>
          <w:szCs w:val="30"/>
        </w:rPr>
        <w:t>Министерства</w:t>
      </w:r>
      <w:r w:rsidR="00685952">
        <w:rPr>
          <w:szCs w:val="30"/>
        </w:rPr>
        <w:t xml:space="preserve"> образования</w:t>
      </w:r>
      <w:r w:rsidR="00225AA0" w:rsidRPr="00357D0C">
        <w:rPr>
          <w:szCs w:val="30"/>
        </w:rPr>
        <w:t>.</w:t>
      </w:r>
    </w:p>
    <w:p w14:paraId="2C0AC918" w14:textId="77777777" w:rsidR="005A6F28" w:rsidRPr="00787248" w:rsidRDefault="005A6F28" w:rsidP="005A6F28">
      <w:pPr>
        <w:widowControl w:val="0"/>
        <w:numPr>
          <w:ilvl w:val="12"/>
          <w:numId w:val="0"/>
        </w:numPr>
        <w:tabs>
          <w:tab w:val="left" w:pos="0"/>
          <w:tab w:val="left" w:pos="720"/>
        </w:tabs>
        <w:ind w:firstLine="720"/>
        <w:jc w:val="both"/>
        <w:rPr>
          <w:spacing w:val="-6"/>
          <w:sz w:val="30"/>
          <w:szCs w:val="30"/>
          <w:lang w:val="ru-RU"/>
        </w:rPr>
      </w:pPr>
      <w:r>
        <w:rPr>
          <w:spacing w:val="-6"/>
          <w:sz w:val="30"/>
          <w:szCs w:val="30"/>
          <w:lang w:val="ru-RU"/>
        </w:rPr>
        <w:lastRenderedPageBreak/>
        <w:t>20</w:t>
      </w:r>
      <w:r w:rsidR="0078126F">
        <w:rPr>
          <w:spacing w:val="-6"/>
          <w:sz w:val="30"/>
          <w:szCs w:val="30"/>
          <w:lang w:val="ru-RU"/>
        </w:rPr>
        <w:t>.20</w:t>
      </w:r>
      <w:r w:rsidRPr="00787248">
        <w:rPr>
          <w:spacing w:val="-6"/>
          <w:sz w:val="30"/>
          <w:szCs w:val="30"/>
          <w:lang w:val="ru-RU"/>
        </w:rPr>
        <w:t>. 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местными соглашениями, Договором с согласия работника (за исключением случаев, предусмотренных статьей 143 Трудового кодекса Республики Беларусь) (далее – Трудовой кодекс),</w:t>
      </w:r>
      <w:r>
        <w:rPr>
          <w:spacing w:val="-6"/>
          <w:sz w:val="30"/>
          <w:szCs w:val="30"/>
          <w:lang w:val="ru-RU"/>
        </w:rPr>
        <w:t xml:space="preserve"> </w:t>
      </w:r>
      <w:r w:rsidRPr="00787248">
        <w:rPr>
          <w:spacing w:val="-6"/>
          <w:sz w:val="30"/>
          <w:szCs w:val="30"/>
          <w:lang w:val="ru-RU"/>
        </w:rPr>
        <w:t>с оформлением приказа Нанимателя, в котором указываются основания привлечения к этой работе, сроки, условия оплаты и (или) предоставления другого неоплачиваемого дня отдыха в соответствии со статьей</w:t>
      </w:r>
      <w:r>
        <w:rPr>
          <w:spacing w:val="-6"/>
          <w:sz w:val="30"/>
          <w:szCs w:val="30"/>
          <w:lang w:val="ru-RU"/>
        </w:rPr>
        <w:t xml:space="preserve"> </w:t>
      </w:r>
      <w:r w:rsidRPr="00787248">
        <w:rPr>
          <w:spacing w:val="-6"/>
          <w:sz w:val="30"/>
          <w:szCs w:val="30"/>
          <w:lang w:val="ru-RU"/>
        </w:rPr>
        <w:t>69</w:t>
      </w:r>
      <w:r>
        <w:rPr>
          <w:spacing w:val="-6"/>
          <w:sz w:val="30"/>
          <w:szCs w:val="30"/>
          <w:lang w:val="ru-RU"/>
        </w:rPr>
        <w:t xml:space="preserve"> </w:t>
      </w:r>
      <w:r w:rsidRPr="00787248">
        <w:rPr>
          <w:spacing w:val="-6"/>
          <w:sz w:val="30"/>
          <w:szCs w:val="30"/>
          <w:lang w:val="ru-RU"/>
        </w:rPr>
        <w:t>Трудового кодекса.</w:t>
      </w:r>
    </w:p>
    <w:p w14:paraId="34D168F3" w14:textId="77777777" w:rsidR="005A6F28" w:rsidRPr="00787248" w:rsidRDefault="0078126F" w:rsidP="0078126F">
      <w:pPr>
        <w:widowControl w:val="0"/>
        <w:numPr>
          <w:ilvl w:val="12"/>
          <w:numId w:val="0"/>
        </w:numPr>
        <w:tabs>
          <w:tab w:val="left" w:pos="0"/>
          <w:tab w:val="left" w:pos="142"/>
          <w:tab w:val="left" w:pos="709"/>
        </w:tabs>
        <w:jc w:val="both"/>
        <w:rPr>
          <w:spacing w:val="-6"/>
          <w:sz w:val="30"/>
          <w:szCs w:val="30"/>
          <w:lang w:val="ru-RU"/>
        </w:rPr>
      </w:pPr>
      <w:r>
        <w:rPr>
          <w:spacing w:val="-6"/>
          <w:sz w:val="30"/>
          <w:szCs w:val="30"/>
          <w:lang w:val="ru-RU"/>
        </w:rPr>
        <w:t xml:space="preserve">          </w:t>
      </w:r>
      <w:r w:rsidR="005A6F28">
        <w:rPr>
          <w:spacing w:val="-6"/>
          <w:sz w:val="30"/>
          <w:szCs w:val="30"/>
          <w:lang w:val="ru-RU"/>
        </w:rPr>
        <w:t>20</w:t>
      </w:r>
      <w:r>
        <w:rPr>
          <w:spacing w:val="-6"/>
          <w:sz w:val="30"/>
          <w:szCs w:val="30"/>
          <w:lang w:val="ru-RU"/>
        </w:rPr>
        <w:t>.21</w:t>
      </w:r>
      <w:r w:rsidR="005A6F28" w:rsidRPr="00787248">
        <w:rPr>
          <w:spacing w:val="-6"/>
          <w:sz w:val="30"/>
          <w:szCs w:val="30"/>
          <w:lang w:val="ru-RU"/>
        </w:rPr>
        <w:t>. В целях обеспечения в учреждении образования своевременной и в полном объеме замены воспитателей дошкольного образования, в период их временного отсутствия (временная нетрудоспособность, трудовой отпуск, повышение квалификации и иные) педагогические работники могут привлекаться к сверхурочной работе с оплатой в соответствии с законодательством.</w:t>
      </w:r>
    </w:p>
    <w:p w14:paraId="60B3F3D7" w14:textId="77777777" w:rsidR="005A6F28" w:rsidRPr="00787248" w:rsidRDefault="0078126F" w:rsidP="0078126F">
      <w:pPr>
        <w:widowControl w:val="0"/>
        <w:numPr>
          <w:ilvl w:val="12"/>
          <w:numId w:val="0"/>
        </w:numPr>
        <w:tabs>
          <w:tab w:val="left" w:pos="0"/>
          <w:tab w:val="left" w:pos="142"/>
          <w:tab w:val="left" w:pos="709"/>
        </w:tabs>
        <w:jc w:val="both"/>
        <w:rPr>
          <w:spacing w:val="-6"/>
          <w:sz w:val="30"/>
          <w:szCs w:val="30"/>
          <w:lang w:val="ru-RU"/>
        </w:rPr>
      </w:pPr>
      <w:r>
        <w:rPr>
          <w:spacing w:val="-6"/>
          <w:sz w:val="30"/>
          <w:szCs w:val="30"/>
          <w:lang w:val="ru-RU"/>
        </w:rPr>
        <w:t xml:space="preserve">       </w:t>
      </w:r>
      <w:r w:rsidR="00D538E1">
        <w:rPr>
          <w:spacing w:val="-6"/>
          <w:sz w:val="30"/>
          <w:szCs w:val="30"/>
          <w:lang w:val="ru-RU"/>
        </w:rPr>
        <w:t xml:space="preserve"> </w:t>
      </w:r>
      <w:r w:rsidR="005A6F28">
        <w:rPr>
          <w:spacing w:val="-6"/>
          <w:sz w:val="30"/>
          <w:szCs w:val="30"/>
          <w:lang w:val="ru-RU"/>
        </w:rPr>
        <w:t>20</w:t>
      </w:r>
      <w:r w:rsidR="005A6F28" w:rsidRPr="00787248">
        <w:rPr>
          <w:spacing w:val="-6"/>
          <w:sz w:val="30"/>
          <w:szCs w:val="30"/>
          <w:lang w:val="ru-RU"/>
        </w:rPr>
        <w:t>.2</w:t>
      </w:r>
      <w:r>
        <w:rPr>
          <w:spacing w:val="-6"/>
          <w:sz w:val="30"/>
          <w:szCs w:val="30"/>
          <w:lang w:val="ru-RU"/>
        </w:rPr>
        <w:t>2</w:t>
      </w:r>
      <w:r w:rsidR="005A6F28" w:rsidRPr="00787248">
        <w:rPr>
          <w:spacing w:val="-6"/>
          <w:sz w:val="30"/>
          <w:szCs w:val="30"/>
          <w:lang w:val="ru-RU"/>
        </w:rPr>
        <w:t xml:space="preserve">. Предоставлять работникам, являющимся руководителями методических объединений, педагогам дополнительного образования, имеющим нагрузку до полутора </w:t>
      </w:r>
      <w:r w:rsidR="005A6F28" w:rsidRPr="00C37F0D">
        <w:rPr>
          <w:spacing w:val="-6"/>
          <w:sz w:val="30"/>
          <w:szCs w:val="30"/>
          <w:lang w:val="ru-RU"/>
        </w:rPr>
        <w:t xml:space="preserve">ставок </w:t>
      </w:r>
      <w:r w:rsidR="00D538E1">
        <w:rPr>
          <w:spacing w:val="-6"/>
          <w:sz w:val="30"/>
          <w:szCs w:val="30"/>
          <w:lang w:val="ru-RU"/>
        </w:rPr>
        <w:t xml:space="preserve">свободный от </w:t>
      </w:r>
      <w:r w:rsidR="005A6F28" w:rsidRPr="00787248">
        <w:rPr>
          <w:spacing w:val="-6"/>
          <w:sz w:val="30"/>
          <w:szCs w:val="30"/>
          <w:lang w:val="ru-RU"/>
        </w:rPr>
        <w:t xml:space="preserve">занятий день для осуществления методической работы, совершенствования научно-методического обеспечения </w:t>
      </w:r>
      <w:r w:rsidR="00685952">
        <w:rPr>
          <w:spacing w:val="-6"/>
          <w:sz w:val="30"/>
          <w:szCs w:val="30"/>
          <w:lang w:val="ru-RU"/>
        </w:rPr>
        <w:t xml:space="preserve">и </w:t>
      </w:r>
      <w:r w:rsidR="005A6F28" w:rsidRPr="00787248">
        <w:rPr>
          <w:spacing w:val="-6"/>
          <w:sz w:val="30"/>
          <w:szCs w:val="30"/>
          <w:lang w:val="ru-RU"/>
        </w:rPr>
        <w:t>образовательного процесса в целом.</w:t>
      </w:r>
    </w:p>
    <w:p w14:paraId="729E5678" w14:textId="77777777" w:rsidR="005A6F28" w:rsidRPr="00787248" w:rsidRDefault="0078126F" w:rsidP="0078126F">
      <w:pPr>
        <w:widowControl w:val="0"/>
        <w:numPr>
          <w:ilvl w:val="12"/>
          <w:numId w:val="0"/>
        </w:numPr>
        <w:tabs>
          <w:tab w:val="left" w:pos="0"/>
          <w:tab w:val="left" w:pos="142"/>
          <w:tab w:val="left" w:pos="709"/>
        </w:tabs>
        <w:jc w:val="both"/>
        <w:rPr>
          <w:spacing w:val="-6"/>
          <w:sz w:val="30"/>
          <w:szCs w:val="30"/>
          <w:lang w:val="ru-RU"/>
        </w:rPr>
      </w:pPr>
      <w:r>
        <w:rPr>
          <w:spacing w:val="-6"/>
          <w:sz w:val="30"/>
          <w:szCs w:val="30"/>
          <w:lang w:val="ru-RU"/>
        </w:rPr>
        <w:tab/>
        <w:t xml:space="preserve">      </w:t>
      </w:r>
      <w:r w:rsidR="005A6F28">
        <w:rPr>
          <w:spacing w:val="-6"/>
          <w:sz w:val="30"/>
          <w:szCs w:val="30"/>
          <w:lang w:val="ru-RU"/>
        </w:rPr>
        <w:t>20.2</w:t>
      </w:r>
      <w:r>
        <w:rPr>
          <w:spacing w:val="-6"/>
          <w:sz w:val="30"/>
          <w:szCs w:val="30"/>
          <w:lang w:val="ru-RU"/>
        </w:rPr>
        <w:t>3</w:t>
      </w:r>
      <w:r w:rsidR="005A6F28" w:rsidRPr="00787248">
        <w:rPr>
          <w:spacing w:val="-6"/>
          <w:sz w:val="30"/>
          <w:szCs w:val="30"/>
          <w:lang w:val="ru-RU"/>
        </w:rPr>
        <w:t>. </w:t>
      </w:r>
      <w:r w:rsidR="005A6F28" w:rsidRPr="00787248">
        <w:rPr>
          <w:sz w:val="30"/>
          <w:szCs w:val="30"/>
        </w:rPr>
        <w:t>Анализировать уровень оплаты труда низкооплачиваемых категорий работников для своевременного принятия соответствующих мер.</w:t>
      </w:r>
    </w:p>
    <w:p w14:paraId="3F6831DB" w14:textId="77777777" w:rsidR="005A6F28" w:rsidRPr="009030B4" w:rsidRDefault="0078126F" w:rsidP="0078126F">
      <w:pPr>
        <w:widowControl w:val="0"/>
        <w:tabs>
          <w:tab w:val="left" w:pos="709"/>
        </w:tabs>
        <w:adjustRightInd w:val="0"/>
        <w:contextualSpacing/>
        <w:jc w:val="both"/>
        <w:rPr>
          <w:sz w:val="30"/>
          <w:szCs w:val="30"/>
          <w:lang w:val="ru-RU"/>
        </w:rPr>
      </w:pPr>
      <w:r>
        <w:rPr>
          <w:sz w:val="30"/>
          <w:szCs w:val="30"/>
          <w:lang w:val="ru-RU"/>
        </w:rPr>
        <w:t xml:space="preserve">        </w:t>
      </w:r>
      <w:r w:rsidR="005A6F28">
        <w:rPr>
          <w:sz w:val="30"/>
          <w:szCs w:val="30"/>
          <w:lang w:val="ru-RU"/>
        </w:rPr>
        <w:t>20</w:t>
      </w:r>
      <w:r w:rsidR="005A6F28" w:rsidRPr="009030B4">
        <w:rPr>
          <w:sz w:val="30"/>
          <w:szCs w:val="30"/>
          <w:lang w:val="ru-RU"/>
        </w:rPr>
        <w:t>.</w:t>
      </w:r>
      <w:r w:rsidR="005A6F28">
        <w:rPr>
          <w:sz w:val="30"/>
          <w:szCs w:val="30"/>
          <w:lang w:val="ru-RU"/>
        </w:rPr>
        <w:t>2</w:t>
      </w:r>
      <w:r>
        <w:rPr>
          <w:sz w:val="30"/>
          <w:szCs w:val="30"/>
          <w:lang w:val="ru-RU"/>
        </w:rPr>
        <w:t>4</w:t>
      </w:r>
      <w:r w:rsidR="005A6F28" w:rsidRPr="009030B4">
        <w:rPr>
          <w:sz w:val="30"/>
          <w:szCs w:val="30"/>
          <w:lang w:val="ru-RU"/>
        </w:rPr>
        <w:t>.</w:t>
      </w:r>
      <w:r w:rsidR="005A6F28">
        <w:rPr>
          <w:sz w:val="30"/>
          <w:szCs w:val="30"/>
          <w:lang w:val="ru-RU"/>
        </w:rPr>
        <w:t xml:space="preserve"> </w:t>
      </w:r>
      <w:r w:rsidR="005A6F28" w:rsidRPr="009030B4">
        <w:rPr>
          <w:sz w:val="30"/>
          <w:szCs w:val="30"/>
          <w:lang w:val="ru-RU"/>
        </w:rPr>
        <w:t>Руководитель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w:t>
      </w:r>
      <w:r w:rsidR="005A6F28">
        <w:rPr>
          <w:sz w:val="30"/>
          <w:szCs w:val="30"/>
          <w:lang w:val="ru-RU"/>
        </w:rPr>
        <w:t xml:space="preserve">ской нагрузки в соответствии с </w:t>
      </w:r>
      <w:r w:rsidR="005A6F28" w:rsidRPr="009030B4">
        <w:rPr>
          <w:sz w:val="30"/>
          <w:szCs w:val="30"/>
          <w:lang w:val="ru-RU"/>
        </w:rPr>
        <w:t>условиями, на которых они приняты на работу.</w:t>
      </w:r>
    </w:p>
    <w:p w14:paraId="1B4D6691" w14:textId="77777777" w:rsidR="005A6F28" w:rsidRPr="00E81E2D" w:rsidRDefault="0078126F" w:rsidP="0078126F">
      <w:pPr>
        <w:widowControl w:val="0"/>
        <w:tabs>
          <w:tab w:val="left" w:pos="709"/>
        </w:tabs>
        <w:adjustRightInd w:val="0"/>
        <w:contextualSpacing/>
        <w:jc w:val="both"/>
        <w:rPr>
          <w:bCs/>
          <w:sz w:val="30"/>
          <w:szCs w:val="30"/>
          <w:lang w:val="ru-RU"/>
        </w:rPr>
      </w:pPr>
      <w:r>
        <w:rPr>
          <w:sz w:val="30"/>
          <w:szCs w:val="30"/>
          <w:lang w:val="ru-RU"/>
        </w:rPr>
        <w:t xml:space="preserve">         </w:t>
      </w:r>
      <w:r w:rsidR="005A6F28">
        <w:rPr>
          <w:sz w:val="30"/>
          <w:szCs w:val="30"/>
          <w:lang w:val="ru-RU"/>
        </w:rPr>
        <w:t>20.</w:t>
      </w:r>
      <w:r>
        <w:rPr>
          <w:sz w:val="30"/>
          <w:szCs w:val="30"/>
          <w:lang w:val="ru-RU"/>
        </w:rPr>
        <w:t>25</w:t>
      </w:r>
      <w:r w:rsidR="005A6F28" w:rsidRPr="009030B4">
        <w:rPr>
          <w:sz w:val="30"/>
          <w:szCs w:val="30"/>
          <w:lang w:val="ru-RU"/>
        </w:rPr>
        <w:t>.</w:t>
      </w:r>
      <w:r w:rsidR="005A6F28" w:rsidRPr="009030B4">
        <w:rPr>
          <w:sz w:val="30"/>
          <w:szCs w:val="30"/>
          <w:lang w:val="be-BY"/>
        </w:rPr>
        <w:t xml:space="preserve"> После отпуска по беременности и родам,</w:t>
      </w:r>
      <w:r w:rsidR="005A6F28" w:rsidRPr="009030B4">
        <w:rPr>
          <w:b/>
          <w:bCs/>
          <w:sz w:val="30"/>
          <w:szCs w:val="30"/>
          <w:lang w:val="be-BY"/>
        </w:rPr>
        <w:t xml:space="preserve"> </w:t>
      </w:r>
      <w:r w:rsidR="005A6F28" w:rsidRPr="009030B4">
        <w:rPr>
          <w:bCs/>
          <w:sz w:val="30"/>
          <w:szCs w:val="30"/>
          <w:lang w:val="ru-RU"/>
        </w:rPr>
        <w:t>отпуска по уходу за ребенком до достижения им возраста трех лет</w:t>
      </w:r>
      <w:r w:rsidR="00584C50">
        <w:rPr>
          <w:bCs/>
          <w:sz w:val="30"/>
          <w:szCs w:val="30"/>
          <w:lang w:val="ru-RU"/>
        </w:rPr>
        <w:t>,</w:t>
      </w:r>
      <w:r w:rsidR="005A6F28" w:rsidRPr="009030B4">
        <w:rPr>
          <w:bCs/>
          <w:sz w:val="30"/>
          <w:szCs w:val="30"/>
          <w:lang w:val="ru-RU"/>
        </w:rPr>
        <w:t xml:space="preserve"> Н</w:t>
      </w:r>
      <w:r w:rsidR="005A6F28" w:rsidRPr="009030B4">
        <w:rPr>
          <w:sz w:val="30"/>
          <w:szCs w:val="30"/>
          <w:lang w:val="be-BY"/>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14:paraId="03649183" w14:textId="77777777" w:rsidR="005A6F28" w:rsidRPr="00787248" w:rsidRDefault="005A6F28" w:rsidP="005A6F28">
      <w:pPr>
        <w:widowControl w:val="0"/>
        <w:ind w:firstLine="709"/>
        <w:jc w:val="both"/>
        <w:rPr>
          <w:spacing w:val="-6"/>
          <w:sz w:val="30"/>
          <w:szCs w:val="30"/>
          <w:lang w:val="ru-RU"/>
        </w:rPr>
      </w:pPr>
      <w:bookmarkStart w:id="3" w:name="_Hlk100211176"/>
      <w:r>
        <w:rPr>
          <w:spacing w:val="-6"/>
          <w:sz w:val="30"/>
          <w:szCs w:val="30"/>
          <w:lang w:val="ru-RU"/>
        </w:rPr>
        <w:t>20.</w:t>
      </w:r>
      <w:r w:rsidR="0078126F">
        <w:rPr>
          <w:spacing w:val="-6"/>
          <w:sz w:val="30"/>
          <w:szCs w:val="30"/>
          <w:lang w:val="ru-RU"/>
        </w:rPr>
        <w:t>26</w:t>
      </w:r>
      <w:r w:rsidRPr="00787248">
        <w:rPr>
          <w:spacing w:val="-6"/>
          <w:sz w:val="30"/>
          <w:szCs w:val="30"/>
          <w:lang w:val="ru-RU"/>
        </w:rPr>
        <w:t>. Устанавливать полную и ограниченную материальную ответственность работников</w:t>
      </w:r>
      <w:r>
        <w:rPr>
          <w:spacing w:val="-6"/>
          <w:sz w:val="30"/>
          <w:szCs w:val="30"/>
          <w:lang w:val="ru-RU"/>
        </w:rPr>
        <w:t xml:space="preserve"> в соответствии со статьями</w:t>
      </w:r>
      <w:r w:rsidRPr="00787248">
        <w:rPr>
          <w:spacing w:val="-6"/>
          <w:sz w:val="30"/>
          <w:szCs w:val="30"/>
          <w:lang w:val="ru-RU"/>
        </w:rPr>
        <w:t xml:space="preserve"> 402-404 Трудового кодекса.</w:t>
      </w:r>
    </w:p>
    <w:bookmarkEnd w:id="3"/>
    <w:p w14:paraId="442EF0FB" w14:textId="77777777" w:rsidR="005A6F28" w:rsidRPr="00787248" w:rsidRDefault="005A6F28" w:rsidP="0078126F">
      <w:pPr>
        <w:widowControl w:val="0"/>
        <w:tabs>
          <w:tab w:val="left" w:pos="709"/>
        </w:tabs>
        <w:ind w:firstLine="709"/>
        <w:jc w:val="both"/>
        <w:rPr>
          <w:spacing w:val="-6"/>
          <w:sz w:val="30"/>
          <w:szCs w:val="30"/>
          <w:lang w:val="ru-RU"/>
        </w:rPr>
      </w:pPr>
      <w:r>
        <w:rPr>
          <w:spacing w:val="-6"/>
          <w:sz w:val="30"/>
          <w:szCs w:val="30"/>
          <w:lang w:val="ru-RU"/>
        </w:rPr>
        <w:t>20</w:t>
      </w:r>
      <w:r w:rsidR="0078126F">
        <w:rPr>
          <w:spacing w:val="-6"/>
          <w:sz w:val="30"/>
          <w:szCs w:val="30"/>
          <w:lang w:val="ru-RU"/>
        </w:rPr>
        <w:t>.27</w:t>
      </w:r>
      <w:r w:rsidRPr="00787248">
        <w:rPr>
          <w:spacing w:val="-6"/>
          <w:sz w:val="30"/>
          <w:szCs w:val="30"/>
          <w:lang w:val="ru-RU"/>
        </w:rPr>
        <w:t>. Установить отдельным категориям работников суммированный учет рабочего времени согласно</w:t>
      </w:r>
      <w:r>
        <w:rPr>
          <w:spacing w:val="-6"/>
          <w:sz w:val="30"/>
          <w:szCs w:val="30"/>
          <w:lang w:val="ru-RU"/>
        </w:rPr>
        <w:t xml:space="preserve"> </w:t>
      </w:r>
      <w:r w:rsidRPr="00787248">
        <w:rPr>
          <w:spacing w:val="-6"/>
          <w:sz w:val="30"/>
          <w:szCs w:val="30"/>
          <w:lang w:val="ru-RU"/>
        </w:rPr>
        <w:t>Приложению</w:t>
      </w:r>
      <w:r>
        <w:rPr>
          <w:spacing w:val="-6"/>
          <w:sz w:val="30"/>
          <w:szCs w:val="30"/>
          <w:lang w:val="ru-RU"/>
        </w:rPr>
        <w:t xml:space="preserve"> </w:t>
      </w:r>
      <w:r w:rsidR="002445A5">
        <w:rPr>
          <w:spacing w:val="-6"/>
          <w:sz w:val="30"/>
          <w:szCs w:val="30"/>
          <w:lang w:val="ru-RU"/>
        </w:rPr>
        <w:t xml:space="preserve">№ </w:t>
      </w:r>
      <w:r w:rsidR="00584C50">
        <w:rPr>
          <w:spacing w:val="-6"/>
          <w:sz w:val="30"/>
          <w:szCs w:val="30"/>
          <w:lang w:val="ru-RU"/>
        </w:rPr>
        <w:t>9</w:t>
      </w:r>
      <w:r w:rsidRPr="00787248">
        <w:rPr>
          <w:spacing w:val="-6"/>
          <w:sz w:val="30"/>
          <w:szCs w:val="30"/>
          <w:lang w:val="ru-RU"/>
        </w:rPr>
        <w:t>.</w:t>
      </w:r>
    </w:p>
    <w:p w14:paraId="57DFB555" w14:textId="77777777" w:rsidR="005A6F28" w:rsidRDefault="005A6F28" w:rsidP="005A6F28">
      <w:pPr>
        <w:widowControl w:val="0"/>
        <w:numPr>
          <w:ilvl w:val="12"/>
          <w:numId w:val="0"/>
        </w:numPr>
        <w:tabs>
          <w:tab w:val="left" w:pos="0"/>
          <w:tab w:val="left" w:pos="142"/>
        </w:tabs>
        <w:jc w:val="center"/>
        <w:rPr>
          <w:bCs/>
          <w:smallCaps/>
          <w:sz w:val="30"/>
          <w:szCs w:val="30"/>
          <w:lang w:val="ru-RU"/>
        </w:rPr>
      </w:pPr>
    </w:p>
    <w:p w14:paraId="3C3C6A27" w14:textId="77777777" w:rsidR="005A6F28" w:rsidRPr="00264D41" w:rsidRDefault="00E81E2D" w:rsidP="005A6F28">
      <w:pPr>
        <w:widowControl w:val="0"/>
        <w:numPr>
          <w:ilvl w:val="12"/>
          <w:numId w:val="0"/>
        </w:numPr>
        <w:tabs>
          <w:tab w:val="left" w:pos="0"/>
          <w:tab w:val="left" w:pos="142"/>
        </w:tabs>
        <w:jc w:val="center"/>
        <w:rPr>
          <w:smallCaps/>
          <w:sz w:val="30"/>
          <w:szCs w:val="30"/>
          <w:lang w:val="ru-RU"/>
        </w:rPr>
      </w:pPr>
      <w:r w:rsidRPr="00264D41">
        <w:rPr>
          <w:bCs/>
          <w:smallCaps/>
          <w:sz w:val="30"/>
          <w:szCs w:val="30"/>
          <w:lang w:val="ru-RU"/>
        </w:rPr>
        <w:t xml:space="preserve"> </w:t>
      </w:r>
      <w:r w:rsidRPr="00264D41">
        <w:rPr>
          <w:smallCaps/>
          <w:sz w:val="30"/>
          <w:szCs w:val="30"/>
          <w:lang w:val="ru-RU"/>
        </w:rPr>
        <w:t xml:space="preserve">РАЗДЕЛ </w:t>
      </w:r>
      <w:r w:rsidR="005A6F28" w:rsidRPr="00264D41">
        <w:rPr>
          <w:smallCaps/>
          <w:sz w:val="30"/>
          <w:szCs w:val="30"/>
          <w:lang w:val="ru-RU"/>
        </w:rPr>
        <w:t xml:space="preserve">3. </w:t>
      </w:r>
      <w:r w:rsidRPr="00264D41">
        <w:rPr>
          <w:smallCaps/>
          <w:sz w:val="30"/>
          <w:szCs w:val="30"/>
          <w:lang w:val="ru-RU"/>
        </w:rPr>
        <w:t>«</w:t>
      </w:r>
      <w:r w:rsidR="005A6F28" w:rsidRPr="00264D41">
        <w:rPr>
          <w:smallCaps/>
          <w:sz w:val="30"/>
          <w:szCs w:val="30"/>
          <w:lang w:val="ru-RU"/>
        </w:rPr>
        <w:t>Правовое обеспечение трудовых отношений,</w:t>
      </w:r>
    </w:p>
    <w:p w14:paraId="74C11FB3" w14:textId="77777777" w:rsidR="005A6F28" w:rsidRPr="00E81E2D" w:rsidRDefault="005A6F28" w:rsidP="005A6F28">
      <w:pPr>
        <w:widowControl w:val="0"/>
        <w:numPr>
          <w:ilvl w:val="12"/>
          <w:numId w:val="0"/>
        </w:numPr>
        <w:tabs>
          <w:tab w:val="left" w:pos="0"/>
          <w:tab w:val="left" w:pos="142"/>
        </w:tabs>
        <w:ind w:firstLine="720"/>
        <w:jc w:val="center"/>
        <w:rPr>
          <w:b/>
          <w:smallCaps/>
          <w:sz w:val="30"/>
          <w:szCs w:val="30"/>
          <w:lang w:val="ru-RU"/>
        </w:rPr>
      </w:pPr>
      <w:r w:rsidRPr="00264D41">
        <w:rPr>
          <w:smallCaps/>
          <w:sz w:val="30"/>
          <w:szCs w:val="30"/>
          <w:lang w:val="ru-RU"/>
        </w:rPr>
        <w:t>развитие социального партнерства</w:t>
      </w:r>
      <w:r w:rsidR="00E81E2D" w:rsidRPr="00264D41">
        <w:rPr>
          <w:smallCaps/>
          <w:sz w:val="30"/>
          <w:szCs w:val="30"/>
          <w:lang w:val="ru-RU"/>
        </w:rPr>
        <w:t>»</w:t>
      </w:r>
    </w:p>
    <w:p w14:paraId="2FEA0572" w14:textId="77777777" w:rsidR="005A6F28" w:rsidRPr="00787248" w:rsidRDefault="005A6F28" w:rsidP="005A6F28">
      <w:pPr>
        <w:widowControl w:val="0"/>
        <w:numPr>
          <w:ilvl w:val="12"/>
          <w:numId w:val="0"/>
        </w:numPr>
        <w:tabs>
          <w:tab w:val="left" w:pos="0"/>
          <w:tab w:val="left" w:pos="142"/>
        </w:tabs>
        <w:ind w:firstLine="720"/>
        <w:jc w:val="center"/>
        <w:rPr>
          <w:smallCaps/>
          <w:sz w:val="30"/>
          <w:szCs w:val="30"/>
          <w:lang w:val="ru-RU"/>
        </w:rPr>
      </w:pPr>
    </w:p>
    <w:p w14:paraId="3FDFC426" w14:textId="77777777" w:rsidR="005A6F28" w:rsidRPr="00264D41" w:rsidRDefault="005A6F28" w:rsidP="005A6F28">
      <w:pPr>
        <w:widowControl w:val="0"/>
        <w:numPr>
          <w:ilvl w:val="12"/>
          <w:numId w:val="0"/>
        </w:numPr>
        <w:tabs>
          <w:tab w:val="left" w:pos="0"/>
          <w:tab w:val="left" w:pos="720"/>
        </w:tabs>
        <w:ind w:firstLine="720"/>
        <w:rPr>
          <w:bCs/>
          <w:spacing w:val="-6"/>
          <w:sz w:val="30"/>
          <w:szCs w:val="30"/>
          <w:u w:val="single"/>
          <w:lang w:val="ru-RU"/>
        </w:rPr>
      </w:pPr>
      <w:r w:rsidRPr="00264D41">
        <w:rPr>
          <w:bCs/>
          <w:spacing w:val="-6"/>
          <w:sz w:val="30"/>
          <w:szCs w:val="30"/>
          <w:u w:val="single"/>
          <w:lang w:val="ru-RU"/>
        </w:rPr>
        <w:lastRenderedPageBreak/>
        <w:t>21. Наниматель обязуется:</w:t>
      </w:r>
    </w:p>
    <w:p w14:paraId="0674C890" w14:textId="77777777" w:rsidR="005A6F28" w:rsidRPr="00787248" w:rsidRDefault="005A6F28" w:rsidP="005A6F28">
      <w:pPr>
        <w:widowControl w:val="0"/>
        <w:numPr>
          <w:ilvl w:val="12"/>
          <w:numId w:val="0"/>
        </w:numPr>
        <w:tabs>
          <w:tab w:val="left" w:pos="0"/>
          <w:tab w:val="left" w:pos="720"/>
        </w:tabs>
        <w:ind w:firstLine="720"/>
        <w:jc w:val="both"/>
        <w:rPr>
          <w:spacing w:val="-6"/>
          <w:sz w:val="30"/>
          <w:szCs w:val="30"/>
          <w:lang w:val="ru-RU"/>
        </w:rPr>
      </w:pPr>
      <w:r w:rsidRPr="00787248">
        <w:rPr>
          <w:spacing w:val="-6"/>
          <w:sz w:val="30"/>
          <w:szCs w:val="30"/>
          <w:lang w:val="ru-RU"/>
        </w:rPr>
        <w:t>2</w:t>
      </w:r>
      <w:r>
        <w:rPr>
          <w:spacing w:val="-6"/>
          <w:sz w:val="30"/>
          <w:szCs w:val="30"/>
          <w:lang w:val="ru-RU"/>
        </w:rPr>
        <w:t>1</w:t>
      </w:r>
      <w:r w:rsidRPr="00787248">
        <w:rPr>
          <w:spacing w:val="-6"/>
          <w:sz w:val="30"/>
          <w:szCs w:val="30"/>
          <w:lang w:val="ru-RU"/>
        </w:rPr>
        <w:t>.1. </w:t>
      </w:r>
      <w:r w:rsidRPr="00787248">
        <w:rPr>
          <w:color w:val="000000"/>
          <w:sz w:val="30"/>
          <w:szCs w:val="30"/>
          <w:lang w:val="ru-RU"/>
        </w:rPr>
        <w:t>Утверждать локальные правовые акты (ПВТР, графики работ (сменности)</w:t>
      </w:r>
      <w:r>
        <w:rPr>
          <w:color w:val="000000"/>
          <w:sz w:val="30"/>
          <w:szCs w:val="30"/>
          <w:lang w:val="ru-RU"/>
        </w:rPr>
        <w:t xml:space="preserve">, </w:t>
      </w:r>
      <w:r w:rsidRPr="00787248">
        <w:rPr>
          <w:color w:val="000000"/>
          <w:sz w:val="30"/>
          <w:szCs w:val="30"/>
          <w:lang w:val="ru-RU"/>
        </w:rPr>
        <w:t xml:space="preserve">трудовых отпусков работников, расписание занятий, должностные (рабочие) инструкции работников, приказы о материальном стимулировании работников (об установлении надбавок, распределении премии, о выделении материальной помощи) и </w:t>
      </w:r>
      <w:proofErr w:type="gramStart"/>
      <w:r w:rsidRPr="00787248">
        <w:rPr>
          <w:color w:val="000000"/>
          <w:sz w:val="30"/>
          <w:szCs w:val="30"/>
          <w:lang w:val="ru-RU"/>
        </w:rPr>
        <w:t>иные</w:t>
      </w:r>
      <w:r w:rsidR="00584C50">
        <w:rPr>
          <w:color w:val="000000"/>
          <w:sz w:val="30"/>
          <w:szCs w:val="30"/>
          <w:lang w:val="ru-RU"/>
        </w:rPr>
        <w:t xml:space="preserve">, </w:t>
      </w:r>
      <w:r w:rsidRPr="00787248">
        <w:rPr>
          <w:color w:val="000000"/>
          <w:sz w:val="30"/>
          <w:szCs w:val="30"/>
          <w:lang w:val="ru-RU"/>
        </w:rPr>
        <w:t xml:space="preserve"> по</w:t>
      </w:r>
      <w:proofErr w:type="gramEnd"/>
      <w:r w:rsidRPr="00787248">
        <w:rPr>
          <w:color w:val="000000"/>
          <w:sz w:val="30"/>
          <w:szCs w:val="30"/>
          <w:lang w:val="ru-RU"/>
        </w:rPr>
        <w:t xml:space="preserve"> согласованию с Профкомом</w:t>
      </w:r>
      <w:r w:rsidRPr="00787248">
        <w:rPr>
          <w:spacing w:val="-6"/>
          <w:sz w:val="30"/>
          <w:szCs w:val="30"/>
          <w:lang w:val="ru-RU"/>
        </w:rPr>
        <w:t>.</w:t>
      </w:r>
    </w:p>
    <w:p w14:paraId="493EFF39" w14:textId="77777777" w:rsidR="005A6F28" w:rsidRPr="00787248" w:rsidRDefault="005A6F28" w:rsidP="005A6F28">
      <w:pPr>
        <w:widowControl w:val="0"/>
        <w:numPr>
          <w:ilvl w:val="12"/>
          <w:numId w:val="0"/>
        </w:numPr>
        <w:tabs>
          <w:tab w:val="left" w:pos="0"/>
          <w:tab w:val="left" w:pos="720"/>
        </w:tabs>
        <w:ind w:firstLine="720"/>
        <w:jc w:val="both"/>
        <w:rPr>
          <w:spacing w:val="-6"/>
          <w:sz w:val="30"/>
          <w:szCs w:val="30"/>
          <w:lang w:val="ru-RU"/>
        </w:rPr>
      </w:pPr>
      <w:r w:rsidRPr="00787248">
        <w:rPr>
          <w:spacing w:val="-6"/>
          <w:sz w:val="30"/>
          <w:szCs w:val="30"/>
          <w:lang w:val="ru-RU"/>
        </w:rPr>
        <w:t>2</w:t>
      </w:r>
      <w:r>
        <w:rPr>
          <w:spacing w:val="-6"/>
          <w:sz w:val="30"/>
          <w:szCs w:val="30"/>
          <w:lang w:val="ru-RU"/>
        </w:rPr>
        <w:t>1</w:t>
      </w:r>
      <w:r w:rsidRPr="00787248">
        <w:rPr>
          <w:spacing w:val="-6"/>
          <w:sz w:val="30"/>
          <w:szCs w:val="30"/>
          <w:lang w:val="ru-RU"/>
        </w:rPr>
        <w:t xml:space="preserve">.2. Приглашать председателя </w:t>
      </w:r>
      <w:r>
        <w:rPr>
          <w:spacing w:val="-6"/>
          <w:sz w:val="30"/>
          <w:szCs w:val="30"/>
          <w:lang w:val="ru-RU"/>
        </w:rPr>
        <w:t xml:space="preserve">ППО </w:t>
      </w:r>
      <w:r w:rsidRPr="00787248">
        <w:rPr>
          <w:spacing w:val="-6"/>
          <w:sz w:val="30"/>
          <w:szCs w:val="30"/>
          <w:lang w:val="ru-RU"/>
        </w:rPr>
        <w:t>на все совещания, проводимые Нанимателем.</w:t>
      </w:r>
    </w:p>
    <w:p w14:paraId="10D20F6B" w14:textId="77777777" w:rsidR="005A6F28" w:rsidRPr="00787248" w:rsidRDefault="005A6F28" w:rsidP="005A6F28">
      <w:pPr>
        <w:widowControl w:val="0"/>
        <w:numPr>
          <w:ilvl w:val="12"/>
          <w:numId w:val="0"/>
        </w:numPr>
        <w:tabs>
          <w:tab w:val="left" w:pos="0"/>
          <w:tab w:val="left" w:pos="720"/>
        </w:tabs>
        <w:ind w:firstLine="720"/>
        <w:jc w:val="both"/>
        <w:rPr>
          <w:spacing w:val="-6"/>
          <w:sz w:val="30"/>
          <w:szCs w:val="30"/>
          <w:lang w:val="ru-RU"/>
        </w:rPr>
      </w:pPr>
      <w:r w:rsidRPr="00787248">
        <w:rPr>
          <w:spacing w:val="-6"/>
          <w:sz w:val="30"/>
          <w:szCs w:val="30"/>
          <w:lang w:val="ru-RU"/>
        </w:rPr>
        <w:t>2</w:t>
      </w:r>
      <w:r>
        <w:rPr>
          <w:spacing w:val="-6"/>
          <w:sz w:val="30"/>
          <w:szCs w:val="30"/>
          <w:lang w:val="ru-RU"/>
        </w:rPr>
        <w:t>1</w:t>
      </w:r>
      <w:r w:rsidRPr="00787248">
        <w:rPr>
          <w:spacing w:val="-6"/>
          <w:sz w:val="30"/>
          <w:szCs w:val="30"/>
          <w:lang w:val="ru-RU"/>
        </w:rPr>
        <w:t>.3. Своевременно информировать коллектив работников об изменениях в</w:t>
      </w:r>
      <w:r>
        <w:rPr>
          <w:spacing w:val="-6"/>
          <w:sz w:val="30"/>
          <w:szCs w:val="30"/>
          <w:lang w:val="ru-RU"/>
        </w:rPr>
        <w:t xml:space="preserve"> </w:t>
      </w:r>
      <w:r w:rsidRPr="00787248">
        <w:rPr>
          <w:spacing w:val="-6"/>
          <w:sz w:val="30"/>
          <w:szCs w:val="30"/>
          <w:lang w:val="ru-RU"/>
        </w:rPr>
        <w:t>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14:paraId="65A629F3" w14:textId="77777777" w:rsidR="005A6F28" w:rsidRPr="00787248" w:rsidRDefault="005A6F28" w:rsidP="005A6F28">
      <w:pPr>
        <w:widowControl w:val="0"/>
        <w:numPr>
          <w:ilvl w:val="12"/>
          <w:numId w:val="0"/>
        </w:numPr>
        <w:tabs>
          <w:tab w:val="left" w:pos="0"/>
          <w:tab w:val="left" w:pos="720"/>
        </w:tabs>
        <w:ind w:firstLine="720"/>
        <w:jc w:val="both"/>
        <w:rPr>
          <w:spacing w:val="-6"/>
          <w:sz w:val="30"/>
          <w:szCs w:val="30"/>
          <w:lang w:val="ru-RU"/>
        </w:rPr>
      </w:pPr>
      <w:r>
        <w:rPr>
          <w:spacing w:val="-6"/>
          <w:sz w:val="30"/>
          <w:szCs w:val="30"/>
          <w:lang w:val="ru-RU"/>
        </w:rPr>
        <w:t>21</w:t>
      </w:r>
      <w:r w:rsidRPr="00787248">
        <w:rPr>
          <w:spacing w:val="-6"/>
          <w:sz w:val="30"/>
          <w:szCs w:val="30"/>
          <w:lang w:val="ru-RU"/>
        </w:rPr>
        <w:t>.4. Направлять Профкому проекты локальных правовых актов, иных документов, регулирующих жизнь коллектива работников, социально-экономические и трудовые отношения для согласования.</w:t>
      </w:r>
    </w:p>
    <w:p w14:paraId="32A44451" w14:textId="77777777" w:rsidR="005A6F28" w:rsidRPr="00787248" w:rsidRDefault="005A6F28" w:rsidP="005A6F28">
      <w:pPr>
        <w:pStyle w:val="ad"/>
        <w:spacing w:line="240" w:lineRule="auto"/>
        <w:ind w:right="0" w:firstLine="709"/>
        <w:rPr>
          <w:color w:val="000000"/>
          <w:szCs w:val="30"/>
        </w:rPr>
      </w:pPr>
      <w:r>
        <w:rPr>
          <w:spacing w:val="-6"/>
          <w:szCs w:val="30"/>
          <w:lang w:val="be-BY"/>
        </w:rPr>
        <w:t>21</w:t>
      </w:r>
      <w:r w:rsidRPr="00787248">
        <w:rPr>
          <w:spacing w:val="-6"/>
          <w:szCs w:val="30"/>
          <w:lang w:val="be-BY"/>
        </w:rPr>
        <w:t>.5. При решении вопросов, затрагивающих законные интересы работников, привлекать делегированных Профкомом представителей к разработке проектов соответствующих решений, принятие решений осуществлять с согласия Профкома</w:t>
      </w:r>
      <w:r>
        <w:rPr>
          <w:spacing w:val="-6"/>
          <w:szCs w:val="30"/>
          <w:lang w:val="be-BY"/>
        </w:rPr>
        <w:t xml:space="preserve">. </w:t>
      </w:r>
      <w:r w:rsidRPr="00787248">
        <w:rPr>
          <w:color w:val="000000"/>
          <w:szCs w:val="30"/>
          <w:lang w:val="be-BY"/>
        </w:rPr>
        <w:t>Предусматривать данный порядок другими локальными правовыми актами.</w:t>
      </w:r>
    </w:p>
    <w:p w14:paraId="62DDA6A0" w14:textId="77777777" w:rsidR="005A6F28" w:rsidRPr="00787248" w:rsidRDefault="005A6F28" w:rsidP="005A6F28">
      <w:pPr>
        <w:pStyle w:val="ad"/>
        <w:spacing w:line="240" w:lineRule="auto"/>
        <w:ind w:right="0" w:firstLine="709"/>
        <w:rPr>
          <w:spacing w:val="-6"/>
          <w:szCs w:val="30"/>
        </w:rPr>
      </w:pPr>
      <w:r w:rsidRPr="00787248">
        <w:rPr>
          <w:spacing w:val="-6"/>
          <w:szCs w:val="30"/>
        </w:rPr>
        <w:t>2</w:t>
      </w:r>
      <w:r>
        <w:rPr>
          <w:spacing w:val="-6"/>
          <w:szCs w:val="30"/>
        </w:rPr>
        <w:t>1</w:t>
      </w:r>
      <w:r w:rsidRPr="00787248">
        <w:rPr>
          <w:spacing w:val="-6"/>
          <w:szCs w:val="30"/>
        </w:rPr>
        <w:t xml:space="preserve">.6. Включать </w:t>
      </w:r>
      <w:r w:rsidRPr="00787248">
        <w:rPr>
          <w:spacing w:val="-6"/>
          <w:szCs w:val="30"/>
          <w:lang w:val="be-BY"/>
        </w:rPr>
        <w:t xml:space="preserve">делегированных Профкомом представителей </w:t>
      </w:r>
      <w:r w:rsidRPr="00787248">
        <w:rPr>
          <w:spacing w:val="-6"/>
          <w:szCs w:val="30"/>
        </w:rPr>
        <w:t>в составы создаваемых комиссий, деятельность которых затрагивает права и законные интересы работников.</w:t>
      </w:r>
    </w:p>
    <w:p w14:paraId="6C4E21BD" w14:textId="77777777" w:rsidR="005A6F28" w:rsidRPr="00264D41" w:rsidRDefault="005A6F28" w:rsidP="005A6F28">
      <w:pPr>
        <w:widowControl w:val="0"/>
        <w:numPr>
          <w:ilvl w:val="12"/>
          <w:numId w:val="0"/>
        </w:numPr>
        <w:tabs>
          <w:tab w:val="left" w:pos="0"/>
          <w:tab w:val="left" w:pos="720"/>
        </w:tabs>
        <w:ind w:firstLine="720"/>
        <w:jc w:val="both"/>
        <w:rPr>
          <w:bCs/>
          <w:spacing w:val="-6"/>
          <w:sz w:val="30"/>
          <w:szCs w:val="30"/>
          <w:u w:val="single"/>
          <w:lang w:val="ru-RU"/>
        </w:rPr>
      </w:pPr>
      <w:r w:rsidRPr="00264D41">
        <w:rPr>
          <w:bCs/>
          <w:spacing w:val="-6"/>
          <w:sz w:val="30"/>
          <w:szCs w:val="30"/>
          <w:u w:val="single"/>
          <w:lang w:val="ru-RU"/>
        </w:rPr>
        <w:t>22. Профком обязуется:</w:t>
      </w:r>
    </w:p>
    <w:p w14:paraId="0C7132CB" w14:textId="77777777" w:rsidR="005A6F28" w:rsidRPr="00787248" w:rsidRDefault="005A6F28" w:rsidP="005A6F28">
      <w:pPr>
        <w:widowControl w:val="0"/>
        <w:numPr>
          <w:ilvl w:val="12"/>
          <w:numId w:val="0"/>
        </w:numPr>
        <w:tabs>
          <w:tab w:val="left" w:pos="0"/>
          <w:tab w:val="left" w:pos="720"/>
        </w:tabs>
        <w:ind w:firstLine="720"/>
        <w:jc w:val="both"/>
        <w:rPr>
          <w:spacing w:val="-6"/>
          <w:sz w:val="30"/>
          <w:szCs w:val="30"/>
          <w:lang w:val="ru-RU"/>
        </w:rPr>
      </w:pPr>
      <w:r>
        <w:rPr>
          <w:spacing w:val="-6"/>
          <w:sz w:val="30"/>
          <w:szCs w:val="30"/>
          <w:lang w:val="ru-RU"/>
        </w:rPr>
        <w:t>22</w:t>
      </w:r>
      <w:r w:rsidRPr="00787248">
        <w:rPr>
          <w:spacing w:val="-6"/>
          <w:sz w:val="30"/>
          <w:szCs w:val="30"/>
          <w:lang w:val="ru-RU"/>
        </w:rPr>
        <w:t>.1. Осуществлять общественный контроль за соблюдением законодательства о труде, оплате и охране труда в установленном законодательством порядке.</w:t>
      </w:r>
    </w:p>
    <w:p w14:paraId="6DB65535" w14:textId="77777777" w:rsidR="005A6F28" w:rsidRPr="00787248" w:rsidRDefault="005A6F28" w:rsidP="005A6F28">
      <w:pPr>
        <w:pStyle w:val="ad"/>
        <w:spacing w:line="240" w:lineRule="auto"/>
        <w:ind w:right="0" w:firstLine="709"/>
        <w:rPr>
          <w:spacing w:val="-6"/>
          <w:szCs w:val="30"/>
          <w:lang w:val="be-BY"/>
        </w:rPr>
      </w:pPr>
      <w:r>
        <w:rPr>
          <w:spacing w:val="-6"/>
          <w:szCs w:val="30"/>
        </w:rPr>
        <w:t>22</w:t>
      </w:r>
      <w:r w:rsidRPr="00787248">
        <w:rPr>
          <w:spacing w:val="-6"/>
          <w:szCs w:val="30"/>
        </w:rPr>
        <w:t>.2. Оказывать помощь Нанимателю в обучении работников по вопросам законодательства о труде, профессиональных союзах, об охране труда, о социальном партнерстве, разработке локальных правовых актов, участвовать в совещаниях и</w:t>
      </w:r>
      <w:r>
        <w:rPr>
          <w:spacing w:val="-6"/>
          <w:szCs w:val="30"/>
        </w:rPr>
        <w:t xml:space="preserve"> </w:t>
      </w:r>
      <w:r w:rsidRPr="00787248">
        <w:rPr>
          <w:spacing w:val="-6"/>
          <w:szCs w:val="30"/>
        </w:rPr>
        <w:t xml:space="preserve">семинарах, проводимых Нанимателем, </w:t>
      </w:r>
      <w:r w:rsidRPr="00787248">
        <w:rPr>
          <w:spacing w:val="-6"/>
          <w:szCs w:val="30"/>
          <w:lang w:val="be-BY"/>
        </w:rPr>
        <w:t>консультировать по соответствующим вопросам законодательства Республики Беларусь.</w:t>
      </w:r>
    </w:p>
    <w:p w14:paraId="06EFCCB1" w14:textId="77777777" w:rsidR="005A6F28" w:rsidRPr="00787248" w:rsidRDefault="005A6F28" w:rsidP="005A6F28">
      <w:pPr>
        <w:widowControl w:val="0"/>
        <w:numPr>
          <w:ilvl w:val="12"/>
          <w:numId w:val="0"/>
        </w:numPr>
        <w:tabs>
          <w:tab w:val="left" w:pos="0"/>
          <w:tab w:val="left" w:pos="142"/>
        </w:tabs>
        <w:ind w:firstLine="720"/>
        <w:jc w:val="both"/>
        <w:rPr>
          <w:spacing w:val="-6"/>
          <w:sz w:val="30"/>
          <w:szCs w:val="30"/>
          <w:lang w:val="ru-RU"/>
        </w:rPr>
      </w:pPr>
      <w:r w:rsidRPr="00972DEE">
        <w:rPr>
          <w:spacing w:val="-6"/>
          <w:sz w:val="30"/>
          <w:szCs w:val="30"/>
          <w:lang w:val="ru-RU"/>
        </w:rPr>
        <w:t>22.3. Осуществлять защиту прав и законных интересов членов Профсоюза, в пределах компетенции консультировать их по вопросам законодательства о труде, давать мотивированные ответы на жалобы, заявления и письма. В соответствии с законодательством по просьбе члена Профсоюза оказывать содействие в обращении в суд с исковым заявлением в защиту трудовых и социально-экономических прав работника, представлении в суде его интересов.</w:t>
      </w:r>
    </w:p>
    <w:p w14:paraId="388C4E49" w14:textId="77777777" w:rsidR="005A6F28" w:rsidRPr="00787248" w:rsidRDefault="005A6F28" w:rsidP="005A6F28">
      <w:pPr>
        <w:widowControl w:val="0"/>
        <w:numPr>
          <w:ilvl w:val="12"/>
          <w:numId w:val="0"/>
        </w:numPr>
        <w:tabs>
          <w:tab w:val="left" w:pos="0"/>
          <w:tab w:val="left" w:pos="142"/>
        </w:tabs>
        <w:ind w:firstLine="720"/>
        <w:jc w:val="both"/>
        <w:rPr>
          <w:spacing w:val="-6"/>
          <w:sz w:val="30"/>
          <w:szCs w:val="30"/>
          <w:lang w:val="ru-RU"/>
        </w:rPr>
      </w:pPr>
      <w:r w:rsidRPr="00787248">
        <w:rPr>
          <w:spacing w:val="-6"/>
          <w:sz w:val="30"/>
          <w:szCs w:val="30"/>
          <w:lang w:val="ru-RU"/>
        </w:rPr>
        <w:lastRenderedPageBreak/>
        <w:t>2</w:t>
      </w:r>
      <w:r>
        <w:rPr>
          <w:spacing w:val="-6"/>
          <w:sz w:val="30"/>
          <w:szCs w:val="30"/>
          <w:lang w:val="ru-RU"/>
        </w:rPr>
        <w:t>2</w:t>
      </w:r>
      <w:r w:rsidRPr="00787248">
        <w:rPr>
          <w:spacing w:val="-6"/>
          <w:sz w:val="30"/>
          <w:szCs w:val="30"/>
          <w:lang w:val="ru-RU"/>
        </w:rPr>
        <w:t>.4. </w:t>
      </w:r>
      <w:r>
        <w:rPr>
          <w:spacing w:val="-6"/>
          <w:sz w:val="30"/>
          <w:szCs w:val="30"/>
          <w:lang w:val="ru-RU"/>
        </w:rPr>
        <w:t xml:space="preserve">Информировать систематически </w:t>
      </w:r>
      <w:r w:rsidRPr="00A40208">
        <w:rPr>
          <w:spacing w:val="-6"/>
          <w:sz w:val="30"/>
          <w:szCs w:val="30"/>
          <w:lang w:val="ru-RU"/>
        </w:rPr>
        <w:t>работников о деятельности Профкома не реже одного раза в год.</w:t>
      </w:r>
    </w:p>
    <w:p w14:paraId="79A411E5" w14:textId="77777777" w:rsidR="005A6F28" w:rsidRPr="00264D41" w:rsidRDefault="005A6F28" w:rsidP="005A6F28">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22</w:t>
      </w:r>
      <w:r w:rsidRPr="00787248">
        <w:rPr>
          <w:spacing w:val="-6"/>
          <w:sz w:val="30"/>
          <w:szCs w:val="30"/>
          <w:lang w:val="ru-RU"/>
        </w:rPr>
        <w:t xml:space="preserve">.5. Проекты документов, которые утверждаются по согласованию с Профкомом, рассматривать на заседаниях Профкома в двухдневный срок </w:t>
      </w:r>
      <w:r w:rsidRPr="00264D41">
        <w:rPr>
          <w:spacing w:val="-6"/>
          <w:sz w:val="30"/>
          <w:szCs w:val="30"/>
          <w:lang w:val="ru-RU"/>
        </w:rPr>
        <w:t>после их представления Нанимателем.</w:t>
      </w:r>
    </w:p>
    <w:p w14:paraId="264F740E" w14:textId="77777777" w:rsidR="005A6F28" w:rsidRPr="00264D41" w:rsidRDefault="005A6F28" w:rsidP="005A6F28">
      <w:pPr>
        <w:widowControl w:val="0"/>
        <w:numPr>
          <w:ilvl w:val="12"/>
          <w:numId w:val="0"/>
        </w:numPr>
        <w:tabs>
          <w:tab w:val="left" w:pos="0"/>
          <w:tab w:val="left" w:pos="142"/>
        </w:tabs>
        <w:ind w:firstLine="720"/>
        <w:jc w:val="both"/>
        <w:rPr>
          <w:bCs/>
          <w:spacing w:val="-6"/>
          <w:sz w:val="30"/>
          <w:szCs w:val="30"/>
          <w:u w:val="single"/>
          <w:lang w:val="ru-RU"/>
        </w:rPr>
      </w:pPr>
      <w:r w:rsidRPr="00264D41">
        <w:rPr>
          <w:bCs/>
          <w:spacing w:val="-6"/>
          <w:sz w:val="30"/>
          <w:szCs w:val="30"/>
          <w:u w:val="single"/>
          <w:lang w:val="ru-RU"/>
        </w:rPr>
        <w:t>23. Стороны пришли к соглашению:</w:t>
      </w:r>
    </w:p>
    <w:p w14:paraId="51240C49" w14:textId="77777777" w:rsidR="005A6F28" w:rsidRPr="00787248" w:rsidRDefault="005A6F28" w:rsidP="005A6F28">
      <w:pPr>
        <w:widowControl w:val="0"/>
        <w:numPr>
          <w:ilvl w:val="12"/>
          <w:numId w:val="0"/>
        </w:numPr>
        <w:tabs>
          <w:tab w:val="left" w:pos="0"/>
          <w:tab w:val="left" w:pos="720"/>
        </w:tabs>
        <w:ind w:firstLine="720"/>
        <w:jc w:val="both"/>
        <w:rPr>
          <w:spacing w:val="-6"/>
          <w:sz w:val="30"/>
          <w:szCs w:val="30"/>
          <w:lang w:val="ru-RU"/>
        </w:rPr>
      </w:pPr>
      <w:r>
        <w:rPr>
          <w:spacing w:val="-6"/>
          <w:sz w:val="30"/>
          <w:szCs w:val="30"/>
          <w:lang w:val="ru-RU"/>
        </w:rPr>
        <w:t>23</w:t>
      </w:r>
      <w:r w:rsidRPr="00787248">
        <w:rPr>
          <w:spacing w:val="-6"/>
          <w:sz w:val="30"/>
          <w:szCs w:val="30"/>
          <w:lang w:val="ru-RU"/>
        </w:rPr>
        <w:t xml:space="preserve">.1. 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w:t>
      </w:r>
      <w:r>
        <w:rPr>
          <w:spacing w:val="-6"/>
          <w:sz w:val="30"/>
          <w:szCs w:val="30"/>
          <w:lang w:val="ru-RU"/>
        </w:rPr>
        <w:t xml:space="preserve">и законных интересов </w:t>
      </w:r>
      <w:r w:rsidRPr="00787248">
        <w:rPr>
          <w:spacing w:val="-6"/>
          <w:sz w:val="30"/>
          <w:szCs w:val="30"/>
          <w:lang w:val="ru-RU"/>
        </w:rPr>
        <w:t>работников утверждаются Нанимателем по согласованию с Профкомом.</w:t>
      </w:r>
    </w:p>
    <w:p w14:paraId="6EF82622" w14:textId="77777777" w:rsidR="005A6F28" w:rsidRDefault="005A6F28" w:rsidP="005A6F28">
      <w:pPr>
        <w:widowControl w:val="0"/>
        <w:numPr>
          <w:ilvl w:val="12"/>
          <w:numId w:val="0"/>
        </w:numPr>
        <w:tabs>
          <w:tab w:val="left" w:pos="0"/>
          <w:tab w:val="left" w:pos="720"/>
        </w:tabs>
        <w:ind w:firstLine="720"/>
        <w:jc w:val="both"/>
        <w:rPr>
          <w:spacing w:val="-6"/>
          <w:sz w:val="30"/>
          <w:szCs w:val="30"/>
        </w:rPr>
      </w:pPr>
      <w:r w:rsidRPr="00CA232E">
        <w:rPr>
          <w:spacing w:val="-6"/>
          <w:sz w:val="30"/>
          <w:szCs w:val="30"/>
          <w:lang w:val="ru-RU"/>
        </w:rPr>
        <w:t>2</w:t>
      </w:r>
      <w:r>
        <w:rPr>
          <w:spacing w:val="-6"/>
          <w:sz w:val="30"/>
          <w:szCs w:val="30"/>
          <w:lang w:val="ru-RU"/>
        </w:rPr>
        <w:t>3</w:t>
      </w:r>
      <w:r w:rsidRPr="00CA232E">
        <w:rPr>
          <w:spacing w:val="-6"/>
          <w:sz w:val="30"/>
          <w:szCs w:val="30"/>
          <w:lang w:val="ru-RU"/>
        </w:rPr>
        <w:t>.2.</w:t>
      </w:r>
      <w:r w:rsidRPr="00787248">
        <w:rPr>
          <w:spacing w:val="-6"/>
          <w:sz w:val="30"/>
          <w:szCs w:val="30"/>
          <w:lang w:val="ru-RU"/>
        </w:rPr>
        <w:t> </w:t>
      </w:r>
      <w:r w:rsidRPr="00787248">
        <w:rPr>
          <w:spacing w:val="-6"/>
          <w:sz w:val="30"/>
          <w:szCs w:val="30"/>
          <w:lang w:val="be-BY"/>
        </w:rPr>
        <w:t>Установленные законодательством, Соглашением полномочия Профкома предусматриваются в локальных правовых актах</w:t>
      </w:r>
      <w:r w:rsidRPr="00787248">
        <w:rPr>
          <w:spacing w:val="-6"/>
          <w:sz w:val="30"/>
          <w:szCs w:val="30"/>
        </w:rPr>
        <w:t>.</w:t>
      </w:r>
    </w:p>
    <w:p w14:paraId="40DBC97B" w14:textId="77777777" w:rsidR="005A6F28" w:rsidRPr="00787248" w:rsidRDefault="005A6F28" w:rsidP="005A6F28">
      <w:pPr>
        <w:widowControl w:val="0"/>
        <w:numPr>
          <w:ilvl w:val="12"/>
          <w:numId w:val="0"/>
        </w:numPr>
        <w:tabs>
          <w:tab w:val="left" w:pos="0"/>
          <w:tab w:val="left" w:pos="720"/>
        </w:tabs>
        <w:jc w:val="both"/>
        <w:rPr>
          <w:spacing w:val="-6"/>
          <w:sz w:val="30"/>
          <w:szCs w:val="30"/>
          <w:lang w:val="ru-RU"/>
        </w:rPr>
      </w:pPr>
      <w:r>
        <w:rPr>
          <w:spacing w:val="-6"/>
          <w:sz w:val="30"/>
          <w:szCs w:val="30"/>
        </w:rPr>
        <w:tab/>
      </w:r>
      <w:r w:rsidRPr="00787248">
        <w:rPr>
          <w:spacing w:val="-6"/>
          <w:sz w:val="30"/>
          <w:szCs w:val="30"/>
          <w:lang w:val="ru-RU"/>
        </w:rPr>
        <w:t>2</w:t>
      </w:r>
      <w:r>
        <w:rPr>
          <w:spacing w:val="-6"/>
          <w:sz w:val="30"/>
          <w:szCs w:val="30"/>
          <w:lang w:val="ru-RU"/>
        </w:rPr>
        <w:t>3</w:t>
      </w:r>
      <w:r w:rsidRPr="00787248">
        <w:rPr>
          <w:spacing w:val="-6"/>
          <w:sz w:val="30"/>
          <w:szCs w:val="30"/>
          <w:lang w:val="ru-RU"/>
        </w:rPr>
        <w:t>.3. Предоставлять возможность участия в семинарах, совещаниях, проводимых одной из Сторон по вопросам, касающимся трудовых, социально-экономических прав и профессиональных интересов работников</w:t>
      </w:r>
      <w:r>
        <w:rPr>
          <w:spacing w:val="-6"/>
          <w:sz w:val="30"/>
          <w:szCs w:val="30"/>
          <w:lang w:val="ru-RU"/>
        </w:rPr>
        <w:t xml:space="preserve"> учреждения</w:t>
      </w:r>
      <w:r w:rsidRPr="00787248">
        <w:rPr>
          <w:spacing w:val="-6"/>
          <w:sz w:val="30"/>
          <w:szCs w:val="30"/>
          <w:lang w:val="ru-RU"/>
        </w:rPr>
        <w:t>.</w:t>
      </w:r>
    </w:p>
    <w:p w14:paraId="4ACD5983" w14:textId="77777777" w:rsidR="005A6F28" w:rsidRPr="00787248" w:rsidRDefault="005A6F28" w:rsidP="005A6F28">
      <w:pPr>
        <w:pStyle w:val="ad"/>
        <w:spacing w:line="240" w:lineRule="auto"/>
        <w:ind w:right="0" w:firstLine="709"/>
        <w:rPr>
          <w:spacing w:val="-6"/>
          <w:szCs w:val="30"/>
        </w:rPr>
      </w:pPr>
      <w:r w:rsidRPr="00DD7747">
        <w:rPr>
          <w:spacing w:val="-6"/>
          <w:szCs w:val="30"/>
        </w:rPr>
        <w:t xml:space="preserve">23.4. Проводить совместные мониторинги практики применения и соблюдения законодательства о труде, об охране труда, аттестации педагогических работников, по предложению </w:t>
      </w:r>
      <w:r w:rsidRPr="00DD7747">
        <w:rPr>
          <w:caps/>
          <w:spacing w:val="-6"/>
          <w:szCs w:val="30"/>
        </w:rPr>
        <w:t>с</w:t>
      </w:r>
      <w:r w:rsidRPr="00DD7747">
        <w:rPr>
          <w:spacing w:val="-6"/>
          <w:szCs w:val="30"/>
        </w:rPr>
        <w:t>торон с последующим рассмотрением итогов на совместных заседаниях Нанимателя и Профкома.</w:t>
      </w:r>
    </w:p>
    <w:p w14:paraId="42EFCAA9" w14:textId="77777777" w:rsidR="005A6F28" w:rsidRPr="00787248" w:rsidRDefault="005A6F28" w:rsidP="005A6F28">
      <w:pPr>
        <w:pStyle w:val="ad"/>
        <w:spacing w:line="240" w:lineRule="auto"/>
        <w:ind w:right="0" w:firstLine="709"/>
        <w:rPr>
          <w:spacing w:val="-6"/>
          <w:szCs w:val="30"/>
        </w:rPr>
      </w:pPr>
      <w:r w:rsidRPr="00787248">
        <w:rPr>
          <w:spacing w:val="-6"/>
          <w:szCs w:val="30"/>
          <w:lang w:val="be-BY"/>
        </w:rPr>
        <w:t>2</w:t>
      </w:r>
      <w:r>
        <w:rPr>
          <w:spacing w:val="-6"/>
          <w:szCs w:val="30"/>
          <w:lang w:val="be-BY"/>
        </w:rPr>
        <w:t>3</w:t>
      </w:r>
      <w:r w:rsidRPr="00787248">
        <w:rPr>
          <w:spacing w:val="-6"/>
          <w:szCs w:val="30"/>
          <w:lang w:val="be-BY"/>
        </w:rPr>
        <w:t>.5. Установить, что Наниматель</w:t>
      </w:r>
      <w:r>
        <w:rPr>
          <w:spacing w:val="-6"/>
          <w:szCs w:val="30"/>
          <w:lang w:val="be-BY"/>
        </w:rPr>
        <w:t xml:space="preserve"> </w:t>
      </w:r>
      <w:r w:rsidRPr="00787248">
        <w:rPr>
          <w:spacing w:val="-6"/>
          <w:szCs w:val="30"/>
        </w:rPr>
        <w:t>осуществляет беспрепятственный допуск представителей</w:t>
      </w:r>
      <w:r>
        <w:rPr>
          <w:spacing w:val="-6"/>
          <w:szCs w:val="30"/>
        </w:rPr>
        <w:t xml:space="preserve"> </w:t>
      </w:r>
      <w:r w:rsidRPr="00787248">
        <w:rPr>
          <w:spacing w:val="-6"/>
          <w:szCs w:val="30"/>
        </w:rPr>
        <w:t>Профсоюза в учреждение для осуществления общественного контроля за соблюдением законодательства о труде, охране труда, профсоюзах,  выполнением Договора в форме проверок, мероприятий по наблюдению, анализу, мониторингу,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14:paraId="043E8798" w14:textId="77777777" w:rsidR="005A6F28" w:rsidRPr="00787248" w:rsidRDefault="005A6F28" w:rsidP="005A6F28">
      <w:pPr>
        <w:pStyle w:val="ad"/>
        <w:spacing w:line="240" w:lineRule="auto"/>
        <w:ind w:right="0" w:firstLine="709"/>
        <w:rPr>
          <w:spacing w:val="-6"/>
          <w:szCs w:val="30"/>
        </w:rPr>
      </w:pPr>
      <w:r>
        <w:rPr>
          <w:spacing w:val="-6"/>
          <w:szCs w:val="30"/>
        </w:rPr>
        <w:t>23</w:t>
      </w:r>
      <w:r w:rsidRPr="00787248">
        <w:rPr>
          <w:spacing w:val="-6"/>
          <w:szCs w:val="30"/>
        </w:rPr>
        <w:t>.6. Наниматель</w:t>
      </w:r>
      <w:r>
        <w:rPr>
          <w:spacing w:val="-6"/>
          <w:szCs w:val="30"/>
        </w:rPr>
        <w:t xml:space="preserve"> </w:t>
      </w:r>
      <w:r w:rsidRPr="00787248">
        <w:rPr>
          <w:spacing w:val="-6"/>
          <w:szCs w:val="30"/>
        </w:rPr>
        <w:t>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той же квалификации, должности служащего (профессии рабочего), определенным в трудовом договоре (контракте), по согласованию с Профкомом.</w:t>
      </w:r>
    </w:p>
    <w:p w14:paraId="6DE48FA8" w14:textId="77777777" w:rsidR="005A6F28" w:rsidRPr="00787248" w:rsidRDefault="005A6F28" w:rsidP="005A6F28">
      <w:pPr>
        <w:pStyle w:val="ad"/>
        <w:spacing w:line="240" w:lineRule="auto"/>
        <w:ind w:right="0" w:firstLine="709"/>
        <w:rPr>
          <w:spacing w:val="-6"/>
          <w:szCs w:val="30"/>
        </w:rPr>
      </w:pPr>
      <w:r w:rsidRPr="00787248">
        <w:rPr>
          <w:spacing w:val="-6"/>
          <w:szCs w:val="30"/>
        </w:rPr>
        <w:t xml:space="preserve">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объёма педагогической </w:t>
      </w:r>
      <w:r>
        <w:rPr>
          <w:spacing w:val="-6"/>
          <w:szCs w:val="30"/>
        </w:rPr>
        <w:t>работы</w:t>
      </w:r>
      <w:r w:rsidRPr="00787248">
        <w:rPr>
          <w:spacing w:val="-6"/>
          <w:szCs w:val="30"/>
        </w:rPr>
        <w:t xml:space="preserve"> педагогическим работникам, которым установлена норма часов педагогической нагрузки за ставку, разряда, изменение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w:t>
      </w:r>
    </w:p>
    <w:p w14:paraId="74681E22" w14:textId="77777777" w:rsidR="005A6F28" w:rsidRPr="00787248" w:rsidRDefault="005A6F28" w:rsidP="005A6F28">
      <w:pPr>
        <w:pStyle w:val="ad"/>
        <w:spacing w:line="240" w:lineRule="auto"/>
        <w:ind w:right="0" w:firstLine="709"/>
        <w:rPr>
          <w:spacing w:val="-6"/>
          <w:szCs w:val="30"/>
        </w:rPr>
      </w:pPr>
      <w:r w:rsidRPr="00787248">
        <w:rPr>
          <w:spacing w:val="-6"/>
          <w:szCs w:val="30"/>
        </w:rPr>
        <w:lastRenderedPageBreak/>
        <w:t>Наниматель обязан предупредить работника об изменении существенных условий труда письменно не позднее</w:t>
      </w:r>
      <w:r w:rsidR="00584C50">
        <w:rPr>
          <w:spacing w:val="-6"/>
          <w:szCs w:val="30"/>
        </w:rPr>
        <w:t>,</w:t>
      </w:r>
      <w:r w:rsidRPr="00787248">
        <w:rPr>
          <w:spacing w:val="-6"/>
          <w:szCs w:val="30"/>
        </w:rPr>
        <w:t xml:space="preserve"> чем за один месяц.</w:t>
      </w:r>
    </w:p>
    <w:p w14:paraId="5958F32A" w14:textId="77777777" w:rsidR="005A6F28" w:rsidRPr="00787248" w:rsidRDefault="005A6F28" w:rsidP="005A6F28">
      <w:pPr>
        <w:pStyle w:val="af"/>
        <w:ind w:left="0" w:firstLine="709"/>
        <w:jc w:val="both"/>
        <w:rPr>
          <w:sz w:val="30"/>
          <w:szCs w:val="30"/>
        </w:rPr>
      </w:pPr>
      <w:r w:rsidRPr="00787248">
        <w:rPr>
          <w:spacing w:val="-6"/>
          <w:sz w:val="30"/>
          <w:szCs w:val="30"/>
        </w:rPr>
        <w:t>П</w:t>
      </w:r>
      <w:r w:rsidRPr="00787248">
        <w:rPr>
          <w:spacing w:val="-6"/>
          <w:sz w:val="30"/>
          <w:szCs w:val="30"/>
          <w:lang w:val="be-BY"/>
        </w:rPr>
        <w:t>редупреждать за один месяц педагогических работников,</w:t>
      </w:r>
      <w:r>
        <w:rPr>
          <w:spacing w:val="-6"/>
          <w:sz w:val="30"/>
          <w:szCs w:val="30"/>
          <w:lang w:val="be-BY"/>
        </w:rPr>
        <w:t xml:space="preserve"> </w:t>
      </w:r>
      <w:r w:rsidRPr="00787248">
        <w:rPr>
          <w:sz w:val="30"/>
          <w:szCs w:val="30"/>
        </w:rPr>
        <w:t>для которых аттестация является обязательной, о возможном изменении существенных условий труда в случае неподтверждения имеющейся категории по итогам аттестации.</w:t>
      </w:r>
    </w:p>
    <w:p w14:paraId="447572FE" w14:textId="77777777" w:rsidR="005A6F28" w:rsidRPr="00787248" w:rsidRDefault="005A6F28" w:rsidP="005A6F28">
      <w:pPr>
        <w:widowControl w:val="0"/>
        <w:numPr>
          <w:ilvl w:val="12"/>
          <w:numId w:val="0"/>
        </w:numPr>
        <w:tabs>
          <w:tab w:val="left" w:pos="0"/>
          <w:tab w:val="left" w:pos="720"/>
        </w:tabs>
        <w:ind w:firstLine="720"/>
        <w:jc w:val="both"/>
        <w:rPr>
          <w:spacing w:val="-6"/>
          <w:sz w:val="30"/>
          <w:szCs w:val="30"/>
          <w:lang w:val="ru-RU"/>
        </w:rPr>
      </w:pPr>
      <w:r>
        <w:rPr>
          <w:spacing w:val="-6"/>
          <w:sz w:val="30"/>
          <w:szCs w:val="30"/>
          <w:lang w:val="ru-RU"/>
        </w:rPr>
        <w:t>23.7. В целях обеспечения прав работников на оперативное рассмотрение индивидуальных трудовых споров создавать в органи</w:t>
      </w:r>
      <w:r w:rsidR="00D538E1">
        <w:rPr>
          <w:spacing w:val="-6"/>
          <w:sz w:val="30"/>
          <w:szCs w:val="30"/>
          <w:lang w:val="ru-RU"/>
        </w:rPr>
        <w:t>з</w:t>
      </w:r>
      <w:r>
        <w:rPr>
          <w:spacing w:val="-6"/>
          <w:sz w:val="30"/>
          <w:szCs w:val="30"/>
          <w:lang w:val="ru-RU"/>
        </w:rPr>
        <w:t>ации к</w:t>
      </w:r>
      <w:r w:rsidRPr="00787248">
        <w:rPr>
          <w:spacing w:val="-6"/>
          <w:sz w:val="30"/>
          <w:szCs w:val="30"/>
          <w:lang w:val="ru-RU"/>
        </w:rPr>
        <w:t>омисси</w:t>
      </w:r>
      <w:r>
        <w:rPr>
          <w:spacing w:val="-6"/>
          <w:sz w:val="30"/>
          <w:szCs w:val="30"/>
          <w:lang w:val="ru-RU"/>
        </w:rPr>
        <w:t>ю</w:t>
      </w:r>
      <w:r w:rsidRPr="00787248">
        <w:rPr>
          <w:spacing w:val="-6"/>
          <w:sz w:val="30"/>
          <w:szCs w:val="30"/>
          <w:lang w:val="ru-RU"/>
        </w:rPr>
        <w:t xml:space="preserve"> по трудовым спорам.</w:t>
      </w:r>
    </w:p>
    <w:p w14:paraId="68C940DB" w14:textId="77777777" w:rsidR="005A6F28" w:rsidRPr="00787248" w:rsidRDefault="005A6F28" w:rsidP="005A6F28">
      <w:pPr>
        <w:widowControl w:val="0"/>
        <w:numPr>
          <w:ilvl w:val="12"/>
          <w:numId w:val="0"/>
        </w:numPr>
        <w:tabs>
          <w:tab w:val="left" w:pos="0"/>
          <w:tab w:val="left" w:pos="142"/>
          <w:tab w:val="left" w:pos="720"/>
        </w:tabs>
        <w:ind w:firstLine="720"/>
        <w:jc w:val="both"/>
        <w:rPr>
          <w:spacing w:val="-6"/>
          <w:sz w:val="30"/>
          <w:szCs w:val="30"/>
          <w:lang w:val="ru-RU"/>
        </w:rPr>
      </w:pPr>
      <w:r>
        <w:rPr>
          <w:spacing w:val="-6"/>
          <w:sz w:val="30"/>
          <w:szCs w:val="30"/>
          <w:lang w:val="ru-RU"/>
        </w:rPr>
        <w:t>23</w:t>
      </w:r>
      <w:r w:rsidRPr="00787248">
        <w:rPr>
          <w:spacing w:val="-6"/>
          <w:sz w:val="30"/>
          <w:szCs w:val="30"/>
          <w:lang w:val="ru-RU"/>
        </w:rPr>
        <w:t>.</w:t>
      </w:r>
      <w:r>
        <w:rPr>
          <w:spacing w:val="-6"/>
          <w:sz w:val="30"/>
          <w:szCs w:val="30"/>
          <w:lang w:val="ru-RU"/>
        </w:rPr>
        <w:t>8</w:t>
      </w:r>
      <w:r w:rsidRPr="00787248">
        <w:rPr>
          <w:spacing w:val="-6"/>
          <w:sz w:val="30"/>
          <w:szCs w:val="30"/>
          <w:lang w:val="ru-RU"/>
        </w:rPr>
        <w:t>. Работник имеет право на получение от Нанимателя информации, касающейся трудовых и связанных с ними отношений, в том числе на получение по письменному заявлению документов о его работе, заработной плате, предусмотренных законодательством Республики Беларусь, и в установленные им сроки.</w:t>
      </w:r>
    </w:p>
    <w:p w14:paraId="0BC9EF72" w14:textId="77777777" w:rsidR="005A6F28" w:rsidRPr="00787248" w:rsidRDefault="005A6F28" w:rsidP="005A6F28">
      <w:pPr>
        <w:widowControl w:val="0"/>
        <w:numPr>
          <w:ilvl w:val="12"/>
          <w:numId w:val="0"/>
        </w:numPr>
        <w:tabs>
          <w:tab w:val="left" w:pos="0"/>
          <w:tab w:val="left" w:pos="142"/>
        </w:tabs>
        <w:ind w:firstLine="720"/>
        <w:jc w:val="both"/>
        <w:rPr>
          <w:spacing w:val="-6"/>
          <w:sz w:val="30"/>
          <w:szCs w:val="30"/>
          <w:lang w:val="ru-RU"/>
        </w:rPr>
      </w:pPr>
      <w:r w:rsidRPr="00787248">
        <w:rPr>
          <w:spacing w:val="-6"/>
          <w:sz w:val="30"/>
          <w:szCs w:val="30"/>
          <w:lang w:val="ru-RU"/>
        </w:rPr>
        <w:t>2</w:t>
      </w:r>
      <w:r>
        <w:rPr>
          <w:spacing w:val="-6"/>
          <w:sz w:val="30"/>
          <w:szCs w:val="30"/>
          <w:lang w:val="ru-RU"/>
        </w:rPr>
        <w:t>3.9</w:t>
      </w:r>
      <w:r w:rsidRPr="00787248">
        <w:rPr>
          <w:spacing w:val="-6"/>
          <w:sz w:val="30"/>
          <w:szCs w:val="30"/>
          <w:lang w:val="ru-RU"/>
        </w:rPr>
        <w:t xml:space="preserve">. Предоставлять трудовой отпуск </w:t>
      </w:r>
      <w:r>
        <w:rPr>
          <w:spacing w:val="-6"/>
          <w:sz w:val="30"/>
          <w:szCs w:val="30"/>
          <w:lang w:val="ru-RU"/>
        </w:rPr>
        <w:t xml:space="preserve">по желанию работника: </w:t>
      </w:r>
    </w:p>
    <w:p w14:paraId="5CF3B2BE" w14:textId="77777777" w:rsidR="005A6F28" w:rsidRPr="00787248" w:rsidRDefault="005A6F28" w:rsidP="005A6F28">
      <w:pPr>
        <w:widowControl w:val="0"/>
        <w:numPr>
          <w:ilvl w:val="12"/>
          <w:numId w:val="0"/>
        </w:numPr>
        <w:tabs>
          <w:tab w:val="left" w:pos="0"/>
          <w:tab w:val="left" w:pos="142"/>
        </w:tabs>
        <w:ind w:firstLine="720"/>
        <w:jc w:val="both"/>
        <w:rPr>
          <w:spacing w:val="-6"/>
          <w:sz w:val="30"/>
          <w:szCs w:val="30"/>
          <w:lang w:val="ru-RU"/>
        </w:rPr>
      </w:pPr>
      <w:r w:rsidRPr="00787248">
        <w:rPr>
          <w:spacing w:val="-6"/>
          <w:sz w:val="30"/>
          <w:szCs w:val="30"/>
          <w:lang w:val="ru-RU"/>
        </w:rPr>
        <w:t>в летнее или другое удобное время</w:t>
      </w:r>
      <w:r>
        <w:rPr>
          <w:spacing w:val="-6"/>
          <w:sz w:val="30"/>
          <w:szCs w:val="30"/>
          <w:lang w:val="ru-RU"/>
        </w:rPr>
        <w:t xml:space="preserve"> в соответствии со статьей 168 Трудового кодекса;</w:t>
      </w:r>
    </w:p>
    <w:p w14:paraId="0C1D040F" w14:textId="77777777" w:rsidR="005A6F28" w:rsidRPr="00787248" w:rsidRDefault="005A6F28" w:rsidP="005A6F28">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в</w:t>
      </w:r>
      <w:r w:rsidRPr="00787248">
        <w:rPr>
          <w:spacing w:val="-6"/>
          <w:sz w:val="30"/>
          <w:szCs w:val="30"/>
          <w:lang w:val="ru-RU"/>
        </w:rPr>
        <w:t xml:space="preserve"> определенный период:</w:t>
      </w:r>
    </w:p>
    <w:p w14:paraId="50316F8B" w14:textId="77777777" w:rsidR="005A6F28" w:rsidRPr="00787248" w:rsidRDefault="005A6F28" w:rsidP="005A6F28">
      <w:pPr>
        <w:adjustRightInd w:val="0"/>
        <w:ind w:firstLine="709"/>
        <w:jc w:val="both"/>
        <w:outlineLvl w:val="2"/>
        <w:rPr>
          <w:spacing w:val="-6"/>
          <w:sz w:val="30"/>
          <w:szCs w:val="30"/>
          <w:lang w:val="ru-RU"/>
        </w:rPr>
      </w:pPr>
      <w:r w:rsidRPr="00787248">
        <w:rPr>
          <w:spacing w:val="-6"/>
          <w:sz w:val="30"/>
          <w:szCs w:val="30"/>
          <w:lang w:val="ru-RU"/>
        </w:rPr>
        <w:t>работникам, получающим общее среднее, профессионально-техническое, среднее специальное, высшее, послевузовское образование, специальное образование на уровне общего среднего образования в вечерней и заоч</w:t>
      </w:r>
      <w:r w:rsidR="0066541C">
        <w:rPr>
          <w:spacing w:val="-6"/>
          <w:sz w:val="30"/>
          <w:szCs w:val="30"/>
          <w:lang w:val="ru-RU"/>
        </w:rPr>
        <w:t>ной форме получения образования</w:t>
      </w:r>
      <w:r w:rsidRPr="00787248">
        <w:rPr>
          <w:spacing w:val="-6"/>
          <w:sz w:val="30"/>
          <w:szCs w:val="30"/>
          <w:lang w:val="ru-RU"/>
        </w:rPr>
        <w:t> – перед или в период прохождения текущей и итоговой аттестации, а также во время каникул в учреждении образования; организации, реализующей образовательные программы послевузовского образования</w:t>
      </w:r>
    </w:p>
    <w:p w14:paraId="1390F4E6" w14:textId="77777777" w:rsidR="005A6F28" w:rsidRPr="00787248" w:rsidRDefault="005A6F28" w:rsidP="005A6F28">
      <w:pPr>
        <w:adjustRightInd w:val="0"/>
        <w:ind w:firstLine="709"/>
        <w:jc w:val="both"/>
        <w:outlineLvl w:val="2"/>
        <w:rPr>
          <w:spacing w:val="-6"/>
          <w:sz w:val="30"/>
          <w:szCs w:val="30"/>
          <w:lang w:val="ru-RU"/>
        </w:rPr>
      </w:pPr>
      <w:r w:rsidRPr="00787248">
        <w:rPr>
          <w:spacing w:val="-6"/>
          <w:sz w:val="30"/>
          <w:szCs w:val="30"/>
          <w:lang w:val="ru-RU"/>
        </w:rPr>
        <w:t>работникам, жены которых находятся в отпуске по беременности и родам, – в период этого отпуска;</w:t>
      </w:r>
    </w:p>
    <w:p w14:paraId="3B0FE762" w14:textId="77777777" w:rsidR="005A6F28" w:rsidRPr="00286B58" w:rsidRDefault="005A6F28" w:rsidP="00286B58">
      <w:pPr>
        <w:adjustRightInd w:val="0"/>
        <w:ind w:firstLine="709"/>
        <w:jc w:val="both"/>
        <w:outlineLvl w:val="2"/>
        <w:rPr>
          <w:spacing w:val="-6"/>
          <w:sz w:val="30"/>
          <w:szCs w:val="30"/>
          <w:lang w:val="ru-RU"/>
        </w:rPr>
      </w:pPr>
      <w:r w:rsidRPr="00787248">
        <w:rPr>
          <w:spacing w:val="-6"/>
          <w:sz w:val="30"/>
          <w:szCs w:val="30"/>
          <w:lang w:val="ru-RU"/>
        </w:rPr>
        <w:t>работающим по совместительству – одновременно с трудовым отпуском по основной работе;</w:t>
      </w:r>
    </w:p>
    <w:p w14:paraId="6C2C6D8B" w14:textId="77777777" w:rsidR="005A6F28" w:rsidRPr="00787248" w:rsidRDefault="005A6F28" w:rsidP="005A6F28">
      <w:pPr>
        <w:pStyle w:val="ConsPlusNormal"/>
        <w:ind w:firstLine="709"/>
        <w:jc w:val="both"/>
        <w:rPr>
          <w:rFonts w:ascii="Times New Roman" w:hAnsi="Times New Roman" w:cs="Times New Roman"/>
          <w:spacing w:val="-6"/>
          <w:sz w:val="30"/>
          <w:szCs w:val="30"/>
        </w:rPr>
      </w:pPr>
      <w:r w:rsidRPr="00787248">
        <w:rPr>
          <w:rFonts w:ascii="Times New Roman" w:hAnsi="Times New Roman" w:cs="Times New Roman"/>
          <w:spacing w:val="-6"/>
          <w:sz w:val="30"/>
          <w:szCs w:val="30"/>
        </w:rPr>
        <w:t>женщинам перед отпуском по беременности и родам или после него;</w:t>
      </w:r>
    </w:p>
    <w:p w14:paraId="7F73709E" w14:textId="77777777" w:rsidR="005A6F28" w:rsidRPr="00787248" w:rsidRDefault="005A6F28" w:rsidP="005A6F28">
      <w:pPr>
        <w:pStyle w:val="ConsPlusNormal"/>
        <w:ind w:firstLine="709"/>
        <w:jc w:val="both"/>
        <w:rPr>
          <w:rFonts w:ascii="Times New Roman" w:hAnsi="Times New Roman" w:cs="Times New Roman"/>
          <w:spacing w:val="-6"/>
          <w:sz w:val="30"/>
          <w:szCs w:val="30"/>
        </w:rPr>
      </w:pPr>
      <w:r w:rsidRPr="00787248">
        <w:rPr>
          <w:rFonts w:ascii="Times New Roman" w:hAnsi="Times New Roman" w:cs="Times New Roman"/>
          <w:spacing w:val="-6"/>
          <w:sz w:val="30"/>
          <w:szCs w:val="30"/>
        </w:rPr>
        <w:t>работающим женам (мужьям) военнослужащих - одновре</w:t>
      </w:r>
      <w:r w:rsidR="002445A5">
        <w:rPr>
          <w:rFonts w:ascii="Times New Roman" w:hAnsi="Times New Roman" w:cs="Times New Roman"/>
          <w:spacing w:val="-6"/>
          <w:sz w:val="30"/>
          <w:szCs w:val="30"/>
        </w:rPr>
        <w:t>менно с отпуском их мужей (жен);</w:t>
      </w:r>
    </w:p>
    <w:p w14:paraId="0AB458CF" w14:textId="77777777" w:rsidR="005A6F28" w:rsidRPr="00787248" w:rsidRDefault="005A6F28" w:rsidP="005A6F28">
      <w:pPr>
        <w:widowControl w:val="0"/>
        <w:numPr>
          <w:ilvl w:val="12"/>
          <w:numId w:val="0"/>
        </w:numPr>
        <w:tabs>
          <w:tab w:val="left" w:pos="0"/>
          <w:tab w:val="left" w:pos="142"/>
        </w:tabs>
        <w:ind w:firstLine="720"/>
        <w:jc w:val="both"/>
        <w:rPr>
          <w:spacing w:val="-6"/>
          <w:sz w:val="30"/>
          <w:szCs w:val="30"/>
          <w:lang w:val="ru-RU"/>
        </w:rPr>
      </w:pPr>
      <w:r w:rsidRPr="00787248">
        <w:rPr>
          <w:spacing w:val="-6"/>
          <w:sz w:val="30"/>
          <w:szCs w:val="30"/>
          <w:lang w:val="ru-RU"/>
        </w:rPr>
        <w:t>работающим в одном учреждении супругам по их заявлению одновременно;</w:t>
      </w:r>
    </w:p>
    <w:p w14:paraId="43BFB6F8" w14:textId="77777777" w:rsidR="005A6F28" w:rsidRPr="00787248" w:rsidRDefault="005A6F28" w:rsidP="00C65D66">
      <w:pPr>
        <w:widowControl w:val="0"/>
        <w:numPr>
          <w:ilvl w:val="12"/>
          <w:numId w:val="0"/>
        </w:numPr>
        <w:tabs>
          <w:tab w:val="left" w:pos="0"/>
          <w:tab w:val="left" w:pos="720"/>
        </w:tabs>
        <w:ind w:firstLine="720"/>
        <w:jc w:val="both"/>
        <w:rPr>
          <w:spacing w:val="-6"/>
          <w:sz w:val="30"/>
          <w:szCs w:val="30"/>
          <w:lang w:val="ru-RU"/>
        </w:rPr>
      </w:pPr>
      <w:r w:rsidRPr="00787248">
        <w:rPr>
          <w:color w:val="000000"/>
          <w:sz w:val="30"/>
          <w:szCs w:val="30"/>
          <w:lang w:val="ru-RU"/>
        </w:rPr>
        <w:t>одиноким родителям, разведенным женщинам и мужчинам, воспитывающим одного и более детей до 14 лет</w:t>
      </w:r>
      <w:r w:rsidR="002445A5">
        <w:rPr>
          <w:spacing w:val="-6"/>
          <w:sz w:val="30"/>
          <w:szCs w:val="30"/>
          <w:lang w:val="ru-RU"/>
        </w:rPr>
        <w:t>.</w:t>
      </w:r>
    </w:p>
    <w:p w14:paraId="2CDB23A8" w14:textId="77777777" w:rsidR="005A6F28" w:rsidRPr="00787248" w:rsidRDefault="005A6F28" w:rsidP="005A6F28">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23.10</w:t>
      </w:r>
      <w:r w:rsidRPr="00787248">
        <w:rPr>
          <w:spacing w:val="-6"/>
          <w:sz w:val="30"/>
          <w:szCs w:val="30"/>
          <w:lang w:val="ru-RU"/>
        </w:rPr>
        <w:t>. Предоставлять работнику трудовой отпуск, при наличии у него путевки на</w:t>
      </w:r>
      <w:r w:rsidR="00286B58">
        <w:rPr>
          <w:spacing w:val="-6"/>
          <w:sz w:val="30"/>
          <w:szCs w:val="30"/>
          <w:lang w:val="ru-RU"/>
        </w:rPr>
        <w:t xml:space="preserve"> </w:t>
      </w:r>
      <w:r w:rsidRPr="00787248">
        <w:rPr>
          <w:spacing w:val="-6"/>
          <w:sz w:val="30"/>
          <w:szCs w:val="30"/>
          <w:lang w:val="ru-RU"/>
        </w:rPr>
        <w:t>санаторно-курортное лечение в течение учебного года в период, несовпадающий с трудовым отпуском</w:t>
      </w:r>
      <w:r>
        <w:rPr>
          <w:spacing w:val="-6"/>
          <w:sz w:val="30"/>
          <w:szCs w:val="30"/>
          <w:lang w:val="ru-RU"/>
        </w:rPr>
        <w:t xml:space="preserve"> </w:t>
      </w:r>
      <w:r w:rsidRPr="00787248">
        <w:rPr>
          <w:color w:val="000000"/>
          <w:sz w:val="30"/>
          <w:szCs w:val="30"/>
          <w:lang w:val="ru-RU"/>
        </w:rPr>
        <w:t>по графику отпусков</w:t>
      </w:r>
      <w:r w:rsidRPr="00787248">
        <w:rPr>
          <w:spacing w:val="-6"/>
          <w:sz w:val="30"/>
          <w:szCs w:val="30"/>
          <w:lang w:val="ru-RU"/>
        </w:rPr>
        <w:t>, а в случае его использования – отпуск без сохранения заработной платы.</w:t>
      </w:r>
    </w:p>
    <w:p w14:paraId="6DF3BC85" w14:textId="77777777" w:rsidR="005A6F28" w:rsidRPr="0027261F" w:rsidRDefault="005A6F28" w:rsidP="005A6F28">
      <w:pPr>
        <w:ind w:firstLine="709"/>
        <w:jc w:val="both"/>
        <w:rPr>
          <w:sz w:val="30"/>
          <w:szCs w:val="30"/>
        </w:rPr>
      </w:pPr>
      <w:bookmarkStart w:id="4" w:name="_Hlk97903411"/>
      <w:r w:rsidRPr="00A40208">
        <w:rPr>
          <w:spacing w:val="-6"/>
          <w:kern w:val="30"/>
          <w:sz w:val="30"/>
          <w:szCs w:val="30"/>
        </w:rPr>
        <w:lastRenderedPageBreak/>
        <w:t>2</w:t>
      </w:r>
      <w:r>
        <w:rPr>
          <w:spacing w:val="-6"/>
          <w:kern w:val="30"/>
          <w:sz w:val="30"/>
          <w:szCs w:val="30"/>
          <w:lang w:val="ru-RU"/>
        </w:rPr>
        <w:t>3</w:t>
      </w:r>
      <w:r w:rsidRPr="00A40208">
        <w:rPr>
          <w:spacing w:val="-6"/>
          <w:kern w:val="30"/>
          <w:sz w:val="30"/>
          <w:szCs w:val="30"/>
        </w:rPr>
        <w:t>.1</w:t>
      </w:r>
      <w:r>
        <w:rPr>
          <w:spacing w:val="-6"/>
          <w:kern w:val="30"/>
          <w:sz w:val="30"/>
          <w:szCs w:val="30"/>
          <w:lang w:val="ru-RU"/>
        </w:rPr>
        <w:t>1</w:t>
      </w:r>
      <w:r w:rsidRPr="00A40208">
        <w:rPr>
          <w:spacing w:val="-6"/>
          <w:kern w:val="30"/>
          <w:sz w:val="30"/>
          <w:szCs w:val="30"/>
        </w:rPr>
        <w:t>. </w:t>
      </w:r>
      <w:r w:rsidRPr="00A40208">
        <w:rPr>
          <w:sz w:val="30"/>
          <w:szCs w:val="30"/>
        </w:rPr>
        <w:t>Нанимател</w:t>
      </w:r>
      <w:r w:rsidRPr="00A40208">
        <w:rPr>
          <w:sz w:val="30"/>
          <w:szCs w:val="30"/>
          <w:lang w:val="ru-RU"/>
        </w:rPr>
        <w:t>ь</w:t>
      </w:r>
      <w:r w:rsidRPr="00A40208">
        <w:rPr>
          <w:sz w:val="30"/>
          <w:szCs w:val="30"/>
        </w:rPr>
        <w:t xml:space="preserve"> создает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w:t>
      </w:r>
      <w:r w:rsidRPr="00A40208">
        <w:rPr>
          <w:iCs/>
          <w:sz w:val="30"/>
          <w:szCs w:val="30"/>
        </w:rPr>
        <w:t xml:space="preserve">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14:paraId="3A942803" w14:textId="77777777" w:rsidR="005A6F28" w:rsidRPr="00A40208" w:rsidRDefault="005A6F28" w:rsidP="005A6F28">
      <w:pPr>
        <w:ind w:firstLine="709"/>
        <w:jc w:val="both"/>
        <w:rPr>
          <w:iCs/>
          <w:sz w:val="30"/>
          <w:szCs w:val="30"/>
        </w:rPr>
      </w:pPr>
      <w:r w:rsidRPr="00A40208">
        <w:rPr>
          <w:iCs/>
          <w:sz w:val="30"/>
          <w:szCs w:val="30"/>
        </w:rPr>
        <w:t xml:space="preserve">Направление для получения образования оформляется приказом </w:t>
      </w:r>
      <w:r w:rsidRPr="00A40208">
        <w:rPr>
          <w:iCs/>
          <w:sz w:val="30"/>
          <w:szCs w:val="30"/>
          <w:lang w:val="ru-RU"/>
        </w:rPr>
        <w:t>Н</w:t>
      </w:r>
      <w:r w:rsidRPr="00A40208">
        <w:rPr>
          <w:iCs/>
          <w:sz w:val="30"/>
          <w:szCs w:val="30"/>
        </w:rPr>
        <w:t>анимателя, а в случае направления на обучение за счет средств Нанимателя – соответствующим договором в сфере образования.</w:t>
      </w:r>
    </w:p>
    <w:p w14:paraId="60CFD1EE" w14:textId="77777777" w:rsidR="005A6F28" w:rsidRPr="00A40208" w:rsidRDefault="005A6F28" w:rsidP="005A6F28">
      <w:pPr>
        <w:suppressAutoHyphens/>
        <w:adjustRightInd w:val="0"/>
        <w:ind w:firstLine="709"/>
        <w:jc w:val="both"/>
        <w:textAlignment w:val="center"/>
        <w:rPr>
          <w:iCs/>
          <w:sz w:val="30"/>
          <w:szCs w:val="30"/>
        </w:rPr>
      </w:pPr>
      <w:r w:rsidRPr="00A40208">
        <w:rPr>
          <w:iCs/>
          <w:sz w:val="30"/>
          <w:szCs w:val="30"/>
        </w:rPr>
        <w:t>Работникам, получающим среднее специальное, высшее образование в вечерней или заочной форме получения образования, при от</w:t>
      </w:r>
      <w:r>
        <w:rPr>
          <w:iCs/>
          <w:sz w:val="30"/>
          <w:szCs w:val="30"/>
        </w:rPr>
        <w:t>сутствии направления Нанимателя</w:t>
      </w:r>
      <w:r>
        <w:rPr>
          <w:iCs/>
          <w:sz w:val="30"/>
          <w:szCs w:val="30"/>
          <w:lang w:val="ru-RU"/>
        </w:rPr>
        <w:t xml:space="preserve"> либо иных оснований, предусмотренных трудовым договором</w:t>
      </w:r>
      <w:r>
        <w:rPr>
          <w:iCs/>
          <w:sz w:val="30"/>
          <w:szCs w:val="30"/>
        </w:rPr>
        <w:t xml:space="preserve">, </w:t>
      </w:r>
      <w:r w:rsidRPr="00A40208">
        <w:rPr>
          <w:iCs/>
          <w:sz w:val="30"/>
          <w:szCs w:val="30"/>
        </w:rPr>
        <w:t>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
    <w:bookmarkEnd w:id="4"/>
    <w:p w14:paraId="1FB5854F" w14:textId="77777777" w:rsidR="005A6F28" w:rsidRPr="00787248" w:rsidRDefault="005A6F28" w:rsidP="005A6F28">
      <w:pPr>
        <w:widowControl w:val="0"/>
        <w:numPr>
          <w:ilvl w:val="12"/>
          <w:numId w:val="0"/>
        </w:numPr>
        <w:tabs>
          <w:tab w:val="left" w:pos="0"/>
          <w:tab w:val="left" w:pos="720"/>
        </w:tabs>
        <w:ind w:firstLine="720"/>
        <w:jc w:val="both"/>
        <w:rPr>
          <w:spacing w:val="-6"/>
          <w:sz w:val="30"/>
          <w:szCs w:val="30"/>
          <w:lang w:val="ru-RU"/>
        </w:rPr>
      </w:pPr>
      <w:r w:rsidRPr="00787248">
        <w:rPr>
          <w:spacing w:val="-6"/>
          <w:sz w:val="30"/>
          <w:szCs w:val="30"/>
          <w:lang w:val="ru-RU"/>
        </w:rPr>
        <w:t>2</w:t>
      </w:r>
      <w:r>
        <w:rPr>
          <w:spacing w:val="-6"/>
          <w:sz w:val="30"/>
          <w:szCs w:val="30"/>
          <w:lang w:val="ru-RU"/>
        </w:rPr>
        <w:t>3.12</w:t>
      </w:r>
      <w:r w:rsidRPr="00787248">
        <w:rPr>
          <w:spacing w:val="-6"/>
          <w:sz w:val="30"/>
          <w:szCs w:val="30"/>
          <w:lang w:val="ru-RU"/>
        </w:rPr>
        <w:t>. Наниматель не вправе принудить работника к уходу в отпуск без сохранения заработной платы без его согласия.</w:t>
      </w:r>
    </w:p>
    <w:p w14:paraId="11C7E61E" w14:textId="77777777" w:rsidR="005A6F28" w:rsidRDefault="005A6F28" w:rsidP="005A6F28">
      <w:pPr>
        <w:pStyle w:val="ConsPlusNormal"/>
        <w:ind w:firstLine="709"/>
        <w:jc w:val="both"/>
        <w:rPr>
          <w:rFonts w:ascii="Times New Roman" w:hAnsi="Times New Roman" w:cs="Times New Roman"/>
          <w:spacing w:val="-6"/>
          <w:sz w:val="30"/>
          <w:szCs w:val="30"/>
        </w:rPr>
      </w:pPr>
      <w:r>
        <w:rPr>
          <w:rFonts w:ascii="Times New Roman" w:hAnsi="Times New Roman" w:cs="Times New Roman"/>
          <w:spacing w:val="-6"/>
          <w:sz w:val="30"/>
          <w:szCs w:val="30"/>
        </w:rPr>
        <w:t>23.13</w:t>
      </w:r>
      <w:r w:rsidRPr="00787248">
        <w:rPr>
          <w:rFonts w:ascii="Times New Roman" w:hAnsi="Times New Roman" w:cs="Times New Roman"/>
          <w:spacing w:val="-6"/>
          <w:sz w:val="30"/>
          <w:szCs w:val="30"/>
        </w:rPr>
        <w:t xml:space="preserve">. Наниматель обязан по желанию работника предоставить отпуск без сохранения заработной платы продолжительностью до 14 календарных дней </w:t>
      </w:r>
      <w:r>
        <w:rPr>
          <w:rFonts w:ascii="Times New Roman" w:hAnsi="Times New Roman" w:cs="Times New Roman"/>
          <w:spacing w:val="-6"/>
          <w:sz w:val="30"/>
          <w:szCs w:val="30"/>
        </w:rPr>
        <w:t>ка</w:t>
      </w:r>
      <w:r w:rsidRPr="00787248">
        <w:rPr>
          <w:rFonts w:ascii="Times New Roman" w:hAnsi="Times New Roman" w:cs="Times New Roman"/>
          <w:spacing w:val="-6"/>
          <w:sz w:val="30"/>
          <w:szCs w:val="30"/>
        </w:rPr>
        <w:t>тегориям работников</w:t>
      </w:r>
      <w:r>
        <w:rPr>
          <w:rFonts w:ascii="Times New Roman" w:hAnsi="Times New Roman" w:cs="Times New Roman"/>
          <w:spacing w:val="-6"/>
          <w:sz w:val="30"/>
          <w:szCs w:val="30"/>
        </w:rPr>
        <w:t xml:space="preserve">, предусмотренных статьей </w:t>
      </w:r>
      <w:r w:rsidR="002445A5">
        <w:rPr>
          <w:rFonts w:ascii="Times New Roman" w:hAnsi="Times New Roman" w:cs="Times New Roman"/>
          <w:spacing w:val="-6"/>
          <w:sz w:val="30"/>
          <w:szCs w:val="30"/>
        </w:rPr>
        <w:t>189 Трудового кодекса</w:t>
      </w:r>
      <w:r>
        <w:rPr>
          <w:rFonts w:ascii="Times New Roman" w:hAnsi="Times New Roman" w:cs="Times New Roman"/>
          <w:spacing w:val="-6"/>
          <w:sz w:val="30"/>
          <w:szCs w:val="30"/>
        </w:rPr>
        <w:t>, а также иным работникам</w:t>
      </w:r>
      <w:r w:rsidRPr="003D522E">
        <w:rPr>
          <w:rFonts w:ascii="Times New Roman" w:hAnsi="Times New Roman" w:cs="Times New Roman"/>
          <w:spacing w:val="-6"/>
          <w:sz w:val="30"/>
          <w:szCs w:val="30"/>
        </w:rPr>
        <w:t xml:space="preserve"> </w:t>
      </w:r>
      <w:r w:rsidRPr="00787248">
        <w:rPr>
          <w:rFonts w:ascii="Times New Roman" w:hAnsi="Times New Roman" w:cs="Times New Roman"/>
          <w:spacing w:val="-6"/>
          <w:sz w:val="30"/>
          <w:szCs w:val="30"/>
        </w:rPr>
        <w:t>в случаях, предусмотренных законодательством, Договором</w:t>
      </w:r>
      <w:r w:rsidR="00D538E1">
        <w:rPr>
          <w:rFonts w:ascii="Times New Roman" w:hAnsi="Times New Roman" w:cs="Times New Roman"/>
          <w:spacing w:val="-6"/>
          <w:sz w:val="30"/>
          <w:szCs w:val="30"/>
        </w:rPr>
        <w:t>.</w:t>
      </w:r>
    </w:p>
    <w:p w14:paraId="3CD3CC23" w14:textId="77777777" w:rsidR="005A6F28" w:rsidRPr="00787248" w:rsidRDefault="005A6F28" w:rsidP="005A6F28">
      <w:pPr>
        <w:pStyle w:val="ConsPlusNormal"/>
        <w:ind w:firstLine="709"/>
        <w:jc w:val="both"/>
        <w:rPr>
          <w:rFonts w:ascii="Times New Roman" w:hAnsi="Times New Roman" w:cs="Times New Roman"/>
          <w:spacing w:val="-6"/>
          <w:sz w:val="30"/>
          <w:szCs w:val="30"/>
        </w:rPr>
      </w:pPr>
      <w:r w:rsidRPr="00787248">
        <w:rPr>
          <w:rFonts w:ascii="Times New Roman" w:hAnsi="Times New Roman" w:cs="Times New Roman"/>
          <w:spacing w:val="-6"/>
          <w:sz w:val="30"/>
          <w:szCs w:val="30"/>
        </w:rPr>
        <w:t>2</w:t>
      </w:r>
      <w:r>
        <w:rPr>
          <w:rFonts w:ascii="Times New Roman" w:hAnsi="Times New Roman" w:cs="Times New Roman"/>
          <w:spacing w:val="-6"/>
          <w:sz w:val="30"/>
          <w:szCs w:val="30"/>
        </w:rPr>
        <w:t>3</w:t>
      </w:r>
      <w:r w:rsidRPr="00787248">
        <w:rPr>
          <w:rFonts w:ascii="Times New Roman" w:hAnsi="Times New Roman" w:cs="Times New Roman"/>
          <w:spacing w:val="-6"/>
          <w:sz w:val="30"/>
          <w:szCs w:val="30"/>
        </w:rPr>
        <w:t>.1</w:t>
      </w:r>
      <w:r>
        <w:rPr>
          <w:rFonts w:ascii="Times New Roman" w:hAnsi="Times New Roman" w:cs="Times New Roman"/>
          <w:spacing w:val="-6"/>
          <w:sz w:val="30"/>
          <w:szCs w:val="30"/>
        </w:rPr>
        <w:t>4</w:t>
      </w:r>
      <w:r w:rsidRPr="00787248">
        <w:rPr>
          <w:rFonts w:ascii="Times New Roman" w:hAnsi="Times New Roman" w:cs="Times New Roman"/>
          <w:spacing w:val="-6"/>
          <w:sz w:val="30"/>
          <w:szCs w:val="30"/>
        </w:rPr>
        <w:t>. Предоставлять по письменному заявлению работника отпуск без сохранения заработной платы по следующим семейно-бытовым причинам:</w:t>
      </w:r>
    </w:p>
    <w:p w14:paraId="244B403F" w14:textId="77777777" w:rsidR="005A6F28" w:rsidRPr="00787248" w:rsidRDefault="005A6F28" w:rsidP="005A6F28">
      <w:pPr>
        <w:pStyle w:val="ad"/>
        <w:spacing w:line="240" w:lineRule="auto"/>
        <w:ind w:right="0" w:firstLine="709"/>
        <w:rPr>
          <w:spacing w:val="-6"/>
          <w:szCs w:val="30"/>
        </w:rPr>
      </w:pPr>
      <w:r w:rsidRPr="00787248">
        <w:rPr>
          <w:spacing w:val="-6"/>
          <w:szCs w:val="30"/>
        </w:rPr>
        <w:t xml:space="preserve">необходимости прохождения лечения в лечебно-профилактических </w:t>
      </w:r>
      <w:r w:rsidRPr="00787248">
        <w:rPr>
          <w:spacing w:val="-6"/>
          <w:szCs w:val="30"/>
        </w:rPr>
        <w:br/>
        <w:t>и оздоровительных учреждениях;</w:t>
      </w:r>
    </w:p>
    <w:p w14:paraId="75EC6914" w14:textId="77777777" w:rsidR="005A6F28" w:rsidRPr="00787248" w:rsidRDefault="005A6F28" w:rsidP="005A6F28">
      <w:pPr>
        <w:pStyle w:val="ad"/>
        <w:spacing w:line="240" w:lineRule="auto"/>
        <w:ind w:right="0" w:firstLine="709"/>
        <w:rPr>
          <w:spacing w:val="-6"/>
          <w:szCs w:val="30"/>
        </w:rPr>
      </w:pPr>
      <w:r w:rsidRPr="00787248">
        <w:rPr>
          <w:spacing w:val="-6"/>
          <w:szCs w:val="30"/>
        </w:rPr>
        <w:t>необходимости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14:paraId="09882D50" w14:textId="77777777" w:rsidR="005A6F28" w:rsidRPr="00787248" w:rsidRDefault="005A6F28" w:rsidP="005A6F28">
      <w:pPr>
        <w:pStyle w:val="ad"/>
        <w:spacing w:line="240" w:lineRule="auto"/>
        <w:ind w:right="0" w:firstLine="709"/>
        <w:rPr>
          <w:spacing w:val="-6"/>
          <w:szCs w:val="30"/>
        </w:rPr>
      </w:pPr>
      <w:r w:rsidRPr="00787248">
        <w:rPr>
          <w:spacing w:val="-6"/>
          <w:szCs w:val="30"/>
        </w:rPr>
        <w:t>смерти члена семьи, близкого родственника</w:t>
      </w:r>
      <w:r>
        <w:rPr>
          <w:spacing w:val="-6"/>
          <w:szCs w:val="30"/>
        </w:rPr>
        <w:t xml:space="preserve"> -</w:t>
      </w:r>
      <w:r w:rsidRPr="00787248">
        <w:rPr>
          <w:spacing w:val="-6"/>
          <w:szCs w:val="30"/>
        </w:rPr>
        <w:t xml:space="preserve"> </w:t>
      </w:r>
      <w:r w:rsidR="00286B58">
        <w:rPr>
          <w:spacing w:val="-6"/>
          <w:szCs w:val="30"/>
        </w:rPr>
        <w:t xml:space="preserve">3 </w:t>
      </w:r>
      <w:r w:rsidR="00584C50">
        <w:rPr>
          <w:spacing w:val="-6"/>
          <w:szCs w:val="30"/>
        </w:rPr>
        <w:t>дня</w:t>
      </w:r>
      <w:r w:rsidRPr="00787248">
        <w:rPr>
          <w:spacing w:val="-6"/>
          <w:szCs w:val="30"/>
        </w:rPr>
        <w:t xml:space="preserve"> без учета дороги;</w:t>
      </w:r>
    </w:p>
    <w:p w14:paraId="483F1214" w14:textId="77777777" w:rsidR="005A6F28" w:rsidRPr="00787248" w:rsidRDefault="005A6F28" w:rsidP="005A6F28">
      <w:pPr>
        <w:pStyle w:val="ad"/>
        <w:spacing w:line="240" w:lineRule="auto"/>
        <w:ind w:right="0" w:firstLine="709"/>
        <w:rPr>
          <w:spacing w:val="-6"/>
          <w:szCs w:val="30"/>
        </w:rPr>
      </w:pPr>
      <w:r w:rsidRPr="00787248">
        <w:rPr>
          <w:spacing w:val="-6"/>
          <w:szCs w:val="30"/>
        </w:rPr>
        <w:t>бракосочетания самого работника, его детей, внуков</w:t>
      </w:r>
      <w:r>
        <w:rPr>
          <w:spacing w:val="-6"/>
          <w:szCs w:val="30"/>
        </w:rPr>
        <w:t xml:space="preserve"> -</w:t>
      </w:r>
      <w:r w:rsidRPr="00787248">
        <w:rPr>
          <w:spacing w:val="-6"/>
          <w:szCs w:val="30"/>
        </w:rPr>
        <w:t xml:space="preserve"> </w:t>
      </w:r>
      <w:r w:rsidR="00286B58">
        <w:rPr>
          <w:spacing w:val="-6"/>
          <w:szCs w:val="30"/>
        </w:rPr>
        <w:t xml:space="preserve">3 </w:t>
      </w:r>
      <w:r w:rsidR="00584C50">
        <w:rPr>
          <w:spacing w:val="-6"/>
          <w:szCs w:val="30"/>
        </w:rPr>
        <w:t>дня</w:t>
      </w:r>
      <w:r w:rsidRPr="00787248">
        <w:rPr>
          <w:spacing w:val="-6"/>
          <w:szCs w:val="30"/>
        </w:rPr>
        <w:t>;</w:t>
      </w:r>
    </w:p>
    <w:p w14:paraId="36A57610" w14:textId="77777777" w:rsidR="005A6F28" w:rsidRPr="00787248" w:rsidRDefault="005A6F28" w:rsidP="005A6F28">
      <w:pPr>
        <w:pStyle w:val="ad"/>
        <w:spacing w:line="240" w:lineRule="auto"/>
        <w:ind w:right="0" w:firstLine="709"/>
        <w:rPr>
          <w:spacing w:val="-6"/>
          <w:szCs w:val="30"/>
        </w:rPr>
      </w:pPr>
      <w:r w:rsidRPr="00787248">
        <w:rPr>
          <w:spacing w:val="-6"/>
          <w:szCs w:val="30"/>
        </w:rPr>
        <w:t>рождения детей, внуков</w:t>
      </w:r>
      <w:r>
        <w:rPr>
          <w:spacing w:val="-6"/>
          <w:szCs w:val="30"/>
        </w:rPr>
        <w:t xml:space="preserve"> -</w:t>
      </w:r>
      <w:r w:rsidRPr="00787248">
        <w:rPr>
          <w:spacing w:val="-6"/>
          <w:szCs w:val="30"/>
        </w:rPr>
        <w:t xml:space="preserve"> </w:t>
      </w:r>
      <w:r w:rsidR="00286B58">
        <w:rPr>
          <w:spacing w:val="-6"/>
          <w:szCs w:val="30"/>
        </w:rPr>
        <w:t>1</w:t>
      </w:r>
      <w:r w:rsidR="002445A5">
        <w:rPr>
          <w:spacing w:val="-6"/>
          <w:szCs w:val="30"/>
        </w:rPr>
        <w:t xml:space="preserve"> день</w:t>
      </w:r>
      <w:r w:rsidR="00584C50">
        <w:rPr>
          <w:spacing w:val="-6"/>
          <w:szCs w:val="30"/>
        </w:rPr>
        <w:t>;</w:t>
      </w:r>
    </w:p>
    <w:p w14:paraId="04AF13C4" w14:textId="77777777" w:rsidR="005A6F28" w:rsidRPr="00787248" w:rsidRDefault="005A6F28" w:rsidP="005A6F28">
      <w:pPr>
        <w:widowControl w:val="0"/>
        <w:numPr>
          <w:ilvl w:val="12"/>
          <w:numId w:val="0"/>
        </w:numPr>
        <w:tabs>
          <w:tab w:val="left" w:pos="0"/>
          <w:tab w:val="left" w:pos="720"/>
        </w:tabs>
        <w:ind w:firstLine="720"/>
        <w:jc w:val="both"/>
        <w:rPr>
          <w:spacing w:val="-6"/>
          <w:sz w:val="30"/>
          <w:szCs w:val="30"/>
          <w:lang w:val="ru-RU"/>
        </w:rPr>
      </w:pPr>
      <w:r w:rsidRPr="00787248">
        <w:rPr>
          <w:spacing w:val="-6"/>
          <w:sz w:val="30"/>
          <w:szCs w:val="30"/>
          <w:lang w:val="ru-RU"/>
        </w:rPr>
        <w:t>первый</w:t>
      </w:r>
      <w:r>
        <w:rPr>
          <w:spacing w:val="-6"/>
          <w:sz w:val="30"/>
          <w:szCs w:val="30"/>
          <w:lang w:val="ru-RU"/>
        </w:rPr>
        <w:t xml:space="preserve"> </w:t>
      </w:r>
      <w:r w:rsidRPr="00787248">
        <w:rPr>
          <w:spacing w:val="-6"/>
          <w:sz w:val="30"/>
          <w:szCs w:val="30"/>
          <w:lang w:val="ru-RU"/>
        </w:rPr>
        <w:t>учебный день детей</w:t>
      </w:r>
      <w:r>
        <w:rPr>
          <w:spacing w:val="-6"/>
          <w:sz w:val="30"/>
          <w:szCs w:val="30"/>
          <w:lang w:val="ru-RU"/>
        </w:rPr>
        <w:t xml:space="preserve"> </w:t>
      </w:r>
      <w:r w:rsidRPr="00787248">
        <w:rPr>
          <w:spacing w:val="-6"/>
          <w:sz w:val="30"/>
          <w:szCs w:val="30"/>
          <w:lang w:val="ru-RU"/>
        </w:rPr>
        <w:t>(1-4 кл</w:t>
      </w:r>
      <w:r>
        <w:rPr>
          <w:spacing w:val="-6"/>
          <w:sz w:val="30"/>
          <w:szCs w:val="30"/>
          <w:lang w:val="ru-RU"/>
        </w:rPr>
        <w:t>ассы</w:t>
      </w:r>
      <w:r w:rsidRPr="00787248">
        <w:rPr>
          <w:spacing w:val="-6"/>
          <w:sz w:val="30"/>
          <w:szCs w:val="30"/>
          <w:lang w:val="ru-RU"/>
        </w:rPr>
        <w:t>)</w:t>
      </w:r>
      <w:r>
        <w:rPr>
          <w:spacing w:val="-6"/>
          <w:sz w:val="30"/>
          <w:szCs w:val="30"/>
          <w:lang w:val="ru-RU"/>
        </w:rPr>
        <w:t>, последний учебный день для детей выпускных классов (9, 11)</w:t>
      </w:r>
      <w:r w:rsidRPr="00787248">
        <w:rPr>
          <w:spacing w:val="-6"/>
          <w:sz w:val="30"/>
          <w:szCs w:val="30"/>
          <w:lang w:val="ru-RU"/>
        </w:rPr>
        <w:t xml:space="preserve"> или внуков-первоклассников</w:t>
      </w:r>
      <w:r>
        <w:rPr>
          <w:spacing w:val="-6"/>
          <w:sz w:val="30"/>
          <w:szCs w:val="30"/>
          <w:lang w:val="ru-RU"/>
        </w:rPr>
        <w:t xml:space="preserve"> </w:t>
      </w:r>
      <w:r w:rsidRPr="00787248">
        <w:rPr>
          <w:spacing w:val="-6"/>
          <w:sz w:val="30"/>
          <w:szCs w:val="30"/>
          <w:lang w:val="ru-RU"/>
        </w:rPr>
        <w:t>– 1 день;</w:t>
      </w:r>
    </w:p>
    <w:p w14:paraId="4B95F269" w14:textId="77777777" w:rsidR="005A6F28" w:rsidRPr="00054214" w:rsidRDefault="005A6F28" w:rsidP="00054214">
      <w:pPr>
        <w:widowControl w:val="0"/>
        <w:numPr>
          <w:ilvl w:val="12"/>
          <w:numId w:val="0"/>
        </w:numPr>
        <w:tabs>
          <w:tab w:val="left" w:pos="0"/>
          <w:tab w:val="left" w:pos="720"/>
        </w:tabs>
        <w:ind w:firstLine="720"/>
        <w:jc w:val="both"/>
        <w:rPr>
          <w:spacing w:val="-6"/>
          <w:sz w:val="30"/>
          <w:szCs w:val="30"/>
          <w:lang w:val="ru-RU"/>
        </w:rPr>
      </w:pPr>
      <w:r w:rsidRPr="00787248">
        <w:rPr>
          <w:spacing w:val="-6"/>
          <w:sz w:val="30"/>
          <w:szCs w:val="30"/>
          <w:lang w:val="ru-RU"/>
        </w:rPr>
        <w:t xml:space="preserve">юбилейных дат (40, 50, 60 и т.д.) – </w:t>
      </w:r>
      <w:r>
        <w:rPr>
          <w:spacing w:val="-6"/>
          <w:sz w:val="30"/>
          <w:szCs w:val="30"/>
          <w:lang w:val="ru-RU"/>
        </w:rPr>
        <w:t xml:space="preserve">1 </w:t>
      </w:r>
      <w:r w:rsidRPr="00787248">
        <w:rPr>
          <w:spacing w:val="-6"/>
          <w:sz w:val="30"/>
          <w:szCs w:val="30"/>
          <w:lang w:val="ru-RU"/>
        </w:rPr>
        <w:t>ден</w:t>
      </w:r>
      <w:r w:rsidR="00054214">
        <w:rPr>
          <w:spacing w:val="-6"/>
          <w:sz w:val="30"/>
          <w:szCs w:val="30"/>
          <w:lang w:val="ru-RU"/>
        </w:rPr>
        <w:t>ь</w:t>
      </w:r>
      <w:r w:rsidR="00D538E1">
        <w:rPr>
          <w:spacing w:val="-6"/>
          <w:sz w:val="30"/>
          <w:szCs w:val="30"/>
          <w:lang w:val="ru-RU"/>
        </w:rPr>
        <w:t>;</w:t>
      </w:r>
    </w:p>
    <w:p w14:paraId="5281866D" w14:textId="77777777" w:rsidR="005A6F28" w:rsidRPr="00787248" w:rsidRDefault="00D538E1" w:rsidP="005A6F28">
      <w:pPr>
        <w:pStyle w:val="ad"/>
        <w:spacing w:line="240" w:lineRule="auto"/>
        <w:ind w:right="0" w:firstLine="709"/>
        <w:rPr>
          <w:spacing w:val="-6"/>
          <w:szCs w:val="30"/>
        </w:rPr>
      </w:pPr>
      <w:r>
        <w:rPr>
          <w:spacing w:val="-6"/>
          <w:szCs w:val="30"/>
        </w:rPr>
        <w:t>иные случаи.</w:t>
      </w:r>
    </w:p>
    <w:p w14:paraId="4E0EED19" w14:textId="77777777" w:rsidR="005A6F28" w:rsidRPr="00787248" w:rsidRDefault="005A6F28" w:rsidP="005A6F28">
      <w:pPr>
        <w:pStyle w:val="ad"/>
        <w:spacing w:line="240" w:lineRule="auto"/>
        <w:ind w:right="0" w:firstLine="709"/>
        <w:rPr>
          <w:spacing w:val="-6"/>
          <w:szCs w:val="30"/>
          <w:lang w:val="be-BY"/>
        </w:rPr>
      </w:pPr>
      <w:r w:rsidRPr="00787248">
        <w:rPr>
          <w:spacing w:val="-6"/>
          <w:szCs w:val="30"/>
          <w:lang w:val="be-BY"/>
        </w:rPr>
        <w:lastRenderedPageBreak/>
        <w:t>2</w:t>
      </w:r>
      <w:r>
        <w:rPr>
          <w:spacing w:val="-6"/>
          <w:szCs w:val="30"/>
          <w:lang w:val="be-BY"/>
        </w:rPr>
        <w:t>3.15</w:t>
      </w:r>
      <w:r w:rsidRPr="00787248">
        <w:rPr>
          <w:spacing w:val="-6"/>
          <w:szCs w:val="30"/>
          <w:lang w:val="be-BY"/>
        </w:rPr>
        <w:t>.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p>
    <w:p w14:paraId="2DAAA855" w14:textId="77777777" w:rsidR="005A6F28" w:rsidRPr="00787248" w:rsidRDefault="005A6F28" w:rsidP="005A6F28">
      <w:pPr>
        <w:widowControl w:val="0"/>
        <w:ind w:firstLine="709"/>
        <w:jc w:val="both"/>
        <w:rPr>
          <w:spacing w:val="-6"/>
          <w:sz w:val="30"/>
          <w:szCs w:val="30"/>
          <w:lang w:val="ru-RU"/>
        </w:rPr>
      </w:pPr>
      <w:r>
        <w:rPr>
          <w:spacing w:val="-6"/>
          <w:sz w:val="30"/>
          <w:szCs w:val="30"/>
          <w:lang w:val="ru-RU"/>
        </w:rPr>
        <w:t>23</w:t>
      </w:r>
      <w:r w:rsidRPr="00787248">
        <w:rPr>
          <w:spacing w:val="-6"/>
          <w:sz w:val="30"/>
          <w:szCs w:val="30"/>
          <w:lang w:val="ru-RU"/>
        </w:rPr>
        <w:t>.1</w:t>
      </w:r>
      <w:r>
        <w:rPr>
          <w:spacing w:val="-6"/>
          <w:sz w:val="30"/>
          <w:szCs w:val="30"/>
          <w:lang w:val="ru-RU"/>
        </w:rPr>
        <w:t>6</w:t>
      </w:r>
      <w:r w:rsidRPr="00787248">
        <w:rPr>
          <w:spacing w:val="-6"/>
          <w:sz w:val="30"/>
          <w:szCs w:val="30"/>
          <w:lang w:val="ru-RU"/>
        </w:rPr>
        <w:t>. Обеспечить условия для предоставления матери (мачехе, отцу, отчиму, опекуну, попечителю), воспитывающей (воспитывающему) троих и более детей в возрасте до 16 лет (ребенка-инвалида – в возрасте до 18 лет) по их письменному заявлению одного дополнительного свободного от работы дня в неделю в соответствии с Инструкцией о порядке и условиях предоставления одного дополнительного свободного от работы дня в неделю с оплатой в размере среднего дневного заработка, утвержденной постановлением Министерства труда и социальной защиты Республики Беларусь от 11.06.2014 № 34.</w:t>
      </w:r>
    </w:p>
    <w:p w14:paraId="07088CF7" w14:textId="77777777" w:rsidR="005A6F28" w:rsidRPr="0027261F" w:rsidRDefault="005A6F28" w:rsidP="005A6F28">
      <w:pPr>
        <w:pStyle w:val="ad"/>
        <w:spacing w:line="240" w:lineRule="auto"/>
        <w:ind w:right="0" w:firstLine="709"/>
        <w:rPr>
          <w:spacing w:val="-6"/>
          <w:szCs w:val="30"/>
          <w:lang w:val="be-BY"/>
        </w:rPr>
      </w:pPr>
      <w:r>
        <w:rPr>
          <w:spacing w:val="-6"/>
          <w:szCs w:val="30"/>
          <w:lang w:val="be-BY"/>
        </w:rPr>
        <w:t>23</w:t>
      </w:r>
      <w:r w:rsidRPr="00787248">
        <w:rPr>
          <w:spacing w:val="-6"/>
          <w:szCs w:val="30"/>
          <w:lang w:val="be-BY"/>
        </w:rPr>
        <w:t>.1</w:t>
      </w:r>
      <w:r>
        <w:rPr>
          <w:spacing w:val="-6"/>
          <w:szCs w:val="30"/>
          <w:lang w:val="be-BY"/>
        </w:rPr>
        <w:t>7</w:t>
      </w:r>
      <w:r w:rsidRPr="00787248">
        <w:rPr>
          <w:spacing w:val="-6"/>
          <w:szCs w:val="30"/>
          <w:lang w:val="be-BY"/>
        </w:rPr>
        <w:t>. Матери (мачехе) или отцу (отчиму), опекуну (попечителю) воспитывающей (воспитывающему) двоих детей в возрасте до шестнадцати лет, по ее (его) заявлению ежемесячно предоставляется один дополнительный свободный от работы день без сохранения заработной платы.</w:t>
      </w:r>
    </w:p>
    <w:p w14:paraId="6E14892A" w14:textId="77777777" w:rsidR="005A6F28" w:rsidRPr="00787248" w:rsidRDefault="005A6F28" w:rsidP="005A6F28">
      <w:pPr>
        <w:widowControl w:val="0"/>
        <w:numPr>
          <w:ilvl w:val="12"/>
          <w:numId w:val="0"/>
        </w:numPr>
        <w:tabs>
          <w:tab w:val="left" w:pos="0"/>
          <w:tab w:val="left" w:pos="720"/>
        </w:tabs>
        <w:ind w:firstLine="720"/>
        <w:jc w:val="both"/>
        <w:rPr>
          <w:spacing w:val="-6"/>
          <w:sz w:val="30"/>
          <w:szCs w:val="30"/>
          <w:lang w:val="ru-RU"/>
        </w:rPr>
      </w:pPr>
      <w:r>
        <w:rPr>
          <w:spacing w:val="-6"/>
          <w:sz w:val="30"/>
          <w:szCs w:val="30"/>
          <w:lang w:val="ru-RU"/>
        </w:rPr>
        <w:t>23</w:t>
      </w:r>
      <w:r w:rsidRPr="00787248">
        <w:rPr>
          <w:spacing w:val="-6"/>
          <w:sz w:val="30"/>
          <w:szCs w:val="30"/>
          <w:lang w:val="ru-RU"/>
        </w:rPr>
        <w:t>.1</w:t>
      </w:r>
      <w:r>
        <w:rPr>
          <w:spacing w:val="-6"/>
          <w:sz w:val="30"/>
          <w:szCs w:val="30"/>
          <w:lang w:val="ru-RU"/>
        </w:rPr>
        <w:t>8</w:t>
      </w:r>
      <w:r w:rsidRPr="00787248">
        <w:rPr>
          <w:spacing w:val="-6"/>
          <w:sz w:val="30"/>
          <w:szCs w:val="30"/>
          <w:lang w:val="ru-RU"/>
        </w:rPr>
        <w:t>. График трудовых отпусков</w:t>
      </w:r>
      <w:r>
        <w:rPr>
          <w:spacing w:val="-6"/>
          <w:sz w:val="30"/>
          <w:szCs w:val="30"/>
          <w:lang w:val="ru-RU"/>
        </w:rPr>
        <w:t xml:space="preserve"> работников </w:t>
      </w:r>
      <w:r w:rsidRPr="00787248">
        <w:rPr>
          <w:spacing w:val="-6"/>
          <w:sz w:val="30"/>
          <w:szCs w:val="30"/>
          <w:lang w:val="ru-RU"/>
        </w:rPr>
        <w:t xml:space="preserve">составляется на календарный год не позднее </w:t>
      </w:r>
      <w:r w:rsidRPr="00787248">
        <w:rPr>
          <w:color w:val="000000"/>
          <w:spacing w:val="-10"/>
          <w:sz w:val="30"/>
          <w:szCs w:val="30"/>
          <w:lang w:val="ru-RU"/>
        </w:rPr>
        <w:t>5 января</w:t>
      </w:r>
      <w:r w:rsidRPr="00787248">
        <w:rPr>
          <w:spacing w:val="-6"/>
          <w:sz w:val="30"/>
          <w:szCs w:val="30"/>
          <w:lang w:val="ru-RU"/>
        </w:rPr>
        <w:t xml:space="preserve"> и доводится до сведения всех работников.</w:t>
      </w:r>
    </w:p>
    <w:p w14:paraId="24DEFB42" w14:textId="77777777" w:rsidR="005A6F28" w:rsidRPr="00787248" w:rsidRDefault="005A6F28" w:rsidP="005A6F28">
      <w:pPr>
        <w:widowControl w:val="0"/>
        <w:numPr>
          <w:ilvl w:val="12"/>
          <w:numId w:val="0"/>
        </w:numPr>
        <w:tabs>
          <w:tab w:val="left" w:pos="0"/>
          <w:tab w:val="left" w:pos="720"/>
        </w:tabs>
        <w:ind w:firstLine="720"/>
        <w:jc w:val="both"/>
        <w:rPr>
          <w:spacing w:val="-6"/>
          <w:sz w:val="30"/>
          <w:szCs w:val="30"/>
          <w:lang w:val="ru-RU"/>
        </w:rPr>
      </w:pPr>
      <w:r>
        <w:rPr>
          <w:spacing w:val="-6"/>
          <w:sz w:val="30"/>
          <w:szCs w:val="30"/>
          <w:lang w:val="ru-RU"/>
        </w:rPr>
        <w:t>23</w:t>
      </w:r>
      <w:r w:rsidRPr="00787248">
        <w:rPr>
          <w:spacing w:val="-6"/>
          <w:sz w:val="30"/>
          <w:szCs w:val="30"/>
          <w:lang w:val="ru-RU"/>
        </w:rPr>
        <w:t>.1</w:t>
      </w:r>
      <w:r>
        <w:rPr>
          <w:spacing w:val="-6"/>
          <w:sz w:val="30"/>
          <w:szCs w:val="30"/>
          <w:lang w:val="ru-RU"/>
        </w:rPr>
        <w:t>9</w:t>
      </w:r>
      <w:r w:rsidRPr="00787248">
        <w:rPr>
          <w:spacing w:val="-6"/>
          <w:sz w:val="30"/>
          <w:szCs w:val="30"/>
          <w:lang w:val="ru-RU"/>
        </w:rPr>
        <w:t>. Наниматель</w:t>
      </w:r>
      <w:r>
        <w:rPr>
          <w:spacing w:val="-6"/>
          <w:sz w:val="30"/>
          <w:szCs w:val="30"/>
          <w:lang w:val="ru-RU"/>
        </w:rPr>
        <w:t xml:space="preserve"> </w:t>
      </w:r>
      <w:r w:rsidRPr="00787248">
        <w:rPr>
          <w:spacing w:val="-6"/>
          <w:sz w:val="30"/>
          <w:szCs w:val="30"/>
          <w:lang w:val="ru-RU"/>
        </w:rPr>
        <w:t>может с согласия работника отозвать его из трудового отпуска.</w:t>
      </w:r>
    </w:p>
    <w:p w14:paraId="1959D524" w14:textId="77777777" w:rsidR="005A6F28" w:rsidRPr="00787248" w:rsidRDefault="00286B58" w:rsidP="005A6F28">
      <w:pPr>
        <w:widowControl w:val="0"/>
        <w:numPr>
          <w:ilvl w:val="12"/>
          <w:numId w:val="0"/>
        </w:numPr>
        <w:tabs>
          <w:tab w:val="left" w:pos="0"/>
          <w:tab w:val="left" w:pos="720"/>
        </w:tabs>
        <w:ind w:firstLine="720"/>
        <w:jc w:val="both"/>
        <w:rPr>
          <w:color w:val="000000"/>
          <w:sz w:val="30"/>
          <w:szCs w:val="30"/>
          <w:lang w:val="ru-RU"/>
        </w:rPr>
      </w:pPr>
      <w:r w:rsidRPr="00787248">
        <w:rPr>
          <w:spacing w:val="-6"/>
          <w:sz w:val="30"/>
          <w:szCs w:val="30"/>
          <w:lang w:val="ru-RU"/>
        </w:rPr>
        <w:t>Неиспользованная,</w:t>
      </w:r>
      <w:r w:rsidR="005A6F28" w:rsidRPr="00787248">
        <w:rPr>
          <w:spacing w:val="-6"/>
          <w:sz w:val="30"/>
          <w:szCs w:val="30"/>
          <w:lang w:val="ru-RU"/>
        </w:rPr>
        <w:t xml:space="preserve">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компенсируется в денежной форме.</w:t>
      </w:r>
    </w:p>
    <w:p w14:paraId="26528877" w14:textId="77777777" w:rsidR="005A6F28" w:rsidRPr="00787248" w:rsidRDefault="00CE7EAC" w:rsidP="005A6F28">
      <w:pPr>
        <w:widowControl w:val="0"/>
        <w:numPr>
          <w:ilvl w:val="12"/>
          <w:numId w:val="0"/>
        </w:numPr>
        <w:tabs>
          <w:tab w:val="left" w:pos="0"/>
          <w:tab w:val="left" w:pos="720"/>
        </w:tabs>
        <w:ind w:firstLine="720"/>
        <w:jc w:val="both"/>
        <w:rPr>
          <w:color w:val="000000"/>
          <w:sz w:val="30"/>
          <w:szCs w:val="30"/>
          <w:lang w:val="ru-RU"/>
        </w:rPr>
      </w:pPr>
      <w:r>
        <w:rPr>
          <w:spacing w:val="-6"/>
          <w:sz w:val="30"/>
          <w:szCs w:val="30"/>
          <w:lang w:val="ru-RU"/>
        </w:rPr>
        <w:t>23.20</w:t>
      </w:r>
      <w:r w:rsidR="005A6F28" w:rsidRPr="00787248">
        <w:rPr>
          <w:spacing w:val="-6"/>
          <w:sz w:val="30"/>
          <w:szCs w:val="30"/>
          <w:lang w:val="ru-RU"/>
        </w:rPr>
        <w:t>. </w:t>
      </w:r>
      <w:r w:rsidR="005A6F28" w:rsidRPr="00787248">
        <w:rPr>
          <w:color w:val="000000"/>
          <w:sz w:val="30"/>
          <w:szCs w:val="30"/>
          <w:lang w:val="ru-RU"/>
        </w:rPr>
        <w:t>По уважительным причинам (по семейным обстоятельствам, в связи с болезнью близких родственников и др.) или по договоренности между Нанимателем и работником трудовой отпуск может быть разделен более чем на две части. При этом одна часть трудового отпуска должна быть не менее 14 календарных дней.</w:t>
      </w:r>
    </w:p>
    <w:p w14:paraId="474A1486" w14:textId="77777777" w:rsidR="005A6F28" w:rsidRPr="00787248" w:rsidRDefault="005A6F28" w:rsidP="005A6F28">
      <w:pPr>
        <w:widowControl w:val="0"/>
        <w:ind w:firstLine="709"/>
        <w:jc w:val="both"/>
        <w:rPr>
          <w:spacing w:val="-6"/>
          <w:sz w:val="30"/>
          <w:szCs w:val="30"/>
          <w:lang w:val="ru-RU"/>
        </w:rPr>
      </w:pPr>
      <w:r>
        <w:rPr>
          <w:spacing w:val="-6"/>
          <w:sz w:val="30"/>
          <w:szCs w:val="30"/>
          <w:lang w:val="ru-RU"/>
        </w:rPr>
        <w:t>23</w:t>
      </w:r>
      <w:r w:rsidRPr="00787248">
        <w:rPr>
          <w:spacing w:val="-6"/>
          <w:sz w:val="30"/>
          <w:szCs w:val="30"/>
          <w:lang w:val="ru-RU"/>
        </w:rPr>
        <w:t>.2</w:t>
      </w:r>
      <w:r w:rsidR="00326F4F">
        <w:rPr>
          <w:spacing w:val="-6"/>
          <w:sz w:val="30"/>
          <w:szCs w:val="30"/>
          <w:lang w:val="ru-RU"/>
        </w:rPr>
        <w:t>3</w:t>
      </w:r>
      <w:r w:rsidRPr="00787248">
        <w:rPr>
          <w:spacing w:val="-6"/>
          <w:sz w:val="30"/>
          <w:szCs w:val="30"/>
          <w:lang w:val="ru-RU"/>
        </w:rPr>
        <w:t>. Кратковременный отпуск без сохранения заработной платы по семейно-бытовым причинам может быть предоставлен в течение календарного го</w:t>
      </w:r>
      <w:r w:rsidR="0066541C">
        <w:rPr>
          <w:spacing w:val="-6"/>
          <w:sz w:val="30"/>
          <w:szCs w:val="30"/>
          <w:lang w:val="ru-RU"/>
        </w:rPr>
        <w:t>да не более 90 календарных дней.</w:t>
      </w:r>
    </w:p>
    <w:p w14:paraId="0002239D" w14:textId="77777777" w:rsidR="005A6F28" w:rsidRPr="00787248" w:rsidRDefault="005A6F28" w:rsidP="005A6F28">
      <w:pPr>
        <w:widowControl w:val="0"/>
        <w:numPr>
          <w:ilvl w:val="12"/>
          <w:numId w:val="0"/>
        </w:numPr>
        <w:tabs>
          <w:tab w:val="left" w:pos="0"/>
        </w:tabs>
        <w:jc w:val="center"/>
        <w:rPr>
          <w:bCs/>
          <w:smallCaps/>
          <w:sz w:val="16"/>
          <w:szCs w:val="16"/>
          <w:lang w:val="ru-RU"/>
        </w:rPr>
      </w:pPr>
    </w:p>
    <w:p w14:paraId="6D1CE3B9" w14:textId="77777777" w:rsidR="005A6F28" w:rsidRPr="00264D41" w:rsidRDefault="00054214" w:rsidP="005A6F28">
      <w:pPr>
        <w:widowControl w:val="0"/>
        <w:numPr>
          <w:ilvl w:val="12"/>
          <w:numId w:val="0"/>
        </w:numPr>
        <w:tabs>
          <w:tab w:val="left" w:pos="0"/>
        </w:tabs>
        <w:jc w:val="center"/>
        <w:rPr>
          <w:smallCaps/>
          <w:sz w:val="30"/>
          <w:szCs w:val="30"/>
          <w:lang w:val="ru-RU"/>
        </w:rPr>
      </w:pPr>
      <w:r w:rsidRPr="00264D41">
        <w:rPr>
          <w:bCs/>
          <w:smallCaps/>
          <w:sz w:val="30"/>
          <w:szCs w:val="30"/>
          <w:lang w:val="ru-RU"/>
        </w:rPr>
        <w:t xml:space="preserve"> </w:t>
      </w:r>
      <w:r w:rsidRPr="00264D41">
        <w:rPr>
          <w:smallCaps/>
          <w:sz w:val="30"/>
          <w:szCs w:val="30"/>
          <w:lang w:val="ru-RU"/>
        </w:rPr>
        <w:t xml:space="preserve">Раздел </w:t>
      </w:r>
      <w:r w:rsidR="005A6F28" w:rsidRPr="00264D41">
        <w:rPr>
          <w:smallCaps/>
          <w:sz w:val="30"/>
          <w:szCs w:val="30"/>
          <w:lang w:val="ru-RU"/>
        </w:rPr>
        <w:t>4.</w:t>
      </w:r>
      <w:r w:rsidRPr="00264D41">
        <w:rPr>
          <w:smallCaps/>
          <w:sz w:val="30"/>
          <w:szCs w:val="30"/>
          <w:lang w:val="ru-RU"/>
        </w:rPr>
        <w:t xml:space="preserve"> </w:t>
      </w:r>
      <w:proofErr w:type="gramStart"/>
      <w:r w:rsidRPr="00264D41">
        <w:rPr>
          <w:smallCaps/>
          <w:sz w:val="30"/>
          <w:szCs w:val="30"/>
          <w:lang w:val="ru-RU"/>
        </w:rPr>
        <w:t>«</w:t>
      </w:r>
      <w:r w:rsidR="005A6F28" w:rsidRPr="00264D41">
        <w:rPr>
          <w:smallCaps/>
          <w:sz w:val="30"/>
          <w:szCs w:val="30"/>
          <w:lang w:val="ru-RU"/>
        </w:rPr>
        <w:t xml:space="preserve"> Гарантии</w:t>
      </w:r>
      <w:proofErr w:type="gramEnd"/>
      <w:r w:rsidR="005A6F28" w:rsidRPr="00264D41">
        <w:rPr>
          <w:smallCaps/>
          <w:sz w:val="30"/>
          <w:szCs w:val="30"/>
          <w:lang w:val="ru-RU"/>
        </w:rPr>
        <w:t xml:space="preserve"> занятости</w:t>
      </w:r>
      <w:r w:rsidRPr="00264D41">
        <w:rPr>
          <w:smallCaps/>
          <w:sz w:val="30"/>
          <w:szCs w:val="30"/>
          <w:lang w:val="ru-RU"/>
        </w:rPr>
        <w:t>»</w:t>
      </w:r>
    </w:p>
    <w:p w14:paraId="08591810" w14:textId="77777777" w:rsidR="005A6F28" w:rsidRDefault="005A6F28" w:rsidP="005A6F28">
      <w:pPr>
        <w:widowControl w:val="0"/>
        <w:numPr>
          <w:ilvl w:val="12"/>
          <w:numId w:val="0"/>
        </w:numPr>
        <w:tabs>
          <w:tab w:val="left" w:pos="0"/>
          <w:tab w:val="left" w:pos="142"/>
        </w:tabs>
        <w:ind w:firstLine="720"/>
        <w:rPr>
          <w:spacing w:val="-6"/>
          <w:sz w:val="30"/>
          <w:szCs w:val="30"/>
          <w:u w:val="single"/>
          <w:lang w:val="ru-RU"/>
        </w:rPr>
      </w:pPr>
    </w:p>
    <w:p w14:paraId="5CFCD5C8" w14:textId="77777777" w:rsidR="005A6F28" w:rsidRPr="00264D41" w:rsidRDefault="005A6F28" w:rsidP="005A6F28">
      <w:pPr>
        <w:widowControl w:val="0"/>
        <w:numPr>
          <w:ilvl w:val="12"/>
          <w:numId w:val="0"/>
        </w:numPr>
        <w:tabs>
          <w:tab w:val="left" w:pos="0"/>
          <w:tab w:val="left" w:pos="142"/>
        </w:tabs>
        <w:ind w:firstLine="720"/>
        <w:rPr>
          <w:bCs/>
          <w:spacing w:val="-6"/>
          <w:sz w:val="30"/>
          <w:szCs w:val="30"/>
          <w:u w:val="single"/>
          <w:lang w:val="ru-RU"/>
        </w:rPr>
      </w:pPr>
      <w:r w:rsidRPr="00264D41">
        <w:rPr>
          <w:bCs/>
          <w:spacing w:val="-6"/>
          <w:sz w:val="30"/>
          <w:szCs w:val="30"/>
          <w:u w:val="single"/>
          <w:lang w:val="ru-RU"/>
        </w:rPr>
        <w:t>24. Наниматель обязуется:</w:t>
      </w:r>
    </w:p>
    <w:p w14:paraId="6AA24DCB" w14:textId="77777777" w:rsidR="005A6F28" w:rsidRPr="00787248" w:rsidRDefault="005A6F28" w:rsidP="005A6F28">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24</w:t>
      </w:r>
      <w:r w:rsidRPr="00787248">
        <w:rPr>
          <w:spacing w:val="-6"/>
          <w:sz w:val="30"/>
          <w:szCs w:val="30"/>
          <w:lang w:val="ru-RU"/>
        </w:rPr>
        <w:t>.1. Обеспечить полную занятость работников в соответствии с</w:t>
      </w:r>
      <w:r>
        <w:rPr>
          <w:spacing w:val="-6"/>
          <w:sz w:val="30"/>
          <w:szCs w:val="30"/>
          <w:lang w:val="ru-RU"/>
        </w:rPr>
        <w:t xml:space="preserve"> </w:t>
      </w:r>
      <w:r w:rsidRPr="00787248">
        <w:rPr>
          <w:spacing w:val="-6"/>
          <w:sz w:val="30"/>
          <w:szCs w:val="30"/>
          <w:lang w:val="ru-RU"/>
        </w:rPr>
        <w:t>трудовым договором (контрактом) и квалификацией.</w:t>
      </w:r>
    </w:p>
    <w:p w14:paraId="6F8F536A" w14:textId="77777777" w:rsidR="005A6F28" w:rsidRPr="00787248" w:rsidRDefault="005A6F28" w:rsidP="005A6F28">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24</w:t>
      </w:r>
      <w:r w:rsidRPr="00787248">
        <w:rPr>
          <w:spacing w:val="-6"/>
          <w:sz w:val="30"/>
          <w:szCs w:val="30"/>
          <w:lang w:val="ru-RU"/>
        </w:rPr>
        <w:t>.2. Не допускать необоснован</w:t>
      </w:r>
      <w:r>
        <w:rPr>
          <w:spacing w:val="-6"/>
          <w:sz w:val="30"/>
          <w:szCs w:val="30"/>
          <w:lang w:val="ru-RU"/>
        </w:rPr>
        <w:t>ного сокращения рабочих мест в организации</w:t>
      </w:r>
      <w:r w:rsidRPr="00787248">
        <w:rPr>
          <w:spacing w:val="-6"/>
          <w:sz w:val="30"/>
          <w:szCs w:val="30"/>
          <w:lang w:val="ru-RU"/>
        </w:rPr>
        <w:t xml:space="preserve">, а в случаях высвобождения работников принимать меры по </w:t>
      </w:r>
      <w:r w:rsidRPr="00787248">
        <w:rPr>
          <w:spacing w:val="-6"/>
          <w:sz w:val="30"/>
          <w:szCs w:val="30"/>
          <w:lang w:val="ru-RU"/>
        </w:rPr>
        <w:lastRenderedPageBreak/>
        <w:t>организации их переподготовки, созданию новых рабочих мест.</w:t>
      </w:r>
    </w:p>
    <w:p w14:paraId="687FEE36" w14:textId="77777777" w:rsidR="005A6F28" w:rsidRPr="00787248" w:rsidRDefault="005A6F28" w:rsidP="005A6F28">
      <w:pPr>
        <w:pStyle w:val="ad"/>
        <w:spacing w:line="240" w:lineRule="auto"/>
        <w:ind w:right="0" w:firstLine="709"/>
        <w:rPr>
          <w:spacing w:val="-6"/>
          <w:szCs w:val="30"/>
        </w:rPr>
      </w:pPr>
      <w:r w:rsidRPr="00787248">
        <w:rPr>
          <w:spacing w:val="-6"/>
          <w:szCs w:val="30"/>
        </w:rPr>
        <w:t>2</w:t>
      </w:r>
      <w:r>
        <w:rPr>
          <w:spacing w:val="-6"/>
          <w:szCs w:val="30"/>
        </w:rPr>
        <w:t>4</w:t>
      </w:r>
      <w:r w:rsidRPr="00787248">
        <w:rPr>
          <w:spacing w:val="-6"/>
          <w:szCs w:val="30"/>
        </w:rPr>
        <w:t xml:space="preserve">.3. Сокращение </w:t>
      </w:r>
      <w:r w:rsidR="00326F4F">
        <w:rPr>
          <w:spacing w:val="-6"/>
          <w:szCs w:val="30"/>
        </w:rPr>
        <w:t>групп</w:t>
      </w:r>
      <w:r w:rsidRPr="00787248">
        <w:rPr>
          <w:spacing w:val="-6"/>
          <w:szCs w:val="30"/>
        </w:rPr>
        <w:t xml:space="preserve"> в течение учебного года, перевод учреждения на</w:t>
      </w:r>
      <w:r>
        <w:rPr>
          <w:spacing w:val="-6"/>
          <w:szCs w:val="30"/>
        </w:rPr>
        <w:t xml:space="preserve"> </w:t>
      </w:r>
      <w:r w:rsidRPr="00787248">
        <w:rPr>
          <w:spacing w:val="-6"/>
          <w:szCs w:val="30"/>
        </w:rPr>
        <w:t xml:space="preserve">режим работы, влекущий ухудшение условий трудового договора (контракта), сокращение рабочих мест </w:t>
      </w:r>
      <w:r>
        <w:rPr>
          <w:spacing w:val="-6"/>
          <w:szCs w:val="30"/>
        </w:rPr>
        <w:t xml:space="preserve">производить </w:t>
      </w:r>
      <w:r w:rsidRPr="00787248">
        <w:rPr>
          <w:spacing w:val="-6"/>
          <w:szCs w:val="30"/>
        </w:rPr>
        <w:t>только после предварительного согласования с Профкомом.</w:t>
      </w:r>
    </w:p>
    <w:p w14:paraId="0EE26C41" w14:textId="77777777" w:rsidR="005A6F28" w:rsidRPr="00787248" w:rsidRDefault="005A6F28" w:rsidP="005A6F28">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24</w:t>
      </w:r>
      <w:r w:rsidRPr="00787248">
        <w:rPr>
          <w:spacing w:val="-6"/>
          <w:sz w:val="30"/>
          <w:szCs w:val="30"/>
          <w:lang w:val="ru-RU"/>
        </w:rPr>
        <w:t>.4. Уведомлять Профком не позднее, чем за три месяца о ликвидации, реорганизации</w:t>
      </w:r>
      <w:r>
        <w:rPr>
          <w:spacing w:val="-6"/>
          <w:sz w:val="30"/>
          <w:szCs w:val="30"/>
          <w:lang w:val="ru-RU"/>
        </w:rPr>
        <w:t xml:space="preserve"> организации (ее структурных подразделений)</w:t>
      </w:r>
      <w:r w:rsidRPr="00787248">
        <w:rPr>
          <w:spacing w:val="-6"/>
          <w:sz w:val="30"/>
          <w:szCs w:val="30"/>
          <w:lang w:val="ru-RU"/>
        </w:rPr>
        <w:t xml:space="preserve">, смене собственника </w:t>
      </w:r>
      <w:r>
        <w:rPr>
          <w:spacing w:val="-6"/>
          <w:sz w:val="30"/>
          <w:szCs w:val="30"/>
          <w:lang w:val="ru-RU"/>
        </w:rPr>
        <w:t>организации</w:t>
      </w:r>
      <w:r w:rsidRPr="00787248">
        <w:rPr>
          <w:spacing w:val="-6"/>
          <w:sz w:val="30"/>
          <w:szCs w:val="30"/>
          <w:lang w:val="ru-RU"/>
        </w:rPr>
        <w:t>, о полной или частичной приостановке работы, если это влечет сокращение рабочих мест или ухудшение условий труда. Реализацию этих мер осуществлять только после проведения переговоров с Профкомом и</w:t>
      </w:r>
      <w:r>
        <w:rPr>
          <w:spacing w:val="-6"/>
          <w:sz w:val="30"/>
          <w:szCs w:val="30"/>
          <w:lang w:val="ru-RU"/>
        </w:rPr>
        <w:t xml:space="preserve"> </w:t>
      </w:r>
      <w:r w:rsidRPr="00787248">
        <w:rPr>
          <w:spacing w:val="-6"/>
          <w:sz w:val="30"/>
          <w:szCs w:val="30"/>
          <w:lang w:val="ru-RU"/>
        </w:rPr>
        <w:t>выработки согласованной программы по соблюдению прав и законных интересов работников.</w:t>
      </w:r>
    </w:p>
    <w:p w14:paraId="1F5FBCE7" w14:textId="77777777" w:rsidR="005A6F28" w:rsidRPr="00264D41" w:rsidRDefault="005A6F28" w:rsidP="005A6F28">
      <w:pPr>
        <w:widowControl w:val="0"/>
        <w:numPr>
          <w:ilvl w:val="12"/>
          <w:numId w:val="0"/>
        </w:numPr>
        <w:tabs>
          <w:tab w:val="left" w:pos="0"/>
          <w:tab w:val="left" w:pos="142"/>
        </w:tabs>
        <w:ind w:firstLine="720"/>
        <w:jc w:val="both"/>
        <w:rPr>
          <w:bCs/>
          <w:spacing w:val="-6"/>
          <w:sz w:val="30"/>
          <w:szCs w:val="30"/>
          <w:u w:val="single"/>
          <w:lang w:val="ru-RU"/>
        </w:rPr>
      </w:pPr>
      <w:r w:rsidRPr="00264D41">
        <w:rPr>
          <w:bCs/>
          <w:spacing w:val="-6"/>
          <w:sz w:val="30"/>
          <w:szCs w:val="30"/>
          <w:u w:val="single"/>
          <w:lang w:val="ru-RU"/>
        </w:rPr>
        <w:t>25. Профком обязуется:</w:t>
      </w:r>
    </w:p>
    <w:p w14:paraId="36DEA1BE" w14:textId="77777777" w:rsidR="005A6F28" w:rsidRPr="00787248" w:rsidRDefault="005A6F28" w:rsidP="005A6F28">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25</w:t>
      </w:r>
      <w:r w:rsidRPr="00787248">
        <w:rPr>
          <w:spacing w:val="-6"/>
          <w:sz w:val="30"/>
          <w:szCs w:val="30"/>
          <w:lang w:val="ru-RU"/>
        </w:rPr>
        <w:t>.1. Осуществлять контроль за выполнением законодательства о занятости</w:t>
      </w:r>
      <w:r>
        <w:rPr>
          <w:spacing w:val="-6"/>
          <w:sz w:val="30"/>
          <w:szCs w:val="30"/>
          <w:lang w:val="ru-RU"/>
        </w:rPr>
        <w:t xml:space="preserve"> в части соблюдения </w:t>
      </w:r>
      <w:r w:rsidRPr="00787248">
        <w:rPr>
          <w:spacing w:val="-6"/>
          <w:sz w:val="30"/>
          <w:szCs w:val="30"/>
          <w:lang w:val="ru-RU"/>
        </w:rPr>
        <w:t>высвобождаемым работникам</w:t>
      </w:r>
      <w:r>
        <w:rPr>
          <w:spacing w:val="-6"/>
          <w:sz w:val="30"/>
          <w:szCs w:val="30"/>
          <w:lang w:val="ru-RU"/>
        </w:rPr>
        <w:t xml:space="preserve"> предоставления</w:t>
      </w:r>
      <w:r w:rsidRPr="00787248">
        <w:rPr>
          <w:spacing w:val="-6"/>
          <w:sz w:val="30"/>
          <w:szCs w:val="30"/>
          <w:lang w:val="ru-RU"/>
        </w:rPr>
        <w:t xml:space="preserve"> гаран</w:t>
      </w:r>
      <w:r>
        <w:rPr>
          <w:spacing w:val="-6"/>
          <w:sz w:val="30"/>
          <w:szCs w:val="30"/>
          <w:lang w:val="ru-RU"/>
        </w:rPr>
        <w:t>т</w:t>
      </w:r>
      <w:r w:rsidRPr="00787248">
        <w:rPr>
          <w:spacing w:val="-6"/>
          <w:sz w:val="30"/>
          <w:szCs w:val="30"/>
          <w:lang w:val="ru-RU"/>
        </w:rPr>
        <w:t>ий и компенсаций.</w:t>
      </w:r>
    </w:p>
    <w:p w14:paraId="15EFB5DE" w14:textId="77777777" w:rsidR="005A6F28" w:rsidRPr="00264D41" w:rsidRDefault="005A6F28" w:rsidP="005A6F28">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25</w:t>
      </w:r>
      <w:r w:rsidRPr="00787248">
        <w:rPr>
          <w:spacing w:val="-6"/>
          <w:sz w:val="30"/>
          <w:szCs w:val="30"/>
          <w:lang w:val="ru-RU"/>
        </w:rPr>
        <w:t xml:space="preserve">.2. Не снимать с профсоюзного учета уволенных работников (по их заявлению) в связи с ликвидацией, сокращением численности или штата работников, и получившим статус безработного в период до их </w:t>
      </w:r>
      <w:r w:rsidRPr="00264D41">
        <w:rPr>
          <w:spacing w:val="-6"/>
          <w:sz w:val="30"/>
          <w:szCs w:val="30"/>
          <w:lang w:val="ru-RU"/>
        </w:rPr>
        <w:t>трудоустройства на новое место работы, но не более одного календарного года со дня увольнения.</w:t>
      </w:r>
    </w:p>
    <w:p w14:paraId="2820AFD6" w14:textId="77777777" w:rsidR="005A6F28" w:rsidRPr="00264D41" w:rsidRDefault="005A6F28" w:rsidP="005A6F28">
      <w:pPr>
        <w:widowControl w:val="0"/>
        <w:numPr>
          <w:ilvl w:val="12"/>
          <w:numId w:val="0"/>
        </w:numPr>
        <w:tabs>
          <w:tab w:val="left" w:pos="0"/>
        </w:tabs>
        <w:ind w:firstLine="720"/>
        <w:jc w:val="both"/>
        <w:rPr>
          <w:bCs/>
          <w:spacing w:val="-6"/>
          <w:sz w:val="30"/>
          <w:szCs w:val="30"/>
          <w:u w:val="single"/>
          <w:lang w:val="ru-RU"/>
        </w:rPr>
      </w:pPr>
      <w:r w:rsidRPr="00264D41">
        <w:rPr>
          <w:bCs/>
          <w:spacing w:val="-6"/>
          <w:sz w:val="30"/>
          <w:szCs w:val="30"/>
          <w:u w:val="single"/>
          <w:lang w:val="ru-RU"/>
        </w:rPr>
        <w:t>26. Стороны пришли к соглашению:</w:t>
      </w:r>
    </w:p>
    <w:p w14:paraId="09066256" w14:textId="77777777" w:rsidR="005A6F28" w:rsidRPr="00787248" w:rsidRDefault="005A6F28" w:rsidP="005A6F28">
      <w:pPr>
        <w:pStyle w:val="af0"/>
        <w:spacing w:before="0" w:beforeAutospacing="0" w:after="0" w:afterAutospacing="0"/>
        <w:ind w:firstLine="709"/>
        <w:jc w:val="both"/>
        <w:rPr>
          <w:spacing w:val="-6"/>
          <w:sz w:val="30"/>
          <w:szCs w:val="30"/>
        </w:rPr>
      </w:pPr>
      <w:bookmarkStart w:id="5" w:name="_Hlk97893050"/>
      <w:r>
        <w:rPr>
          <w:color w:val="000000"/>
          <w:spacing w:val="-6"/>
          <w:sz w:val="30"/>
          <w:szCs w:val="30"/>
        </w:rPr>
        <w:t>26</w:t>
      </w:r>
      <w:r w:rsidRPr="00787248">
        <w:rPr>
          <w:color w:val="000000"/>
          <w:spacing w:val="-6"/>
          <w:sz w:val="30"/>
          <w:szCs w:val="30"/>
        </w:rPr>
        <w:t>.1.</w:t>
      </w:r>
      <w:bookmarkEnd w:id="5"/>
      <w:r>
        <w:rPr>
          <w:color w:val="000000"/>
          <w:spacing w:val="-6"/>
          <w:sz w:val="30"/>
          <w:szCs w:val="30"/>
        </w:rPr>
        <w:t> </w:t>
      </w:r>
      <w:r w:rsidRPr="00787248">
        <w:rPr>
          <w:color w:val="000000"/>
          <w:spacing w:val="-6"/>
          <w:sz w:val="30"/>
          <w:szCs w:val="30"/>
        </w:rPr>
        <w:t>Р</w:t>
      </w:r>
      <w:r w:rsidRPr="00787248">
        <w:rPr>
          <w:spacing w:val="-6"/>
          <w:sz w:val="30"/>
          <w:szCs w:val="30"/>
        </w:rPr>
        <w:t>асторжение трудового дого</w:t>
      </w:r>
      <w:r>
        <w:rPr>
          <w:spacing w:val="-6"/>
          <w:sz w:val="30"/>
          <w:szCs w:val="30"/>
        </w:rPr>
        <w:t>вора (контракта) по инициативе Н</w:t>
      </w:r>
      <w:r w:rsidRPr="00787248">
        <w:rPr>
          <w:spacing w:val="-6"/>
          <w:sz w:val="30"/>
          <w:szCs w:val="30"/>
        </w:rPr>
        <w:t>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7 (абзацы 2, 4) статьи 42</w:t>
      </w:r>
      <w:r>
        <w:rPr>
          <w:spacing w:val="-6"/>
          <w:sz w:val="30"/>
          <w:szCs w:val="30"/>
        </w:rPr>
        <w:t xml:space="preserve"> </w:t>
      </w:r>
      <w:r w:rsidRPr="00787248">
        <w:rPr>
          <w:spacing w:val="-6"/>
          <w:sz w:val="30"/>
          <w:szCs w:val="30"/>
        </w:rPr>
        <w:tab/>
        <w:t>Трудового кодекса производится с предварительного согласия Профкома.</w:t>
      </w:r>
    </w:p>
    <w:p w14:paraId="54F73C8E" w14:textId="77777777" w:rsidR="005A6F28" w:rsidRPr="00787248" w:rsidRDefault="005A6F28" w:rsidP="005A6F28">
      <w:pPr>
        <w:widowControl w:val="0"/>
        <w:numPr>
          <w:ilvl w:val="12"/>
          <w:numId w:val="0"/>
        </w:numPr>
        <w:tabs>
          <w:tab w:val="left" w:pos="0"/>
        </w:tabs>
        <w:ind w:firstLine="709"/>
        <w:jc w:val="both"/>
        <w:rPr>
          <w:color w:val="000000"/>
          <w:spacing w:val="-6"/>
          <w:sz w:val="30"/>
          <w:szCs w:val="30"/>
          <w:lang w:val="ru-RU"/>
        </w:rPr>
      </w:pPr>
      <w:r w:rsidRPr="00787248">
        <w:rPr>
          <w:spacing w:val="-6"/>
          <w:sz w:val="30"/>
          <w:szCs w:val="30"/>
        </w:rPr>
        <w:t xml:space="preserve">Расторжение трудового договора (контракта) по инициативе </w:t>
      </w:r>
      <w:r>
        <w:rPr>
          <w:spacing w:val="-6"/>
          <w:sz w:val="30"/>
          <w:szCs w:val="30"/>
          <w:lang w:val="ru-RU"/>
        </w:rPr>
        <w:t>Н</w:t>
      </w:r>
      <w:r w:rsidRPr="00787248">
        <w:rPr>
          <w:spacing w:val="-6"/>
          <w:sz w:val="30"/>
          <w:szCs w:val="30"/>
          <w:lang w:val="ru-RU"/>
        </w:rPr>
        <w:t>анимателя</w:t>
      </w:r>
      <w:r w:rsidRPr="00787248">
        <w:rPr>
          <w:spacing w:val="-6"/>
          <w:sz w:val="30"/>
          <w:szCs w:val="30"/>
        </w:rPr>
        <w:t xml:space="preserve"> по пунктам 1 (кроме сокращения численности или штата работников) </w:t>
      </w:r>
      <w:r w:rsidRPr="00787248">
        <w:rPr>
          <w:spacing w:val="-6"/>
          <w:sz w:val="30"/>
          <w:szCs w:val="30"/>
          <w:lang w:val="ru-RU"/>
        </w:rPr>
        <w:t xml:space="preserve">4, </w:t>
      </w:r>
      <w:r w:rsidRPr="00787248">
        <w:rPr>
          <w:spacing w:val="-6"/>
          <w:sz w:val="30"/>
          <w:szCs w:val="30"/>
        </w:rPr>
        <w:t>5,</w:t>
      </w:r>
      <w:r w:rsidRPr="00787248">
        <w:rPr>
          <w:spacing w:val="-6"/>
          <w:sz w:val="30"/>
          <w:szCs w:val="30"/>
          <w:lang w:val="ru-RU"/>
        </w:rPr>
        <w:t xml:space="preserve"> 6, </w:t>
      </w:r>
      <w:r w:rsidRPr="00787248">
        <w:rPr>
          <w:spacing w:val="-6"/>
          <w:sz w:val="30"/>
          <w:szCs w:val="30"/>
        </w:rPr>
        <w:t>7 (абзацев второго</w:t>
      </w:r>
      <w:r w:rsidRPr="00787248">
        <w:rPr>
          <w:spacing w:val="-6"/>
          <w:sz w:val="30"/>
          <w:szCs w:val="30"/>
          <w:lang w:val="ru-RU"/>
        </w:rPr>
        <w:t>,</w:t>
      </w:r>
      <w:r w:rsidRPr="00787248">
        <w:rPr>
          <w:spacing w:val="-6"/>
          <w:sz w:val="30"/>
          <w:szCs w:val="30"/>
        </w:rPr>
        <w:t xml:space="preserve"> пятого</w:t>
      </w:r>
      <w:r w:rsidRPr="00787248">
        <w:rPr>
          <w:spacing w:val="-6"/>
          <w:sz w:val="30"/>
          <w:szCs w:val="30"/>
          <w:lang w:val="ru-RU"/>
        </w:rPr>
        <w:t xml:space="preserve"> и девятого</w:t>
      </w:r>
      <w:r w:rsidRPr="00787248">
        <w:rPr>
          <w:spacing w:val="-6"/>
          <w:sz w:val="30"/>
          <w:szCs w:val="30"/>
        </w:rPr>
        <w:t>), 8 – 11 статьи 42</w:t>
      </w:r>
      <w:r>
        <w:rPr>
          <w:spacing w:val="-6"/>
          <w:sz w:val="30"/>
          <w:szCs w:val="30"/>
          <w:lang w:val="ru-RU"/>
        </w:rPr>
        <w:t xml:space="preserve"> </w:t>
      </w:r>
      <w:r w:rsidRPr="00787248">
        <w:rPr>
          <w:spacing w:val="-6"/>
          <w:sz w:val="30"/>
          <w:szCs w:val="30"/>
        </w:rPr>
        <w:t xml:space="preserve">Трудового кодекса производится после предварительного, но не позднее чем за две недели уведомления </w:t>
      </w:r>
      <w:r w:rsidRPr="00787248">
        <w:rPr>
          <w:spacing w:val="-6"/>
          <w:sz w:val="30"/>
          <w:szCs w:val="30"/>
          <w:lang w:val="ru-RU"/>
        </w:rPr>
        <w:t>Профкома</w:t>
      </w:r>
      <w:r w:rsidRPr="00787248">
        <w:rPr>
          <w:color w:val="000000"/>
          <w:spacing w:val="-6"/>
          <w:sz w:val="30"/>
          <w:szCs w:val="30"/>
          <w:lang w:val="ru-RU"/>
        </w:rPr>
        <w:t xml:space="preserve">. </w:t>
      </w:r>
    </w:p>
    <w:p w14:paraId="2BDB0015" w14:textId="77777777" w:rsidR="005A6F28" w:rsidRPr="00787248" w:rsidRDefault="005A6F28" w:rsidP="005A6F28">
      <w:pPr>
        <w:widowControl w:val="0"/>
        <w:numPr>
          <w:ilvl w:val="12"/>
          <w:numId w:val="0"/>
        </w:numPr>
        <w:tabs>
          <w:tab w:val="left" w:pos="0"/>
        </w:tabs>
        <w:ind w:firstLine="709"/>
        <w:jc w:val="both"/>
        <w:rPr>
          <w:color w:val="000000"/>
          <w:spacing w:val="-6"/>
          <w:sz w:val="30"/>
          <w:szCs w:val="30"/>
          <w:lang w:val="ru-RU"/>
        </w:rPr>
      </w:pPr>
      <w:r w:rsidRPr="00787248">
        <w:rPr>
          <w:color w:val="000000"/>
          <w:spacing w:val="-6"/>
          <w:sz w:val="30"/>
          <w:szCs w:val="30"/>
          <w:lang w:val="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Профкома.</w:t>
      </w:r>
    </w:p>
    <w:p w14:paraId="0B9F0012" w14:textId="77777777" w:rsidR="005A6F28" w:rsidRPr="0066541C" w:rsidRDefault="005A6F28" w:rsidP="005A6F28">
      <w:pPr>
        <w:widowControl w:val="0"/>
        <w:numPr>
          <w:ilvl w:val="12"/>
          <w:numId w:val="0"/>
        </w:numPr>
        <w:tabs>
          <w:tab w:val="left" w:pos="0"/>
        </w:tabs>
        <w:ind w:firstLine="709"/>
        <w:jc w:val="both"/>
        <w:rPr>
          <w:spacing w:val="-6"/>
          <w:sz w:val="30"/>
          <w:szCs w:val="30"/>
          <w:lang w:val="ru-RU"/>
        </w:rPr>
      </w:pPr>
      <w:r>
        <w:rPr>
          <w:color w:val="000000"/>
          <w:spacing w:val="-6"/>
          <w:sz w:val="30"/>
          <w:szCs w:val="30"/>
          <w:lang w:val="ru-RU"/>
        </w:rPr>
        <w:t>26</w:t>
      </w:r>
      <w:r w:rsidRPr="00787248">
        <w:rPr>
          <w:color w:val="000000"/>
          <w:spacing w:val="-6"/>
          <w:sz w:val="30"/>
          <w:szCs w:val="30"/>
          <w:lang w:val="ru-RU"/>
        </w:rPr>
        <w:t>.2. </w:t>
      </w:r>
      <w:r w:rsidRPr="00787248">
        <w:rPr>
          <w:spacing w:val="-6"/>
          <w:sz w:val="30"/>
          <w:szCs w:val="30"/>
        </w:rPr>
        <w:t>При сокращении численности или штата работников предпочтение в оставлении на работе</w:t>
      </w:r>
      <w:r>
        <w:rPr>
          <w:spacing w:val="-6"/>
          <w:sz w:val="30"/>
          <w:szCs w:val="30"/>
          <w:lang w:val="ru-RU"/>
        </w:rPr>
        <w:t>,</w:t>
      </w:r>
      <w:r w:rsidRPr="00787248">
        <w:rPr>
          <w:spacing w:val="-6"/>
          <w:sz w:val="30"/>
          <w:szCs w:val="30"/>
        </w:rPr>
        <w:t xml:space="preserve"> в случае равной производительности труда и квалификации</w:t>
      </w:r>
      <w:r>
        <w:rPr>
          <w:spacing w:val="-6"/>
          <w:sz w:val="30"/>
          <w:szCs w:val="30"/>
          <w:lang w:val="ru-RU"/>
        </w:rPr>
        <w:t>,</w:t>
      </w:r>
      <w:r w:rsidRPr="00787248">
        <w:rPr>
          <w:spacing w:val="-6"/>
          <w:sz w:val="30"/>
          <w:szCs w:val="30"/>
        </w:rPr>
        <w:t xml:space="preserve"> отдается (помимо категорий, указанных в статье 45 Трудового кодекса и других законодательных актах Республики Беларусь) в порядке перечисления работникам: </w:t>
      </w:r>
      <w:r w:rsidRPr="00787248">
        <w:rPr>
          <w:sz w:val="30"/>
          <w:szCs w:val="30"/>
        </w:rPr>
        <w:t xml:space="preserve">разведенным, имеющим на их иждивении </w:t>
      </w:r>
      <w:r w:rsidRPr="00787248">
        <w:rPr>
          <w:sz w:val="30"/>
          <w:szCs w:val="30"/>
        </w:rPr>
        <w:lastRenderedPageBreak/>
        <w:t>несовершеннолетних детей;</w:t>
      </w:r>
      <w:r w:rsidRPr="00787248">
        <w:rPr>
          <w:spacing w:val="-6"/>
          <w:sz w:val="30"/>
          <w:szCs w:val="30"/>
        </w:rPr>
        <w:t xml:space="preserve"> являющимся единственными кормильцами в семье, при наличии двух и более иждивенцев; имеющим длительный непрерывный стаж работы в</w:t>
      </w:r>
      <w:r w:rsidR="0066541C">
        <w:rPr>
          <w:spacing w:val="-6"/>
          <w:sz w:val="30"/>
          <w:szCs w:val="30"/>
          <w:lang w:val="ru-RU"/>
        </w:rPr>
        <w:t xml:space="preserve"> организации (более 10 лет</w:t>
      </w:r>
      <w:r>
        <w:rPr>
          <w:spacing w:val="-6"/>
          <w:sz w:val="30"/>
          <w:szCs w:val="30"/>
          <w:lang w:val="ru-RU"/>
        </w:rPr>
        <w:t>)</w:t>
      </w:r>
      <w:r w:rsidRPr="00787248">
        <w:rPr>
          <w:spacing w:val="-6"/>
          <w:sz w:val="30"/>
          <w:szCs w:val="30"/>
        </w:rPr>
        <w:t>; получившим травму или проф</w:t>
      </w:r>
      <w:r>
        <w:rPr>
          <w:spacing w:val="-6"/>
          <w:sz w:val="30"/>
          <w:szCs w:val="30"/>
          <w:lang w:val="ru-RU"/>
        </w:rPr>
        <w:t xml:space="preserve">ессиональное </w:t>
      </w:r>
      <w:r w:rsidRPr="00787248">
        <w:rPr>
          <w:spacing w:val="-6"/>
          <w:sz w:val="30"/>
          <w:szCs w:val="30"/>
        </w:rPr>
        <w:t>заболевание на производстве; избранным в состав профсоюзных органов; членам комиссий по трудовым спорам; предпенсионного возраста (за 5 лет до наступления возраста, дающего право на назначение пенсии по возрасту</w:t>
      </w:r>
      <w:r w:rsidRPr="00972DEE">
        <w:rPr>
          <w:spacing w:val="-6"/>
          <w:sz w:val="30"/>
          <w:szCs w:val="30"/>
        </w:rPr>
        <w:t>);</w:t>
      </w:r>
      <w:r w:rsidRPr="00972DEE">
        <w:rPr>
          <w:spacing w:val="-6"/>
          <w:sz w:val="30"/>
          <w:szCs w:val="30"/>
          <w:lang w:val="ru-RU"/>
        </w:rPr>
        <w:t xml:space="preserve"> женщинам, мужья которых призваны на действительную воинскую службу;</w:t>
      </w:r>
      <w:r>
        <w:rPr>
          <w:spacing w:val="-6"/>
          <w:sz w:val="30"/>
          <w:szCs w:val="30"/>
          <w:lang w:val="ru-RU"/>
        </w:rPr>
        <w:t xml:space="preserve"> </w:t>
      </w:r>
      <w:r w:rsidRPr="00787248">
        <w:rPr>
          <w:spacing w:val="-6"/>
          <w:sz w:val="30"/>
          <w:szCs w:val="30"/>
          <w:lang w:val="be-BY"/>
        </w:rPr>
        <w:t xml:space="preserve">работникам, совмещающим работу с обучением по востребованным в </w:t>
      </w:r>
      <w:r>
        <w:rPr>
          <w:spacing w:val="-6"/>
          <w:sz w:val="30"/>
          <w:szCs w:val="30"/>
          <w:lang w:val="be-BY"/>
        </w:rPr>
        <w:t>организации</w:t>
      </w:r>
      <w:r w:rsidRPr="00787248">
        <w:rPr>
          <w:spacing w:val="-6"/>
          <w:sz w:val="30"/>
          <w:szCs w:val="30"/>
          <w:lang w:val="be-BY"/>
        </w:rPr>
        <w:t xml:space="preserve"> специальностям</w:t>
      </w:r>
      <w:r w:rsidR="0066541C">
        <w:rPr>
          <w:spacing w:val="-6"/>
          <w:sz w:val="30"/>
          <w:szCs w:val="30"/>
          <w:lang w:val="ru-RU"/>
        </w:rPr>
        <w:t>.</w:t>
      </w:r>
    </w:p>
    <w:p w14:paraId="6DD26F3A" w14:textId="77777777" w:rsidR="005A6F28" w:rsidRPr="00787248" w:rsidRDefault="005A6F28" w:rsidP="005A6F28">
      <w:pPr>
        <w:widowControl w:val="0"/>
        <w:numPr>
          <w:ilvl w:val="12"/>
          <w:numId w:val="0"/>
        </w:numPr>
        <w:tabs>
          <w:tab w:val="left" w:pos="0"/>
        </w:tabs>
        <w:jc w:val="both"/>
        <w:rPr>
          <w:spacing w:val="-6"/>
          <w:sz w:val="30"/>
          <w:szCs w:val="30"/>
          <w:lang w:val="ru-RU"/>
        </w:rPr>
      </w:pPr>
      <w:r>
        <w:rPr>
          <w:spacing w:val="-6"/>
          <w:sz w:val="30"/>
          <w:szCs w:val="30"/>
          <w:lang w:val="ru-RU"/>
        </w:rPr>
        <w:tab/>
        <w:t>26</w:t>
      </w:r>
      <w:r w:rsidRPr="00787248">
        <w:rPr>
          <w:spacing w:val="-6"/>
          <w:sz w:val="30"/>
          <w:szCs w:val="30"/>
          <w:lang w:val="ru-RU"/>
        </w:rPr>
        <w:t>.3. Увольнение работников в связи с сокращением численности или штата проводить только после следующих упреждающих мер:</w:t>
      </w:r>
    </w:p>
    <w:p w14:paraId="3D020938" w14:textId="77777777" w:rsidR="005A6F28" w:rsidRPr="00787248" w:rsidRDefault="005A6F28" w:rsidP="005A6F28">
      <w:pPr>
        <w:widowControl w:val="0"/>
        <w:numPr>
          <w:ilvl w:val="12"/>
          <w:numId w:val="0"/>
        </w:numPr>
        <w:tabs>
          <w:tab w:val="left" w:pos="0"/>
        </w:tabs>
        <w:ind w:firstLine="720"/>
        <w:jc w:val="both"/>
        <w:rPr>
          <w:spacing w:val="-6"/>
          <w:sz w:val="30"/>
          <w:szCs w:val="30"/>
          <w:lang w:val="ru-RU"/>
        </w:rPr>
      </w:pPr>
      <w:r w:rsidRPr="00787248">
        <w:rPr>
          <w:spacing w:val="-6"/>
          <w:sz w:val="30"/>
          <w:szCs w:val="30"/>
          <w:lang w:val="ru-RU"/>
        </w:rPr>
        <w:t>заполнение вакансий;</w:t>
      </w:r>
    </w:p>
    <w:p w14:paraId="12287AA5" w14:textId="77777777" w:rsidR="005A6F28" w:rsidRPr="00787248" w:rsidRDefault="005A6F28" w:rsidP="005A6F28">
      <w:pPr>
        <w:widowControl w:val="0"/>
        <w:numPr>
          <w:ilvl w:val="12"/>
          <w:numId w:val="0"/>
        </w:numPr>
        <w:tabs>
          <w:tab w:val="left" w:pos="0"/>
        </w:tabs>
        <w:ind w:firstLine="720"/>
        <w:jc w:val="both"/>
        <w:rPr>
          <w:spacing w:val="-6"/>
          <w:sz w:val="30"/>
          <w:szCs w:val="30"/>
          <w:lang w:val="ru-RU"/>
        </w:rPr>
      </w:pPr>
      <w:r w:rsidRPr="00787248">
        <w:rPr>
          <w:spacing w:val="-6"/>
          <w:sz w:val="30"/>
          <w:szCs w:val="30"/>
          <w:lang w:val="ru-RU"/>
        </w:rPr>
        <w:t>увольнение совместителей.</w:t>
      </w:r>
    </w:p>
    <w:p w14:paraId="35F5C27D" w14:textId="77777777" w:rsidR="005A6F28" w:rsidRPr="00787248" w:rsidRDefault="005A6F28" w:rsidP="005A6F28">
      <w:pPr>
        <w:widowControl w:val="0"/>
        <w:numPr>
          <w:ilvl w:val="12"/>
          <w:numId w:val="0"/>
        </w:numPr>
        <w:tabs>
          <w:tab w:val="left" w:pos="0"/>
        </w:tabs>
        <w:jc w:val="both"/>
        <w:rPr>
          <w:spacing w:val="-6"/>
          <w:sz w:val="30"/>
          <w:szCs w:val="30"/>
          <w:lang w:val="ru-RU"/>
        </w:rPr>
      </w:pPr>
      <w:r>
        <w:rPr>
          <w:spacing w:val="-6"/>
          <w:sz w:val="30"/>
          <w:szCs w:val="30"/>
          <w:lang w:val="ru-RU"/>
        </w:rPr>
        <w:tab/>
        <w:t>26</w:t>
      </w:r>
      <w:r w:rsidRPr="00787248">
        <w:rPr>
          <w:spacing w:val="-6"/>
          <w:sz w:val="30"/>
          <w:szCs w:val="30"/>
          <w:lang w:val="ru-RU"/>
        </w:rPr>
        <w:t xml:space="preserve">.4. В период </w:t>
      </w:r>
      <w:r w:rsidRPr="00AF403C">
        <w:rPr>
          <w:spacing w:val="-6"/>
          <w:sz w:val="30"/>
          <w:szCs w:val="30"/>
          <w:lang w:val="ru-RU"/>
        </w:rPr>
        <w:t>срока</w:t>
      </w:r>
      <w:r>
        <w:rPr>
          <w:spacing w:val="-6"/>
          <w:sz w:val="30"/>
          <w:szCs w:val="30"/>
          <w:lang w:val="ru-RU"/>
        </w:rPr>
        <w:t xml:space="preserve"> </w:t>
      </w:r>
      <w:r w:rsidRPr="00787248">
        <w:rPr>
          <w:spacing w:val="-6"/>
          <w:sz w:val="30"/>
          <w:szCs w:val="30"/>
          <w:lang w:val="ru-RU"/>
        </w:rPr>
        <w:t xml:space="preserve">предупреждения работника о предстоящем высвобождении в связи с сокращением численности или штата работников предоставлять по его письменному </w:t>
      </w:r>
      <w:r w:rsidRPr="00AF403C">
        <w:rPr>
          <w:spacing w:val="-6"/>
          <w:sz w:val="30"/>
          <w:szCs w:val="30"/>
          <w:lang w:val="ru-RU"/>
        </w:rPr>
        <w:t>заявлению социальный отпуск один день в неделю без сохранения заработной платы для самостоятельного поиска работы.</w:t>
      </w:r>
    </w:p>
    <w:p w14:paraId="3033183E" w14:textId="77777777" w:rsidR="005A6F28" w:rsidRPr="00787248" w:rsidRDefault="005A6F28" w:rsidP="005A6F28">
      <w:pPr>
        <w:widowControl w:val="0"/>
        <w:numPr>
          <w:ilvl w:val="12"/>
          <w:numId w:val="0"/>
        </w:numPr>
        <w:tabs>
          <w:tab w:val="left" w:pos="0"/>
        </w:tabs>
        <w:jc w:val="both"/>
        <w:rPr>
          <w:spacing w:val="-6"/>
          <w:sz w:val="30"/>
          <w:szCs w:val="30"/>
          <w:lang w:val="ru-RU"/>
        </w:rPr>
      </w:pPr>
      <w:r w:rsidRPr="00787248">
        <w:rPr>
          <w:spacing w:val="-6"/>
          <w:sz w:val="30"/>
          <w:szCs w:val="30"/>
          <w:lang w:val="ru-RU"/>
        </w:rPr>
        <w:tab/>
      </w:r>
      <w:r w:rsidRPr="00787248">
        <w:rPr>
          <w:spacing w:val="-6"/>
          <w:sz w:val="30"/>
          <w:szCs w:val="30"/>
        </w:rPr>
        <w:t xml:space="preserve">Принимать меры к трудоустройству работников, подлежащих увольнению в связи с сокращением численности или штата, ликвидации </w:t>
      </w:r>
      <w:r>
        <w:rPr>
          <w:spacing w:val="-6"/>
          <w:sz w:val="30"/>
          <w:szCs w:val="30"/>
          <w:lang w:val="ru-RU"/>
        </w:rPr>
        <w:t>организации</w:t>
      </w:r>
      <w:r w:rsidRPr="00787248">
        <w:rPr>
          <w:spacing w:val="-6"/>
          <w:sz w:val="30"/>
          <w:szCs w:val="30"/>
        </w:rPr>
        <w:t>,</w:t>
      </w:r>
      <w:r w:rsidRPr="00787248">
        <w:rPr>
          <w:spacing w:val="-6"/>
          <w:sz w:val="30"/>
          <w:szCs w:val="30"/>
          <w:lang w:val="ru-RU"/>
        </w:rPr>
        <w:t xml:space="preserve"> прекращения деятельности филиала, представительства или иного обособленного подразделения </w:t>
      </w:r>
      <w:r>
        <w:rPr>
          <w:spacing w:val="-6"/>
          <w:sz w:val="30"/>
          <w:szCs w:val="30"/>
          <w:lang w:val="ru-RU"/>
        </w:rPr>
        <w:t>организации</w:t>
      </w:r>
      <w:r w:rsidRPr="00787248">
        <w:rPr>
          <w:spacing w:val="-6"/>
          <w:sz w:val="30"/>
          <w:szCs w:val="30"/>
          <w:lang w:val="ru-RU"/>
        </w:rPr>
        <w:t>, расположенных в другой местности, содействовать их переобучению.</w:t>
      </w:r>
    </w:p>
    <w:p w14:paraId="3335CC67" w14:textId="77777777" w:rsidR="005A6F28" w:rsidRPr="00787248" w:rsidRDefault="005A6F28" w:rsidP="005A6F28">
      <w:pPr>
        <w:widowControl w:val="0"/>
        <w:numPr>
          <w:ilvl w:val="12"/>
          <w:numId w:val="0"/>
        </w:numPr>
        <w:tabs>
          <w:tab w:val="left" w:pos="0"/>
          <w:tab w:val="left" w:pos="142"/>
        </w:tabs>
        <w:ind w:firstLine="720"/>
        <w:jc w:val="both"/>
        <w:rPr>
          <w:spacing w:val="-6"/>
          <w:sz w:val="30"/>
          <w:szCs w:val="30"/>
          <w:lang w:val="ru-RU"/>
        </w:rPr>
      </w:pPr>
      <w:r>
        <w:rPr>
          <w:spacing w:val="-6"/>
          <w:sz w:val="30"/>
          <w:szCs w:val="30"/>
          <w:lang w:val="ru-RU"/>
        </w:rPr>
        <w:t>26</w:t>
      </w:r>
      <w:r w:rsidRPr="00787248">
        <w:rPr>
          <w:spacing w:val="-6"/>
          <w:sz w:val="30"/>
          <w:szCs w:val="30"/>
          <w:lang w:val="ru-RU"/>
        </w:rPr>
        <w:t xml:space="preserve">.5. Предоставлять преимущественное право работникам, уволенным по сокращению штатов, возвращаться в </w:t>
      </w:r>
      <w:r>
        <w:rPr>
          <w:spacing w:val="-6"/>
          <w:sz w:val="30"/>
          <w:szCs w:val="30"/>
          <w:lang w:val="ru-RU"/>
        </w:rPr>
        <w:t>организацию</w:t>
      </w:r>
      <w:r w:rsidRPr="00787248">
        <w:rPr>
          <w:spacing w:val="-6"/>
          <w:sz w:val="30"/>
          <w:szCs w:val="30"/>
          <w:lang w:val="ru-RU"/>
        </w:rPr>
        <w:t xml:space="preserve"> при появлении вакансий.</w:t>
      </w:r>
    </w:p>
    <w:p w14:paraId="31EF6901" w14:textId="77777777" w:rsidR="005A6F28" w:rsidRPr="00A96EC5" w:rsidRDefault="005A6F28" w:rsidP="005A6F28">
      <w:pPr>
        <w:widowControl w:val="0"/>
        <w:numPr>
          <w:ilvl w:val="12"/>
          <w:numId w:val="0"/>
        </w:numPr>
        <w:tabs>
          <w:tab w:val="left" w:pos="0"/>
          <w:tab w:val="left" w:pos="142"/>
        </w:tabs>
        <w:ind w:firstLine="720"/>
        <w:jc w:val="both"/>
        <w:rPr>
          <w:color w:val="FF0000"/>
          <w:spacing w:val="-6"/>
          <w:sz w:val="30"/>
          <w:szCs w:val="30"/>
          <w:lang w:val="ru-RU"/>
        </w:rPr>
      </w:pPr>
      <w:r w:rsidRPr="00694112">
        <w:rPr>
          <w:spacing w:val="-6"/>
          <w:sz w:val="30"/>
          <w:szCs w:val="30"/>
          <w:lang w:val="ru-RU"/>
        </w:rPr>
        <w:t>26.6. Ходатайствовать о сохранении за высвобождаемыми работниками места в общежитии до трудоустройства их на новую работу, но не более чем на один год, предоставлять возможность пользоваться имеющимися объектами социально-культурного назначения на прежних условиях.</w:t>
      </w:r>
    </w:p>
    <w:p w14:paraId="489C202F" w14:textId="77777777" w:rsidR="005A6F28" w:rsidRPr="00B70580" w:rsidRDefault="005A6F28" w:rsidP="005A6F28">
      <w:pPr>
        <w:pStyle w:val="ad"/>
        <w:spacing w:line="240" w:lineRule="auto"/>
        <w:ind w:right="0" w:firstLine="709"/>
        <w:rPr>
          <w:color w:val="000000"/>
          <w:spacing w:val="-6"/>
          <w:szCs w:val="30"/>
        </w:rPr>
      </w:pPr>
      <w:r>
        <w:rPr>
          <w:color w:val="000000"/>
          <w:spacing w:val="-6"/>
          <w:szCs w:val="30"/>
        </w:rPr>
        <w:t>26</w:t>
      </w:r>
      <w:r w:rsidRPr="00B70580">
        <w:rPr>
          <w:color w:val="000000"/>
          <w:spacing w:val="-6"/>
          <w:szCs w:val="30"/>
        </w:rPr>
        <w:t>.7. </w:t>
      </w:r>
      <w:r w:rsidRPr="00B70580">
        <w:rPr>
          <w:szCs w:val="30"/>
        </w:rPr>
        <w:t>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Работник должен быть письменно предупрежден об изменении существенных условий труда (заключение контракта) не позднее</w:t>
      </w:r>
      <w:r w:rsidR="0066541C">
        <w:rPr>
          <w:szCs w:val="30"/>
        </w:rPr>
        <w:t>,</w:t>
      </w:r>
      <w:r w:rsidRPr="00B70580">
        <w:rPr>
          <w:szCs w:val="30"/>
        </w:rPr>
        <w:t xml:space="preserve"> чем за один месяц до заключения контракта. В день предупреждения работнику в письменном виде вручается проект контракта.</w:t>
      </w:r>
    </w:p>
    <w:p w14:paraId="288B763B" w14:textId="77777777" w:rsidR="005A6F28" w:rsidRPr="00787248" w:rsidRDefault="005A6F28" w:rsidP="005A6F28">
      <w:pPr>
        <w:widowControl w:val="0"/>
        <w:numPr>
          <w:ilvl w:val="12"/>
          <w:numId w:val="0"/>
        </w:numPr>
        <w:tabs>
          <w:tab w:val="left" w:pos="0"/>
          <w:tab w:val="left" w:pos="142"/>
        </w:tabs>
        <w:ind w:firstLine="720"/>
        <w:jc w:val="both"/>
        <w:rPr>
          <w:color w:val="000000"/>
          <w:spacing w:val="-6"/>
          <w:sz w:val="30"/>
          <w:szCs w:val="30"/>
          <w:lang w:val="ru-RU"/>
        </w:rPr>
      </w:pPr>
      <w:r>
        <w:rPr>
          <w:spacing w:val="-6"/>
          <w:sz w:val="30"/>
          <w:szCs w:val="30"/>
          <w:lang w:val="ru-RU"/>
        </w:rPr>
        <w:t>26</w:t>
      </w:r>
      <w:r w:rsidRPr="00787248">
        <w:rPr>
          <w:spacing w:val="-6"/>
          <w:sz w:val="30"/>
          <w:szCs w:val="30"/>
          <w:lang w:val="ru-RU"/>
        </w:rPr>
        <w:t xml:space="preserve">.8. Не заключать контракты с беременными женщинами, женщинами, </w:t>
      </w:r>
      <w:r w:rsidRPr="00787248">
        <w:rPr>
          <w:color w:val="000000"/>
          <w:spacing w:val="-6"/>
          <w:sz w:val="30"/>
          <w:szCs w:val="30"/>
          <w:lang w:val="ru-RU"/>
        </w:rPr>
        <w:t xml:space="preserve">имеющими детей в возрасте до трех лет (детей-инвалидов до 18 лет), трудовые договоры с которыми были заключены на неопределенный срок, если они не </w:t>
      </w:r>
      <w:r w:rsidRPr="00787248">
        <w:rPr>
          <w:color w:val="000000"/>
          <w:spacing w:val="-6"/>
          <w:sz w:val="30"/>
          <w:szCs w:val="30"/>
          <w:lang w:val="ru-RU"/>
        </w:rPr>
        <w:lastRenderedPageBreak/>
        <w:t>дали согласия на заключение таких контрактов.</w:t>
      </w:r>
    </w:p>
    <w:p w14:paraId="09437008" w14:textId="77777777" w:rsidR="005A6F28" w:rsidRPr="00787248" w:rsidRDefault="005A6F28" w:rsidP="005A6F28">
      <w:pPr>
        <w:widowControl w:val="0"/>
        <w:numPr>
          <w:ilvl w:val="12"/>
          <w:numId w:val="0"/>
        </w:numPr>
        <w:tabs>
          <w:tab w:val="left" w:pos="0"/>
          <w:tab w:val="left" w:pos="142"/>
        </w:tabs>
        <w:ind w:firstLine="720"/>
        <w:jc w:val="both"/>
        <w:rPr>
          <w:color w:val="000000"/>
          <w:spacing w:val="-6"/>
          <w:sz w:val="30"/>
          <w:szCs w:val="30"/>
          <w:lang w:val="ru-RU"/>
        </w:rPr>
      </w:pPr>
      <w:r w:rsidRPr="00787248">
        <w:rPr>
          <w:color w:val="000000"/>
          <w:spacing w:val="-6"/>
          <w:sz w:val="30"/>
          <w:szCs w:val="30"/>
          <w:lang w:val="ru-RU"/>
        </w:rPr>
        <w:t>2</w:t>
      </w:r>
      <w:r>
        <w:rPr>
          <w:color w:val="000000"/>
          <w:spacing w:val="-6"/>
          <w:sz w:val="30"/>
          <w:szCs w:val="30"/>
          <w:lang w:val="ru-RU"/>
        </w:rPr>
        <w:t>6</w:t>
      </w:r>
      <w:r w:rsidRPr="00787248">
        <w:rPr>
          <w:color w:val="000000"/>
          <w:spacing w:val="-6"/>
          <w:sz w:val="30"/>
          <w:szCs w:val="30"/>
          <w:lang w:val="ru-RU"/>
        </w:rPr>
        <w:t>.9. В случае истечения срока действия контракта в период беременности, отпуска по беременности и родам, отпуска по уходу за ребенком до достижения им возраста трех лет</w:t>
      </w:r>
      <w:r>
        <w:rPr>
          <w:color w:val="000000"/>
          <w:spacing w:val="-6"/>
          <w:sz w:val="30"/>
          <w:szCs w:val="30"/>
          <w:lang w:val="ru-RU"/>
        </w:rPr>
        <w:t xml:space="preserve"> </w:t>
      </w:r>
      <w:r w:rsidRPr="00787248">
        <w:rPr>
          <w:color w:val="000000"/>
          <w:spacing w:val="-6"/>
          <w:sz w:val="30"/>
          <w:szCs w:val="30"/>
          <w:lang w:val="ru-RU"/>
        </w:rPr>
        <w:t>Наниматель обязан с согласия работника</w:t>
      </w:r>
      <w:r>
        <w:rPr>
          <w:color w:val="000000"/>
          <w:spacing w:val="-6"/>
          <w:sz w:val="30"/>
          <w:szCs w:val="30"/>
          <w:lang w:val="ru-RU"/>
        </w:rPr>
        <w:t xml:space="preserve"> </w:t>
      </w:r>
      <w:r w:rsidRPr="00787248">
        <w:rPr>
          <w:color w:val="000000"/>
          <w:spacing w:val="-6"/>
          <w:sz w:val="30"/>
          <w:szCs w:val="30"/>
          <w:lang w:val="ru-RU"/>
        </w:rPr>
        <w:t>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p>
    <w:p w14:paraId="7B2D9807" w14:textId="77777777" w:rsidR="005A6F28" w:rsidRPr="00787248" w:rsidRDefault="005A6F28" w:rsidP="005A6F28">
      <w:pPr>
        <w:pStyle w:val="ad"/>
        <w:spacing w:line="240" w:lineRule="auto"/>
        <w:ind w:right="0" w:firstLine="709"/>
        <w:rPr>
          <w:color w:val="000000"/>
          <w:spacing w:val="-6"/>
          <w:szCs w:val="30"/>
          <w:lang w:val="fr-FR"/>
        </w:rPr>
      </w:pPr>
      <w:r>
        <w:rPr>
          <w:color w:val="000000"/>
          <w:spacing w:val="-6"/>
          <w:szCs w:val="30"/>
        </w:rPr>
        <w:t>26</w:t>
      </w:r>
      <w:r w:rsidRPr="00787248">
        <w:rPr>
          <w:color w:val="000000"/>
          <w:spacing w:val="-6"/>
          <w:szCs w:val="30"/>
        </w:rPr>
        <w:t>.10. Заключение новых контрактов, их продление в пределах максимального срока действия с работниками, находящимися в 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
    <w:p w14:paraId="1F2E3C6E" w14:textId="77777777" w:rsidR="005A6F28" w:rsidRPr="00BF025D" w:rsidRDefault="005A6F28" w:rsidP="005A6F28">
      <w:pPr>
        <w:pStyle w:val="ad"/>
        <w:spacing w:line="240" w:lineRule="auto"/>
        <w:ind w:right="0" w:firstLine="567"/>
        <w:rPr>
          <w:color w:val="000000"/>
          <w:spacing w:val="-6"/>
          <w:szCs w:val="30"/>
        </w:rPr>
      </w:pPr>
      <w:r>
        <w:rPr>
          <w:color w:val="000000"/>
          <w:spacing w:val="-6"/>
          <w:szCs w:val="30"/>
        </w:rPr>
        <w:t>26</w:t>
      </w:r>
      <w:r w:rsidRPr="00787248">
        <w:rPr>
          <w:color w:val="000000"/>
          <w:spacing w:val="-6"/>
          <w:szCs w:val="30"/>
        </w:rPr>
        <w:t>.11. </w:t>
      </w:r>
      <w:r w:rsidRPr="00BF025D">
        <w:rPr>
          <w:szCs w:val="30"/>
        </w:rPr>
        <w:t>Продлевать, заключать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BF025D">
        <w:rPr>
          <w:szCs w:val="30"/>
          <w:vertAlign w:val="superscript"/>
        </w:rPr>
        <w:t>2</w:t>
      </w:r>
      <w:r w:rsidRPr="00BF025D">
        <w:rPr>
          <w:szCs w:val="30"/>
        </w:rPr>
        <w:t xml:space="preserve"> Трудового кодекса.</w:t>
      </w:r>
    </w:p>
    <w:p w14:paraId="4BD1136A" w14:textId="77777777" w:rsidR="005A6F28" w:rsidRPr="00787248" w:rsidRDefault="005A6F28" w:rsidP="005A6F28">
      <w:pPr>
        <w:widowControl w:val="0"/>
        <w:numPr>
          <w:ilvl w:val="12"/>
          <w:numId w:val="0"/>
        </w:numPr>
        <w:tabs>
          <w:tab w:val="left" w:pos="0"/>
          <w:tab w:val="left" w:pos="142"/>
        </w:tabs>
        <w:ind w:firstLine="709"/>
        <w:jc w:val="both"/>
        <w:rPr>
          <w:color w:val="000000"/>
          <w:spacing w:val="-6"/>
          <w:sz w:val="30"/>
          <w:szCs w:val="30"/>
          <w:lang w:val="ru-RU"/>
        </w:rPr>
      </w:pPr>
      <w:r>
        <w:rPr>
          <w:color w:val="000000"/>
          <w:spacing w:val="-6"/>
          <w:sz w:val="30"/>
          <w:szCs w:val="30"/>
          <w:lang w:val="ru-RU"/>
        </w:rPr>
        <w:t>26</w:t>
      </w:r>
      <w:r w:rsidRPr="00787248">
        <w:rPr>
          <w:color w:val="000000"/>
          <w:spacing w:val="-6"/>
          <w:sz w:val="30"/>
          <w:szCs w:val="30"/>
          <w:lang w:val="ru-RU"/>
        </w:rPr>
        <w:t>.12. </w:t>
      </w:r>
      <w:r w:rsidRPr="00787248">
        <w:rPr>
          <w:sz w:val="30"/>
          <w:szCs w:val="30"/>
        </w:rPr>
        <w:t xml:space="preserve">Заключать </w:t>
      </w:r>
      <w:r>
        <w:rPr>
          <w:sz w:val="30"/>
          <w:szCs w:val="30"/>
          <w:lang w:val="ru-RU"/>
        </w:rPr>
        <w:t xml:space="preserve">новые </w:t>
      </w:r>
      <w:r w:rsidRPr="00787248">
        <w:rPr>
          <w:sz w:val="30"/>
          <w:szCs w:val="30"/>
        </w:rPr>
        <w:t>контракты с одинокими родителями, не состоящими в браке, опекунами, попечителями, воспитывающими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и трудовой дисциплины, и не имеющими действующих дисциплинарных взысканий на дату окончания контракта с их согласия, на срок пять лет</w:t>
      </w:r>
      <w:r w:rsidRPr="00787248">
        <w:rPr>
          <w:color w:val="000000"/>
          <w:spacing w:val="-6"/>
          <w:sz w:val="30"/>
          <w:szCs w:val="30"/>
          <w:lang w:val="ru-RU"/>
        </w:rPr>
        <w:t>.</w:t>
      </w:r>
    </w:p>
    <w:p w14:paraId="2EE29FFA" w14:textId="77777777" w:rsidR="005A6F28" w:rsidRPr="00787248" w:rsidRDefault="005A6F28" w:rsidP="005A6F28">
      <w:pPr>
        <w:widowControl w:val="0"/>
        <w:numPr>
          <w:ilvl w:val="12"/>
          <w:numId w:val="0"/>
        </w:numPr>
        <w:tabs>
          <w:tab w:val="left" w:pos="0"/>
          <w:tab w:val="left" w:pos="142"/>
        </w:tabs>
        <w:ind w:firstLine="720"/>
        <w:jc w:val="both"/>
        <w:rPr>
          <w:color w:val="000000"/>
          <w:spacing w:val="-6"/>
          <w:sz w:val="30"/>
          <w:szCs w:val="30"/>
          <w:lang w:val="ru-RU"/>
        </w:rPr>
      </w:pPr>
      <w:r>
        <w:rPr>
          <w:color w:val="000000"/>
          <w:spacing w:val="-6"/>
          <w:sz w:val="30"/>
          <w:szCs w:val="30"/>
          <w:lang w:val="ru-RU"/>
        </w:rPr>
        <w:t>26</w:t>
      </w:r>
      <w:r w:rsidRPr="00787248">
        <w:rPr>
          <w:color w:val="000000"/>
          <w:spacing w:val="-6"/>
          <w:sz w:val="30"/>
          <w:szCs w:val="30"/>
          <w:lang w:val="ru-RU"/>
        </w:rPr>
        <w:t>.13. Установить, что продление контракта, в рамках максимального срока, срок действия которого истекает в период временной нетрудоспособности работника, осуществляется по заявлению работника на срок не менее чем до окончания его временной нетрудоспособности.</w:t>
      </w:r>
    </w:p>
    <w:p w14:paraId="472004D3" w14:textId="77777777" w:rsidR="005A6F28" w:rsidRPr="00787248" w:rsidRDefault="005A6F28" w:rsidP="005A6F28">
      <w:pPr>
        <w:widowControl w:val="0"/>
        <w:numPr>
          <w:ilvl w:val="12"/>
          <w:numId w:val="0"/>
        </w:numPr>
        <w:tabs>
          <w:tab w:val="left" w:pos="0"/>
          <w:tab w:val="left" w:pos="142"/>
        </w:tabs>
        <w:ind w:firstLine="720"/>
        <w:jc w:val="both"/>
        <w:rPr>
          <w:color w:val="000000"/>
          <w:spacing w:val="-6"/>
          <w:sz w:val="30"/>
          <w:szCs w:val="30"/>
          <w:lang w:val="ru-RU"/>
        </w:rPr>
      </w:pPr>
      <w:r w:rsidRPr="00787248">
        <w:rPr>
          <w:color w:val="000000"/>
          <w:spacing w:val="-6"/>
          <w:sz w:val="30"/>
          <w:szCs w:val="30"/>
          <w:lang w:val="ru-RU"/>
        </w:rPr>
        <w:t>2</w:t>
      </w:r>
      <w:r>
        <w:rPr>
          <w:color w:val="000000"/>
          <w:spacing w:val="-6"/>
          <w:sz w:val="30"/>
          <w:szCs w:val="30"/>
          <w:lang w:val="ru-RU"/>
        </w:rPr>
        <w:t>6</w:t>
      </w:r>
      <w:r w:rsidRPr="00787248">
        <w:rPr>
          <w:color w:val="000000"/>
          <w:spacing w:val="-6"/>
          <w:sz w:val="30"/>
          <w:szCs w:val="30"/>
          <w:lang w:val="ru-RU"/>
        </w:rPr>
        <w:t>.14. Наниматель</w:t>
      </w:r>
      <w:r w:rsidRPr="00787248">
        <w:rPr>
          <w:color w:val="000000"/>
          <w:spacing w:val="-6"/>
          <w:sz w:val="30"/>
          <w:szCs w:val="30"/>
        </w:rPr>
        <w:t xml:space="preserve"> по письменному заявлению работника, добросовестно работающего, не допускающего нарушений производственно-технологической, исполнительской и трудовой дисциплины, извещает его в письменном виде о причине (причинах) непродления (незаключения нового) контракта с ним</w:t>
      </w:r>
      <w:r w:rsidRPr="00787248">
        <w:rPr>
          <w:color w:val="000000"/>
          <w:spacing w:val="-6"/>
          <w:sz w:val="30"/>
          <w:szCs w:val="30"/>
          <w:lang w:val="ru-RU"/>
        </w:rPr>
        <w:t>.</w:t>
      </w:r>
    </w:p>
    <w:p w14:paraId="3265E5AD" w14:textId="77777777" w:rsidR="005A6F28" w:rsidRPr="00B01B53" w:rsidRDefault="005A6F28" w:rsidP="005A6F28">
      <w:pPr>
        <w:pStyle w:val="ad"/>
        <w:spacing w:line="240" w:lineRule="auto"/>
        <w:ind w:right="0" w:firstLine="709"/>
        <w:rPr>
          <w:sz w:val="28"/>
          <w:szCs w:val="28"/>
        </w:rPr>
      </w:pPr>
      <w:r>
        <w:rPr>
          <w:color w:val="000000"/>
          <w:spacing w:val="-6"/>
          <w:szCs w:val="30"/>
        </w:rPr>
        <w:t>26</w:t>
      </w:r>
      <w:r w:rsidRPr="00787248">
        <w:rPr>
          <w:color w:val="000000"/>
          <w:spacing w:val="-6"/>
          <w:szCs w:val="30"/>
        </w:rPr>
        <w:t>.15. </w:t>
      </w:r>
      <w:r w:rsidRPr="00B70580">
        <w:rPr>
          <w:color w:val="000000"/>
          <w:spacing w:val="-6"/>
          <w:szCs w:val="30"/>
        </w:rPr>
        <w:t>Вариант № 1:</w:t>
      </w:r>
      <w:r>
        <w:rPr>
          <w:color w:val="000000"/>
          <w:spacing w:val="-6"/>
          <w:szCs w:val="30"/>
        </w:rPr>
        <w:t xml:space="preserve"> </w:t>
      </w:r>
      <w:r w:rsidRPr="0048435E">
        <w:rPr>
          <w:szCs w:val="30"/>
        </w:rPr>
        <w:t>Заключение контрактов с работниками — членами Профсоюза производится при участии представителя Профсоюза.</w:t>
      </w:r>
    </w:p>
    <w:p w14:paraId="0A28DB38" w14:textId="77777777" w:rsidR="005A6F28" w:rsidRDefault="005A6F28" w:rsidP="005A6F28">
      <w:pPr>
        <w:widowControl w:val="0"/>
        <w:numPr>
          <w:ilvl w:val="12"/>
          <w:numId w:val="0"/>
        </w:numPr>
        <w:tabs>
          <w:tab w:val="left" w:pos="0"/>
          <w:tab w:val="left" w:pos="142"/>
        </w:tabs>
        <w:ind w:firstLine="720"/>
        <w:jc w:val="both"/>
        <w:rPr>
          <w:color w:val="000000"/>
          <w:spacing w:val="-6"/>
          <w:sz w:val="30"/>
          <w:szCs w:val="30"/>
          <w:lang w:val="ru-RU"/>
        </w:rPr>
      </w:pPr>
      <w:r w:rsidRPr="00787248">
        <w:rPr>
          <w:color w:val="000000"/>
          <w:spacing w:val="-6"/>
          <w:sz w:val="30"/>
          <w:szCs w:val="30"/>
          <w:lang w:val="ru-RU"/>
        </w:rPr>
        <w:lastRenderedPageBreak/>
        <w:t>Установить, что</w:t>
      </w:r>
      <w:r>
        <w:rPr>
          <w:color w:val="000000"/>
          <w:spacing w:val="-6"/>
          <w:sz w:val="30"/>
          <w:szCs w:val="30"/>
          <w:lang w:val="ru-RU"/>
        </w:rPr>
        <w:t xml:space="preserve"> наниматель по согласованию с профсоюзным комитетом утверждает примерную форму контракта для работников учреждения образования.</w:t>
      </w:r>
    </w:p>
    <w:p w14:paraId="5C6E9DC0" w14:textId="77777777" w:rsidR="005A6F28" w:rsidRPr="00787248" w:rsidRDefault="005A6F28" w:rsidP="005A6F28">
      <w:pPr>
        <w:widowControl w:val="0"/>
        <w:numPr>
          <w:ilvl w:val="12"/>
          <w:numId w:val="0"/>
        </w:numPr>
        <w:tabs>
          <w:tab w:val="left" w:pos="0"/>
          <w:tab w:val="left" w:pos="142"/>
        </w:tabs>
        <w:ind w:firstLine="720"/>
        <w:jc w:val="both"/>
        <w:rPr>
          <w:color w:val="000000"/>
          <w:spacing w:val="-6"/>
          <w:sz w:val="30"/>
          <w:szCs w:val="30"/>
          <w:lang w:val="ru-RU"/>
        </w:rPr>
      </w:pPr>
      <w:r w:rsidRPr="00B70580">
        <w:rPr>
          <w:color w:val="000000"/>
          <w:spacing w:val="-6"/>
          <w:sz w:val="30"/>
          <w:szCs w:val="30"/>
          <w:lang w:val="ru-RU"/>
        </w:rPr>
        <w:t>Вариант № 2</w:t>
      </w:r>
      <w:r w:rsidR="00054214" w:rsidRPr="00B70580">
        <w:rPr>
          <w:color w:val="000000"/>
          <w:spacing w:val="-6"/>
          <w:sz w:val="30"/>
          <w:szCs w:val="30"/>
          <w:lang w:val="ru-RU"/>
        </w:rPr>
        <w:t>:</w:t>
      </w:r>
      <w:r w:rsidR="00054214">
        <w:rPr>
          <w:color w:val="000000"/>
          <w:spacing w:val="-6"/>
          <w:sz w:val="30"/>
          <w:szCs w:val="30"/>
          <w:lang w:val="ru-RU"/>
        </w:rPr>
        <w:t xml:space="preserve"> установить</w:t>
      </w:r>
      <w:r>
        <w:rPr>
          <w:color w:val="000000"/>
          <w:spacing w:val="-6"/>
          <w:sz w:val="30"/>
          <w:szCs w:val="30"/>
          <w:lang w:val="ru-RU"/>
        </w:rPr>
        <w:t>, что</w:t>
      </w:r>
      <w:r w:rsidRPr="00787248">
        <w:rPr>
          <w:color w:val="000000"/>
          <w:spacing w:val="-6"/>
          <w:sz w:val="30"/>
          <w:szCs w:val="30"/>
          <w:lang w:val="ru-RU"/>
        </w:rPr>
        <w:t xml:space="preserve"> содержание контракта, предлагаемого работнику</w:t>
      </w:r>
      <w:r>
        <w:rPr>
          <w:color w:val="000000"/>
          <w:spacing w:val="-6"/>
          <w:sz w:val="30"/>
          <w:szCs w:val="30"/>
          <w:lang w:val="ru-RU"/>
        </w:rPr>
        <w:t xml:space="preserve"> </w:t>
      </w:r>
      <w:r w:rsidRPr="00787248">
        <w:rPr>
          <w:color w:val="000000"/>
          <w:spacing w:val="-6"/>
          <w:sz w:val="30"/>
          <w:szCs w:val="30"/>
          <w:lang w:val="ru-RU"/>
        </w:rPr>
        <w:t>–</w:t>
      </w:r>
      <w:r>
        <w:rPr>
          <w:color w:val="000000"/>
          <w:spacing w:val="-6"/>
          <w:sz w:val="30"/>
          <w:szCs w:val="30"/>
          <w:lang w:val="ru-RU"/>
        </w:rPr>
        <w:t xml:space="preserve"> члену П</w:t>
      </w:r>
      <w:r w:rsidRPr="00787248">
        <w:rPr>
          <w:color w:val="000000"/>
          <w:spacing w:val="-6"/>
          <w:sz w:val="30"/>
          <w:szCs w:val="30"/>
          <w:lang w:val="ru-RU"/>
        </w:rPr>
        <w:t>рофсоюза, Наниматель обязан согласовать с Профкомом.</w:t>
      </w:r>
    </w:p>
    <w:p w14:paraId="1AA6C79D" w14:textId="77777777" w:rsidR="005A6F28" w:rsidRPr="00787248" w:rsidRDefault="005A6F28" w:rsidP="005A6F28">
      <w:pPr>
        <w:widowControl w:val="0"/>
        <w:tabs>
          <w:tab w:val="left" w:pos="0"/>
          <w:tab w:val="left" w:pos="142"/>
        </w:tabs>
        <w:ind w:firstLine="720"/>
        <w:jc w:val="both"/>
        <w:rPr>
          <w:color w:val="000000"/>
          <w:spacing w:val="-6"/>
          <w:sz w:val="30"/>
          <w:szCs w:val="30"/>
          <w:lang w:val="ru-RU"/>
        </w:rPr>
      </w:pPr>
      <w:r>
        <w:rPr>
          <w:color w:val="000000"/>
          <w:spacing w:val="-6"/>
          <w:sz w:val="30"/>
          <w:szCs w:val="30"/>
          <w:lang w:val="ru-RU"/>
        </w:rPr>
        <w:t>26</w:t>
      </w:r>
      <w:r w:rsidRPr="00787248">
        <w:rPr>
          <w:color w:val="000000"/>
          <w:spacing w:val="-6"/>
          <w:sz w:val="30"/>
          <w:szCs w:val="30"/>
          <w:lang w:val="ru-RU"/>
        </w:rPr>
        <w:t>.16. Установить, что Наниматель и работник за один месяц до истечения срока действия контракта обязаны письменно предупреждать друг друга о решении продлить или прекратить трудовые отношения.</w:t>
      </w:r>
    </w:p>
    <w:p w14:paraId="0B4484FD" w14:textId="77777777" w:rsidR="005A6F28" w:rsidRPr="00A96EC5" w:rsidRDefault="005A6F28" w:rsidP="005A6F28">
      <w:pPr>
        <w:pStyle w:val="ad"/>
        <w:spacing w:line="240" w:lineRule="auto"/>
        <w:ind w:right="0" w:firstLine="709"/>
        <w:rPr>
          <w:szCs w:val="30"/>
        </w:rPr>
      </w:pPr>
      <w:r>
        <w:rPr>
          <w:szCs w:val="30"/>
        </w:rPr>
        <w:t xml:space="preserve">26.17. </w:t>
      </w:r>
      <w:r w:rsidRPr="00A96EC5">
        <w:rPr>
          <w:szCs w:val="30"/>
        </w:rPr>
        <w:t>С работниками добросовестно работающими, не допускающими</w:t>
      </w:r>
      <w:r>
        <w:rPr>
          <w:szCs w:val="30"/>
        </w:rPr>
        <w:t xml:space="preserve"> </w:t>
      </w:r>
      <w:r w:rsidRPr="00A96EC5">
        <w:rPr>
          <w:szCs w:val="30"/>
        </w:rPr>
        <w:t>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w:t>
      </w:r>
      <w:r>
        <w:rPr>
          <w:szCs w:val="30"/>
        </w:rPr>
        <w:t xml:space="preserve"> не менее </w:t>
      </w:r>
      <w:r w:rsidR="0008260B">
        <w:rPr>
          <w:szCs w:val="30"/>
        </w:rPr>
        <w:t>10</w:t>
      </w:r>
      <w:r>
        <w:rPr>
          <w:szCs w:val="30"/>
        </w:rPr>
        <w:t xml:space="preserve"> лет </w:t>
      </w:r>
      <w:r w:rsidRPr="00A96EC5">
        <w:rPr>
          <w:szCs w:val="30"/>
        </w:rPr>
        <w:t>с их согласия:</w:t>
      </w:r>
    </w:p>
    <w:p w14:paraId="5EAEA52A" w14:textId="77777777" w:rsidR="005A6F28" w:rsidRPr="00054214" w:rsidRDefault="005A6F28" w:rsidP="005A6F28">
      <w:pPr>
        <w:pStyle w:val="af2"/>
        <w:ind w:firstLine="708"/>
        <w:jc w:val="both"/>
        <w:rPr>
          <w:rFonts w:ascii="Times New Roman" w:hAnsi="Times New Roman" w:cs="Times New Roman"/>
          <w:sz w:val="30"/>
          <w:szCs w:val="30"/>
        </w:rPr>
      </w:pPr>
      <w:r w:rsidRPr="00054214">
        <w:rPr>
          <w:rFonts w:ascii="Times New Roman" w:hAnsi="Times New Roman" w:cs="Times New Roman"/>
          <w:sz w:val="30"/>
          <w:szCs w:val="30"/>
        </w:rPr>
        <w:t>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054214">
        <w:rPr>
          <w:rFonts w:ascii="Times New Roman" w:hAnsi="Times New Roman" w:cs="Times New Roman"/>
          <w:sz w:val="30"/>
          <w:szCs w:val="30"/>
          <w:vertAlign w:val="superscript"/>
        </w:rPr>
        <w:t>2</w:t>
      </w:r>
      <w:r w:rsidRPr="00054214">
        <w:rPr>
          <w:rFonts w:ascii="Times New Roman" w:hAnsi="Times New Roman" w:cs="Times New Roman"/>
          <w:sz w:val="30"/>
          <w:szCs w:val="30"/>
        </w:rPr>
        <w:t xml:space="preserve"> Трудового кодекса;</w:t>
      </w:r>
    </w:p>
    <w:p w14:paraId="6D03327E" w14:textId="77777777" w:rsidR="005A6F28" w:rsidRPr="00054214" w:rsidRDefault="005A6F28" w:rsidP="005A6F28">
      <w:pPr>
        <w:pStyle w:val="af2"/>
        <w:ind w:firstLine="708"/>
        <w:jc w:val="both"/>
        <w:rPr>
          <w:rFonts w:ascii="Times New Roman" w:hAnsi="Times New Roman" w:cs="Times New Roman"/>
          <w:sz w:val="30"/>
          <w:szCs w:val="30"/>
        </w:rPr>
      </w:pPr>
      <w:r w:rsidRPr="00054214">
        <w:rPr>
          <w:rFonts w:ascii="Times New Roman" w:hAnsi="Times New Roman" w:cs="Times New Roman"/>
          <w:sz w:val="30"/>
          <w:szCs w:val="30"/>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054214">
        <w:rPr>
          <w:rFonts w:ascii="Times New Roman" w:hAnsi="Times New Roman" w:cs="Times New Roman"/>
          <w:sz w:val="30"/>
          <w:szCs w:val="30"/>
          <w:vertAlign w:val="superscript"/>
        </w:rPr>
        <w:t>2</w:t>
      </w:r>
      <w:r w:rsidRPr="00054214">
        <w:rPr>
          <w:rFonts w:ascii="Times New Roman" w:hAnsi="Times New Roman" w:cs="Times New Roman"/>
          <w:sz w:val="30"/>
          <w:szCs w:val="30"/>
        </w:rPr>
        <w:t xml:space="preserve"> Трудового кодекса.</w:t>
      </w:r>
    </w:p>
    <w:p w14:paraId="2EB4FDBE" w14:textId="77777777" w:rsidR="005A6F28" w:rsidRPr="00054214" w:rsidRDefault="005A6F28" w:rsidP="005A6F28">
      <w:pPr>
        <w:pStyle w:val="af2"/>
        <w:ind w:firstLine="708"/>
        <w:jc w:val="both"/>
        <w:rPr>
          <w:rFonts w:ascii="Times New Roman" w:hAnsi="Times New Roman" w:cs="Times New Roman"/>
          <w:sz w:val="30"/>
          <w:szCs w:val="30"/>
        </w:rPr>
      </w:pPr>
      <w:r w:rsidRPr="00054214">
        <w:rPr>
          <w:rFonts w:ascii="Times New Roman" w:hAnsi="Times New Roman" w:cs="Times New Roman"/>
          <w:sz w:val="30"/>
          <w:szCs w:val="30"/>
        </w:rPr>
        <w:t>На меньший срок контракт продлевать (заключать новый) только с письменного согласия работника.</w:t>
      </w:r>
    </w:p>
    <w:p w14:paraId="70772023" w14:textId="77777777" w:rsidR="005A6F28" w:rsidRPr="00054214" w:rsidRDefault="005A6F28" w:rsidP="005A6F28">
      <w:pPr>
        <w:pStyle w:val="af2"/>
        <w:ind w:firstLine="709"/>
        <w:jc w:val="both"/>
        <w:rPr>
          <w:rFonts w:ascii="Times New Roman" w:hAnsi="Times New Roman" w:cs="Times New Roman"/>
          <w:sz w:val="30"/>
          <w:szCs w:val="30"/>
        </w:rPr>
      </w:pPr>
      <w:bookmarkStart w:id="6" w:name="_Hlk99028866"/>
      <w:r w:rsidRPr="00054214">
        <w:rPr>
          <w:rFonts w:ascii="Times New Roman" w:hAnsi="Times New Roman" w:cs="Times New Roman"/>
          <w:sz w:val="30"/>
          <w:szCs w:val="30"/>
        </w:rPr>
        <w:t>Продолжать трудовые отношения (продлевать, заключать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действующих дисциплинарных взысканий на дату окончания контракта.</w:t>
      </w:r>
    </w:p>
    <w:bookmarkEnd w:id="6"/>
    <w:p w14:paraId="2518CECF" w14:textId="77777777" w:rsidR="005A6F28" w:rsidRPr="00054214" w:rsidRDefault="005A6F28" w:rsidP="005A6F28">
      <w:pPr>
        <w:widowControl w:val="0"/>
        <w:numPr>
          <w:ilvl w:val="12"/>
          <w:numId w:val="0"/>
        </w:numPr>
        <w:tabs>
          <w:tab w:val="left" w:pos="0"/>
          <w:tab w:val="left" w:pos="142"/>
        </w:tabs>
        <w:ind w:firstLine="709"/>
        <w:jc w:val="both"/>
        <w:rPr>
          <w:color w:val="000000"/>
          <w:spacing w:val="-6"/>
          <w:sz w:val="30"/>
          <w:szCs w:val="30"/>
          <w:lang w:val="ru-RU"/>
        </w:rPr>
      </w:pPr>
      <w:r w:rsidRPr="00054214">
        <w:rPr>
          <w:color w:val="000000"/>
          <w:spacing w:val="-6"/>
          <w:sz w:val="30"/>
          <w:szCs w:val="30"/>
          <w:lang w:val="ru-RU"/>
        </w:rPr>
        <w:t>26.18. Установить, что с молодыми специалистами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 При заключении контрактов обязательно соблюдение условий, предусмотренных абзацами вторым и третьим пункта 3 части первой статьи 261</w:t>
      </w:r>
      <w:r w:rsidRPr="00054214">
        <w:rPr>
          <w:color w:val="000000"/>
          <w:spacing w:val="-6"/>
          <w:sz w:val="30"/>
          <w:szCs w:val="30"/>
          <w:vertAlign w:val="superscript"/>
          <w:lang w:val="ru-RU"/>
        </w:rPr>
        <w:t xml:space="preserve">2 </w:t>
      </w:r>
      <w:r w:rsidRPr="00054214">
        <w:rPr>
          <w:color w:val="000000"/>
          <w:spacing w:val="-6"/>
          <w:sz w:val="30"/>
          <w:szCs w:val="30"/>
          <w:lang w:val="ru-RU"/>
        </w:rPr>
        <w:t>Трудового кодекса.</w:t>
      </w:r>
    </w:p>
    <w:p w14:paraId="43C2AAD9" w14:textId="77777777" w:rsidR="005A6F28" w:rsidRPr="00787248" w:rsidRDefault="005A6F28" w:rsidP="005A6F28">
      <w:pPr>
        <w:widowControl w:val="0"/>
        <w:numPr>
          <w:ilvl w:val="12"/>
          <w:numId w:val="0"/>
        </w:numPr>
        <w:tabs>
          <w:tab w:val="left" w:pos="0"/>
          <w:tab w:val="left" w:pos="142"/>
        </w:tabs>
        <w:ind w:firstLine="709"/>
        <w:jc w:val="both"/>
        <w:rPr>
          <w:color w:val="000000"/>
          <w:spacing w:val="-6"/>
          <w:sz w:val="30"/>
          <w:szCs w:val="30"/>
          <w:lang w:val="ru-RU"/>
        </w:rPr>
      </w:pPr>
      <w:r w:rsidRPr="00054214">
        <w:rPr>
          <w:spacing w:val="-6"/>
          <w:sz w:val="30"/>
          <w:szCs w:val="30"/>
          <w:lang w:val="ru-RU"/>
        </w:rPr>
        <w:t>26.19. </w:t>
      </w:r>
      <w:r w:rsidRPr="00054214">
        <w:rPr>
          <w:spacing w:val="-6"/>
          <w:sz w:val="30"/>
          <w:szCs w:val="30"/>
        </w:rPr>
        <w:t xml:space="preserve">Установить, что </w:t>
      </w:r>
      <w:r w:rsidRPr="00054214">
        <w:rPr>
          <w:spacing w:val="-6"/>
          <w:sz w:val="30"/>
          <w:szCs w:val="30"/>
          <w:lang w:val="ru-RU"/>
        </w:rPr>
        <w:t>Наниматель</w:t>
      </w:r>
      <w:r w:rsidRPr="00054214">
        <w:rPr>
          <w:spacing w:val="-6"/>
          <w:sz w:val="30"/>
          <w:szCs w:val="30"/>
        </w:rPr>
        <w:t xml:space="preserve">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при наличии обстоятельств, исключающих или значительно</w:t>
      </w:r>
      <w:r w:rsidRPr="00787248">
        <w:rPr>
          <w:spacing w:val="-6"/>
          <w:sz w:val="30"/>
          <w:szCs w:val="30"/>
        </w:rPr>
        <w:t xml:space="preserve"> затрудняющих продолжение </w:t>
      </w:r>
      <w:r w:rsidRPr="00787248">
        <w:rPr>
          <w:spacing w:val="-6"/>
          <w:sz w:val="30"/>
          <w:szCs w:val="30"/>
        </w:rPr>
        <w:lastRenderedPageBreak/>
        <w:t xml:space="preserve">работы: состояние здоровья, </w:t>
      </w:r>
      <w:r>
        <w:rPr>
          <w:sz w:val="30"/>
          <w:szCs w:val="30"/>
        </w:rPr>
        <w:t>поступление</w:t>
      </w:r>
      <w:r w:rsidRPr="00787248">
        <w:rPr>
          <w:sz w:val="30"/>
          <w:szCs w:val="30"/>
        </w:rPr>
        <w:t xml:space="preserve"> на военную службу по контракту,</w:t>
      </w:r>
      <w:r>
        <w:rPr>
          <w:sz w:val="30"/>
          <w:szCs w:val="30"/>
          <w:lang w:val="ru-RU"/>
        </w:rPr>
        <w:t xml:space="preserve"> </w:t>
      </w:r>
      <w:r w:rsidRPr="00787248">
        <w:rPr>
          <w:spacing w:val="-6"/>
          <w:sz w:val="30"/>
          <w:szCs w:val="30"/>
        </w:rPr>
        <w:t xml:space="preserve">назначение пенсии по возрасту, пенсии по инвалидности, пенсии за выслугу лет, пенсии за особые заслуги перед </w:t>
      </w:r>
      <w:r w:rsidRPr="00787248">
        <w:rPr>
          <w:spacing w:val="-6"/>
          <w:sz w:val="30"/>
          <w:szCs w:val="30"/>
          <w:lang w:val="ru-RU"/>
        </w:rPr>
        <w:t>р</w:t>
      </w:r>
      <w:r w:rsidRPr="00787248">
        <w:rPr>
          <w:spacing w:val="-6"/>
          <w:sz w:val="30"/>
          <w:szCs w:val="30"/>
        </w:rPr>
        <w:t>еспубликой, социальной пенсии, избрание на выборную должность, переезд в другую местность, уход за больными (инвалидами) родственниками, уход за детьми в возрасте до 14 лет, изменение семейного положения, трудоустройство у другого нанимателя на полную ставку, если работник работает на неполную ставку, или с более высоким уровнем оплаты труда, пенсионный возраст,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 зачисление в учреждение образования по дневной форме получения образования, другие случаи</w:t>
      </w:r>
      <w:r w:rsidRPr="00787248">
        <w:rPr>
          <w:spacing w:val="-6"/>
          <w:sz w:val="30"/>
          <w:szCs w:val="30"/>
          <w:lang w:val="ru-RU"/>
        </w:rPr>
        <w:t xml:space="preserve"> </w:t>
      </w:r>
      <w:r>
        <w:rPr>
          <w:spacing w:val="-6"/>
          <w:sz w:val="30"/>
          <w:szCs w:val="30"/>
          <w:lang w:val="ru-RU"/>
        </w:rPr>
        <w:t>(</w:t>
      </w:r>
      <w:r w:rsidRPr="00787248">
        <w:rPr>
          <w:spacing w:val="-6"/>
          <w:sz w:val="30"/>
          <w:szCs w:val="30"/>
          <w:lang w:val="ru-RU"/>
        </w:rPr>
        <w:t>указать</w:t>
      </w:r>
      <w:r>
        <w:rPr>
          <w:spacing w:val="-6"/>
          <w:sz w:val="30"/>
          <w:szCs w:val="30"/>
          <w:lang w:val="ru-RU"/>
        </w:rPr>
        <w:t>)</w:t>
      </w:r>
      <w:r w:rsidRPr="00787248">
        <w:rPr>
          <w:spacing w:val="-6"/>
          <w:sz w:val="30"/>
          <w:szCs w:val="30"/>
          <w:lang w:val="ru-RU"/>
        </w:rPr>
        <w:t>.</w:t>
      </w:r>
    </w:p>
    <w:p w14:paraId="1E2123E5" w14:textId="77777777" w:rsidR="005A6F28" w:rsidRDefault="005A6F28" w:rsidP="005A6F28">
      <w:pPr>
        <w:pStyle w:val="ad"/>
        <w:spacing w:line="240" w:lineRule="auto"/>
        <w:ind w:right="0" w:firstLine="709"/>
        <w:rPr>
          <w:color w:val="000000"/>
          <w:spacing w:val="-6"/>
          <w:szCs w:val="30"/>
        </w:rPr>
      </w:pPr>
      <w:r w:rsidRPr="002F76F6">
        <w:rPr>
          <w:color w:val="000000"/>
          <w:spacing w:val="-6"/>
          <w:szCs w:val="30"/>
        </w:rPr>
        <w:t>2</w:t>
      </w:r>
      <w:r>
        <w:rPr>
          <w:color w:val="000000"/>
          <w:spacing w:val="-6"/>
          <w:szCs w:val="30"/>
        </w:rPr>
        <w:t>6</w:t>
      </w:r>
      <w:r w:rsidRPr="002F76F6">
        <w:rPr>
          <w:color w:val="000000"/>
          <w:spacing w:val="-6"/>
          <w:szCs w:val="30"/>
        </w:rPr>
        <w:t>.20. Установить, что при наличии оснований, предусмотренных статьей 32 Трудового кодекса, Наниматель с согласия работников и уведомления Профкома может установить работникам неполное рабочее время.</w:t>
      </w:r>
    </w:p>
    <w:p w14:paraId="786AD298" w14:textId="77777777" w:rsidR="005A6F28" w:rsidRPr="00787248" w:rsidRDefault="005A6F28" w:rsidP="005A6F28">
      <w:pPr>
        <w:pStyle w:val="ad"/>
        <w:spacing w:line="240" w:lineRule="auto"/>
        <w:ind w:right="0" w:firstLine="709"/>
        <w:rPr>
          <w:spacing w:val="-6"/>
          <w:szCs w:val="30"/>
        </w:rPr>
      </w:pPr>
      <w:r>
        <w:rPr>
          <w:color w:val="000000"/>
          <w:spacing w:val="-6"/>
          <w:szCs w:val="30"/>
        </w:rPr>
        <w:t>26</w:t>
      </w:r>
      <w:r w:rsidRPr="00787248">
        <w:rPr>
          <w:color w:val="000000"/>
          <w:spacing w:val="-6"/>
          <w:szCs w:val="30"/>
        </w:rPr>
        <w:t>.21.</w:t>
      </w:r>
      <w:r w:rsidRPr="00787248">
        <w:rPr>
          <w:spacing w:val="-6"/>
          <w:szCs w:val="30"/>
        </w:rPr>
        <w:t> Заключать (по истечению срока действия контракта)</w:t>
      </w:r>
      <w:r>
        <w:rPr>
          <w:spacing w:val="-6"/>
          <w:szCs w:val="30"/>
        </w:rPr>
        <w:t xml:space="preserve"> </w:t>
      </w:r>
      <w:r w:rsidRPr="00787248">
        <w:rPr>
          <w:spacing w:val="-6"/>
          <w:szCs w:val="30"/>
        </w:rPr>
        <w:t>с работниками, проработавшими</w:t>
      </w:r>
      <w:r w:rsidR="008C36B6">
        <w:rPr>
          <w:spacing w:val="-6"/>
          <w:szCs w:val="30"/>
        </w:rPr>
        <w:t xml:space="preserve"> </w:t>
      </w:r>
      <w:r w:rsidRPr="00787248">
        <w:rPr>
          <w:spacing w:val="-6"/>
          <w:szCs w:val="30"/>
        </w:rPr>
        <w:t>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согласия трудовой договор, заключенный на неопределенный срок.</w:t>
      </w:r>
    </w:p>
    <w:p w14:paraId="351DF938" w14:textId="77777777" w:rsidR="005A6F28" w:rsidRPr="00787248" w:rsidRDefault="005A6F28" w:rsidP="005A6F28">
      <w:pPr>
        <w:widowControl w:val="0"/>
        <w:tabs>
          <w:tab w:val="left" w:pos="0"/>
          <w:tab w:val="left" w:pos="142"/>
        </w:tabs>
        <w:ind w:firstLine="720"/>
        <w:jc w:val="both"/>
        <w:rPr>
          <w:strike/>
          <w:color w:val="000000"/>
          <w:spacing w:val="-6"/>
          <w:sz w:val="30"/>
          <w:szCs w:val="30"/>
          <w:lang w:val="ru-RU"/>
        </w:rPr>
      </w:pPr>
      <w:r>
        <w:rPr>
          <w:color w:val="000000"/>
          <w:spacing w:val="-6"/>
          <w:sz w:val="30"/>
          <w:szCs w:val="30"/>
          <w:lang w:val="ru-RU"/>
        </w:rPr>
        <w:t>26</w:t>
      </w:r>
      <w:r w:rsidRPr="00787248">
        <w:rPr>
          <w:color w:val="000000"/>
          <w:spacing w:val="-6"/>
          <w:sz w:val="30"/>
          <w:szCs w:val="30"/>
          <w:lang w:val="ru-RU"/>
        </w:rPr>
        <w:t>.22. </w:t>
      </w:r>
      <w:r w:rsidRPr="00787248">
        <w:rPr>
          <w:spacing w:val="-6"/>
          <w:sz w:val="30"/>
          <w:szCs w:val="30"/>
          <w:lang w:val="ru-RU"/>
        </w:rPr>
        <w:t>З</w:t>
      </w:r>
      <w:r w:rsidRPr="00787248">
        <w:rPr>
          <w:spacing w:val="-6"/>
          <w:sz w:val="30"/>
          <w:szCs w:val="30"/>
        </w:rPr>
        <w:t xml:space="preserve">аключать с работниками </w:t>
      </w:r>
      <w:r w:rsidRPr="00787248">
        <w:rPr>
          <w:spacing w:val="-6"/>
          <w:sz w:val="30"/>
          <w:szCs w:val="30"/>
          <w:lang w:val="ru-RU"/>
        </w:rPr>
        <w:t xml:space="preserve">с их </w:t>
      </w:r>
      <w:r w:rsidRPr="00787248">
        <w:rPr>
          <w:spacing w:val="-6"/>
          <w:sz w:val="30"/>
          <w:szCs w:val="30"/>
        </w:rPr>
        <w:t>согласи</w:t>
      </w:r>
      <w:r w:rsidRPr="00787248">
        <w:rPr>
          <w:spacing w:val="-6"/>
          <w:sz w:val="30"/>
          <w:szCs w:val="30"/>
          <w:lang w:val="ru-RU"/>
        </w:rPr>
        <w:t>я</w:t>
      </w:r>
      <w:r w:rsidRPr="00787248">
        <w:rPr>
          <w:spacing w:val="-6"/>
          <w:sz w:val="30"/>
          <w:szCs w:val="30"/>
        </w:rPr>
        <w:t xml:space="preserve"> трудовые договоры на неопределенный срок при отсутствии возможности выполнения абз</w:t>
      </w:r>
      <w:r w:rsidRPr="00787248">
        <w:rPr>
          <w:spacing w:val="-6"/>
          <w:sz w:val="30"/>
          <w:szCs w:val="30"/>
          <w:lang w:val="ru-RU"/>
        </w:rPr>
        <w:t xml:space="preserve">ацев второго и </w:t>
      </w:r>
      <w:r w:rsidRPr="00787248">
        <w:rPr>
          <w:spacing w:val="-6"/>
          <w:sz w:val="30"/>
          <w:szCs w:val="30"/>
        </w:rPr>
        <w:t>тр</w:t>
      </w:r>
      <w:r w:rsidRPr="00787248">
        <w:rPr>
          <w:spacing w:val="-6"/>
          <w:sz w:val="30"/>
          <w:szCs w:val="30"/>
          <w:lang w:val="ru-RU"/>
        </w:rPr>
        <w:t>етьего</w:t>
      </w:r>
      <w:r w:rsidRPr="00787248">
        <w:rPr>
          <w:spacing w:val="-6"/>
          <w:sz w:val="30"/>
          <w:szCs w:val="30"/>
        </w:rPr>
        <w:t xml:space="preserve"> пункта 3 части первой статьи 261</w:t>
      </w:r>
      <w:r w:rsidRPr="00787248">
        <w:rPr>
          <w:spacing w:val="-6"/>
          <w:sz w:val="30"/>
          <w:szCs w:val="30"/>
          <w:vertAlign w:val="superscript"/>
        </w:rPr>
        <w:t>2</w:t>
      </w:r>
      <w:r w:rsidRPr="00787248">
        <w:rPr>
          <w:spacing w:val="-6"/>
          <w:sz w:val="30"/>
          <w:szCs w:val="30"/>
        </w:rPr>
        <w:t xml:space="preserve"> Трудового кодекса</w:t>
      </w:r>
      <w:r w:rsidRPr="00787248">
        <w:rPr>
          <w:spacing w:val="-6"/>
          <w:sz w:val="30"/>
          <w:szCs w:val="30"/>
          <w:lang w:val="ru-RU"/>
        </w:rPr>
        <w:t>.</w:t>
      </w:r>
    </w:p>
    <w:p w14:paraId="59EEB7AD" w14:textId="77777777" w:rsidR="005A6F28" w:rsidRPr="00787248" w:rsidRDefault="005A6F28" w:rsidP="005A6F28">
      <w:pPr>
        <w:widowControl w:val="0"/>
        <w:numPr>
          <w:ilvl w:val="12"/>
          <w:numId w:val="0"/>
        </w:numPr>
        <w:tabs>
          <w:tab w:val="left" w:pos="0"/>
          <w:tab w:val="left" w:pos="720"/>
        </w:tabs>
        <w:ind w:firstLine="720"/>
        <w:jc w:val="both"/>
        <w:rPr>
          <w:spacing w:val="-6"/>
          <w:sz w:val="30"/>
          <w:szCs w:val="30"/>
          <w:lang w:val="ru-RU"/>
        </w:rPr>
      </w:pPr>
      <w:r w:rsidRPr="00787248">
        <w:rPr>
          <w:color w:val="000000"/>
          <w:spacing w:val="-6"/>
          <w:sz w:val="30"/>
          <w:szCs w:val="30"/>
          <w:lang w:val="ru-RU"/>
        </w:rPr>
        <w:t>2</w:t>
      </w:r>
      <w:r>
        <w:rPr>
          <w:color w:val="000000"/>
          <w:spacing w:val="-6"/>
          <w:sz w:val="30"/>
          <w:szCs w:val="30"/>
          <w:lang w:val="ru-RU"/>
        </w:rPr>
        <w:t>6</w:t>
      </w:r>
      <w:r w:rsidRPr="00787248">
        <w:rPr>
          <w:color w:val="000000"/>
          <w:spacing w:val="-6"/>
          <w:sz w:val="30"/>
          <w:szCs w:val="30"/>
          <w:lang w:val="ru-RU"/>
        </w:rPr>
        <w:t>.23.</w:t>
      </w:r>
      <w:r w:rsidRPr="00787248">
        <w:rPr>
          <w:spacing w:val="-6"/>
          <w:sz w:val="30"/>
          <w:szCs w:val="30"/>
          <w:lang w:val="ru-RU"/>
        </w:rPr>
        <w:t> При приёме на работу заключать письменный трудовой договор (контракт) с работником, знакомить его под роспись с приказом о приеме на работу, условиями и оплатой труда, должностными (рабочими) инструкциями, Уставом учреждения, ПВТР, инструкциями по охране труда,</w:t>
      </w:r>
      <w:r>
        <w:rPr>
          <w:spacing w:val="-6"/>
          <w:sz w:val="30"/>
          <w:szCs w:val="30"/>
          <w:lang w:val="ru-RU"/>
        </w:rPr>
        <w:t xml:space="preserve"> </w:t>
      </w:r>
      <w:r w:rsidR="00054214" w:rsidRPr="00787248">
        <w:rPr>
          <w:spacing w:val="-6"/>
          <w:sz w:val="30"/>
          <w:szCs w:val="30"/>
          <w:lang w:val="ru-RU"/>
        </w:rPr>
        <w:t>Договором, завести</w:t>
      </w:r>
      <w:r w:rsidRPr="00787248">
        <w:rPr>
          <w:spacing w:val="-6"/>
          <w:sz w:val="30"/>
          <w:szCs w:val="30"/>
          <w:lang w:val="ru-RU"/>
        </w:rPr>
        <w:t xml:space="preserve"> (заполнить) на работника трудовую книжку, проводить вводный инструктаж по охране труда.</w:t>
      </w:r>
    </w:p>
    <w:p w14:paraId="36095BFD" w14:textId="77777777" w:rsidR="005A6F28" w:rsidRPr="00787248" w:rsidRDefault="005A6F28" w:rsidP="005A6F28">
      <w:pPr>
        <w:adjustRightInd w:val="0"/>
        <w:ind w:firstLine="540"/>
        <w:jc w:val="both"/>
        <w:rPr>
          <w:sz w:val="30"/>
          <w:szCs w:val="30"/>
        </w:rPr>
      </w:pPr>
      <w:r w:rsidRPr="00787248">
        <w:rPr>
          <w:sz w:val="30"/>
          <w:szCs w:val="30"/>
        </w:rPr>
        <w:t xml:space="preserve">При приеме на работу работника </w:t>
      </w:r>
      <w:r w:rsidRPr="00787248">
        <w:rPr>
          <w:sz w:val="30"/>
          <w:szCs w:val="30"/>
          <w:lang w:val="ru-RU"/>
        </w:rPr>
        <w:t>Н</w:t>
      </w:r>
      <w:r w:rsidRPr="00787248">
        <w:rPr>
          <w:sz w:val="30"/>
          <w:szCs w:val="30"/>
        </w:rPr>
        <w:t xml:space="preserve">аниматель обязан, если иное не установлено законодательными актами, </w:t>
      </w:r>
      <w:proofErr w:type="gramStart"/>
      <w:r w:rsidRPr="00787248">
        <w:rPr>
          <w:sz w:val="30"/>
          <w:szCs w:val="30"/>
        </w:rPr>
        <w:t>запрашивать:</w:t>
      </w:r>
      <w:proofErr w:type="gramEnd"/>
    </w:p>
    <w:p w14:paraId="201AC138" w14:textId="77777777" w:rsidR="005A6F28" w:rsidRPr="00787248" w:rsidRDefault="005A6F28" w:rsidP="005A6F28">
      <w:pPr>
        <w:adjustRightInd w:val="0"/>
        <w:ind w:firstLine="540"/>
        <w:jc w:val="both"/>
        <w:rPr>
          <w:sz w:val="30"/>
          <w:szCs w:val="30"/>
        </w:rPr>
      </w:pPr>
      <w:proofErr w:type="gramStart"/>
      <w:r w:rsidRPr="00787248">
        <w:rPr>
          <w:sz w:val="30"/>
          <w:szCs w:val="30"/>
        </w:rPr>
        <w:t>характеристику</w:t>
      </w:r>
      <w:proofErr w:type="gramEnd"/>
      <w:r w:rsidRPr="00787248">
        <w:rPr>
          <w:sz w:val="30"/>
          <w:szCs w:val="30"/>
        </w:rPr>
        <w:t xml:space="preserve"> с предыдущего места его работы;</w:t>
      </w:r>
    </w:p>
    <w:p w14:paraId="3D733FAF" w14:textId="77777777" w:rsidR="005A6F28" w:rsidRPr="00054214" w:rsidRDefault="005A6F28" w:rsidP="005A6F28">
      <w:pPr>
        <w:pStyle w:val="20"/>
        <w:ind w:firstLine="540"/>
        <w:jc w:val="both"/>
        <w:rPr>
          <w:rFonts w:ascii="Times New Roman" w:hAnsi="Times New Roman" w:cs="Times New Roman"/>
          <w:iCs/>
          <w:strike/>
          <w:color w:val="000000" w:themeColor="text1"/>
          <w:sz w:val="30"/>
          <w:szCs w:val="30"/>
        </w:rPr>
      </w:pPr>
      <w:r w:rsidRPr="00054214">
        <w:rPr>
          <w:rFonts w:ascii="Times New Roman" w:hAnsi="Times New Roman" w:cs="Times New Roman"/>
          <w:iCs/>
          <w:color w:val="000000" w:themeColor="text1"/>
          <w:sz w:val="30"/>
          <w:szCs w:val="30"/>
        </w:rPr>
        <w:t>характеристику из государственной организации, являвшейся местом его работы в течение пр</w:t>
      </w:r>
      <w:r w:rsidR="008C36B6">
        <w:rPr>
          <w:rFonts w:ascii="Times New Roman" w:hAnsi="Times New Roman" w:cs="Times New Roman"/>
          <w:iCs/>
          <w:color w:val="000000" w:themeColor="text1"/>
          <w:sz w:val="30"/>
          <w:szCs w:val="30"/>
        </w:rPr>
        <w:t xml:space="preserve">едшествующих пяти лет. В </w:t>
      </w:r>
      <w:proofErr w:type="gramStart"/>
      <w:r w:rsidR="008C36B6">
        <w:rPr>
          <w:rFonts w:ascii="Times New Roman" w:hAnsi="Times New Roman" w:cs="Times New Roman"/>
          <w:iCs/>
          <w:color w:val="000000" w:themeColor="text1"/>
          <w:sz w:val="30"/>
          <w:szCs w:val="30"/>
        </w:rPr>
        <w:t xml:space="preserve">случае, </w:t>
      </w:r>
      <w:r w:rsidRPr="00054214">
        <w:rPr>
          <w:rFonts w:ascii="Times New Roman" w:hAnsi="Times New Roman" w:cs="Times New Roman"/>
          <w:iCs/>
          <w:color w:val="000000" w:themeColor="text1"/>
          <w:sz w:val="30"/>
          <w:szCs w:val="30"/>
        </w:rPr>
        <w:t xml:space="preserve"> если</w:t>
      </w:r>
      <w:proofErr w:type="gramEnd"/>
      <w:r w:rsidRPr="00054214">
        <w:rPr>
          <w:rFonts w:ascii="Times New Roman" w:hAnsi="Times New Roman" w:cs="Times New Roman"/>
          <w:iCs/>
          <w:color w:val="000000" w:themeColor="text1"/>
          <w:sz w:val="30"/>
          <w:szCs w:val="30"/>
        </w:rPr>
        <w:t xml:space="preserve"> таким </w:t>
      </w:r>
      <w:r w:rsidRPr="00054214">
        <w:rPr>
          <w:rFonts w:ascii="Times New Roman" w:hAnsi="Times New Roman" w:cs="Times New Roman"/>
          <w:iCs/>
          <w:color w:val="000000" w:themeColor="text1"/>
          <w:sz w:val="30"/>
          <w:szCs w:val="30"/>
        </w:rPr>
        <w:lastRenderedPageBreak/>
        <w:t>местом работы являлось несколько государственных организаций, характеристика запрашивается по последнему из них;)</w:t>
      </w:r>
    </w:p>
    <w:p w14:paraId="095EFB36" w14:textId="77777777" w:rsidR="005A6F28" w:rsidRPr="00787248" w:rsidRDefault="005A6F28" w:rsidP="005A6F28">
      <w:pPr>
        <w:adjustRightInd w:val="0"/>
        <w:ind w:firstLine="540"/>
        <w:jc w:val="both"/>
        <w:rPr>
          <w:sz w:val="30"/>
          <w:szCs w:val="30"/>
        </w:rPr>
      </w:pPr>
      <w:r w:rsidRPr="00787248">
        <w:rPr>
          <w:sz w:val="30"/>
          <w:szCs w:val="30"/>
          <w:lang w:val="ru-RU"/>
        </w:rPr>
        <w:t>с</w:t>
      </w:r>
      <w:r w:rsidRPr="00787248">
        <w:rPr>
          <w:sz w:val="30"/>
          <w:szCs w:val="30"/>
        </w:rPr>
        <w:t>ведения из единого государственного банка данных о правонарушениях в отношении кандидатов на руководящие должности</w:t>
      </w:r>
      <w:r>
        <w:rPr>
          <w:sz w:val="30"/>
          <w:szCs w:val="30"/>
          <w:lang w:val="ru-RU"/>
        </w:rPr>
        <w:t xml:space="preserve"> </w:t>
      </w:r>
      <w:r w:rsidRPr="00787248">
        <w:rPr>
          <w:sz w:val="30"/>
          <w:szCs w:val="30"/>
          <w:lang w:val="ru-RU"/>
        </w:rPr>
        <w:t>и должности педагогических работников</w:t>
      </w:r>
      <w:r w:rsidRPr="00787248">
        <w:rPr>
          <w:sz w:val="30"/>
          <w:szCs w:val="30"/>
        </w:rPr>
        <w:t xml:space="preserve">. </w:t>
      </w:r>
    </w:p>
    <w:p w14:paraId="1BD809E8" w14:textId="77777777" w:rsidR="005A6F28" w:rsidRPr="00DA6A64" w:rsidRDefault="005A6F28" w:rsidP="005A6F28">
      <w:pPr>
        <w:pStyle w:val="af2"/>
        <w:ind w:firstLine="708"/>
        <w:jc w:val="both"/>
        <w:rPr>
          <w:rFonts w:ascii="Times New Roman" w:hAnsi="Times New Roman" w:cs="Times New Roman"/>
          <w:strike/>
          <w:sz w:val="30"/>
          <w:szCs w:val="30"/>
        </w:rPr>
      </w:pPr>
      <w:r w:rsidRPr="00DA6A64">
        <w:rPr>
          <w:rFonts w:ascii="Times New Roman" w:hAnsi="Times New Roman" w:cs="Times New Roman"/>
          <w:color w:val="000000" w:themeColor="text1"/>
          <w:sz w:val="30"/>
          <w:szCs w:val="30"/>
        </w:rPr>
        <w:t xml:space="preserve">Характеристика на </w:t>
      </w:r>
      <w:r w:rsidRPr="00DA6A64">
        <w:rPr>
          <w:rFonts w:ascii="Times New Roman" w:hAnsi="Times New Roman" w:cs="Times New Roman"/>
          <w:sz w:val="30"/>
          <w:szCs w:val="30"/>
        </w:rPr>
        <w:t>работника подписывается Нанимателем и председателем ППО.</w:t>
      </w:r>
    </w:p>
    <w:p w14:paraId="4A00C11A" w14:textId="77777777" w:rsidR="005A6F28" w:rsidRDefault="005A6F28" w:rsidP="005A6F28">
      <w:pPr>
        <w:widowControl w:val="0"/>
        <w:tabs>
          <w:tab w:val="left" w:pos="0"/>
          <w:tab w:val="left" w:pos="142"/>
        </w:tabs>
        <w:ind w:firstLine="720"/>
        <w:jc w:val="both"/>
        <w:rPr>
          <w:color w:val="000000"/>
          <w:spacing w:val="-6"/>
          <w:sz w:val="30"/>
          <w:szCs w:val="30"/>
          <w:lang w:val="be-BY"/>
        </w:rPr>
      </w:pPr>
      <w:r>
        <w:rPr>
          <w:color w:val="000000"/>
          <w:spacing w:val="-6"/>
          <w:sz w:val="30"/>
          <w:szCs w:val="30"/>
          <w:lang w:val="ru-RU"/>
        </w:rPr>
        <w:t>26</w:t>
      </w:r>
      <w:r w:rsidRPr="00787248">
        <w:rPr>
          <w:color w:val="000000"/>
          <w:spacing w:val="-6"/>
          <w:sz w:val="30"/>
          <w:szCs w:val="30"/>
          <w:lang w:val="ru-RU"/>
        </w:rPr>
        <w:t>.24. Н</w:t>
      </w:r>
      <w:r w:rsidRPr="00787248">
        <w:rPr>
          <w:color w:val="000000"/>
          <w:spacing w:val="-6"/>
          <w:sz w:val="30"/>
          <w:szCs w:val="30"/>
          <w:lang w:val="be-BY"/>
        </w:rPr>
        <w:t>е допускать привлечение работников к выполнению работы, не обусловленной трудовым договором (контрактом), должностными (рабочими) инструкциями.</w:t>
      </w:r>
    </w:p>
    <w:p w14:paraId="19FCE8A6" w14:textId="77777777" w:rsidR="005A6F28" w:rsidRPr="00D51786" w:rsidRDefault="005A6F28" w:rsidP="005A6F28">
      <w:pPr>
        <w:widowControl w:val="0"/>
        <w:tabs>
          <w:tab w:val="left" w:pos="0"/>
          <w:tab w:val="left" w:pos="142"/>
        </w:tabs>
        <w:ind w:firstLine="720"/>
        <w:jc w:val="both"/>
        <w:rPr>
          <w:color w:val="000000"/>
          <w:spacing w:val="-6"/>
          <w:sz w:val="30"/>
          <w:szCs w:val="30"/>
        </w:rPr>
      </w:pPr>
      <w:r>
        <w:rPr>
          <w:color w:val="000000"/>
          <w:spacing w:val="-6"/>
          <w:sz w:val="30"/>
          <w:szCs w:val="30"/>
        </w:rPr>
        <w:t>26</w:t>
      </w:r>
      <w:r w:rsidRPr="00D51786">
        <w:rPr>
          <w:color w:val="000000"/>
          <w:spacing w:val="-6"/>
          <w:sz w:val="30"/>
          <w:szCs w:val="30"/>
        </w:rPr>
        <w:t>.25. Устанавливать работникам, имеющим детей в возрасте до четырнадцати лет, режим гибкого рабочего времени, неполный рабочий день по их инициативе.</w:t>
      </w:r>
    </w:p>
    <w:p w14:paraId="1675F8DB" w14:textId="77777777" w:rsidR="005A6F28" w:rsidRPr="00787248" w:rsidRDefault="005A6F28" w:rsidP="005A6F28">
      <w:pPr>
        <w:pStyle w:val="ad"/>
        <w:spacing w:line="240" w:lineRule="auto"/>
        <w:ind w:right="0" w:firstLine="709"/>
        <w:rPr>
          <w:spacing w:val="-6"/>
          <w:szCs w:val="30"/>
        </w:rPr>
      </w:pPr>
      <w:r>
        <w:rPr>
          <w:spacing w:val="-6"/>
          <w:szCs w:val="30"/>
          <w:lang w:val="be-BY"/>
        </w:rPr>
        <w:t>26.26. </w:t>
      </w:r>
      <w:r w:rsidRPr="00787248">
        <w:rPr>
          <w:spacing w:val="-6"/>
          <w:szCs w:val="30"/>
          <w:lang w:val="be-BY"/>
        </w:rPr>
        <w:t>В случае, если условия контракта ухудшают правовое и социально-экономическое положение работника по сравнению с Договором, действуют нормы Договора и эти условия контракта подлежат приведению в соответствие с ним.</w:t>
      </w:r>
    </w:p>
    <w:p w14:paraId="46D8A726" w14:textId="77777777" w:rsidR="005A6F28" w:rsidRPr="00787248" w:rsidRDefault="005A6F28" w:rsidP="005A6F28">
      <w:pPr>
        <w:widowControl w:val="0"/>
        <w:tabs>
          <w:tab w:val="left" w:pos="0"/>
          <w:tab w:val="left" w:pos="142"/>
        </w:tabs>
        <w:ind w:firstLine="720"/>
        <w:jc w:val="both"/>
        <w:rPr>
          <w:spacing w:val="-6"/>
          <w:sz w:val="30"/>
          <w:szCs w:val="30"/>
          <w:lang w:val="ru-RU"/>
        </w:rPr>
      </w:pPr>
      <w:r>
        <w:rPr>
          <w:spacing w:val="-6"/>
          <w:sz w:val="30"/>
          <w:szCs w:val="30"/>
          <w:lang w:val="ru-RU"/>
        </w:rPr>
        <w:t>26</w:t>
      </w:r>
      <w:r w:rsidRPr="00787248">
        <w:rPr>
          <w:spacing w:val="-6"/>
          <w:sz w:val="30"/>
          <w:szCs w:val="30"/>
          <w:lang w:val="ru-RU"/>
        </w:rPr>
        <w:t>.</w:t>
      </w:r>
      <w:r>
        <w:rPr>
          <w:spacing w:val="-6"/>
          <w:sz w:val="30"/>
          <w:szCs w:val="30"/>
          <w:lang w:val="ru-RU"/>
        </w:rPr>
        <w:t>27</w:t>
      </w:r>
      <w:r w:rsidRPr="00787248">
        <w:rPr>
          <w:spacing w:val="-6"/>
          <w:sz w:val="30"/>
          <w:szCs w:val="30"/>
          <w:lang w:val="ru-RU"/>
        </w:rPr>
        <w:t>. Осуществлять прием на работу обучающихся на дневных отделениях учреждений среднего специального или высшего образования, на</w:t>
      </w:r>
      <w:r>
        <w:rPr>
          <w:spacing w:val="-6"/>
          <w:sz w:val="30"/>
          <w:szCs w:val="30"/>
          <w:lang w:val="ru-RU"/>
        </w:rPr>
        <w:t xml:space="preserve"> </w:t>
      </w:r>
      <w:r w:rsidRPr="00787248">
        <w:rPr>
          <w:spacing w:val="-6"/>
          <w:sz w:val="30"/>
          <w:szCs w:val="30"/>
          <w:lang w:val="ru-RU"/>
        </w:rPr>
        <w:t>общих основаниях с</w:t>
      </w:r>
      <w:r>
        <w:rPr>
          <w:spacing w:val="-6"/>
          <w:sz w:val="30"/>
          <w:szCs w:val="30"/>
          <w:lang w:val="ru-RU"/>
        </w:rPr>
        <w:t xml:space="preserve"> </w:t>
      </w:r>
      <w:r w:rsidRPr="00787248">
        <w:rPr>
          <w:spacing w:val="-6"/>
          <w:sz w:val="30"/>
          <w:szCs w:val="30"/>
          <w:lang w:val="ru-RU"/>
        </w:rPr>
        <w:t>оформлением трудовых книжек при работе свыше 5 дней со дня приема на</w:t>
      </w:r>
      <w:r>
        <w:rPr>
          <w:spacing w:val="-6"/>
          <w:sz w:val="30"/>
          <w:szCs w:val="30"/>
          <w:lang w:val="ru-RU"/>
        </w:rPr>
        <w:t xml:space="preserve"> </w:t>
      </w:r>
      <w:r w:rsidRPr="00787248">
        <w:rPr>
          <w:spacing w:val="-6"/>
          <w:sz w:val="30"/>
          <w:szCs w:val="30"/>
          <w:lang w:val="ru-RU"/>
        </w:rPr>
        <w:t>работу.</w:t>
      </w:r>
    </w:p>
    <w:p w14:paraId="0091427D" w14:textId="77777777" w:rsidR="005A6F28" w:rsidRPr="00787248" w:rsidRDefault="005A6F28" w:rsidP="005A6F28">
      <w:pPr>
        <w:widowControl w:val="0"/>
        <w:ind w:firstLine="720"/>
        <w:jc w:val="center"/>
        <w:rPr>
          <w:bCs/>
          <w:smallCaps/>
          <w:spacing w:val="-6"/>
          <w:sz w:val="16"/>
          <w:szCs w:val="16"/>
          <w:lang w:val="ru-RU"/>
        </w:rPr>
      </w:pPr>
    </w:p>
    <w:p w14:paraId="5FB0552E" w14:textId="77777777" w:rsidR="005A6F28" w:rsidRDefault="00054214" w:rsidP="005A6F28">
      <w:pPr>
        <w:widowControl w:val="0"/>
        <w:ind w:left="698" w:firstLine="11"/>
        <w:jc w:val="center"/>
        <w:rPr>
          <w:smallCaps/>
          <w:sz w:val="30"/>
          <w:szCs w:val="30"/>
          <w:lang w:val="ru-RU"/>
        </w:rPr>
      </w:pPr>
      <w:r w:rsidRPr="00264D41">
        <w:rPr>
          <w:smallCaps/>
          <w:sz w:val="30"/>
          <w:szCs w:val="30"/>
          <w:lang w:val="ru-RU"/>
        </w:rPr>
        <w:t>Ра</w:t>
      </w:r>
      <w:r w:rsidR="00C73D07" w:rsidRPr="00264D41">
        <w:rPr>
          <w:smallCaps/>
          <w:sz w:val="30"/>
          <w:szCs w:val="30"/>
          <w:lang w:val="ru-RU"/>
        </w:rPr>
        <w:t>здел</w:t>
      </w:r>
      <w:r w:rsidRPr="00264D41">
        <w:rPr>
          <w:smallCaps/>
          <w:sz w:val="30"/>
          <w:szCs w:val="30"/>
          <w:lang w:val="ru-RU"/>
        </w:rPr>
        <w:t xml:space="preserve"> </w:t>
      </w:r>
      <w:r w:rsidR="005A6F28" w:rsidRPr="00264D41">
        <w:rPr>
          <w:smallCaps/>
          <w:sz w:val="30"/>
          <w:szCs w:val="30"/>
          <w:lang w:val="ru-RU"/>
        </w:rPr>
        <w:t>5.</w:t>
      </w:r>
      <w:r w:rsidRPr="00264D41">
        <w:rPr>
          <w:smallCaps/>
          <w:sz w:val="30"/>
          <w:szCs w:val="30"/>
          <w:lang w:val="ru-RU"/>
        </w:rPr>
        <w:t xml:space="preserve"> </w:t>
      </w:r>
      <w:proofErr w:type="gramStart"/>
      <w:r w:rsidRPr="00264D41">
        <w:rPr>
          <w:smallCaps/>
          <w:sz w:val="30"/>
          <w:szCs w:val="30"/>
          <w:lang w:val="ru-RU"/>
        </w:rPr>
        <w:t>«</w:t>
      </w:r>
      <w:r w:rsidR="005A6F28" w:rsidRPr="00264D41">
        <w:rPr>
          <w:smallCaps/>
          <w:sz w:val="30"/>
          <w:szCs w:val="30"/>
          <w:lang w:val="ru-RU"/>
        </w:rPr>
        <w:t xml:space="preserve"> Охрана</w:t>
      </w:r>
      <w:proofErr w:type="gramEnd"/>
      <w:r w:rsidR="005A6F28" w:rsidRPr="00264D41">
        <w:rPr>
          <w:smallCaps/>
          <w:sz w:val="30"/>
          <w:szCs w:val="30"/>
          <w:lang w:val="ru-RU"/>
        </w:rPr>
        <w:t xml:space="preserve"> труда</w:t>
      </w:r>
      <w:r w:rsidRPr="00264D41">
        <w:rPr>
          <w:smallCaps/>
          <w:sz w:val="30"/>
          <w:szCs w:val="30"/>
          <w:lang w:val="ru-RU"/>
        </w:rPr>
        <w:t>»</w:t>
      </w:r>
    </w:p>
    <w:p w14:paraId="0AC0A027" w14:textId="77777777" w:rsidR="00264D41" w:rsidRPr="00264D41" w:rsidRDefault="00264D41" w:rsidP="005A6F28">
      <w:pPr>
        <w:widowControl w:val="0"/>
        <w:ind w:left="698" w:firstLine="11"/>
        <w:jc w:val="center"/>
        <w:rPr>
          <w:smallCaps/>
          <w:sz w:val="30"/>
          <w:szCs w:val="30"/>
          <w:lang w:val="ru-RU"/>
        </w:rPr>
      </w:pPr>
    </w:p>
    <w:p w14:paraId="1ACCC054" w14:textId="77777777" w:rsidR="005A6F28" w:rsidRPr="00264D41" w:rsidRDefault="005A6F28" w:rsidP="005A6F28">
      <w:pPr>
        <w:widowControl w:val="0"/>
        <w:ind w:firstLine="720"/>
        <w:jc w:val="both"/>
        <w:rPr>
          <w:spacing w:val="-6"/>
          <w:sz w:val="30"/>
          <w:szCs w:val="30"/>
          <w:u w:val="single"/>
          <w:lang w:val="ru-RU"/>
        </w:rPr>
      </w:pPr>
      <w:r w:rsidRPr="00264D41">
        <w:rPr>
          <w:bCs/>
          <w:spacing w:val="-6"/>
          <w:sz w:val="30"/>
          <w:szCs w:val="30"/>
          <w:u w:val="single"/>
          <w:lang w:val="ru-RU"/>
        </w:rPr>
        <w:t>27. Наниматель обязуется</w:t>
      </w:r>
      <w:r w:rsidRPr="00264D41">
        <w:rPr>
          <w:spacing w:val="-6"/>
          <w:sz w:val="30"/>
          <w:szCs w:val="30"/>
          <w:u w:val="single"/>
          <w:lang w:val="ru-RU"/>
        </w:rPr>
        <w:t>:</w:t>
      </w:r>
    </w:p>
    <w:p w14:paraId="3BFB06EB"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27</w:t>
      </w:r>
      <w:r w:rsidRPr="00787248">
        <w:rPr>
          <w:spacing w:val="-6"/>
          <w:sz w:val="30"/>
          <w:szCs w:val="30"/>
          <w:lang w:val="ru-RU"/>
        </w:rPr>
        <w:t>.1. Обеспечить право и гарантии, работающих на охрану труда,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14:paraId="28454C40"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27</w:t>
      </w:r>
      <w:r w:rsidRPr="00787248">
        <w:rPr>
          <w:spacing w:val="-6"/>
          <w:sz w:val="30"/>
          <w:szCs w:val="30"/>
          <w:lang w:val="ru-RU"/>
        </w:rPr>
        <w:t xml:space="preserve">.2. Обеспечить реализацию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работающих по вопросам охраны труда (Приложение </w:t>
      </w:r>
      <w:r w:rsidR="002445A5">
        <w:rPr>
          <w:spacing w:val="-6"/>
          <w:sz w:val="30"/>
          <w:szCs w:val="30"/>
          <w:lang w:val="ru-RU"/>
        </w:rPr>
        <w:t xml:space="preserve">№ </w:t>
      </w:r>
      <w:r w:rsidR="009A7CF4">
        <w:rPr>
          <w:spacing w:val="-6"/>
          <w:sz w:val="30"/>
          <w:szCs w:val="30"/>
          <w:lang w:val="ru-RU"/>
        </w:rPr>
        <w:t>6</w:t>
      </w:r>
      <w:r w:rsidRPr="00787248">
        <w:rPr>
          <w:spacing w:val="-6"/>
          <w:sz w:val="30"/>
          <w:szCs w:val="30"/>
          <w:lang w:val="ru-RU"/>
        </w:rPr>
        <w:t>).</w:t>
      </w:r>
    </w:p>
    <w:p w14:paraId="058AF5CA"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27</w:t>
      </w:r>
      <w:r w:rsidRPr="00787248">
        <w:rPr>
          <w:spacing w:val="-6"/>
          <w:sz w:val="30"/>
          <w:szCs w:val="30"/>
          <w:lang w:val="ru-RU"/>
        </w:rPr>
        <w:t>.3. Выделять финансовые средства, оборудование и материалы для осуществления предусмотренных Договором, планом мероприятий по охране труда, профилактике производственного травматизма и профессиональных заболеваний, улучшению условий труда, санитарно-бытового обеспечения, медицинского и лечебно-профилактического обслуживания работников.</w:t>
      </w:r>
    </w:p>
    <w:p w14:paraId="3F04053F"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27</w:t>
      </w:r>
      <w:r w:rsidRPr="00787248">
        <w:rPr>
          <w:spacing w:val="-6"/>
          <w:sz w:val="30"/>
          <w:szCs w:val="30"/>
          <w:lang w:val="ru-RU"/>
        </w:rPr>
        <w:t>.4. Оформлять кабинет или уголки по охране труда.</w:t>
      </w:r>
    </w:p>
    <w:p w14:paraId="184A2AF0"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27</w:t>
      </w:r>
      <w:r w:rsidRPr="00787248">
        <w:rPr>
          <w:spacing w:val="-6"/>
          <w:sz w:val="30"/>
          <w:szCs w:val="30"/>
          <w:lang w:val="ru-RU"/>
        </w:rPr>
        <w:t xml:space="preserve">.5. Обеспечивать прохождение работниками обязательных предварительных при приеме на работу и периодических медицинских </w:t>
      </w:r>
      <w:r w:rsidRPr="00787248">
        <w:rPr>
          <w:spacing w:val="-6"/>
          <w:sz w:val="30"/>
          <w:szCs w:val="30"/>
          <w:lang w:val="ru-RU"/>
        </w:rPr>
        <w:lastRenderedPageBreak/>
        <w:t xml:space="preserve">осмотров в соответствии с утвержденным Списком с сохранением за ними рабочего места и среднего заработка на время прохождения периодических медосмотров (Приложение </w:t>
      </w:r>
      <w:r w:rsidR="002445A5">
        <w:rPr>
          <w:spacing w:val="-6"/>
          <w:sz w:val="30"/>
          <w:szCs w:val="30"/>
          <w:lang w:val="ru-RU"/>
        </w:rPr>
        <w:t xml:space="preserve">№ </w:t>
      </w:r>
      <w:r w:rsidR="009A7CF4">
        <w:rPr>
          <w:spacing w:val="-6"/>
          <w:sz w:val="30"/>
          <w:szCs w:val="30"/>
          <w:lang w:val="ru-RU"/>
        </w:rPr>
        <w:t>1</w:t>
      </w:r>
      <w:r w:rsidR="002A5D70">
        <w:rPr>
          <w:spacing w:val="-6"/>
          <w:sz w:val="30"/>
          <w:szCs w:val="30"/>
          <w:lang w:val="ru-RU"/>
        </w:rPr>
        <w:t>1</w:t>
      </w:r>
      <w:r w:rsidR="00080490">
        <w:rPr>
          <w:spacing w:val="-6"/>
          <w:sz w:val="30"/>
          <w:szCs w:val="30"/>
          <w:lang w:val="ru-RU"/>
        </w:rPr>
        <w:t>,12</w:t>
      </w:r>
      <w:r w:rsidR="002D795F">
        <w:rPr>
          <w:spacing w:val="-6"/>
          <w:sz w:val="30"/>
          <w:szCs w:val="30"/>
          <w:lang w:val="ru-RU"/>
        </w:rPr>
        <w:t>,13</w:t>
      </w:r>
      <w:r w:rsidRPr="00787248">
        <w:rPr>
          <w:spacing w:val="-6"/>
          <w:sz w:val="30"/>
          <w:szCs w:val="30"/>
          <w:lang w:val="ru-RU"/>
        </w:rPr>
        <w:t>).</w:t>
      </w:r>
    </w:p>
    <w:p w14:paraId="705E05FD"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27</w:t>
      </w:r>
      <w:r w:rsidRPr="00787248">
        <w:rPr>
          <w:spacing w:val="-6"/>
          <w:sz w:val="30"/>
          <w:szCs w:val="30"/>
          <w:lang w:val="ru-RU"/>
        </w:rPr>
        <w:t>.6. 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льготах и компенсациях, установленных законодательством и Договором.</w:t>
      </w:r>
    </w:p>
    <w:p w14:paraId="62189BB7"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27</w:t>
      </w:r>
      <w:r w:rsidRPr="00787248">
        <w:rPr>
          <w:spacing w:val="-6"/>
          <w:sz w:val="30"/>
          <w:szCs w:val="30"/>
          <w:lang w:val="ru-RU"/>
        </w:rPr>
        <w:t>.7. Проводить обучение, стажировку, инструктаж и проверку знаний по вопросам охраны труда работников согласно требованиям нормативных правовых актов. Оказывать содействие в обучении общественных инспекторов по охране труда.</w:t>
      </w:r>
    </w:p>
    <w:p w14:paraId="651AAF65"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27</w:t>
      </w:r>
      <w:r w:rsidRPr="00787248">
        <w:rPr>
          <w:spacing w:val="-6"/>
          <w:sz w:val="30"/>
          <w:szCs w:val="30"/>
          <w:lang w:val="ru-RU"/>
        </w:rPr>
        <w:t>.8. Вводить в штатное расписание должность инженера по охране труда в соответствии с нормами законодательства или возлагать соответствующие обязанности по охране труда на уполномоченное должностное лицо.</w:t>
      </w:r>
    </w:p>
    <w:p w14:paraId="4BC78F75" w14:textId="77777777" w:rsidR="005A6F28" w:rsidRPr="00787248" w:rsidRDefault="005A6F28" w:rsidP="005A6F28">
      <w:pPr>
        <w:widowControl w:val="0"/>
        <w:ind w:firstLine="720"/>
        <w:jc w:val="both"/>
        <w:rPr>
          <w:spacing w:val="-6"/>
          <w:sz w:val="30"/>
          <w:szCs w:val="30"/>
          <w:lang w:val="ru-RU"/>
        </w:rPr>
      </w:pPr>
      <w:r w:rsidRPr="00787248">
        <w:rPr>
          <w:spacing w:val="-6"/>
          <w:sz w:val="30"/>
          <w:szCs w:val="30"/>
          <w:lang w:val="ru-RU"/>
        </w:rPr>
        <w:t>2</w:t>
      </w:r>
      <w:r>
        <w:rPr>
          <w:spacing w:val="-6"/>
          <w:sz w:val="30"/>
          <w:szCs w:val="30"/>
          <w:lang w:val="ru-RU"/>
        </w:rPr>
        <w:t>7</w:t>
      </w:r>
      <w:r w:rsidRPr="00787248">
        <w:rPr>
          <w:spacing w:val="-6"/>
          <w:sz w:val="30"/>
          <w:szCs w:val="30"/>
          <w:lang w:val="ru-RU"/>
        </w:rPr>
        <w:t>.9. Обеспечить приведение к началу учебного года всех помещений и оборудования в соответствие с требованиями санитарных норм, правил и гигиенических нормативов для создания здоровых и безопасных условий труда и безопасных условий при организации образовательного процесса.</w:t>
      </w:r>
    </w:p>
    <w:p w14:paraId="41D74635"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27</w:t>
      </w:r>
      <w:r w:rsidRPr="00787248">
        <w:rPr>
          <w:spacing w:val="-6"/>
          <w:sz w:val="30"/>
          <w:szCs w:val="30"/>
          <w:lang w:val="ru-RU"/>
        </w:rPr>
        <w:t>.10. Выполнять в срок до 1 октября запланированные мероприятия по подготовке учреждения образования к работе в осенне-зимних условиях.</w:t>
      </w:r>
    </w:p>
    <w:p w14:paraId="7AAD3CC3"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27</w:t>
      </w:r>
      <w:r w:rsidRPr="00787248">
        <w:rPr>
          <w:spacing w:val="-6"/>
          <w:sz w:val="30"/>
          <w:szCs w:val="30"/>
          <w:lang w:val="ru-RU"/>
        </w:rPr>
        <w:t>.11. Устан</w:t>
      </w:r>
      <w:r>
        <w:rPr>
          <w:spacing w:val="-6"/>
          <w:sz w:val="30"/>
          <w:szCs w:val="30"/>
          <w:lang w:val="ru-RU"/>
        </w:rPr>
        <w:t>авливать обязанность работников в части оказания содействия</w:t>
      </w:r>
      <w:r w:rsidRPr="00787248">
        <w:rPr>
          <w:spacing w:val="-6"/>
          <w:sz w:val="30"/>
          <w:szCs w:val="30"/>
          <w:lang w:val="ru-RU"/>
        </w:rPr>
        <w:t xml:space="preserve"> и сотруднич</w:t>
      </w:r>
      <w:r>
        <w:rPr>
          <w:spacing w:val="-6"/>
          <w:sz w:val="30"/>
          <w:szCs w:val="30"/>
          <w:lang w:val="ru-RU"/>
        </w:rPr>
        <w:t xml:space="preserve">ества </w:t>
      </w:r>
      <w:r w:rsidRPr="00787248">
        <w:rPr>
          <w:spacing w:val="-6"/>
          <w:sz w:val="30"/>
          <w:szCs w:val="30"/>
          <w:lang w:val="ru-RU"/>
        </w:rPr>
        <w:t>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своего состояния здоровья.</w:t>
      </w:r>
    </w:p>
    <w:p w14:paraId="6300F90D"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27</w:t>
      </w:r>
      <w:r w:rsidRPr="00787248">
        <w:rPr>
          <w:spacing w:val="-6"/>
          <w:sz w:val="30"/>
          <w:szCs w:val="30"/>
          <w:lang w:val="ru-RU"/>
        </w:rPr>
        <w:t>.12. Осуществлять выплаты, помимо установленного законодательством, семье погибшего на производстве работника по вине нанимателя в виде единовременной материальной помощи в размере не менее 10 годовых заработков погибшего, исчисленных по заработку за год от месяца, предшествующего несчастному случаю;</w:t>
      </w:r>
    </w:p>
    <w:p w14:paraId="375F5D70" w14:textId="77777777" w:rsidR="005A6F28" w:rsidRPr="00787248" w:rsidRDefault="005A6F28" w:rsidP="005A6F28">
      <w:pPr>
        <w:widowControl w:val="0"/>
        <w:ind w:firstLine="720"/>
        <w:jc w:val="both"/>
        <w:rPr>
          <w:spacing w:val="-6"/>
          <w:sz w:val="30"/>
          <w:szCs w:val="30"/>
          <w:lang w:val="ru-RU"/>
        </w:rPr>
      </w:pPr>
      <w:r w:rsidRPr="00787248">
        <w:rPr>
          <w:spacing w:val="-6"/>
          <w:sz w:val="30"/>
          <w:szCs w:val="30"/>
          <w:lang w:val="ru-RU"/>
        </w:rPr>
        <w:t>работнику, утратившему профессиональную трудоспособность в результате несчастного случая на производстве или профессионального заболевания по вине нанимателя, - единовременной материальной помощи в размере одного среднемесячного заработка за каждый процент утраты профессиональной трудоспособности при наличии средств. 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 или профессионального заболевания;</w:t>
      </w:r>
    </w:p>
    <w:p w14:paraId="609052E0" w14:textId="77777777" w:rsidR="005A6F28" w:rsidRPr="00787248" w:rsidRDefault="005A6F28" w:rsidP="005A6F28">
      <w:pPr>
        <w:widowControl w:val="0"/>
        <w:ind w:firstLine="720"/>
        <w:jc w:val="both"/>
        <w:rPr>
          <w:spacing w:val="-6"/>
          <w:sz w:val="30"/>
          <w:szCs w:val="30"/>
          <w:lang w:val="ru-RU"/>
        </w:rPr>
      </w:pPr>
      <w:proofErr w:type="gramStart"/>
      <w:r w:rsidRPr="00787248">
        <w:rPr>
          <w:sz w:val="30"/>
          <w:szCs w:val="30"/>
        </w:rPr>
        <w:lastRenderedPageBreak/>
        <w:t>по</w:t>
      </w:r>
      <w:proofErr w:type="gramEnd"/>
      <w:r w:rsidRPr="00787248">
        <w:rPr>
          <w:sz w:val="30"/>
          <w:szCs w:val="30"/>
        </w:rPr>
        <w:t xml:space="preserve"> согласию сторон коллективного договора </w:t>
      </w:r>
      <w:r w:rsidRPr="00787248">
        <w:rPr>
          <w:spacing w:val="-6"/>
          <w:sz w:val="30"/>
          <w:szCs w:val="30"/>
          <w:lang w:val="ru-RU"/>
        </w:rPr>
        <w:t>в других случаях, связанных с гибелью, утратой трудоспособности или профессиональным заболеванием работника.</w:t>
      </w:r>
    </w:p>
    <w:p w14:paraId="1BC83644"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27</w:t>
      </w:r>
      <w:r w:rsidRPr="00787248">
        <w:rPr>
          <w:spacing w:val="-6"/>
          <w:sz w:val="30"/>
          <w:szCs w:val="30"/>
          <w:lang w:val="ru-RU"/>
        </w:rPr>
        <w:t>.13.</w:t>
      </w:r>
      <w:r w:rsidRPr="00787248">
        <w:rPr>
          <w:smallCaps/>
          <w:spacing w:val="-6"/>
          <w:sz w:val="30"/>
          <w:szCs w:val="30"/>
          <w:lang w:val="ru-RU"/>
        </w:rPr>
        <w:t> Л</w:t>
      </w:r>
      <w:r w:rsidRPr="00787248">
        <w:rPr>
          <w:spacing w:val="-6"/>
          <w:sz w:val="30"/>
          <w:szCs w:val="30"/>
          <w:lang w:val="ru-RU"/>
        </w:rPr>
        <w:t>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выплачивать выходное пособие в размере не менее одного среднемесячного заработка.</w:t>
      </w:r>
    </w:p>
    <w:p w14:paraId="6AD68ED7"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27</w:t>
      </w:r>
      <w:r w:rsidRPr="00787248">
        <w:rPr>
          <w:spacing w:val="-6"/>
          <w:sz w:val="30"/>
          <w:szCs w:val="30"/>
          <w:lang w:val="ru-RU"/>
        </w:rPr>
        <w:t>.14. Применять меры поощрения и материального стимулирования работников за соблюдение требований по охране труда.</w:t>
      </w:r>
    </w:p>
    <w:p w14:paraId="4432BA87"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27</w:t>
      </w:r>
      <w:r w:rsidRPr="00787248">
        <w:rPr>
          <w:spacing w:val="-6"/>
          <w:sz w:val="30"/>
          <w:szCs w:val="30"/>
          <w:lang w:val="ru-RU"/>
        </w:rPr>
        <w:t xml:space="preserve">.15. Проводить целенаправленную работу по выполнению требований Директивы Президента Республики Беларусь </w:t>
      </w:r>
      <w:r>
        <w:rPr>
          <w:spacing w:val="-6"/>
          <w:sz w:val="30"/>
          <w:szCs w:val="30"/>
          <w:lang w:val="ru-RU"/>
        </w:rPr>
        <w:t xml:space="preserve">от </w:t>
      </w:r>
      <w:r w:rsidRPr="00787248">
        <w:rPr>
          <w:spacing w:val="-6"/>
          <w:sz w:val="30"/>
          <w:szCs w:val="30"/>
          <w:lang w:val="ru-RU"/>
        </w:rPr>
        <w:t>14.06.2007 № 3 «Экономия и бережливость – главные факторы экономической безопасности государства».</w:t>
      </w:r>
    </w:p>
    <w:p w14:paraId="692AA096"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27</w:t>
      </w:r>
      <w:r w:rsidRPr="00787248">
        <w:rPr>
          <w:spacing w:val="-6"/>
          <w:sz w:val="30"/>
          <w:szCs w:val="30"/>
          <w:lang w:val="ru-RU"/>
        </w:rPr>
        <w:t>.16. Принимать действенные меры по выполнению целевых показателей по энергосбережению.</w:t>
      </w:r>
    </w:p>
    <w:p w14:paraId="235F88A4" w14:textId="77777777" w:rsidR="005A6F28" w:rsidRPr="00787248" w:rsidRDefault="005A6F28" w:rsidP="002D795F">
      <w:pPr>
        <w:widowControl w:val="0"/>
        <w:ind w:firstLine="720"/>
        <w:jc w:val="both"/>
        <w:rPr>
          <w:spacing w:val="-6"/>
          <w:sz w:val="30"/>
          <w:szCs w:val="30"/>
          <w:lang w:val="ru-RU"/>
        </w:rPr>
      </w:pPr>
      <w:r>
        <w:rPr>
          <w:spacing w:val="-6"/>
          <w:sz w:val="30"/>
          <w:szCs w:val="30"/>
          <w:lang w:val="ru-RU"/>
        </w:rPr>
        <w:t>27</w:t>
      </w:r>
      <w:r w:rsidRPr="00787248">
        <w:rPr>
          <w:spacing w:val="-6"/>
          <w:sz w:val="30"/>
          <w:szCs w:val="30"/>
          <w:lang w:val="ru-RU"/>
        </w:rPr>
        <w:t>.17. Выполнять запланированные мероприятия по экономии тепла, воды, электроэнергии.</w:t>
      </w:r>
    </w:p>
    <w:p w14:paraId="2309AF81" w14:textId="77777777" w:rsidR="005A6F28" w:rsidRPr="00264D41" w:rsidRDefault="005A6F28" w:rsidP="005A6F28">
      <w:pPr>
        <w:widowControl w:val="0"/>
        <w:ind w:firstLine="720"/>
        <w:jc w:val="both"/>
        <w:rPr>
          <w:bCs/>
          <w:spacing w:val="-6"/>
          <w:sz w:val="30"/>
          <w:szCs w:val="30"/>
          <w:u w:val="single"/>
          <w:lang w:val="ru-RU"/>
        </w:rPr>
      </w:pPr>
      <w:r w:rsidRPr="00264D41">
        <w:rPr>
          <w:bCs/>
          <w:spacing w:val="-6"/>
          <w:sz w:val="30"/>
          <w:szCs w:val="30"/>
          <w:u w:val="single"/>
          <w:lang w:val="ru-RU"/>
        </w:rPr>
        <w:t>28. Профком обязуется:</w:t>
      </w:r>
    </w:p>
    <w:p w14:paraId="459EBCFB"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28</w:t>
      </w:r>
      <w:r w:rsidRPr="00787248">
        <w:rPr>
          <w:spacing w:val="-6"/>
          <w:sz w:val="30"/>
          <w:szCs w:val="30"/>
          <w:lang w:val="ru-RU"/>
        </w:rPr>
        <w:t>.1. </w:t>
      </w:r>
      <w:r w:rsidRPr="00787248">
        <w:rPr>
          <w:sz w:val="30"/>
          <w:szCs w:val="30"/>
        </w:rPr>
        <w:t xml:space="preserve"> Осуществлять контроль за соблюдением работниками требований по охране труда с участием общественных инспекторов по охране труда</w:t>
      </w:r>
      <w:r w:rsidRPr="00787248">
        <w:rPr>
          <w:spacing w:val="-6"/>
          <w:sz w:val="30"/>
          <w:szCs w:val="30"/>
          <w:lang w:val="ru-RU"/>
        </w:rPr>
        <w:t>.</w:t>
      </w:r>
    </w:p>
    <w:p w14:paraId="75C4D035" w14:textId="77777777" w:rsidR="005A6F28" w:rsidRPr="00787248" w:rsidRDefault="005A6F28" w:rsidP="005A6F28">
      <w:pPr>
        <w:widowControl w:val="0"/>
        <w:ind w:firstLine="720"/>
        <w:jc w:val="both"/>
        <w:rPr>
          <w:spacing w:val="-6"/>
          <w:sz w:val="30"/>
          <w:szCs w:val="30"/>
          <w:lang w:val="ru-RU"/>
        </w:rPr>
      </w:pPr>
      <w:r w:rsidRPr="00787248">
        <w:rPr>
          <w:spacing w:val="-6"/>
          <w:sz w:val="30"/>
          <w:szCs w:val="30"/>
          <w:lang w:val="ru-RU"/>
        </w:rPr>
        <w:t>2</w:t>
      </w:r>
      <w:r>
        <w:rPr>
          <w:spacing w:val="-6"/>
          <w:sz w:val="30"/>
          <w:szCs w:val="30"/>
          <w:lang w:val="ru-RU"/>
        </w:rPr>
        <w:t>8</w:t>
      </w:r>
      <w:r w:rsidRPr="00787248">
        <w:rPr>
          <w:spacing w:val="-6"/>
          <w:sz w:val="30"/>
          <w:szCs w:val="30"/>
          <w:lang w:val="ru-RU"/>
        </w:rPr>
        <w:t>.2. Проводить в установленные сроки выборы общественных инспекторов, утверждать составы общественных комиссий по охране труда, проводить обучение профсоюзного актива по вопросам охраны труда.</w:t>
      </w:r>
    </w:p>
    <w:p w14:paraId="1A747818"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28</w:t>
      </w:r>
      <w:r w:rsidRPr="00787248">
        <w:rPr>
          <w:spacing w:val="-6"/>
          <w:sz w:val="30"/>
          <w:szCs w:val="30"/>
          <w:lang w:val="ru-RU"/>
        </w:rPr>
        <w:t>.3. Координировать деятельность общественных инспекторов по охране труда.</w:t>
      </w:r>
    </w:p>
    <w:p w14:paraId="012FE77F" w14:textId="77777777" w:rsidR="005A6F28" w:rsidRPr="00787248" w:rsidRDefault="005A6F28" w:rsidP="005A6F28">
      <w:pPr>
        <w:widowControl w:val="0"/>
        <w:ind w:firstLine="720"/>
        <w:jc w:val="both"/>
        <w:rPr>
          <w:spacing w:val="-6"/>
          <w:sz w:val="30"/>
          <w:szCs w:val="30"/>
          <w:lang w:val="ru-RU"/>
        </w:rPr>
      </w:pPr>
      <w:r w:rsidRPr="00787248">
        <w:rPr>
          <w:spacing w:val="-6"/>
          <w:sz w:val="30"/>
          <w:szCs w:val="30"/>
          <w:lang w:val="ru-RU"/>
        </w:rPr>
        <w:t>2</w:t>
      </w:r>
      <w:r>
        <w:rPr>
          <w:spacing w:val="-6"/>
          <w:sz w:val="30"/>
          <w:szCs w:val="30"/>
          <w:lang w:val="ru-RU"/>
        </w:rPr>
        <w:t>8</w:t>
      </w:r>
      <w:r w:rsidRPr="00787248">
        <w:rPr>
          <w:spacing w:val="-6"/>
          <w:sz w:val="30"/>
          <w:szCs w:val="30"/>
          <w:lang w:val="ru-RU"/>
        </w:rPr>
        <w:t xml:space="preserve">.4. Принимать участие в организации и проведении республиканских смотров-конкурсов </w:t>
      </w:r>
      <w:r w:rsidRPr="00787248">
        <w:rPr>
          <w:sz w:val="30"/>
          <w:szCs w:val="30"/>
        </w:rPr>
        <w:t>на лучшее проведение первичными профсоюзными организациями общественного контроля за соблюдением законодательства об охране труда</w:t>
      </w:r>
      <w:r w:rsidRPr="00787248">
        <w:rPr>
          <w:spacing w:val="-6"/>
          <w:sz w:val="30"/>
          <w:szCs w:val="30"/>
          <w:lang w:val="ru-RU"/>
        </w:rPr>
        <w:t xml:space="preserve"> и</w:t>
      </w:r>
      <w:r>
        <w:rPr>
          <w:spacing w:val="-6"/>
          <w:sz w:val="30"/>
          <w:szCs w:val="30"/>
          <w:lang w:val="ru-RU"/>
        </w:rPr>
        <w:t xml:space="preserve"> на</w:t>
      </w:r>
      <w:r w:rsidRPr="00787248">
        <w:rPr>
          <w:spacing w:val="-6"/>
          <w:sz w:val="30"/>
          <w:szCs w:val="30"/>
          <w:lang w:val="ru-RU"/>
        </w:rPr>
        <w:t xml:space="preserve"> лучшую первичную профсоюзную организацию по экономии энергоресурсов, сырья и материалов.</w:t>
      </w:r>
    </w:p>
    <w:p w14:paraId="25D09E26" w14:textId="77777777" w:rsidR="005A6F28" w:rsidRPr="00787248" w:rsidRDefault="005A6F28" w:rsidP="005A6F28">
      <w:pPr>
        <w:widowControl w:val="0"/>
        <w:ind w:firstLine="720"/>
        <w:jc w:val="both"/>
        <w:rPr>
          <w:spacing w:val="-6"/>
          <w:sz w:val="30"/>
          <w:szCs w:val="30"/>
          <w:lang w:val="ru-RU"/>
        </w:rPr>
      </w:pPr>
      <w:r w:rsidRPr="00787248">
        <w:rPr>
          <w:spacing w:val="-6"/>
          <w:sz w:val="30"/>
          <w:szCs w:val="30"/>
          <w:lang w:val="ru-RU"/>
        </w:rPr>
        <w:t>2</w:t>
      </w:r>
      <w:r>
        <w:rPr>
          <w:spacing w:val="-6"/>
          <w:sz w:val="30"/>
          <w:szCs w:val="30"/>
          <w:lang w:val="ru-RU"/>
        </w:rPr>
        <w:t>8</w:t>
      </w:r>
      <w:r w:rsidRPr="00787248">
        <w:rPr>
          <w:spacing w:val="-6"/>
          <w:sz w:val="30"/>
          <w:szCs w:val="30"/>
          <w:lang w:val="ru-RU"/>
        </w:rPr>
        <w:t>.5. Заслушивать вопрос о ра</w:t>
      </w:r>
      <w:r w:rsidR="005A4123">
        <w:rPr>
          <w:spacing w:val="-6"/>
          <w:sz w:val="30"/>
          <w:szCs w:val="30"/>
          <w:lang w:val="ru-RU"/>
        </w:rPr>
        <w:t>б</w:t>
      </w:r>
      <w:r w:rsidRPr="00787248">
        <w:rPr>
          <w:spacing w:val="-6"/>
          <w:sz w:val="30"/>
          <w:szCs w:val="30"/>
          <w:lang w:val="ru-RU"/>
        </w:rPr>
        <w:t>оте общественных инспекторов по охране труда, состоянии производственного травматизма и заболеваемости на заседании Профкома с участием представителей Нанимателя один раз в квартал.</w:t>
      </w:r>
    </w:p>
    <w:p w14:paraId="4F4FD552"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28</w:t>
      </w:r>
      <w:r w:rsidRPr="00787248">
        <w:rPr>
          <w:spacing w:val="-6"/>
          <w:sz w:val="30"/>
          <w:szCs w:val="30"/>
          <w:lang w:val="ru-RU"/>
        </w:rPr>
        <w:t xml:space="preserve">.6. При групповом несчастном случае, а также с тяжелым либо смертельным исходом, требующим проведения специального расследования, незамедлительно извещать вышестоящий комитет Профсоюза с целью обеспечения участия в расследовании технического инспектора труда Профсоюза. </w:t>
      </w:r>
    </w:p>
    <w:p w14:paraId="44B79500"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28</w:t>
      </w:r>
      <w:r w:rsidRPr="00787248">
        <w:rPr>
          <w:spacing w:val="-6"/>
          <w:sz w:val="30"/>
          <w:szCs w:val="30"/>
          <w:lang w:val="ru-RU"/>
        </w:rPr>
        <w:t xml:space="preserve">.7. В ходе участия в расследовании несчастных случаев на производстве и профессиональных заболеваний отстаивать права и законные </w:t>
      </w:r>
      <w:r w:rsidRPr="00787248">
        <w:rPr>
          <w:spacing w:val="-6"/>
          <w:sz w:val="30"/>
          <w:szCs w:val="30"/>
          <w:lang w:val="ru-RU"/>
        </w:rPr>
        <w:lastRenderedPageBreak/>
        <w:t>интересы застрахованных членов Профсоюза, содействовать выявлению причин, приведших к гибели или травмам работников, добиваться применения срочных мер по их устранению, оказывать материальную помощь пострадавшим или членам их семей.</w:t>
      </w:r>
    </w:p>
    <w:p w14:paraId="51DBF9DD"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28</w:t>
      </w:r>
      <w:r w:rsidRPr="00787248">
        <w:rPr>
          <w:spacing w:val="-6"/>
          <w:sz w:val="30"/>
          <w:szCs w:val="30"/>
          <w:lang w:val="ru-RU"/>
        </w:rPr>
        <w:t>.8. Осуществлять контроль за своевременной выплатой возмещения вреда работникам, получившим увечье на производстве в соответствии с законодательством Республики Беларусь и Договором, а также членам их семей.</w:t>
      </w:r>
    </w:p>
    <w:p w14:paraId="7F0D7D74"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28</w:t>
      </w:r>
      <w:r w:rsidRPr="00787248">
        <w:rPr>
          <w:spacing w:val="-6"/>
          <w:sz w:val="30"/>
          <w:szCs w:val="30"/>
          <w:lang w:val="ru-RU"/>
        </w:rPr>
        <w:t xml:space="preserve">.9. Предъявлять требования о приостановке работ в случае непосредственной угрозы жизни и здоровью работников. </w:t>
      </w:r>
    </w:p>
    <w:p w14:paraId="4392DA1B"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28</w:t>
      </w:r>
      <w:r w:rsidRPr="00787248">
        <w:rPr>
          <w:spacing w:val="-6"/>
          <w:sz w:val="30"/>
          <w:szCs w:val="30"/>
          <w:lang w:val="ru-RU"/>
        </w:rPr>
        <w:t>.10. Обеспечить выполнение Плана мероприятий Профсоюза по реализации Директивы Президента Республики Беларусь от 11 марта 2004 г. № 1 «О мерах по укреплению общественной безопасности и дисциплины».</w:t>
      </w:r>
    </w:p>
    <w:p w14:paraId="73C60729" w14:textId="77777777" w:rsidR="005A6F28" w:rsidRPr="00787248" w:rsidRDefault="005A6F28" w:rsidP="005A6F28">
      <w:pPr>
        <w:widowControl w:val="0"/>
        <w:ind w:firstLine="720"/>
        <w:jc w:val="both"/>
        <w:rPr>
          <w:spacing w:val="-6"/>
          <w:sz w:val="30"/>
          <w:szCs w:val="30"/>
          <w:lang w:val="ru-RU"/>
        </w:rPr>
      </w:pPr>
      <w:r w:rsidRPr="00787248">
        <w:rPr>
          <w:spacing w:val="-6"/>
          <w:sz w:val="30"/>
          <w:szCs w:val="30"/>
          <w:lang w:val="ru-RU"/>
        </w:rPr>
        <w:t>2</w:t>
      </w:r>
      <w:r>
        <w:rPr>
          <w:spacing w:val="-6"/>
          <w:sz w:val="30"/>
          <w:szCs w:val="30"/>
          <w:lang w:val="ru-RU"/>
        </w:rPr>
        <w:t>8</w:t>
      </w:r>
      <w:r w:rsidRPr="00787248">
        <w:rPr>
          <w:spacing w:val="-6"/>
          <w:sz w:val="30"/>
          <w:szCs w:val="30"/>
          <w:lang w:val="ru-RU"/>
        </w:rPr>
        <w:t>.11. Проводить разъяснительную работу в коллективе по экономии всех видов ресурсов.</w:t>
      </w:r>
    </w:p>
    <w:p w14:paraId="0F0DA96E" w14:textId="77777777" w:rsidR="005A6F28" w:rsidRPr="00787248" w:rsidRDefault="005A6F28" w:rsidP="005A6F28">
      <w:pPr>
        <w:widowControl w:val="0"/>
        <w:ind w:firstLine="720"/>
        <w:jc w:val="both"/>
        <w:rPr>
          <w:spacing w:val="-6"/>
          <w:sz w:val="30"/>
          <w:szCs w:val="30"/>
          <w:lang w:val="ru-RU"/>
        </w:rPr>
      </w:pPr>
      <w:bookmarkStart w:id="7" w:name="_Hlk100142324"/>
      <w:r>
        <w:rPr>
          <w:spacing w:val="-6"/>
          <w:sz w:val="30"/>
          <w:szCs w:val="30"/>
          <w:lang w:val="ru-RU"/>
        </w:rPr>
        <w:t>28</w:t>
      </w:r>
      <w:r w:rsidRPr="00787248">
        <w:rPr>
          <w:spacing w:val="-6"/>
          <w:sz w:val="30"/>
          <w:szCs w:val="30"/>
          <w:lang w:val="ru-RU"/>
        </w:rPr>
        <w:t>.12. Проводить регулярные рейды-проверки за соблюдением требований Директивы № 3.</w:t>
      </w:r>
    </w:p>
    <w:bookmarkEnd w:id="7"/>
    <w:p w14:paraId="1A29AC6B" w14:textId="77777777" w:rsidR="005A6F28" w:rsidRPr="00264D41" w:rsidRDefault="005A6F28" w:rsidP="005A6F28">
      <w:pPr>
        <w:widowControl w:val="0"/>
        <w:ind w:firstLine="720"/>
        <w:jc w:val="both"/>
        <w:rPr>
          <w:bCs/>
          <w:spacing w:val="-6"/>
          <w:sz w:val="30"/>
          <w:szCs w:val="30"/>
          <w:u w:val="single"/>
          <w:lang w:val="ru-RU"/>
        </w:rPr>
      </w:pPr>
      <w:r w:rsidRPr="00264D41">
        <w:rPr>
          <w:bCs/>
          <w:spacing w:val="-6"/>
          <w:sz w:val="30"/>
          <w:szCs w:val="30"/>
          <w:u w:val="single"/>
          <w:lang w:val="ru-RU"/>
        </w:rPr>
        <w:t>29. Стороны пришли к соглашению:</w:t>
      </w:r>
    </w:p>
    <w:p w14:paraId="4BC834FA" w14:textId="77777777" w:rsidR="005A6F28" w:rsidRPr="00787248" w:rsidRDefault="005A6F28" w:rsidP="005A6F28">
      <w:pPr>
        <w:widowControl w:val="0"/>
        <w:ind w:firstLine="720"/>
        <w:jc w:val="both"/>
        <w:rPr>
          <w:spacing w:val="-6"/>
          <w:sz w:val="30"/>
          <w:szCs w:val="30"/>
          <w:lang w:val="ru-RU"/>
        </w:rPr>
      </w:pPr>
      <w:r w:rsidRPr="00787248">
        <w:rPr>
          <w:spacing w:val="-6"/>
          <w:sz w:val="30"/>
          <w:szCs w:val="30"/>
          <w:lang w:val="ru-RU"/>
        </w:rPr>
        <w:t>2</w:t>
      </w:r>
      <w:r>
        <w:rPr>
          <w:spacing w:val="-6"/>
          <w:sz w:val="30"/>
          <w:szCs w:val="30"/>
          <w:lang w:val="ru-RU"/>
        </w:rPr>
        <w:t>9</w:t>
      </w:r>
      <w:r w:rsidRPr="00787248">
        <w:rPr>
          <w:spacing w:val="-6"/>
          <w:sz w:val="30"/>
          <w:szCs w:val="30"/>
          <w:lang w:val="ru-RU"/>
        </w:rPr>
        <w:t>.1. Осуществлять контроль за соблюдением работниками требований п</w:t>
      </w:r>
      <w:r>
        <w:rPr>
          <w:spacing w:val="-6"/>
          <w:sz w:val="30"/>
          <w:szCs w:val="30"/>
          <w:lang w:val="ru-RU"/>
        </w:rPr>
        <w:t>о охране труда представителями Н</w:t>
      </w:r>
      <w:r w:rsidRPr="00787248">
        <w:rPr>
          <w:spacing w:val="-6"/>
          <w:sz w:val="30"/>
          <w:szCs w:val="30"/>
          <w:lang w:val="ru-RU"/>
        </w:rPr>
        <w:t>анимателя с участием общественных инспекторов профсоюза по охране труда.</w:t>
      </w:r>
    </w:p>
    <w:p w14:paraId="5AA525D2"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29</w:t>
      </w:r>
      <w:r w:rsidRPr="00787248">
        <w:rPr>
          <w:spacing w:val="-6"/>
          <w:sz w:val="30"/>
          <w:szCs w:val="30"/>
          <w:lang w:val="ru-RU"/>
        </w:rPr>
        <w:t>.2. Добиваться выделения денежных средств на мероприятия, направленные на создание здоровых и безопасных условий и охраны труда.</w:t>
      </w:r>
    </w:p>
    <w:p w14:paraId="0CA8E2AD" w14:textId="77777777" w:rsidR="005A6F28" w:rsidRPr="00787248" w:rsidRDefault="005A6F28" w:rsidP="005A6F28">
      <w:pPr>
        <w:widowControl w:val="0"/>
        <w:ind w:firstLine="720"/>
        <w:jc w:val="both"/>
        <w:rPr>
          <w:spacing w:val="-6"/>
          <w:sz w:val="30"/>
          <w:szCs w:val="30"/>
          <w:lang w:val="ru-RU"/>
        </w:rPr>
      </w:pPr>
      <w:r w:rsidRPr="00787248">
        <w:rPr>
          <w:sz w:val="30"/>
          <w:szCs w:val="30"/>
        </w:rPr>
        <w:t>В целях профилактики производственного травматизма продолжить работу по организации и проведению мероприятий</w:t>
      </w:r>
      <w:proofErr w:type="gramStart"/>
      <w:r w:rsidRPr="00787248">
        <w:rPr>
          <w:sz w:val="30"/>
          <w:szCs w:val="30"/>
        </w:rPr>
        <w:t xml:space="preserve"> «Недели</w:t>
      </w:r>
      <w:proofErr w:type="gramEnd"/>
      <w:r w:rsidRPr="00787248">
        <w:rPr>
          <w:sz w:val="30"/>
          <w:szCs w:val="30"/>
        </w:rPr>
        <w:t xml:space="preserve"> нулевого травматизма»</w:t>
      </w:r>
      <w:r w:rsidRPr="00787248">
        <w:rPr>
          <w:sz w:val="30"/>
          <w:szCs w:val="30"/>
          <w:lang w:val="ru-RU"/>
        </w:rPr>
        <w:t>.</w:t>
      </w:r>
    </w:p>
    <w:p w14:paraId="460CC437"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29</w:t>
      </w:r>
      <w:r w:rsidRPr="00787248">
        <w:rPr>
          <w:spacing w:val="-6"/>
          <w:sz w:val="30"/>
          <w:szCs w:val="30"/>
          <w:lang w:val="ru-RU"/>
        </w:rPr>
        <w:t>.3. Постоянно осуществлять контроль за:</w:t>
      </w:r>
    </w:p>
    <w:p w14:paraId="72D042C0" w14:textId="77777777" w:rsidR="005A6F28" w:rsidRPr="00787248" w:rsidRDefault="005A6F28" w:rsidP="002229F5">
      <w:pPr>
        <w:widowControl w:val="0"/>
        <w:ind w:firstLine="720"/>
        <w:jc w:val="both"/>
        <w:rPr>
          <w:spacing w:val="-6"/>
          <w:sz w:val="30"/>
          <w:szCs w:val="30"/>
          <w:lang w:val="ru-RU"/>
        </w:rPr>
      </w:pPr>
      <w:r w:rsidRPr="00787248">
        <w:rPr>
          <w:spacing w:val="-6"/>
          <w:sz w:val="30"/>
          <w:szCs w:val="30"/>
          <w:lang w:val="ru-RU"/>
        </w:rPr>
        <w:t xml:space="preserve">обеспечением работников средствами индивидуальной защиты в соответствии с действующими нормами и в </w:t>
      </w:r>
      <w:r w:rsidR="00080490">
        <w:rPr>
          <w:spacing w:val="-6"/>
          <w:sz w:val="30"/>
          <w:szCs w:val="30"/>
          <w:lang w:val="ru-RU"/>
        </w:rPr>
        <w:t xml:space="preserve">установленные сроки (Приложение </w:t>
      </w:r>
      <w:r w:rsidR="002445A5">
        <w:rPr>
          <w:spacing w:val="-6"/>
          <w:sz w:val="30"/>
          <w:szCs w:val="30"/>
          <w:lang w:val="ru-RU"/>
        </w:rPr>
        <w:t xml:space="preserve">№ </w:t>
      </w:r>
      <w:r w:rsidR="00080490">
        <w:rPr>
          <w:spacing w:val="-6"/>
          <w:sz w:val="30"/>
          <w:szCs w:val="30"/>
          <w:lang w:val="ru-RU"/>
        </w:rPr>
        <w:t>10</w:t>
      </w:r>
      <w:r w:rsidRPr="00787248">
        <w:rPr>
          <w:spacing w:val="-6"/>
          <w:sz w:val="30"/>
          <w:szCs w:val="30"/>
          <w:lang w:val="ru-RU"/>
        </w:rPr>
        <w:t>)</w:t>
      </w:r>
      <w:r w:rsidR="00CA721F">
        <w:rPr>
          <w:spacing w:val="-6"/>
          <w:sz w:val="30"/>
          <w:szCs w:val="30"/>
          <w:lang w:val="ru-RU"/>
        </w:rPr>
        <w:t>;</w:t>
      </w:r>
    </w:p>
    <w:p w14:paraId="3A9DB89C" w14:textId="77777777" w:rsidR="005A6F28" w:rsidRPr="00787248" w:rsidRDefault="005A6F28" w:rsidP="000E070C">
      <w:pPr>
        <w:widowControl w:val="0"/>
        <w:ind w:firstLine="720"/>
        <w:jc w:val="both"/>
        <w:rPr>
          <w:spacing w:val="-6"/>
          <w:sz w:val="30"/>
          <w:szCs w:val="30"/>
          <w:lang w:val="ru-RU"/>
        </w:rPr>
      </w:pPr>
      <w:r w:rsidRPr="00787248">
        <w:rPr>
          <w:spacing w:val="-6"/>
          <w:sz w:val="30"/>
          <w:szCs w:val="30"/>
          <w:lang w:val="ru-RU"/>
        </w:rPr>
        <w:t>обеспечением пищеблока, других производственных помещений мед</w:t>
      </w:r>
      <w:r w:rsidR="00080490">
        <w:rPr>
          <w:spacing w:val="-6"/>
          <w:sz w:val="30"/>
          <w:szCs w:val="30"/>
          <w:lang w:val="ru-RU"/>
        </w:rPr>
        <w:t xml:space="preserve">ицинскими аптечками (Приложение </w:t>
      </w:r>
      <w:r w:rsidR="002445A5">
        <w:rPr>
          <w:spacing w:val="-6"/>
          <w:sz w:val="30"/>
          <w:szCs w:val="30"/>
          <w:lang w:val="ru-RU"/>
        </w:rPr>
        <w:t xml:space="preserve">№ </w:t>
      </w:r>
      <w:r w:rsidR="00080490">
        <w:rPr>
          <w:spacing w:val="-6"/>
          <w:sz w:val="30"/>
          <w:szCs w:val="30"/>
          <w:lang w:val="ru-RU"/>
        </w:rPr>
        <w:t>14,</w:t>
      </w:r>
      <w:r w:rsidR="009A7CF4">
        <w:rPr>
          <w:spacing w:val="-6"/>
          <w:sz w:val="30"/>
          <w:szCs w:val="30"/>
          <w:lang w:val="ru-RU"/>
        </w:rPr>
        <w:t>1</w:t>
      </w:r>
      <w:r w:rsidR="00080490">
        <w:rPr>
          <w:spacing w:val="-6"/>
          <w:sz w:val="30"/>
          <w:szCs w:val="30"/>
          <w:lang w:val="ru-RU"/>
        </w:rPr>
        <w:t>5</w:t>
      </w:r>
      <w:r w:rsidRPr="00787248">
        <w:rPr>
          <w:spacing w:val="-6"/>
          <w:sz w:val="30"/>
          <w:szCs w:val="30"/>
          <w:lang w:val="ru-RU"/>
        </w:rPr>
        <w:t>).</w:t>
      </w:r>
    </w:p>
    <w:p w14:paraId="4FC01210" w14:textId="77777777" w:rsidR="005A6F28" w:rsidRPr="00787248" w:rsidRDefault="005A6F28" w:rsidP="005A6F28">
      <w:pPr>
        <w:widowControl w:val="0"/>
        <w:ind w:firstLine="720"/>
        <w:jc w:val="both"/>
        <w:rPr>
          <w:spacing w:val="-6"/>
          <w:sz w:val="30"/>
          <w:szCs w:val="30"/>
          <w:lang w:val="ru-RU"/>
        </w:rPr>
      </w:pPr>
      <w:bookmarkStart w:id="8" w:name="_Hlk100142334"/>
      <w:r>
        <w:rPr>
          <w:spacing w:val="-6"/>
          <w:sz w:val="30"/>
          <w:szCs w:val="30"/>
          <w:lang w:val="ru-RU"/>
        </w:rPr>
        <w:t>29</w:t>
      </w:r>
      <w:r w:rsidR="000E070C">
        <w:rPr>
          <w:spacing w:val="-6"/>
          <w:sz w:val="30"/>
          <w:szCs w:val="30"/>
          <w:lang w:val="ru-RU"/>
        </w:rPr>
        <w:t>.4</w:t>
      </w:r>
      <w:r w:rsidRPr="00787248">
        <w:rPr>
          <w:spacing w:val="-6"/>
          <w:sz w:val="30"/>
          <w:szCs w:val="30"/>
          <w:lang w:val="ru-RU"/>
        </w:rPr>
        <w:t>. Направить совместные усилия на выполнение требований Директивы Президента Республики Беларусь</w:t>
      </w:r>
      <w:r w:rsidRPr="002F76F6">
        <w:rPr>
          <w:spacing w:val="-6"/>
          <w:sz w:val="30"/>
          <w:szCs w:val="30"/>
          <w:lang w:val="ru-RU"/>
        </w:rPr>
        <w:t xml:space="preserve"> </w:t>
      </w:r>
      <w:r>
        <w:rPr>
          <w:spacing w:val="-6"/>
          <w:sz w:val="30"/>
          <w:szCs w:val="30"/>
          <w:lang w:val="ru-RU"/>
        </w:rPr>
        <w:t xml:space="preserve">от </w:t>
      </w:r>
      <w:r w:rsidRPr="00787248">
        <w:rPr>
          <w:spacing w:val="-6"/>
          <w:sz w:val="30"/>
          <w:szCs w:val="30"/>
          <w:lang w:val="ru-RU"/>
        </w:rPr>
        <w:t>14.06.2007 № 3 «Экономия и бережливость – главные факторы экономической безопасности государства».</w:t>
      </w:r>
    </w:p>
    <w:p w14:paraId="1681BE0A" w14:textId="77777777" w:rsidR="005A6F28" w:rsidRPr="00787248" w:rsidRDefault="005A6F28" w:rsidP="005A6F28">
      <w:pPr>
        <w:widowControl w:val="0"/>
        <w:ind w:firstLine="720"/>
        <w:jc w:val="both"/>
        <w:rPr>
          <w:spacing w:val="-6"/>
          <w:sz w:val="30"/>
          <w:szCs w:val="30"/>
          <w:lang w:val="ru-RU"/>
        </w:rPr>
      </w:pPr>
      <w:r w:rsidRPr="00787248">
        <w:rPr>
          <w:spacing w:val="-6"/>
          <w:sz w:val="30"/>
          <w:szCs w:val="30"/>
          <w:lang w:val="ru-RU"/>
        </w:rPr>
        <w:t xml:space="preserve"> </w:t>
      </w:r>
      <w:bookmarkEnd w:id="8"/>
      <w:r>
        <w:rPr>
          <w:spacing w:val="-6"/>
          <w:sz w:val="30"/>
          <w:szCs w:val="30"/>
          <w:lang w:val="ru-RU"/>
        </w:rPr>
        <w:t>29</w:t>
      </w:r>
      <w:r w:rsidR="0078126F">
        <w:rPr>
          <w:spacing w:val="-6"/>
          <w:sz w:val="30"/>
          <w:szCs w:val="30"/>
          <w:lang w:val="ru-RU"/>
        </w:rPr>
        <w:t>.5</w:t>
      </w:r>
      <w:r w:rsidRPr="00787248">
        <w:rPr>
          <w:spacing w:val="-6"/>
          <w:sz w:val="30"/>
          <w:szCs w:val="30"/>
          <w:lang w:val="ru-RU"/>
        </w:rPr>
        <w:t xml:space="preserve">. Предоставлять общественным инспекторам по охране труда не менее </w:t>
      </w:r>
      <w:r w:rsidR="00361B1D">
        <w:rPr>
          <w:spacing w:val="-6"/>
          <w:sz w:val="30"/>
          <w:szCs w:val="30"/>
          <w:lang w:val="ru-RU"/>
        </w:rPr>
        <w:t>5</w:t>
      </w:r>
      <w:r w:rsidR="00CA721F">
        <w:rPr>
          <w:spacing w:val="-6"/>
          <w:sz w:val="30"/>
          <w:szCs w:val="30"/>
          <w:lang w:val="ru-RU"/>
        </w:rPr>
        <w:t xml:space="preserve"> </w:t>
      </w:r>
      <w:r w:rsidRPr="00787248">
        <w:rPr>
          <w:spacing w:val="-6"/>
          <w:sz w:val="30"/>
          <w:szCs w:val="30"/>
          <w:lang w:val="ru-RU"/>
        </w:rPr>
        <w:t>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
    <w:p w14:paraId="0A645164" w14:textId="77777777" w:rsidR="005A6F28" w:rsidRPr="00361B1D" w:rsidRDefault="005A6F28" w:rsidP="005A6F28">
      <w:pPr>
        <w:widowControl w:val="0"/>
        <w:ind w:firstLine="720"/>
        <w:jc w:val="both"/>
        <w:rPr>
          <w:spacing w:val="-6"/>
          <w:sz w:val="30"/>
          <w:szCs w:val="30"/>
          <w:lang w:val="ru-RU"/>
        </w:rPr>
      </w:pPr>
      <w:r w:rsidRPr="00787248">
        <w:rPr>
          <w:spacing w:val="-6"/>
          <w:sz w:val="30"/>
          <w:szCs w:val="30"/>
          <w:lang w:val="ru-RU"/>
        </w:rPr>
        <w:lastRenderedPageBreak/>
        <w:t>2</w:t>
      </w:r>
      <w:r>
        <w:rPr>
          <w:spacing w:val="-6"/>
          <w:sz w:val="30"/>
          <w:szCs w:val="30"/>
          <w:lang w:val="ru-RU"/>
        </w:rPr>
        <w:t>9</w:t>
      </w:r>
      <w:r w:rsidR="0078126F">
        <w:rPr>
          <w:spacing w:val="-6"/>
          <w:sz w:val="30"/>
          <w:szCs w:val="30"/>
          <w:lang w:val="ru-RU"/>
        </w:rPr>
        <w:t>.6</w:t>
      </w:r>
      <w:r w:rsidRPr="00361B1D">
        <w:rPr>
          <w:spacing w:val="-6"/>
          <w:sz w:val="30"/>
          <w:szCs w:val="30"/>
          <w:lang w:val="ru-RU"/>
        </w:rPr>
        <w:t>. Поощрять за активную работу лучших работников, избранных общественными инспекторами по охране труда, по итогам года</w:t>
      </w:r>
      <w:r w:rsidR="008C36B6">
        <w:rPr>
          <w:spacing w:val="-6"/>
          <w:sz w:val="30"/>
          <w:szCs w:val="30"/>
          <w:lang w:val="ru-RU"/>
        </w:rPr>
        <w:t xml:space="preserve"> </w:t>
      </w:r>
      <w:r w:rsidRPr="00361B1D">
        <w:rPr>
          <w:spacing w:val="-6"/>
          <w:sz w:val="30"/>
          <w:szCs w:val="30"/>
          <w:lang w:val="ru-RU"/>
        </w:rPr>
        <w:t xml:space="preserve">в размере </w:t>
      </w:r>
      <w:r w:rsidR="00361B1D" w:rsidRPr="00361B1D">
        <w:rPr>
          <w:spacing w:val="-6"/>
          <w:sz w:val="30"/>
          <w:szCs w:val="30"/>
          <w:lang w:val="ru-RU"/>
        </w:rPr>
        <w:t>1</w:t>
      </w:r>
      <w:r w:rsidR="008C36B6">
        <w:rPr>
          <w:spacing w:val="-6"/>
          <w:sz w:val="30"/>
          <w:szCs w:val="30"/>
          <w:lang w:val="ru-RU"/>
        </w:rPr>
        <w:t xml:space="preserve"> базовой величины.</w:t>
      </w:r>
    </w:p>
    <w:p w14:paraId="45930EF1" w14:textId="77777777" w:rsidR="005A6F28" w:rsidRPr="00787248" w:rsidRDefault="005A6F28" w:rsidP="005A6F28">
      <w:pPr>
        <w:ind w:firstLine="708"/>
        <w:jc w:val="both"/>
        <w:rPr>
          <w:sz w:val="30"/>
          <w:szCs w:val="28"/>
          <w:lang w:val="ru-RU"/>
        </w:rPr>
      </w:pPr>
      <w:r>
        <w:rPr>
          <w:sz w:val="30"/>
          <w:szCs w:val="30"/>
        </w:rPr>
        <w:t>29</w:t>
      </w:r>
      <w:r w:rsidR="0078126F">
        <w:rPr>
          <w:sz w:val="30"/>
          <w:szCs w:val="30"/>
        </w:rPr>
        <w:t>.</w:t>
      </w:r>
      <w:r w:rsidR="0078126F">
        <w:rPr>
          <w:sz w:val="30"/>
          <w:szCs w:val="30"/>
          <w:lang w:val="ru-RU"/>
        </w:rPr>
        <w:t>7</w:t>
      </w:r>
      <w:r w:rsidRPr="00787248">
        <w:rPr>
          <w:sz w:val="30"/>
          <w:szCs w:val="30"/>
        </w:rPr>
        <w:t xml:space="preserve">. </w:t>
      </w:r>
      <w:r w:rsidRPr="00787248">
        <w:rPr>
          <w:sz w:val="30"/>
          <w:szCs w:val="28"/>
          <w:lang w:val="ru-RU"/>
        </w:rPr>
        <w:t>Предоставлять наряду с перерывом для отдыха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в закрытых необогреваемых помещениях в холодный период года.</w:t>
      </w:r>
    </w:p>
    <w:p w14:paraId="35B1146F" w14:textId="77777777" w:rsidR="005A6F28" w:rsidRPr="00787248" w:rsidRDefault="005A6F28" w:rsidP="005A6F28">
      <w:pPr>
        <w:ind w:firstLine="708"/>
        <w:jc w:val="both"/>
        <w:rPr>
          <w:sz w:val="30"/>
          <w:szCs w:val="28"/>
          <w:lang w:val="ru-RU"/>
        </w:rPr>
      </w:pPr>
      <w:r>
        <w:rPr>
          <w:sz w:val="30"/>
          <w:szCs w:val="28"/>
          <w:lang w:val="ru-RU"/>
        </w:rPr>
        <w:t>29</w:t>
      </w:r>
      <w:r w:rsidR="0078126F">
        <w:rPr>
          <w:sz w:val="30"/>
          <w:szCs w:val="28"/>
          <w:lang w:val="ru-RU"/>
        </w:rPr>
        <w:t>.8</w:t>
      </w:r>
      <w:r w:rsidRPr="00787248">
        <w:rPr>
          <w:sz w:val="30"/>
          <w:szCs w:val="28"/>
          <w:lang w:val="ru-RU"/>
        </w:rPr>
        <w:t>. В целях профилактики производственного травматизма продолжить работу по организации и проведению мероприятий «Недели нулевого травматизма», по продвижению Концепции «нулевого травматизма».</w:t>
      </w:r>
    </w:p>
    <w:p w14:paraId="6569BAD7" w14:textId="77777777" w:rsidR="005A6F28" w:rsidRPr="00361B1D" w:rsidRDefault="0078126F" w:rsidP="0078126F">
      <w:pPr>
        <w:pStyle w:val="af2"/>
        <w:tabs>
          <w:tab w:val="left" w:pos="709"/>
        </w:tabs>
        <w:ind w:firstLine="708"/>
        <w:jc w:val="both"/>
        <w:rPr>
          <w:rFonts w:ascii="Times New Roman" w:hAnsi="Times New Roman" w:cs="Times New Roman"/>
          <w:sz w:val="30"/>
          <w:szCs w:val="30"/>
        </w:rPr>
      </w:pPr>
      <w:r>
        <w:rPr>
          <w:rFonts w:ascii="Times New Roman" w:hAnsi="Times New Roman" w:cs="Times New Roman"/>
          <w:sz w:val="30"/>
          <w:szCs w:val="30"/>
        </w:rPr>
        <w:t>29.9</w:t>
      </w:r>
      <w:r w:rsidR="005A6F28" w:rsidRPr="00361B1D">
        <w:rPr>
          <w:rFonts w:ascii="Times New Roman" w:hAnsi="Times New Roman" w:cs="Times New Roman"/>
          <w:sz w:val="30"/>
          <w:szCs w:val="30"/>
        </w:rPr>
        <w:t>. Обеспечить функционирование системы управления охраной труда (далее – СУОТ) организации и своевременно совершенствовать СУОТ на основе мониторинга факторов, влияющих на охрану труда.</w:t>
      </w:r>
    </w:p>
    <w:p w14:paraId="2431C61D" w14:textId="77777777" w:rsidR="005A6F28" w:rsidRPr="00264D41" w:rsidRDefault="005A6F28" w:rsidP="005A6F28">
      <w:pPr>
        <w:widowControl w:val="0"/>
        <w:rPr>
          <w:bCs/>
          <w:smallCaps/>
          <w:sz w:val="30"/>
          <w:szCs w:val="30"/>
          <w:lang w:val="ru-RU"/>
        </w:rPr>
      </w:pPr>
    </w:p>
    <w:p w14:paraId="248A119E" w14:textId="77777777" w:rsidR="005A6F28" w:rsidRPr="00264D41" w:rsidRDefault="00C73D07" w:rsidP="005A6F28">
      <w:pPr>
        <w:widowControl w:val="0"/>
        <w:jc w:val="center"/>
        <w:rPr>
          <w:smallCaps/>
          <w:sz w:val="30"/>
          <w:szCs w:val="30"/>
          <w:lang w:val="ru-RU"/>
        </w:rPr>
      </w:pPr>
      <w:r w:rsidRPr="00264D41">
        <w:rPr>
          <w:smallCaps/>
          <w:sz w:val="30"/>
          <w:szCs w:val="30"/>
          <w:lang w:val="ru-RU"/>
        </w:rPr>
        <w:t xml:space="preserve">Раздел </w:t>
      </w:r>
      <w:r w:rsidR="005A6F28" w:rsidRPr="00264D41">
        <w:rPr>
          <w:smallCaps/>
          <w:sz w:val="30"/>
          <w:szCs w:val="30"/>
          <w:lang w:val="ru-RU"/>
        </w:rPr>
        <w:t xml:space="preserve">6. </w:t>
      </w:r>
      <w:r w:rsidR="00EB4554">
        <w:rPr>
          <w:smallCaps/>
          <w:sz w:val="30"/>
          <w:szCs w:val="30"/>
          <w:lang w:val="ru-RU"/>
        </w:rPr>
        <w:t>«С</w:t>
      </w:r>
      <w:r w:rsidR="005A6F28" w:rsidRPr="00264D41">
        <w:rPr>
          <w:smallCaps/>
          <w:sz w:val="30"/>
          <w:szCs w:val="30"/>
          <w:lang w:val="ru-RU"/>
        </w:rPr>
        <w:t>оциальные гарантии, жилищно-бытовые условия, охрана здоровья и организация отдыха работников</w:t>
      </w:r>
      <w:r w:rsidR="00EB4554">
        <w:rPr>
          <w:smallCaps/>
          <w:sz w:val="30"/>
          <w:szCs w:val="30"/>
          <w:lang w:val="ru-RU"/>
        </w:rPr>
        <w:t>»</w:t>
      </w:r>
    </w:p>
    <w:p w14:paraId="5FD28E06" w14:textId="77777777" w:rsidR="005A6F28" w:rsidRPr="00787248" w:rsidRDefault="005A6F28" w:rsidP="005A6F28">
      <w:pPr>
        <w:widowControl w:val="0"/>
        <w:jc w:val="center"/>
        <w:rPr>
          <w:bCs/>
          <w:smallCaps/>
          <w:sz w:val="30"/>
          <w:szCs w:val="30"/>
          <w:lang w:val="ru-RU"/>
        </w:rPr>
      </w:pPr>
    </w:p>
    <w:p w14:paraId="2B9F5BCA" w14:textId="77777777" w:rsidR="005A6F28" w:rsidRPr="00787248" w:rsidRDefault="005A6F28" w:rsidP="005A6F28">
      <w:pPr>
        <w:widowControl w:val="0"/>
        <w:ind w:firstLine="720"/>
        <w:jc w:val="both"/>
        <w:rPr>
          <w:spacing w:val="-6"/>
          <w:sz w:val="30"/>
          <w:szCs w:val="30"/>
          <w:u w:val="single"/>
          <w:lang w:val="ru-RU"/>
        </w:rPr>
      </w:pPr>
      <w:r>
        <w:rPr>
          <w:spacing w:val="-6"/>
          <w:sz w:val="30"/>
          <w:szCs w:val="30"/>
          <w:u w:val="single"/>
          <w:lang w:val="ru-RU"/>
        </w:rPr>
        <w:t>30</w:t>
      </w:r>
      <w:r w:rsidRPr="00787248">
        <w:rPr>
          <w:spacing w:val="-6"/>
          <w:sz w:val="30"/>
          <w:szCs w:val="30"/>
          <w:u w:val="single"/>
          <w:lang w:val="ru-RU"/>
        </w:rPr>
        <w:t>. Наниматель обязуется:</w:t>
      </w:r>
    </w:p>
    <w:p w14:paraId="1B912588"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30</w:t>
      </w:r>
      <w:r w:rsidRPr="00787248">
        <w:rPr>
          <w:spacing w:val="-6"/>
          <w:sz w:val="30"/>
          <w:szCs w:val="30"/>
          <w:lang w:val="ru-RU"/>
        </w:rPr>
        <w:t>.1. Содействовать организации отдыха, оздоровления и санаторно-курортного лечения работников, занятий физической культурой, при наличии возможности проводить мероприятия по организации отдыха, физкультурно-оздоровительной и спортивно-массовой работе,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мероприятиях.</w:t>
      </w:r>
    </w:p>
    <w:p w14:paraId="2A59A162" w14:textId="77777777" w:rsidR="005A6F28" w:rsidRPr="00787248" w:rsidRDefault="005A6F28" w:rsidP="005A6F28">
      <w:pPr>
        <w:widowControl w:val="0"/>
        <w:ind w:firstLine="720"/>
        <w:jc w:val="both"/>
        <w:rPr>
          <w:spacing w:val="-6"/>
          <w:sz w:val="30"/>
          <w:szCs w:val="28"/>
          <w:lang w:val="ru-RU"/>
        </w:rPr>
      </w:pPr>
      <w:r>
        <w:rPr>
          <w:spacing w:val="-6"/>
          <w:sz w:val="30"/>
          <w:szCs w:val="28"/>
          <w:lang w:val="ru-RU"/>
        </w:rPr>
        <w:t>30.2</w:t>
      </w:r>
      <w:r w:rsidRPr="00787248">
        <w:rPr>
          <w:spacing w:val="-6"/>
          <w:sz w:val="30"/>
          <w:szCs w:val="28"/>
          <w:lang w:val="ru-RU"/>
        </w:rPr>
        <w:t>. </w:t>
      </w:r>
      <w:r w:rsidRPr="00787248">
        <w:rPr>
          <w:spacing w:val="-6"/>
          <w:sz w:val="30"/>
          <w:szCs w:val="28"/>
        </w:rPr>
        <w:t xml:space="preserve">Обеспечить предоставление первого рабочего места для </w:t>
      </w:r>
      <w:r w:rsidRPr="00787248">
        <w:rPr>
          <w:spacing w:val="-6"/>
          <w:sz w:val="30"/>
          <w:szCs w:val="28"/>
          <w:lang w:val="ru-RU"/>
        </w:rPr>
        <w:t xml:space="preserve">молодых специалистов и лиц, направленных на работу, </w:t>
      </w:r>
      <w:r w:rsidRPr="00787248">
        <w:rPr>
          <w:spacing w:val="-6"/>
          <w:sz w:val="30"/>
          <w:szCs w:val="28"/>
        </w:rPr>
        <w:t>на полную ставку по специальности и на вакантное место.</w:t>
      </w:r>
    </w:p>
    <w:p w14:paraId="4B90F14F" w14:textId="77777777" w:rsidR="005A6F28" w:rsidRPr="00787248" w:rsidRDefault="005A6F28" w:rsidP="005A6F28">
      <w:pPr>
        <w:widowControl w:val="0"/>
        <w:ind w:firstLine="720"/>
        <w:jc w:val="both"/>
        <w:rPr>
          <w:color w:val="000000"/>
          <w:spacing w:val="-6"/>
          <w:sz w:val="30"/>
          <w:szCs w:val="30"/>
          <w:lang w:val="ru-RU"/>
        </w:rPr>
      </w:pPr>
      <w:r>
        <w:rPr>
          <w:color w:val="000000"/>
          <w:spacing w:val="-6"/>
          <w:sz w:val="30"/>
          <w:szCs w:val="28"/>
          <w:lang w:val="ru-RU"/>
        </w:rPr>
        <w:t>30</w:t>
      </w:r>
      <w:r w:rsidRPr="00787248">
        <w:rPr>
          <w:color w:val="000000"/>
          <w:spacing w:val="-6"/>
          <w:sz w:val="30"/>
          <w:szCs w:val="28"/>
          <w:lang w:val="ru-RU"/>
        </w:rPr>
        <w:t>.</w:t>
      </w:r>
      <w:r>
        <w:rPr>
          <w:color w:val="000000"/>
          <w:spacing w:val="-6"/>
          <w:sz w:val="30"/>
          <w:szCs w:val="28"/>
          <w:lang w:val="ru-RU"/>
        </w:rPr>
        <w:t>3</w:t>
      </w:r>
      <w:r w:rsidRPr="00787248">
        <w:rPr>
          <w:color w:val="000000"/>
          <w:spacing w:val="-6"/>
          <w:sz w:val="30"/>
          <w:szCs w:val="28"/>
          <w:lang w:val="ru-RU"/>
        </w:rPr>
        <w:t xml:space="preserve">. Отчислять ППО денежные средства для проведения </w:t>
      </w:r>
      <w:r w:rsidRPr="00787248">
        <w:rPr>
          <w:sz w:val="30"/>
          <w:szCs w:val="30"/>
        </w:rPr>
        <w:t>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w:t>
      </w:r>
      <w:r w:rsidRPr="00787248">
        <w:rPr>
          <w:color w:val="000000"/>
          <w:spacing w:val="-6"/>
          <w:sz w:val="30"/>
          <w:szCs w:val="28"/>
          <w:lang w:val="ru-RU"/>
        </w:rPr>
        <w:t xml:space="preserve"> в размере не менее 0,15 процента от суммы средств на оплату труда из внебюджетных средств организации при их наличии.</w:t>
      </w:r>
    </w:p>
    <w:p w14:paraId="12865332" w14:textId="77777777" w:rsidR="005A6F28" w:rsidRPr="00787248" w:rsidRDefault="005A6F28" w:rsidP="005A6F28">
      <w:pPr>
        <w:widowControl w:val="0"/>
        <w:ind w:firstLine="720"/>
        <w:jc w:val="both"/>
        <w:rPr>
          <w:spacing w:val="-6"/>
          <w:sz w:val="30"/>
          <w:szCs w:val="30"/>
          <w:u w:val="single"/>
          <w:lang w:val="ru-RU"/>
        </w:rPr>
      </w:pPr>
      <w:r w:rsidRPr="00787248">
        <w:rPr>
          <w:spacing w:val="-6"/>
          <w:sz w:val="30"/>
          <w:szCs w:val="30"/>
          <w:u w:val="single"/>
          <w:lang w:val="ru-RU"/>
        </w:rPr>
        <w:t>3</w:t>
      </w:r>
      <w:r>
        <w:rPr>
          <w:spacing w:val="-6"/>
          <w:sz w:val="30"/>
          <w:szCs w:val="30"/>
          <w:u w:val="single"/>
          <w:lang w:val="ru-RU"/>
        </w:rPr>
        <w:t>1</w:t>
      </w:r>
      <w:r w:rsidRPr="00787248">
        <w:rPr>
          <w:spacing w:val="-6"/>
          <w:sz w:val="30"/>
          <w:szCs w:val="30"/>
          <w:u w:val="single"/>
          <w:lang w:val="ru-RU"/>
        </w:rPr>
        <w:t>. Профком обязуется:</w:t>
      </w:r>
    </w:p>
    <w:p w14:paraId="4632636E" w14:textId="77777777" w:rsidR="005A6F28" w:rsidRPr="00787248" w:rsidRDefault="005A6F28" w:rsidP="005A6F28">
      <w:pPr>
        <w:widowControl w:val="0"/>
        <w:ind w:firstLine="720"/>
        <w:jc w:val="both"/>
        <w:rPr>
          <w:color w:val="000000"/>
          <w:spacing w:val="-6"/>
          <w:sz w:val="30"/>
          <w:szCs w:val="30"/>
          <w:lang w:val="ru-RU"/>
        </w:rPr>
      </w:pPr>
      <w:r>
        <w:rPr>
          <w:spacing w:val="-6"/>
          <w:sz w:val="30"/>
          <w:szCs w:val="30"/>
          <w:lang w:val="ru-RU"/>
        </w:rPr>
        <w:t>31</w:t>
      </w:r>
      <w:r w:rsidRPr="00787248">
        <w:rPr>
          <w:spacing w:val="-6"/>
          <w:sz w:val="30"/>
          <w:szCs w:val="30"/>
          <w:lang w:val="ru-RU"/>
        </w:rPr>
        <w:t>.1.</w:t>
      </w:r>
      <w:r w:rsidRPr="00787248">
        <w:rPr>
          <w:color w:val="C00000"/>
          <w:spacing w:val="-6"/>
          <w:sz w:val="30"/>
          <w:szCs w:val="30"/>
          <w:lang w:val="ru-RU"/>
        </w:rPr>
        <w:t> </w:t>
      </w:r>
      <w:r w:rsidRPr="00787248">
        <w:rPr>
          <w:color w:val="000000"/>
          <w:spacing w:val="-6"/>
          <w:sz w:val="30"/>
          <w:szCs w:val="30"/>
          <w:lang w:val="ru-RU"/>
        </w:rPr>
        <w:t>С</w:t>
      </w:r>
      <w:r>
        <w:rPr>
          <w:color w:val="000000"/>
          <w:spacing w:val="-6"/>
          <w:sz w:val="30"/>
          <w:szCs w:val="30"/>
          <w:lang w:val="ru-RU"/>
        </w:rPr>
        <w:t xml:space="preserve">пособствовать </w:t>
      </w:r>
      <w:r w:rsidRPr="00787248">
        <w:rPr>
          <w:color w:val="000000"/>
          <w:spacing w:val="-6"/>
          <w:sz w:val="30"/>
          <w:szCs w:val="30"/>
          <w:lang w:val="ru-RU"/>
        </w:rPr>
        <w:t>организации оздоровления и санаторно-</w:t>
      </w:r>
      <w:r w:rsidRPr="00787248">
        <w:rPr>
          <w:color w:val="000000"/>
          <w:spacing w:val="-6"/>
          <w:sz w:val="30"/>
          <w:szCs w:val="30"/>
          <w:lang w:val="ru-RU"/>
        </w:rPr>
        <w:lastRenderedPageBreak/>
        <w:t>курортного лечения работников</w:t>
      </w:r>
      <w:r>
        <w:rPr>
          <w:color w:val="000000"/>
          <w:spacing w:val="-6"/>
          <w:sz w:val="30"/>
          <w:szCs w:val="30"/>
          <w:lang w:val="ru-RU"/>
        </w:rPr>
        <w:t>-</w:t>
      </w:r>
      <w:r w:rsidRPr="00787248">
        <w:rPr>
          <w:color w:val="000000"/>
          <w:spacing w:val="-6"/>
          <w:sz w:val="30"/>
          <w:szCs w:val="30"/>
          <w:lang w:val="ru-RU"/>
        </w:rPr>
        <w:t>членов Профсоюза и их детей, в том числе на базе организаций УП «Белпрофсоюзкурорт» и ТЭУП «Беларустурист»</w:t>
      </w:r>
      <w:r>
        <w:rPr>
          <w:color w:val="000000"/>
          <w:spacing w:val="-6"/>
          <w:sz w:val="30"/>
          <w:szCs w:val="30"/>
          <w:lang w:val="ru-RU"/>
        </w:rPr>
        <w:t>.</w:t>
      </w:r>
      <w:r w:rsidRPr="00787248">
        <w:rPr>
          <w:color w:val="000000"/>
          <w:spacing w:val="-6"/>
          <w:sz w:val="30"/>
          <w:szCs w:val="30"/>
          <w:lang w:val="ru-RU"/>
        </w:rPr>
        <w:t xml:space="preserve"> </w:t>
      </w:r>
    </w:p>
    <w:p w14:paraId="161D4AA1" w14:textId="77777777" w:rsidR="005A6F28" w:rsidRPr="00787248" w:rsidRDefault="005A6F28" w:rsidP="005A6F28">
      <w:pPr>
        <w:widowControl w:val="0"/>
        <w:ind w:firstLine="720"/>
        <w:jc w:val="both"/>
        <w:rPr>
          <w:color w:val="000000"/>
          <w:spacing w:val="-6"/>
          <w:sz w:val="30"/>
          <w:szCs w:val="30"/>
          <w:lang w:val="ru-RU"/>
        </w:rPr>
      </w:pPr>
      <w:r>
        <w:rPr>
          <w:color w:val="000000"/>
          <w:spacing w:val="-6"/>
          <w:sz w:val="30"/>
          <w:szCs w:val="30"/>
          <w:lang w:val="ru-RU"/>
        </w:rPr>
        <w:t>31</w:t>
      </w:r>
      <w:r w:rsidRPr="00787248">
        <w:rPr>
          <w:color w:val="000000"/>
          <w:spacing w:val="-6"/>
          <w:sz w:val="30"/>
          <w:szCs w:val="30"/>
          <w:lang w:val="ru-RU"/>
        </w:rPr>
        <w:t xml:space="preserve">.2. Осуществлять удешевление стоимости путевок в детские оздоровительные лагеря для детей работников </w:t>
      </w:r>
      <w:r>
        <w:rPr>
          <w:color w:val="000000"/>
          <w:spacing w:val="-6"/>
          <w:sz w:val="30"/>
          <w:szCs w:val="30"/>
          <w:lang w:val="ru-RU"/>
        </w:rPr>
        <w:t>организации</w:t>
      </w:r>
      <w:r w:rsidRPr="00787248">
        <w:rPr>
          <w:color w:val="000000"/>
          <w:spacing w:val="-6"/>
          <w:sz w:val="30"/>
          <w:szCs w:val="30"/>
          <w:lang w:val="ru-RU"/>
        </w:rPr>
        <w:t xml:space="preserve"> при наличии финансовых возможностей.</w:t>
      </w:r>
    </w:p>
    <w:p w14:paraId="7CC4C9E4" w14:textId="77777777" w:rsidR="005A6F28" w:rsidRPr="00787248" w:rsidRDefault="005A6F28" w:rsidP="005A6F28">
      <w:pPr>
        <w:widowControl w:val="0"/>
        <w:ind w:firstLine="720"/>
        <w:jc w:val="both"/>
        <w:rPr>
          <w:color w:val="000000"/>
          <w:spacing w:val="-6"/>
          <w:sz w:val="30"/>
          <w:szCs w:val="30"/>
          <w:lang w:val="ru-RU"/>
        </w:rPr>
      </w:pPr>
      <w:r>
        <w:rPr>
          <w:color w:val="000000"/>
          <w:spacing w:val="-6"/>
          <w:sz w:val="30"/>
          <w:szCs w:val="30"/>
          <w:lang w:val="ru-RU"/>
        </w:rPr>
        <w:t>31</w:t>
      </w:r>
      <w:r w:rsidRPr="00787248">
        <w:rPr>
          <w:color w:val="000000"/>
          <w:spacing w:val="-6"/>
          <w:sz w:val="30"/>
          <w:szCs w:val="30"/>
          <w:lang w:val="ru-RU"/>
        </w:rPr>
        <w:t>.3. Оказывать финансовую поддержку любительским коллективам художественного творчества (при их наличии), имеющим звание «заслуженный», наименование «народный» и «образцовый».</w:t>
      </w:r>
    </w:p>
    <w:p w14:paraId="24823401"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31.4</w:t>
      </w:r>
      <w:r w:rsidRPr="00787248">
        <w:rPr>
          <w:spacing w:val="-6"/>
          <w:sz w:val="30"/>
          <w:szCs w:val="30"/>
          <w:lang w:val="ru-RU"/>
        </w:rPr>
        <w:t>. </w:t>
      </w:r>
      <w:r>
        <w:rPr>
          <w:spacing w:val="-6"/>
          <w:sz w:val="30"/>
          <w:szCs w:val="30"/>
          <w:lang w:val="ru-RU"/>
        </w:rPr>
        <w:t xml:space="preserve">Содействовать </w:t>
      </w:r>
      <w:r w:rsidRPr="00787248">
        <w:rPr>
          <w:spacing w:val="-6"/>
          <w:sz w:val="30"/>
          <w:szCs w:val="30"/>
          <w:lang w:val="ru-RU"/>
        </w:rPr>
        <w:t>решени</w:t>
      </w:r>
      <w:r>
        <w:rPr>
          <w:spacing w:val="-6"/>
          <w:sz w:val="30"/>
          <w:szCs w:val="30"/>
          <w:lang w:val="ru-RU"/>
        </w:rPr>
        <w:t>ю</w:t>
      </w:r>
      <w:r w:rsidRPr="00787248">
        <w:rPr>
          <w:spacing w:val="-6"/>
          <w:sz w:val="30"/>
          <w:szCs w:val="30"/>
          <w:lang w:val="ru-RU"/>
        </w:rPr>
        <w:t xml:space="preserve"> бытовых проблем </w:t>
      </w:r>
      <w:r>
        <w:rPr>
          <w:spacing w:val="-6"/>
          <w:sz w:val="30"/>
          <w:szCs w:val="30"/>
          <w:lang w:val="ru-RU"/>
        </w:rPr>
        <w:t xml:space="preserve">неработающим </w:t>
      </w:r>
      <w:r w:rsidRPr="00787248">
        <w:rPr>
          <w:spacing w:val="-6"/>
          <w:sz w:val="30"/>
          <w:szCs w:val="30"/>
          <w:lang w:val="ru-RU"/>
        </w:rPr>
        <w:t>пенсионерам, состоящим на учете в первичной профсоюзной организации</w:t>
      </w:r>
      <w:r>
        <w:rPr>
          <w:spacing w:val="-6"/>
          <w:sz w:val="30"/>
          <w:szCs w:val="30"/>
          <w:lang w:val="ru-RU"/>
        </w:rPr>
        <w:t>, при наличии возможности</w:t>
      </w:r>
      <w:r w:rsidRPr="00787248">
        <w:rPr>
          <w:spacing w:val="-6"/>
          <w:sz w:val="30"/>
          <w:szCs w:val="30"/>
          <w:lang w:val="ru-RU"/>
        </w:rPr>
        <w:t>.</w:t>
      </w:r>
    </w:p>
    <w:p w14:paraId="3211CDBA"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31.5</w:t>
      </w:r>
      <w:r w:rsidRPr="004D24A5">
        <w:rPr>
          <w:spacing w:val="-6"/>
          <w:sz w:val="30"/>
          <w:szCs w:val="30"/>
          <w:lang w:val="ru-RU"/>
        </w:rPr>
        <w:t>. Организовать в течение года проведение дней здоровья с выездом за город.</w:t>
      </w:r>
    </w:p>
    <w:p w14:paraId="700E175C"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31.6</w:t>
      </w:r>
      <w:r w:rsidRPr="004D24A5">
        <w:rPr>
          <w:spacing w:val="-6"/>
          <w:sz w:val="30"/>
          <w:szCs w:val="30"/>
          <w:lang w:val="ru-RU"/>
        </w:rPr>
        <w:t>. Организовать работу группы здоровья (посещение бассейна, занятий по оздоровительной гимнастике и других спортивных мероприятий).</w:t>
      </w:r>
    </w:p>
    <w:p w14:paraId="67A30680" w14:textId="77777777" w:rsidR="005A6F28" w:rsidRPr="00787248" w:rsidRDefault="005A6F28" w:rsidP="005A6F28">
      <w:pPr>
        <w:widowControl w:val="0"/>
        <w:ind w:firstLine="720"/>
        <w:jc w:val="both"/>
        <w:rPr>
          <w:spacing w:val="-6"/>
          <w:sz w:val="30"/>
          <w:szCs w:val="30"/>
          <w:lang w:val="ru-RU"/>
        </w:rPr>
      </w:pPr>
      <w:r w:rsidRPr="00787248">
        <w:rPr>
          <w:spacing w:val="-6"/>
          <w:sz w:val="30"/>
          <w:szCs w:val="30"/>
          <w:lang w:val="ru-RU"/>
        </w:rPr>
        <w:t>3</w:t>
      </w:r>
      <w:r>
        <w:rPr>
          <w:spacing w:val="-6"/>
          <w:sz w:val="30"/>
          <w:szCs w:val="30"/>
          <w:lang w:val="ru-RU"/>
        </w:rPr>
        <w:t>1</w:t>
      </w:r>
      <w:r w:rsidRPr="00787248">
        <w:rPr>
          <w:spacing w:val="-6"/>
          <w:sz w:val="30"/>
          <w:szCs w:val="30"/>
          <w:lang w:val="ru-RU"/>
        </w:rPr>
        <w:t>.</w:t>
      </w:r>
      <w:r>
        <w:rPr>
          <w:spacing w:val="-6"/>
          <w:sz w:val="30"/>
          <w:szCs w:val="30"/>
          <w:lang w:val="ru-RU"/>
        </w:rPr>
        <w:t>7</w:t>
      </w:r>
      <w:r w:rsidRPr="00787248">
        <w:rPr>
          <w:spacing w:val="-6"/>
          <w:sz w:val="30"/>
          <w:szCs w:val="30"/>
          <w:lang w:val="ru-RU"/>
        </w:rPr>
        <w:t>. 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14:paraId="743D53DC" w14:textId="77777777" w:rsidR="005A6F28" w:rsidRPr="00787248" w:rsidRDefault="005A6F28" w:rsidP="005A6F28">
      <w:pPr>
        <w:ind w:firstLine="709"/>
        <w:jc w:val="both"/>
        <w:rPr>
          <w:spacing w:val="-6"/>
          <w:sz w:val="30"/>
          <w:szCs w:val="30"/>
        </w:rPr>
      </w:pPr>
      <w:r w:rsidRPr="00787248">
        <w:rPr>
          <w:spacing w:val="-6"/>
          <w:sz w:val="30"/>
          <w:szCs w:val="30"/>
          <w:lang w:val="ru-RU"/>
        </w:rPr>
        <w:t>3</w:t>
      </w:r>
      <w:r>
        <w:rPr>
          <w:spacing w:val="-6"/>
          <w:sz w:val="30"/>
          <w:szCs w:val="30"/>
          <w:lang w:val="ru-RU"/>
        </w:rPr>
        <w:t>1</w:t>
      </w:r>
      <w:r w:rsidRPr="00787248">
        <w:rPr>
          <w:spacing w:val="-6"/>
          <w:sz w:val="30"/>
          <w:szCs w:val="30"/>
          <w:lang w:val="ru-RU"/>
        </w:rPr>
        <w:t>.</w:t>
      </w:r>
      <w:r>
        <w:rPr>
          <w:spacing w:val="-6"/>
          <w:sz w:val="30"/>
          <w:szCs w:val="30"/>
          <w:lang w:val="ru-RU"/>
        </w:rPr>
        <w:t>8</w:t>
      </w:r>
      <w:r w:rsidRPr="00787248">
        <w:rPr>
          <w:spacing w:val="-6"/>
          <w:sz w:val="30"/>
          <w:szCs w:val="30"/>
          <w:lang w:val="ru-RU"/>
        </w:rPr>
        <w:t>. </w:t>
      </w:r>
      <w:r w:rsidRPr="00787248">
        <w:rPr>
          <w:spacing w:val="-6"/>
          <w:sz w:val="30"/>
          <w:szCs w:val="30"/>
        </w:rPr>
        <w:t>Вовлекать молодежь</w:t>
      </w:r>
      <w:r w:rsidRPr="00787248">
        <w:rPr>
          <w:spacing w:val="-6"/>
          <w:sz w:val="30"/>
          <w:szCs w:val="30"/>
          <w:lang w:val="ru-RU"/>
        </w:rPr>
        <w:t xml:space="preserve"> в профсоюзную деятельность</w:t>
      </w:r>
      <w:r w:rsidRPr="00787248">
        <w:rPr>
          <w:spacing w:val="-6"/>
          <w:sz w:val="30"/>
          <w:szCs w:val="30"/>
        </w:rPr>
        <w:t xml:space="preserve">, выдвигать ее </w:t>
      </w:r>
      <w:r w:rsidRPr="00787248">
        <w:rPr>
          <w:spacing w:val="-6"/>
          <w:sz w:val="30"/>
          <w:szCs w:val="30"/>
          <w:lang w:val="ru-RU"/>
        </w:rPr>
        <w:t xml:space="preserve">представителей </w:t>
      </w:r>
      <w:r w:rsidRPr="00787248">
        <w:rPr>
          <w:spacing w:val="-6"/>
          <w:sz w:val="30"/>
          <w:szCs w:val="30"/>
        </w:rPr>
        <w:t>в состав профсоюзных органов, повышать эффективность мотивации профсоюзного членства среди молодых специалистов.</w:t>
      </w:r>
    </w:p>
    <w:p w14:paraId="6FC70652" w14:textId="77777777" w:rsidR="005A6F28" w:rsidRPr="00787248" w:rsidRDefault="005A6F28" w:rsidP="005A6F28">
      <w:pPr>
        <w:widowControl w:val="0"/>
        <w:ind w:firstLine="720"/>
        <w:jc w:val="both"/>
        <w:rPr>
          <w:spacing w:val="-6"/>
          <w:sz w:val="30"/>
          <w:szCs w:val="30"/>
          <w:u w:val="single"/>
          <w:lang w:val="ru-RU"/>
        </w:rPr>
      </w:pPr>
      <w:r>
        <w:rPr>
          <w:spacing w:val="-6"/>
          <w:sz w:val="30"/>
          <w:szCs w:val="30"/>
          <w:u w:val="single"/>
          <w:lang w:val="ru-RU"/>
        </w:rPr>
        <w:t>32</w:t>
      </w:r>
      <w:r w:rsidRPr="00787248">
        <w:rPr>
          <w:spacing w:val="-6"/>
          <w:sz w:val="30"/>
          <w:szCs w:val="30"/>
          <w:u w:val="single"/>
          <w:lang w:val="ru-RU"/>
        </w:rPr>
        <w:t>. Стороны пришли к соглашению:</w:t>
      </w:r>
    </w:p>
    <w:p w14:paraId="414A6B1B" w14:textId="77777777" w:rsidR="005A6F28" w:rsidRPr="00787248" w:rsidRDefault="005A6F28" w:rsidP="005A6F28">
      <w:pPr>
        <w:widowControl w:val="0"/>
        <w:ind w:firstLine="720"/>
        <w:jc w:val="both"/>
        <w:rPr>
          <w:spacing w:val="-6"/>
          <w:sz w:val="30"/>
          <w:szCs w:val="30"/>
          <w:lang w:val="ru-RU"/>
        </w:rPr>
      </w:pPr>
      <w:r w:rsidRPr="00787248">
        <w:rPr>
          <w:spacing w:val="-6"/>
          <w:sz w:val="30"/>
          <w:szCs w:val="30"/>
          <w:lang w:val="ru-RU"/>
        </w:rPr>
        <w:t>3</w:t>
      </w:r>
      <w:r>
        <w:rPr>
          <w:spacing w:val="-6"/>
          <w:sz w:val="30"/>
          <w:szCs w:val="30"/>
          <w:lang w:val="ru-RU"/>
        </w:rPr>
        <w:t>2.1</w:t>
      </w:r>
      <w:r w:rsidRPr="00787248">
        <w:rPr>
          <w:spacing w:val="-6"/>
          <w:sz w:val="30"/>
          <w:szCs w:val="30"/>
          <w:lang w:val="ru-RU"/>
        </w:rPr>
        <w:t>. </w:t>
      </w:r>
      <w:r>
        <w:rPr>
          <w:spacing w:val="-6"/>
          <w:sz w:val="30"/>
          <w:szCs w:val="30"/>
          <w:lang w:val="ru-RU"/>
        </w:rPr>
        <w:t xml:space="preserve">Осуществлять </w:t>
      </w:r>
      <w:r w:rsidRPr="00EA55AD">
        <w:rPr>
          <w:spacing w:val="-6"/>
          <w:sz w:val="30"/>
          <w:szCs w:val="30"/>
          <w:lang w:val="ru-RU"/>
        </w:rPr>
        <w:t>общественный контроль</w:t>
      </w:r>
      <w:r w:rsidRPr="00787248">
        <w:rPr>
          <w:spacing w:val="-6"/>
          <w:sz w:val="30"/>
          <w:szCs w:val="30"/>
          <w:lang w:val="ru-RU"/>
        </w:rPr>
        <w:t xml:space="preserve"> за работой</w:t>
      </w:r>
      <w:r w:rsidR="008C36B6">
        <w:rPr>
          <w:spacing w:val="-6"/>
          <w:sz w:val="30"/>
          <w:szCs w:val="30"/>
          <w:lang w:val="ru-RU"/>
        </w:rPr>
        <w:t xml:space="preserve"> пищеблока</w:t>
      </w:r>
      <w:r>
        <w:rPr>
          <w:spacing w:val="-6"/>
          <w:sz w:val="30"/>
          <w:szCs w:val="30"/>
          <w:lang w:val="ru-RU"/>
        </w:rPr>
        <w:t xml:space="preserve">, итоги которого обсуждать с участием представителей Профкома не </w:t>
      </w:r>
      <w:r w:rsidRPr="00787248">
        <w:rPr>
          <w:spacing w:val="-6"/>
          <w:sz w:val="30"/>
          <w:szCs w:val="30"/>
          <w:lang w:val="ru-RU"/>
        </w:rPr>
        <w:t>менее 2-х раз в год</w:t>
      </w:r>
      <w:r>
        <w:rPr>
          <w:spacing w:val="-6"/>
          <w:sz w:val="30"/>
          <w:szCs w:val="30"/>
          <w:lang w:val="ru-RU"/>
        </w:rPr>
        <w:t>.</w:t>
      </w:r>
    </w:p>
    <w:p w14:paraId="5EFBB343"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32</w:t>
      </w:r>
      <w:r w:rsidRPr="00787248">
        <w:rPr>
          <w:spacing w:val="-6"/>
          <w:sz w:val="30"/>
          <w:szCs w:val="30"/>
          <w:lang w:val="ru-RU"/>
        </w:rPr>
        <w:t>.</w:t>
      </w:r>
      <w:r>
        <w:rPr>
          <w:spacing w:val="-6"/>
          <w:sz w:val="30"/>
          <w:szCs w:val="30"/>
          <w:lang w:val="ru-RU"/>
        </w:rPr>
        <w:t>2</w:t>
      </w:r>
      <w:r w:rsidRPr="00787248">
        <w:rPr>
          <w:spacing w:val="-6"/>
          <w:sz w:val="30"/>
          <w:szCs w:val="30"/>
          <w:lang w:val="ru-RU"/>
        </w:rPr>
        <w:t>. Представители Профкома включаются в составы создаваемых в учреждении комиссий, деятельность которых затрагивает права и законные интересы работников.</w:t>
      </w:r>
    </w:p>
    <w:p w14:paraId="791903FA" w14:textId="77777777" w:rsidR="005A6F28" w:rsidRPr="00787248" w:rsidRDefault="005A6F28" w:rsidP="005A6F28">
      <w:pPr>
        <w:widowControl w:val="0"/>
        <w:ind w:firstLine="720"/>
        <w:jc w:val="both"/>
        <w:rPr>
          <w:spacing w:val="-6"/>
          <w:sz w:val="30"/>
          <w:szCs w:val="30"/>
          <w:lang w:val="ru-RU"/>
        </w:rPr>
      </w:pPr>
      <w:r w:rsidRPr="00787248">
        <w:rPr>
          <w:spacing w:val="-6"/>
          <w:sz w:val="30"/>
          <w:szCs w:val="30"/>
          <w:lang w:val="ru-RU"/>
        </w:rPr>
        <w:t>3</w:t>
      </w:r>
      <w:r>
        <w:rPr>
          <w:spacing w:val="-6"/>
          <w:sz w:val="30"/>
          <w:szCs w:val="30"/>
          <w:lang w:val="ru-RU"/>
        </w:rPr>
        <w:t>2.3</w:t>
      </w:r>
      <w:r w:rsidRPr="00787248">
        <w:rPr>
          <w:spacing w:val="-6"/>
          <w:sz w:val="30"/>
          <w:szCs w:val="30"/>
          <w:lang w:val="ru-RU"/>
        </w:rPr>
        <w:t>. Учет граждан, нуждающихся в улучшении жилищных условий, и распределение жилых помещений производить совместным решением Нанимателя и Профкома в</w:t>
      </w:r>
      <w:r w:rsidRPr="00787248">
        <w:rPr>
          <w:spacing w:val="-6"/>
          <w:sz w:val="30"/>
          <w:szCs w:val="30"/>
          <w:lang w:val="en-US"/>
        </w:rPr>
        <w:t> </w:t>
      </w:r>
      <w:r w:rsidRPr="00787248">
        <w:rPr>
          <w:spacing w:val="-6"/>
          <w:sz w:val="30"/>
          <w:szCs w:val="30"/>
          <w:lang w:val="ru-RU"/>
        </w:rPr>
        <w:t>соответствии с законодательством. Учет граждан, нуждающихся в улучшении жилищных условий, по</w:t>
      </w:r>
      <w:r>
        <w:rPr>
          <w:spacing w:val="-6"/>
          <w:sz w:val="30"/>
          <w:szCs w:val="30"/>
          <w:lang w:val="ru-RU"/>
        </w:rPr>
        <w:t xml:space="preserve"> </w:t>
      </w:r>
      <w:r w:rsidRPr="00787248">
        <w:rPr>
          <w:spacing w:val="-6"/>
          <w:sz w:val="30"/>
          <w:szCs w:val="30"/>
          <w:lang w:val="ru-RU"/>
        </w:rPr>
        <w:t>месту работы ведут работники,</w:t>
      </w:r>
      <w:r>
        <w:rPr>
          <w:spacing w:val="-6"/>
          <w:sz w:val="30"/>
          <w:szCs w:val="30"/>
          <w:lang w:val="ru-RU"/>
        </w:rPr>
        <w:t xml:space="preserve"> </w:t>
      </w:r>
      <w:r w:rsidRPr="00787248">
        <w:rPr>
          <w:spacing w:val="-6"/>
          <w:sz w:val="30"/>
          <w:szCs w:val="30"/>
          <w:lang w:val="ru-RU"/>
        </w:rPr>
        <w:t xml:space="preserve">назначенные Нанимателем по согласованию с Профкомом. </w:t>
      </w:r>
      <w:r w:rsidRPr="00230243">
        <w:rPr>
          <w:spacing w:val="-6"/>
          <w:sz w:val="30"/>
          <w:szCs w:val="30"/>
          <w:lang w:val="ru-RU"/>
        </w:rPr>
        <w:t>Списки лиц, которым предоставляется жилье, доводятся до сведения коллектива работников.</w:t>
      </w:r>
    </w:p>
    <w:p w14:paraId="4FBA8A93"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32.4</w:t>
      </w:r>
      <w:r w:rsidRPr="00787248">
        <w:rPr>
          <w:spacing w:val="-6"/>
          <w:sz w:val="30"/>
          <w:szCs w:val="30"/>
          <w:lang w:val="ru-RU"/>
        </w:rPr>
        <w:t>. Совместно ежегодно анализировать обеспеченность жильем работников учреждения и принимать возможные меры по улучшению их жилищных условий.</w:t>
      </w:r>
    </w:p>
    <w:p w14:paraId="426313E0" w14:textId="77777777" w:rsidR="005A6F28" w:rsidRPr="00787248" w:rsidRDefault="005A6F28" w:rsidP="005A6F28">
      <w:pPr>
        <w:widowControl w:val="0"/>
        <w:ind w:firstLine="709"/>
        <w:jc w:val="both"/>
        <w:rPr>
          <w:spacing w:val="-6"/>
          <w:sz w:val="30"/>
          <w:szCs w:val="30"/>
          <w:lang w:val="ru-RU"/>
        </w:rPr>
      </w:pPr>
      <w:r>
        <w:rPr>
          <w:spacing w:val="-6"/>
          <w:sz w:val="30"/>
          <w:szCs w:val="30"/>
          <w:lang w:val="ru-RU"/>
        </w:rPr>
        <w:t>32.5</w:t>
      </w:r>
      <w:r w:rsidRPr="00787248">
        <w:rPr>
          <w:spacing w:val="-6"/>
          <w:sz w:val="30"/>
          <w:szCs w:val="30"/>
          <w:lang w:val="ru-RU"/>
        </w:rPr>
        <w:t>. Содействовать расширению практики добровольного страхования дополнительной накопительной пенсии и медицинских расходов за счет внебюджетных средств</w:t>
      </w:r>
      <w:r w:rsidR="00080490">
        <w:rPr>
          <w:spacing w:val="-6"/>
          <w:sz w:val="30"/>
          <w:szCs w:val="30"/>
          <w:lang w:val="ru-RU"/>
        </w:rPr>
        <w:t>,</w:t>
      </w:r>
      <w:r w:rsidRPr="00787248">
        <w:rPr>
          <w:spacing w:val="-6"/>
          <w:sz w:val="30"/>
          <w:szCs w:val="30"/>
          <w:lang w:val="ru-RU"/>
        </w:rPr>
        <w:t xml:space="preserve"> в части сумм превышения доходов над расходами, </w:t>
      </w:r>
      <w:r w:rsidRPr="00787248">
        <w:rPr>
          <w:spacing w:val="-6"/>
          <w:sz w:val="30"/>
          <w:szCs w:val="30"/>
          <w:lang w:val="ru-RU"/>
        </w:rPr>
        <w:lastRenderedPageBreak/>
        <w:t>остающихся в распоряжении бюджетной организации. </w:t>
      </w:r>
    </w:p>
    <w:p w14:paraId="6DFE567C" w14:textId="77777777" w:rsidR="005A6F28" w:rsidRPr="00230243" w:rsidRDefault="005A6F28" w:rsidP="005A6F28">
      <w:pPr>
        <w:widowControl w:val="0"/>
        <w:ind w:firstLine="720"/>
        <w:jc w:val="both"/>
        <w:rPr>
          <w:spacing w:val="-6"/>
          <w:sz w:val="30"/>
          <w:szCs w:val="30"/>
          <w:lang w:val="ru-RU"/>
        </w:rPr>
      </w:pPr>
      <w:r w:rsidRPr="00230243">
        <w:rPr>
          <w:spacing w:val="-6"/>
          <w:sz w:val="30"/>
          <w:szCs w:val="30"/>
          <w:lang w:val="ru-RU"/>
        </w:rPr>
        <w:t>3</w:t>
      </w:r>
      <w:r>
        <w:rPr>
          <w:spacing w:val="-6"/>
          <w:sz w:val="30"/>
          <w:szCs w:val="30"/>
          <w:lang w:val="ru-RU"/>
        </w:rPr>
        <w:t>2</w:t>
      </w:r>
      <w:r w:rsidRPr="00230243">
        <w:rPr>
          <w:spacing w:val="-6"/>
          <w:sz w:val="30"/>
          <w:szCs w:val="30"/>
          <w:lang w:val="ru-RU"/>
        </w:rPr>
        <w:t>.</w:t>
      </w:r>
      <w:r>
        <w:rPr>
          <w:spacing w:val="-6"/>
          <w:sz w:val="30"/>
          <w:szCs w:val="30"/>
          <w:lang w:val="ru-RU"/>
        </w:rPr>
        <w:t>6</w:t>
      </w:r>
      <w:r w:rsidRPr="00230243">
        <w:rPr>
          <w:spacing w:val="-6"/>
          <w:sz w:val="30"/>
          <w:szCs w:val="30"/>
          <w:lang w:val="ru-RU"/>
        </w:rPr>
        <w:t>. Оборудовать комнат</w:t>
      </w:r>
      <w:r>
        <w:rPr>
          <w:spacing w:val="-6"/>
          <w:sz w:val="30"/>
          <w:szCs w:val="30"/>
          <w:lang w:val="ru-RU"/>
        </w:rPr>
        <w:t xml:space="preserve">ы </w:t>
      </w:r>
      <w:r w:rsidRPr="00230243">
        <w:rPr>
          <w:spacing w:val="-6"/>
          <w:sz w:val="30"/>
          <w:szCs w:val="30"/>
          <w:lang w:val="ru-RU"/>
        </w:rPr>
        <w:t>для приема пищи</w:t>
      </w:r>
      <w:r>
        <w:rPr>
          <w:spacing w:val="-6"/>
          <w:sz w:val="30"/>
          <w:szCs w:val="30"/>
          <w:lang w:val="ru-RU"/>
        </w:rPr>
        <w:t>, бытовую и другие.</w:t>
      </w:r>
    </w:p>
    <w:p w14:paraId="5148B248" w14:textId="77777777" w:rsidR="005A6F28" w:rsidRPr="00787248" w:rsidRDefault="005A6F28" w:rsidP="005A6F28">
      <w:pPr>
        <w:widowControl w:val="0"/>
        <w:ind w:firstLine="720"/>
        <w:jc w:val="both"/>
        <w:rPr>
          <w:spacing w:val="-6"/>
          <w:sz w:val="30"/>
          <w:szCs w:val="30"/>
          <w:lang w:val="ru-RU"/>
        </w:rPr>
      </w:pPr>
      <w:r w:rsidRPr="00230243">
        <w:rPr>
          <w:spacing w:val="-6"/>
          <w:sz w:val="30"/>
          <w:szCs w:val="30"/>
          <w:lang w:val="ru-RU"/>
        </w:rPr>
        <w:t>3</w:t>
      </w:r>
      <w:r>
        <w:rPr>
          <w:spacing w:val="-6"/>
          <w:sz w:val="30"/>
          <w:szCs w:val="30"/>
          <w:lang w:val="ru-RU"/>
        </w:rPr>
        <w:t>2</w:t>
      </w:r>
      <w:r w:rsidRPr="00230243">
        <w:rPr>
          <w:spacing w:val="-6"/>
          <w:sz w:val="30"/>
          <w:szCs w:val="30"/>
          <w:lang w:val="ru-RU"/>
        </w:rPr>
        <w:t>.</w:t>
      </w:r>
      <w:r>
        <w:rPr>
          <w:spacing w:val="-6"/>
          <w:sz w:val="30"/>
          <w:szCs w:val="30"/>
          <w:lang w:val="ru-RU"/>
        </w:rPr>
        <w:t>7</w:t>
      </w:r>
      <w:r w:rsidRPr="00230243">
        <w:rPr>
          <w:spacing w:val="-6"/>
          <w:sz w:val="30"/>
          <w:szCs w:val="30"/>
          <w:lang w:val="ru-RU"/>
        </w:rPr>
        <w:t>. Содействовать организации заготовки на зиму овощей для работников.</w:t>
      </w:r>
    </w:p>
    <w:p w14:paraId="6CEC48E6" w14:textId="77777777" w:rsidR="005A6F28" w:rsidRPr="00787248" w:rsidRDefault="005A6F28" w:rsidP="005A6F28">
      <w:pPr>
        <w:widowControl w:val="0"/>
        <w:ind w:firstLine="720"/>
        <w:jc w:val="both"/>
        <w:rPr>
          <w:spacing w:val="-6"/>
          <w:sz w:val="30"/>
          <w:szCs w:val="30"/>
          <w:lang w:val="ru-RU"/>
        </w:rPr>
      </w:pPr>
      <w:r w:rsidRPr="00787248">
        <w:rPr>
          <w:spacing w:val="-6"/>
          <w:sz w:val="30"/>
          <w:szCs w:val="30"/>
          <w:lang w:val="ru-RU"/>
        </w:rPr>
        <w:t>3</w:t>
      </w:r>
      <w:r>
        <w:rPr>
          <w:spacing w:val="-6"/>
          <w:sz w:val="30"/>
          <w:szCs w:val="30"/>
          <w:lang w:val="ru-RU"/>
        </w:rPr>
        <w:t>2.8</w:t>
      </w:r>
      <w:r w:rsidRPr="00787248">
        <w:rPr>
          <w:spacing w:val="-6"/>
          <w:sz w:val="30"/>
          <w:szCs w:val="30"/>
          <w:lang w:val="ru-RU"/>
        </w:rPr>
        <w:t>. Осуществлять мероприятия по организации отдыха, физкультурно-оздоровительной и спортивно-массовой работе, санаторно-курортному лечению работников.</w:t>
      </w:r>
    </w:p>
    <w:p w14:paraId="3FB58A1A" w14:textId="77777777" w:rsidR="005A6F28" w:rsidRPr="00787248" w:rsidRDefault="005A6F28" w:rsidP="005A6F28">
      <w:pPr>
        <w:widowControl w:val="0"/>
        <w:ind w:firstLine="720"/>
        <w:jc w:val="both"/>
        <w:rPr>
          <w:spacing w:val="-6"/>
          <w:sz w:val="30"/>
          <w:szCs w:val="30"/>
          <w:lang w:val="ru-RU"/>
        </w:rPr>
      </w:pPr>
      <w:r w:rsidRPr="00787248">
        <w:rPr>
          <w:spacing w:val="-6"/>
          <w:sz w:val="30"/>
          <w:szCs w:val="30"/>
          <w:lang w:val="ru-RU"/>
        </w:rPr>
        <w:t>3</w:t>
      </w:r>
      <w:r>
        <w:rPr>
          <w:spacing w:val="-6"/>
          <w:sz w:val="30"/>
          <w:szCs w:val="30"/>
          <w:lang w:val="ru-RU"/>
        </w:rPr>
        <w:t>2.9</w:t>
      </w:r>
      <w:r w:rsidRPr="00787248">
        <w:rPr>
          <w:spacing w:val="-6"/>
          <w:sz w:val="30"/>
          <w:szCs w:val="30"/>
          <w:lang w:val="ru-RU"/>
        </w:rPr>
        <w:t>. Создавать условия для питания работников</w:t>
      </w:r>
      <w:r>
        <w:rPr>
          <w:spacing w:val="-6"/>
          <w:sz w:val="30"/>
          <w:szCs w:val="30"/>
          <w:lang w:val="ru-RU"/>
        </w:rPr>
        <w:t xml:space="preserve">. </w:t>
      </w:r>
    </w:p>
    <w:p w14:paraId="327FECAD" w14:textId="77777777" w:rsidR="005A6F28" w:rsidRPr="00787248" w:rsidRDefault="005A6F28" w:rsidP="005A6F28">
      <w:pPr>
        <w:widowControl w:val="0"/>
        <w:ind w:firstLine="720"/>
        <w:jc w:val="both"/>
        <w:rPr>
          <w:spacing w:val="-6"/>
          <w:sz w:val="30"/>
          <w:szCs w:val="30"/>
          <w:lang w:val="ru-RU"/>
        </w:rPr>
      </w:pPr>
      <w:r w:rsidRPr="00787248">
        <w:rPr>
          <w:spacing w:val="-6"/>
          <w:sz w:val="30"/>
          <w:szCs w:val="30"/>
          <w:lang w:val="ru-RU"/>
        </w:rPr>
        <w:t>3</w:t>
      </w:r>
      <w:r>
        <w:rPr>
          <w:spacing w:val="-6"/>
          <w:sz w:val="30"/>
          <w:szCs w:val="30"/>
          <w:lang w:val="ru-RU"/>
        </w:rPr>
        <w:t>2</w:t>
      </w:r>
      <w:r w:rsidRPr="00787248">
        <w:rPr>
          <w:spacing w:val="-6"/>
          <w:sz w:val="30"/>
          <w:szCs w:val="30"/>
          <w:lang w:val="ru-RU"/>
        </w:rPr>
        <w:t>.1</w:t>
      </w:r>
      <w:r>
        <w:rPr>
          <w:spacing w:val="-6"/>
          <w:sz w:val="30"/>
          <w:szCs w:val="30"/>
          <w:lang w:val="ru-RU"/>
        </w:rPr>
        <w:t>0</w:t>
      </w:r>
      <w:r w:rsidRPr="00787248">
        <w:rPr>
          <w:spacing w:val="-6"/>
          <w:sz w:val="30"/>
          <w:szCs w:val="30"/>
          <w:lang w:val="ru-RU"/>
        </w:rPr>
        <w:t>. </w:t>
      </w:r>
      <w:r w:rsidRPr="00787248">
        <w:rPr>
          <w:spacing w:val="-6"/>
          <w:sz w:val="30"/>
          <w:szCs w:val="30"/>
        </w:rPr>
        <w:t xml:space="preserve">Осуществлять систему мер по созданию условий труда и отдыха молодежи, в т.ч. молодым специалистам, оказывать </w:t>
      </w:r>
      <w:r>
        <w:rPr>
          <w:spacing w:val="-6"/>
          <w:sz w:val="30"/>
          <w:szCs w:val="30"/>
          <w:lang w:val="ru-RU"/>
        </w:rPr>
        <w:t xml:space="preserve">содействие </w:t>
      </w:r>
      <w:r w:rsidRPr="00787248">
        <w:rPr>
          <w:spacing w:val="-6"/>
          <w:sz w:val="30"/>
          <w:szCs w:val="30"/>
        </w:rPr>
        <w:t>в решении жилищных и бытовых проблем.</w:t>
      </w:r>
    </w:p>
    <w:p w14:paraId="70A76B88" w14:textId="77777777" w:rsidR="005A6F28" w:rsidRDefault="005A6F28" w:rsidP="005A6F28">
      <w:pPr>
        <w:widowControl w:val="0"/>
        <w:ind w:firstLine="720"/>
        <w:jc w:val="both"/>
        <w:rPr>
          <w:spacing w:val="-6"/>
          <w:sz w:val="30"/>
          <w:szCs w:val="30"/>
          <w:lang w:val="ru-RU"/>
        </w:rPr>
      </w:pPr>
      <w:r w:rsidRPr="00787248">
        <w:rPr>
          <w:spacing w:val="-6"/>
          <w:sz w:val="30"/>
          <w:szCs w:val="30"/>
          <w:lang w:val="ru-RU"/>
        </w:rPr>
        <w:t>3</w:t>
      </w:r>
      <w:r>
        <w:rPr>
          <w:spacing w:val="-6"/>
          <w:sz w:val="30"/>
          <w:szCs w:val="30"/>
          <w:lang w:val="ru-RU"/>
        </w:rPr>
        <w:t>2</w:t>
      </w:r>
      <w:r w:rsidRPr="00787248">
        <w:rPr>
          <w:spacing w:val="-6"/>
          <w:sz w:val="30"/>
          <w:szCs w:val="30"/>
          <w:lang w:val="ru-RU"/>
        </w:rPr>
        <w:t>.1</w:t>
      </w:r>
      <w:r>
        <w:rPr>
          <w:spacing w:val="-6"/>
          <w:sz w:val="30"/>
          <w:szCs w:val="30"/>
          <w:lang w:val="ru-RU"/>
        </w:rPr>
        <w:t>1</w:t>
      </w:r>
      <w:r w:rsidRPr="00787248">
        <w:rPr>
          <w:spacing w:val="-6"/>
          <w:sz w:val="30"/>
          <w:szCs w:val="30"/>
        </w:rPr>
        <w:t>.</w:t>
      </w:r>
      <w:r w:rsidRPr="00787248">
        <w:rPr>
          <w:spacing w:val="-6"/>
          <w:sz w:val="30"/>
          <w:szCs w:val="30"/>
          <w:lang w:val="be-BY"/>
        </w:rPr>
        <w:t> </w:t>
      </w:r>
      <w:r>
        <w:rPr>
          <w:spacing w:val="-6"/>
          <w:sz w:val="30"/>
          <w:szCs w:val="30"/>
        </w:rPr>
        <w:t>Р</w:t>
      </w:r>
      <w:r w:rsidRPr="00787248">
        <w:rPr>
          <w:spacing w:val="-6"/>
          <w:sz w:val="30"/>
          <w:szCs w:val="30"/>
        </w:rPr>
        <w:t>азвивать институт наставничества</w:t>
      </w:r>
      <w:r>
        <w:rPr>
          <w:spacing w:val="-6"/>
          <w:sz w:val="30"/>
          <w:szCs w:val="30"/>
          <w:lang w:val="ru-RU"/>
        </w:rPr>
        <w:t>, о</w:t>
      </w:r>
      <w:r w:rsidRPr="00787248">
        <w:rPr>
          <w:spacing w:val="-6"/>
          <w:sz w:val="30"/>
          <w:szCs w:val="30"/>
        </w:rPr>
        <w:t>казыва</w:t>
      </w:r>
      <w:r>
        <w:rPr>
          <w:spacing w:val="-6"/>
          <w:sz w:val="30"/>
          <w:szCs w:val="30"/>
          <w:lang w:val="ru-RU"/>
        </w:rPr>
        <w:t>я</w:t>
      </w:r>
      <w:r w:rsidRPr="00787248">
        <w:rPr>
          <w:spacing w:val="-6"/>
          <w:sz w:val="30"/>
          <w:szCs w:val="30"/>
        </w:rPr>
        <w:t xml:space="preserve"> помощь в адаптации молодых специалистов на рабочем месте</w:t>
      </w:r>
      <w:r>
        <w:rPr>
          <w:spacing w:val="-6"/>
          <w:sz w:val="30"/>
          <w:szCs w:val="30"/>
          <w:lang w:val="ru-RU"/>
        </w:rPr>
        <w:t xml:space="preserve"> и </w:t>
      </w:r>
      <w:r w:rsidRPr="00787248">
        <w:rPr>
          <w:spacing w:val="-6"/>
          <w:sz w:val="30"/>
          <w:szCs w:val="30"/>
        </w:rPr>
        <w:t>вовлека</w:t>
      </w:r>
      <w:r>
        <w:rPr>
          <w:spacing w:val="-6"/>
          <w:sz w:val="30"/>
          <w:szCs w:val="30"/>
          <w:lang w:val="ru-RU"/>
        </w:rPr>
        <w:t xml:space="preserve">я </w:t>
      </w:r>
      <w:r w:rsidRPr="00787248">
        <w:rPr>
          <w:spacing w:val="-6"/>
          <w:sz w:val="30"/>
          <w:szCs w:val="30"/>
        </w:rPr>
        <w:t>их в активную общественную жизнь</w:t>
      </w:r>
      <w:r>
        <w:rPr>
          <w:spacing w:val="-6"/>
          <w:sz w:val="30"/>
          <w:szCs w:val="30"/>
          <w:lang w:val="ru-RU"/>
        </w:rPr>
        <w:t>.</w:t>
      </w:r>
    </w:p>
    <w:p w14:paraId="61D53392" w14:textId="77777777" w:rsidR="005A6F28" w:rsidRDefault="005A6F28" w:rsidP="005A6F28">
      <w:pPr>
        <w:widowControl w:val="0"/>
        <w:ind w:firstLine="720"/>
        <w:jc w:val="both"/>
        <w:rPr>
          <w:spacing w:val="-6"/>
          <w:sz w:val="30"/>
          <w:szCs w:val="30"/>
        </w:rPr>
      </w:pPr>
      <w:r>
        <w:rPr>
          <w:spacing w:val="-6"/>
          <w:sz w:val="30"/>
          <w:szCs w:val="30"/>
          <w:lang w:val="ru-RU"/>
        </w:rPr>
        <w:t>32</w:t>
      </w:r>
      <w:r w:rsidRPr="00787248">
        <w:rPr>
          <w:spacing w:val="-6"/>
          <w:sz w:val="30"/>
          <w:szCs w:val="30"/>
        </w:rPr>
        <w:t>.</w:t>
      </w:r>
      <w:r w:rsidRPr="00787248">
        <w:rPr>
          <w:spacing w:val="-6"/>
          <w:sz w:val="30"/>
          <w:szCs w:val="30"/>
          <w:lang w:val="ru-RU"/>
        </w:rPr>
        <w:t>1</w:t>
      </w:r>
      <w:r>
        <w:rPr>
          <w:spacing w:val="-6"/>
          <w:sz w:val="30"/>
          <w:szCs w:val="30"/>
          <w:lang w:val="ru-RU"/>
        </w:rPr>
        <w:t>2</w:t>
      </w:r>
      <w:r w:rsidRPr="00787248">
        <w:rPr>
          <w:spacing w:val="-6"/>
          <w:sz w:val="30"/>
          <w:szCs w:val="30"/>
          <w:lang w:val="ru-RU"/>
        </w:rPr>
        <w:t>.</w:t>
      </w:r>
      <w:r w:rsidRPr="00787248">
        <w:rPr>
          <w:spacing w:val="-6"/>
          <w:sz w:val="30"/>
          <w:szCs w:val="30"/>
          <w:lang w:val="be-BY"/>
        </w:rPr>
        <w:t> </w:t>
      </w:r>
      <w:r w:rsidRPr="00787248">
        <w:rPr>
          <w:spacing w:val="-6"/>
          <w:sz w:val="30"/>
          <w:szCs w:val="30"/>
        </w:rPr>
        <w:t>Создавать правовые, экономические, организационные условия и гарантии для самореализации молодежи.</w:t>
      </w:r>
    </w:p>
    <w:p w14:paraId="4B2848EC" w14:textId="77777777" w:rsidR="005A6F28" w:rsidRPr="00230243" w:rsidRDefault="005A6F28" w:rsidP="005A6F28">
      <w:pPr>
        <w:widowControl w:val="0"/>
        <w:ind w:firstLine="720"/>
        <w:jc w:val="both"/>
        <w:rPr>
          <w:spacing w:val="-6"/>
          <w:sz w:val="30"/>
          <w:szCs w:val="30"/>
          <w:lang w:val="ru-RU"/>
        </w:rPr>
      </w:pPr>
      <w:r>
        <w:rPr>
          <w:spacing w:val="-6"/>
          <w:sz w:val="30"/>
          <w:szCs w:val="30"/>
          <w:lang w:val="ru-RU"/>
        </w:rPr>
        <w:t>Содействовать организации работы молодежного совета (комиссии), проведению ими мероприятий.</w:t>
      </w:r>
    </w:p>
    <w:p w14:paraId="63825A40"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32</w:t>
      </w:r>
      <w:r w:rsidRPr="00787248">
        <w:rPr>
          <w:spacing w:val="-6"/>
          <w:sz w:val="30"/>
          <w:szCs w:val="30"/>
          <w:lang w:val="ru-RU"/>
        </w:rPr>
        <w:t>.1</w:t>
      </w:r>
      <w:r>
        <w:rPr>
          <w:spacing w:val="-6"/>
          <w:sz w:val="30"/>
          <w:szCs w:val="30"/>
          <w:lang w:val="ru-RU"/>
        </w:rPr>
        <w:t>3</w:t>
      </w:r>
      <w:r w:rsidRPr="00787248">
        <w:rPr>
          <w:spacing w:val="-6"/>
          <w:sz w:val="30"/>
          <w:szCs w:val="30"/>
          <w:lang w:val="ru-RU"/>
        </w:rPr>
        <w:t>.</w:t>
      </w:r>
      <w:r w:rsidRPr="00787248">
        <w:rPr>
          <w:spacing w:val="-6"/>
          <w:sz w:val="30"/>
          <w:szCs w:val="30"/>
          <w:lang w:val="be-BY"/>
        </w:rPr>
        <w:t> </w:t>
      </w:r>
      <w:r w:rsidRPr="00787248">
        <w:rPr>
          <w:spacing w:val="-6"/>
          <w:sz w:val="30"/>
          <w:szCs w:val="30"/>
        </w:rPr>
        <w:t>Оказывать консульта</w:t>
      </w:r>
      <w:r w:rsidR="002445A5">
        <w:rPr>
          <w:spacing w:val="-6"/>
          <w:sz w:val="30"/>
          <w:szCs w:val="30"/>
          <w:lang w:val="ru-RU"/>
        </w:rPr>
        <w:t>цион</w:t>
      </w:r>
      <w:r w:rsidRPr="00787248">
        <w:rPr>
          <w:spacing w:val="-6"/>
          <w:sz w:val="30"/>
          <w:szCs w:val="30"/>
          <w:lang w:val="ru-RU"/>
        </w:rPr>
        <w:t xml:space="preserve">ную </w:t>
      </w:r>
      <w:r w:rsidRPr="00787248">
        <w:rPr>
          <w:spacing w:val="-6"/>
          <w:sz w:val="30"/>
          <w:szCs w:val="30"/>
        </w:rPr>
        <w:t>помощь молодым семьям и молодым родителям</w:t>
      </w:r>
      <w:r>
        <w:rPr>
          <w:spacing w:val="-6"/>
          <w:sz w:val="30"/>
          <w:szCs w:val="30"/>
          <w:lang w:val="ru-RU"/>
        </w:rPr>
        <w:t xml:space="preserve"> в части соблюдения нормативных правовых актов, направленных на з</w:t>
      </w:r>
      <w:r w:rsidRPr="00787248">
        <w:rPr>
          <w:spacing w:val="-6"/>
          <w:sz w:val="30"/>
          <w:szCs w:val="30"/>
        </w:rPr>
        <w:t xml:space="preserve">ащиту брака и семьи, материнства, отцовства и </w:t>
      </w:r>
      <w:r>
        <w:rPr>
          <w:spacing w:val="-6"/>
          <w:sz w:val="30"/>
          <w:szCs w:val="30"/>
          <w:lang w:val="ru-RU"/>
        </w:rPr>
        <w:t xml:space="preserve">охраны </w:t>
      </w:r>
      <w:r w:rsidRPr="00787248">
        <w:rPr>
          <w:spacing w:val="-6"/>
          <w:sz w:val="30"/>
          <w:szCs w:val="30"/>
        </w:rPr>
        <w:t>детства</w:t>
      </w:r>
      <w:r>
        <w:rPr>
          <w:spacing w:val="-6"/>
          <w:sz w:val="30"/>
          <w:szCs w:val="30"/>
          <w:lang w:val="ru-RU"/>
        </w:rPr>
        <w:t>.</w:t>
      </w:r>
    </w:p>
    <w:p w14:paraId="1ACD4542" w14:textId="77777777" w:rsidR="005A6F28" w:rsidRPr="00787248" w:rsidRDefault="005A6F28" w:rsidP="005A6F28">
      <w:pPr>
        <w:widowControl w:val="0"/>
        <w:ind w:firstLine="720"/>
        <w:jc w:val="both"/>
        <w:rPr>
          <w:spacing w:val="-6"/>
          <w:sz w:val="30"/>
          <w:szCs w:val="30"/>
          <w:lang w:val="ru-RU"/>
        </w:rPr>
      </w:pPr>
      <w:r w:rsidRPr="00230243">
        <w:rPr>
          <w:spacing w:val="-6"/>
          <w:sz w:val="30"/>
          <w:szCs w:val="30"/>
          <w:lang w:val="ru-RU"/>
        </w:rPr>
        <w:t>3</w:t>
      </w:r>
      <w:r>
        <w:rPr>
          <w:spacing w:val="-6"/>
          <w:sz w:val="30"/>
          <w:szCs w:val="30"/>
          <w:lang w:val="ru-RU"/>
        </w:rPr>
        <w:t>2</w:t>
      </w:r>
      <w:r w:rsidRPr="00230243">
        <w:rPr>
          <w:spacing w:val="-6"/>
          <w:sz w:val="30"/>
          <w:szCs w:val="30"/>
          <w:lang w:val="ru-RU"/>
        </w:rPr>
        <w:t>.14.</w:t>
      </w:r>
      <w:r>
        <w:rPr>
          <w:spacing w:val="-6"/>
          <w:sz w:val="30"/>
          <w:szCs w:val="30"/>
          <w:lang w:val="ru-RU"/>
        </w:rPr>
        <w:t> З</w:t>
      </w:r>
      <w:r w:rsidRPr="00230243">
        <w:rPr>
          <w:spacing w:val="-6"/>
          <w:sz w:val="30"/>
          <w:szCs w:val="30"/>
          <w:lang w:val="ru-RU"/>
        </w:rPr>
        <w:t>акрепл</w:t>
      </w:r>
      <w:r>
        <w:rPr>
          <w:spacing w:val="-6"/>
          <w:sz w:val="30"/>
          <w:szCs w:val="30"/>
          <w:lang w:val="ru-RU"/>
        </w:rPr>
        <w:t xml:space="preserve">ять </w:t>
      </w:r>
      <w:r w:rsidRPr="00230243">
        <w:rPr>
          <w:spacing w:val="-6"/>
          <w:sz w:val="30"/>
          <w:szCs w:val="30"/>
          <w:lang w:val="ru-RU"/>
        </w:rPr>
        <w:t xml:space="preserve">ветеранов </w:t>
      </w:r>
      <w:r>
        <w:rPr>
          <w:spacing w:val="-6"/>
          <w:sz w:val="30"/>
          <w:szCs w:val="30"/>
          <w:lang w:val="ru-RU"/>
        </w:rPr>
        <w:t xml:space="preserve">организации </w:t>
      </w:r>
      <w:r w:rsidRPr="00230243">
        <w:rPr>
          <w:spacing w:val="-6"/>
          <w:sz w:val="30"/>
          <w:szCs w:val="30"/>
          <w:lang w:val="ru-RU"/>
        </w:rPr>
        <w:t xml:space="preserve">и Профсоюза, </w:t>
      </w:r>
      <w:r>
        <w:rPr>
          <w:spacing w:val="-6"/>
          <w:sz w:val="30"/>
          <w:szCs w:val="30"/>
          <w:lang w:val="ru-RU"/>
        </w:rPr>
        <w:t>в том числе</w:t>
      </w:r>
      <w:r w:rsidRPr="00230243">
        <w:rPr>
          <w:spacing w:val="-6"/>
          <w:sz w:val="30"/>
          <w:szCs w:val="30"/>
          <w:lang w:val="ru-RU"/>
        </w:rPr>
        <w:t xml:space="preserve"> проживающих в </w:t>
      </w:r>
      <w:r>
        <w:rPr>
          <w:spacing w:val="-6"/>
          <w:sz w:val="30"/>
          <w:szCs w:val="30"/>
          <w:lang w:val="ru-RU"/>
        </w:rPr>
        <w:t xml:space="preserve">учреждениях социального обслуживания, установив </w:t>
      </w:r>
      <w:r w:rsidRPr="00230243">
        <w:rPr>
          <w:spacing w:val="-6"/>
          <w:sz w:val="30"/>
          <w:szCs w:val="30"/>
          <w:lang w:val="ru-RU"/>
        </w:rPr>
        <w:t>над ними шефс</w:t>
      </w:r>
      <w:r>
        <w:rPr>
          <w:spacing w:val="-6"/>
          <w:sz w:val="30"/>
          <w:szCs w:val="30"/>
          <w:lang w:val="ru-RU"/>
        </w:rPr>
        <w:t xml:space="preserve">тво </w:t>
      </w:r>
      <w:r w:rsidRPr="00230243">
        <w:rPr>
          <w:spacing w:val="-6"/>
          <w:sz w:val="30"/>
          <w:szCs w:val="30"/>
          <w:lang w:val="ru-RU"/>
        </w:rPr>
        <w:t>путем развития волонтерского движения студенческими организациями Профсоюза.</w:t>
      </w:r>
    </w:p>
    <w:p w14:paraId="4FE6C00E" w14:textId="77777777" w:rsidR="005A6F28" w:rsidRPr="00787248" w:rsidRDefault="005A6F28" w:rsidP="005A6F28">
      <w:pPr>
        <w:widowControl w:val="0"/>
        <w:ind w:firstLine="709"/>
        <w:jc w:val="both"/>
        <w:rPr>
          <w:spacing w:val="-6"/>
          <w:sz w:val="30"/>
          <w:szCs w:val="30"/>
          <w:lang w:val="ru-RU"/>
        </w:rPr>
      </w:pPr>
      <w:r>
        <w:rPr>
          <w:spacing w:val="-6"/>
          <w:sz w:val="30"/>
          <w:szCs w:val="30"/>
          <w:lang w:val="ru-RU"/>
        </w:rPr>
        <w:t>32</w:t>
      </w:r>
      <w:r w:rsidRPr="00787248">
        <w:rPr>
          <w:spacing w:val="-6"/>
          <w:sz w:val="30"/>
          <w:szCs w:val="30"/>
          <w:lang w:val="ru-RU"/>
        </w:rPr>
        <w:t>.1</w:t>
      </w:r>
      <w:r>
        <w:rPr>
          <w:spacing w:val="-6"/>
          <w:sz w:val="30"/>
          <w:szCs w:val="30"/>
          <w:lang w:val="ru-RU"/>
        </w:rPr>
        <w:t>5</w:t>
      </w:r>
      <w:r w:rsidRPr="00787248">
        <w:rPr>
          <w:spacing w:val="-6"/>
          <w:sz w:val="30"/>
          <w:szCs w:val="30"/>
          <w:lang w:val="ru-RU"/>
        </w:rPr>
        <w:t>. Приглашать ветеранов труда отрасли и</w:t>
      </w:r>
      <w:r>
        <w:rPr>
          <w:spacing w:val="-6"/>
          <w:sz w:val="30"/>
          <w:szCs w:val="30"/>
          <w:lang w:val="ru-RU"/>
        </w:rPr>
        <w:t xml:space="preserve"> </w:t>
      </w:r>
      <w:r w:rsidRPr="00787248">
        <w:rPr>
          <w:spacing w:val="-6"/>
          <w:sz w:val="30"/>
          <w:szCs w:val="30"/>
          <w:lang w:val="ru-RU"/>
        </w:rPr>
        <w:t xml:space="preserve">Профсоюза к участию в </w:t>
      </w:r>
      <w:r>
        <w:rPr>
          <w:spacing w:val="-6"/>
          <w:sz w:val="30"/>
          <w:szCs w:val="30"/>
          <w:lang w:val="ru-RU"/>
        </w:rPr>
        <w:t xml:space="preserve">уставных, </w:t>
      </w:r>
      <w:r w:rsidRPr="00787248">
        <w:rPr>
          <w:spacing w:val="-6"/>
          <w:sz w:val="30"/>
          <w:szCs w:val="30"/>
          <w:lang w:val="ru-RU"/>
        </w:rPr>
        <w:t xml:space="preserve">воспитательных, праздничных мероприятиях, проводимых в </w:t>
      </w:r>
      <w:r>
        <w:rPr>
          <w:spacing w:val="-6"/>
          <w:sz w:val="30"/>
          <w:szCs w:val="30"/>
          <w:lang w:val="ru-RU"/>
        </w:rPr>
        <w:t>организации</w:t>
      </w:r>
      <w:r w:rsidRPr="00787248">
        <w:rPr>
          <w:spacing w:val="-6"/>
          <w:sz w:val="30"/>
          <w:szCs w:val="30"/>
          <w:lang w:val="ru-RU"/>
        </w:rPr>
        <w:t>.</w:t>
      </w:r>
    </w:p>
    <w:p w14:paraId="6262B313"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32.16</w:t>
      </w:r>
      <w:r w:rsidRPr="00B70580">
        <w:rPr>
          <w:spacing w:val="-6"/>
          <w:sz w:val="30"/>
          <w:szCs w:val="30"/>
          <w:lang w:val="ru-RU"/>
        </w:rPr>
        <w:t>. О</w:t>
      </w:r>
      <w:r>
        <w:rPr>
          <w:spacing w:val="-6"/>
          <w:sz w:val="30"/>
          <w:szCs w:val="30"/>
          <w:lang w:val="ru-RU"/>
        </w:rPr>
        <w:t xml:space="preserve">казывать содействие в </w:t>
      </w:r>
      <w:r w:rsidRPr="00B70580">
        <w:rPr>
          <w:spacing w:val="-6"/>
          <w:sz w:val="30"/>
          <w:szCs w:val="30"/>
          <w:lang w:val="ru-RU"/>
        </w:rPr>
        <w:t>подвоз</w:t>
      </w:r>
      <w:r>
        <w:rPr>
          <w:spacing w:val="-6"/>
          <w:sz w:val="30"/>
          <w:szCs w:val="30"/>
          <w:lang w:val="ru-RU"/>
        </w:rPr>
        <w:t>е</w:t>
      </w:r>
      <w:r w:rsidRPr="00B70580">
        <w:rPr>
          <w:spacing w:val="-6"/>
          <w:sz w:val="30"/>
          <w:szCs w:val="30"/>
          <w:lang w:val="ru-RU"/>
        </w:rPr>
        <w:t xml:space="preserve"> работников</w:t>
      </w:r>
      <w:r>
        <w:rPr>
          <w:spacing w:val="-6"/>
          <w:sz w:val="30"/>
          <w:szCs w:val="30"/>
          <w:lang w:val="ru-RU"/>
        </w:rPr>
        <w:t xml:space="preserve"> организации </w:t>
      </w:r>
      <w:r w:rsidRPr="00B70580">
        <w:rPr>
          <w:spacing w:val="-6"/>
          <w:sz w:val="30"/>
          <w:szCs w:val="30"/>
          <w:lang w:val="ru-RU"/>
        </w:rPr>
        <w:t>на работу и обратно школьными автобусами при наличии в них свободных мест.</w:t>
      </w:r>
    </w:p>
    <w:p w14:paraId="7F7CBF82" w14:textId="77777777" w:rsidR="005A6F28" w:rsidRPr="00787248" w:rsidRDefault="005A6F28" w:rsidP="005A6F28">
      <w:pPr>
        <w:widowControl w:val="0"/>
        <w:ind w:firstLine="720"/>
        <w:jc w:val="center"/>
        <w:rPr>
          <w:bCs/>
          <w:smallCaps/>
          <w:sz w:val="16"/>
          <w:szCs w:val="16"/>
          <w:lang w:val="ru-RU"/>
        </w:rPr>
      </w:pPr>
    </w:p>
    <w:p w14:paraId="6FCBD5BC" w14:textId="77777777" w:rsidR="005A6F28" w:rsidRPr="00264D41" w:rsidRDefault="00C73D07" w:rsidP="005A6F28">
      <w:pPr>
        <w:widowControl w:val="0"/>
        <w:jc w:val="center"/>
        <w:rPr>
          <w:smallCaps/>
          <w:sz w:val="30"/>
          <w:szCs w:val="30"/>
          <w:lang w:val="ru-RU"/>
        </w:rPr>
      </w:pPr>
      <w:r w:rsidRPr="00264D41">
        <w:rPr>
          <w:smallCaps/>
          <w:sz w:val="30"/>
          <w:szCs w:val="30"/>
          <w:lang w:val="ru-RU"/>
        </w:rPr>
        <w:t xml:space="preserve">Раздел </w:t>
      </w:r>
      <w:r w:rsidR="005A6F28" w:rsidRPr="00264D41">
        <w:rPr>
          <w:smallCaps/>
          <w:sz w:val="30"/>
          <w:szCs w:val="30"/>
          <w:lang w:val="ru-RU"/>
        </w:rPr>
        <w:t xml:space="preserve">7. </w:t>
      </w:r>
      <w:r w:rsidR="00EB4554">
        <w:rPr>
          <w:smallCaps/>
          <w:sz w:val="30"/>
          <w:szCs w:val="30"/>
          <w:lang w:val="ru-RU"/>
        </w:rPr>
        <w:t>«</w:t>
      </w:r>
      <w:r w:rsidR="005A6F28" w:rsidRPr="00264D41">
        <w:rPr>
          <w:smallCaps/>
          <w:sz w:val="30"/>
          <w:szCs w:val="30"/>
          <w:lang w:val="ru-RU"/>
        </w:rPr>
        <w:t>Правовые гарантии деятельности профсоюза</w:t>
      </w:r>
      <w:r w:rsidRPr="00264D41">
        <w:rPr>
          <w:smallCaps/>
          <w:sz w:val="30"/>
          <w:szCs w:val="30"/>
          <w:lang w:val="ru-RU"/>
        </w:rPr>
        <w:t xml:space="preserve"> </w:t>
      </w:r>
      <w:r w:rsidR="005A6F28" w:rsidRPr="00264D41">
        <w:rPr>
          <w:smallCaps/>
          <w:sz w:val="30"/>
          <w:szCs w:val="30"/>
          <w:lang w:val="ru-RU"/>
        </w:rPr>
        <w:t xml:space="preserve">и </w:t>
      </w:r>
    </w:p>
    <w:p w14:paraId="79D382B5" w14:textId="77777777" w:rsidR="005A6F28" w:rsidRPr="00264D41" w:rsidRDefault="005A6F28" w:rsidP="005A6F28">
      <w:pPr>
        <w:widowControl w:val="0"/>
        <w:jc w:val="center"/>
        <w:rPr>
          <w:bCs/>
          <w:smallCaps/>
          <w:sz w:val="30"/>
          <w:szCs w:val="30"/>
          <w:lang w:val="ru-RU"/>
        </w:rPr>
      </w:pPr>
      <w:r w:rsidRPr="00264D41">
        <w:rPr>
          <w:smallCaps/>
          <w:sz w:val="30"/>
          <w:szCs w:val="30"/>
          <w:lang w:val="ru-RU"/>
        </w:rPr>
        <w:t>его профсоюзного актива</w:t>
      </w:r>
      <w:r w:rsidR="00EB4554">
        <w:rPr>
          <w:smallCaps/>
          <w:sz w:val="30"/>
          <w:szCs w:val="30"/>
          <w:lang w:val="ru-RU"/>
        </w:rPr>
        <w:t>»</w:t>
      </w:r>
    </w:p>
    <w:p w14:paraId="424A4BDF" w14:textId="77777777" w:rsidR="005A6F28" w:rsidRPr="00787248" w:rsidRDefault="005A6F28" w:rsidP="005A6F28">
      <w:pPr>
        <w:widowControl w:val="0"/>
        <w:jc w:val="center"/>
        <w:rPr>
          <w:bCs/>
          <w:smallCaps/>
          <w:sz w:val="30"/>
          <w:szCs w:val="30"/>
          <w:lang w:val="ru-RU"/>
        </w:rPr>
      </w:pPr>
    </w:p>
    <w:p w14:paraId="374D7611" w14:textId="77777777" w:rsidR="005A6F28" w:rsidRPr="00787248" w:rsidRDefault="005A6F28" w:rsidP="005A6F28">
      <w:pPr>
        <w:widowControl w:val="0"/>
        <w:ind w:firstLine="720"/>
        <w:jc w:val="both"/>
        <w:rPr>
          <w:spacing w:val="-6"/>
          <w:sz w:val="30"/>
          <w:szCs w:val="30"/>
          <w:u w:val="single"/>
          <w:lang w:val="ru-RU"/>
        </w:rPr>
      </w:pPr>
      <w:r w:rsidRPr="00787248">
        <w:rPr>
          <w:spacing w:val="-6"/>
          <w:sz w:val="30"/>
          <w:szCs w:val="30"/>
          <w:u w:val="single"/>
          <w:lang w:val="ru-RU"/>
        </w:rPr>
        <w:t>3</w:t>
      </w:r>
      <w:r>
        <w:rPr>
          <w:spacing w:val="-6"/>
          <w:sz w:val="30"/>
          <w:szCs w:val="30"/>
          <w:u w:val="single"/>
          <w:lang w:val="ru-RU"/>
        </w:rPr>
        <w:t>3</w:t>
      </w:r>
      <w:r w:rsidRPr="00787248">
        <w:rPr>
          <w:spacing w:val="-6"/>
          <w:sz w:val="30"/>
          <w:szCs w:val="30"/>
          <w:u w:val="single"/>
          <w:lang w:val="ru-RU"/>
        </w:rPr>
        <w:t>. Наниматель обязуется:</w:t>
      </w:r>
    </w:p>
    <w:p w14:paraId="31B72BAA"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33</w:t>
      </w:r>
      <w:r w:rsidRPr="00787248">
        <w:rPr>
          <w:spacing w:val="-6"/>
          <w:sz w:val="30"/>
          <w:szCs w:val="30"/>
          <w:lang w:val="ru-RU"/>
        </w:rPr>
        <w:t xml:space="preserve">.1. Предоставлять Профкому информацию, которая необходима для ведения коллективных переговоров, реализации прав </w:t>
      </w:r>
      <w:r>
        <w:rPr>
          <w:spacing w:val="-6"/>
          <w:sz w:val="30"/>
          <w:szCs w:val="30"/>
          <w:lang w:val="ru-RU"/>
        </w:rPr>
        <w:t>членов П</w:t>
      </w:r>
      <w:r w:rsidRPr="00787248">
        <w:rPr>
          <w:spacing w:val="-6"/>
          <w:sz w:val="30"/>
          <w:szCs w:val="30"/>
          <w:lang w:val="ru-RU"/>
        </w:rPr>
        <w:t>рофсоюза по защите трудовых и социально</w:t>
      </w:r>
      <w:r>
        <w:rPr>
          <w:spacing w:val="-6"/>
          <w:sz w:val="30"/>
          <w:szCs w:val="30"/>
          <w:lang w:val="ru-RU"/>
        </w:rPr>
        <w:t xml:space="preserve">-экономических прав и законных </w:t>
      </w:r>
      <w:r w:rsidRPr="00787248">
        <w:rPr>
          <w:spacing w:val="-6"/>
          <w:sz w:val="30"/>
          <w:szCs w:val="30"/>
          <w:lang w:val="ru-RU"/>
        </w:rPr>
        <w:t>интересов работников.</w:t>
      </w:r>
    </w:p>
    <w:p w14:paraId="5B12E928" w14:textId="77777777" w:rsidR="005A6F28" w:rsidRPr="00787248" w:rsidRDefault="005A6F28" w:rsidP="005A6F28">
      <w:pPr>
        <w:widowControl w:val="0"/>
        <w:ind w:firstLine="720"/>
        <w:jc w:val="both"/>
        <w:rPr>
          <w:spacing w:val="-6"/>
          <w:sz w:val="30"/>
          <w:szCs w:val="30"/>
          <w:lang w:val="ru-RU"/>
        </w:rPr>
      </w:pPr>
      <w:r w:rsidRPr="00787248">
        <w:rPr>
          <w:spacing w:val="-6"/>
          <w:sz w:val="30"/>
          <w:szCs w:val="30"/>
          <w:lang w:val="ru-RU"/>
        </w:rPr>
        <w:t>3</w:t>
      </w:r>
      <w:r>
        <w:rPr>
          <w:spacing w:val="-6"/>
          <w:sz w:val="30"/>
          <w:szCs w:val="30"/>
          <w:lang w:val="ru-RU"/>
        </w:rPr>
        <w:t>3</w:t>
      </w:r>
      <w:r w:rsidRPr="00787248">
        <w:rPr>
          <w:spacing w:val="-6"/>
          <w:sz w:val="30"/>
          <w:szCs w:val="30"/>
          <w:lang w:val="ru-RU"/>
        </w:rPr>
        <w:t xml:space="preserve">.2. Рассматривать по представлению Профкома обоснованные </w:t>
      </w:r>
      <w:r w:rsidRPr="00787248">
        <w:rPr>
          <w:spacing w:val="-6"/>
          <w:sz w:val="30"/>
          <w:szCs w:val="30"/>
          <w:lang w:val="ru-RU"/>
        </w:rPr>
        <w:lastRenderedPageBreak/>
        <w:t xml:space="preserve">критические замечания и предложения, высказанные членами </w:t>
      </w:r>
      <w:r>
        <w:rPr>
          <w:spacing w:val="-6"/>
          <w:sz w:val="30"/>
          <w:szCs w:val="30"/>
          <w:lang w:val="ru-RU"/>
        </w:rPr>
        <w:t>П</w:t>
      </w:r>
      <w:r w:rsidRPr="00787248">
        <w:rPr>
          <w:spacing w:val="-6"/>
          <w:sz w:val="30"/>
          <w:szCs w:val="30"/>
          <w:lang w:val="ru-RU"/>
        </w:rPr>
        <w:t>рофсоюза в ходе профсоюзных собраний, в письменных и устных обращениях, а также по итогам проверо</w:t>
      </w:r>
      <w:r>
        <w:rPr>
          <w:spacing w:val="-6"/>
          <w:sz w:val="30"/>
          <w:szCs w:val="30"/>
          <w:lang w:val="ru-RU"/>
        </w:rPr>
        <w:t>к (мониторингов), проведенных представителями П</w:t>
      </w:r>
      <w:r w:rsidRPr="00787248">
        <w:rPr>
          <w:spacing w:val="-6"/>
          <w:sz w:val="30"/>
          <w:szCs w:val="30"/>
          <w:lang w:val="ru-RU"/>
        </w:rPr>
        <w:t>рофсоюза. Принимать в установленном порядке необходимые меры.</w:t>
      </w:r>
    </w:p>
    <w:p w14:paraId="7F87798C" w14:textId="77777777" w:rsidR="005A6F28" w:rsidRPr="00787248" w:rsidRDefault="005A6F28" w:rsidP="005A6F28">
      <w:pPr>
        <w:widowControl w:val="0"/>
        <w:ind w:firstLine="720"/>
        <w:jc w:val="both"/>
        <w:rPr>
          <w:spacing w:val="-6"/>
          <w:sz w:val="30"/>
          <w:szCs w:val="30"/>
          <w:u w:val="single"/>
          <w:lang w:val="ru-RU"/>
        </w:rPr>
      </w:pPr>
      <w:r>
        <w:rPr>
          <w:spacing w:val="-6"/>
          <w:sz w:val="30"/>
          <w:szCs w:val="30"/>
          <w:u w:val="single"/>
          <w:lang w:val="ru-RU"/>
        </w:rPr>
        <w:t>34</w:t>
      </w:r>
      <w:r w:rsidRPr="00787248">
        <w:rPr>
          <w:spacing w:val="-6"/>
          <w:sz w:val="30"/>
          <w:szCs w:val="30"/>
          <w:u w:val="single"/>
          <w:lang w:val="ru-RU"/>
        </w:rPr>
        <w:t>. Профком обязуется:</w:t>
      </w:r>
    </w:p>
    <w:p w14:paraId="0B4EDDC8"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34</w:t>
      </w:r>
      <w:r w:rsidRPr="00787248">
        <w:rPr>
          <w:spacing w:val="-6"/>
          <w:sz w:val="30"/>
          <w:szCs w:val="30"/>
          <w:lang w:val="ru-RU"/>
        </w:rPr>
        <w:t>.1. Проводить обучение профсоюзного актива, работников по вопросам законодательства Республики Беларусь о труде и об охране труда.</w:t>
      </w:r>
    </w:p>
    <w:p w14:paraId="6B9F071D" w14:textId="77777777" w:rsidR="005A6F28" w:rsidRPr="00787248" w:rsidRDefault="005A6F28" w:rsidP="005A6F28">
      <w:pPr>
        <w:pStyle w:val="ad"/>
        <w:spacing w:line="240" w:lineRule="auto"/>
        <w:ind w:right="0" w:firstLine="709"/>
        <w:rPr>
          <w:spacing w:val="-6"/>
        </w:rPr>
      </w:pPr>
      <w:r w:rsidRPr="00787248">
        <w:rPr>
          <w:spacing w:val="-6"/>
          <w:szCs w:val="30"/>
        </w:rPr>
        <w:t>3</w:t>
      </w:r>
      <w:r>
        <w:rPr>
          <w:spacing w:val="-6"/>
          <w:szCs w:val="30"/>
        </w:rPr>
        <w:t>4</w:t>
      </w:r>
      <w:r w:rsidRPr="00787248">
        <w:rPr>
          <w:spacing w:val="-6"/>
          <w:szCs w:val="30"/>
        </w:rPr>
        <w:t>.2. Оказывать материальную помощь остронуждающимся членам Профсоюза из профсоюзного бюджета в установленном порядке в соответствии с утвержденными сметами,</w:t>
      </w:r>
      <w:r w:rsidRPr="00787248">
        <w:rPr>
          <w:spacing w:val="-6"/>
        </w:rPr>
        <w:t xml:space="preserve"> на основании личного заявления члена Профсоюза.</w:t>
      </w:r>
    </w:p>
    <w:p w14:paraId="4EE0CBFC" w14:textId="77777777" w:rsidR="005A6F28" w:rsidRPr="00787248" w:rsidRDefault="005A6F28" w:rsidP="005A6F28">
      <w:pPr>
        <w:widowControl w:val="0"/>
        <w:ind w:firstLine="720"/>
        <w:jc w:val="both"/>
        <w:rPr>
          <w:spacing w:val="-6"/>
          <w:sz w:val="30"/>
          <w:szCs w:val="30"/>
          <w:u w:val="single"/>
          <w:lang w:val="ru-RU"/>
        </w:rPr>
      </w:pPr>
      <w:r w:rsidRPr="00787248">
        <w:rPr>
          <w:spacing w:val="-6"/>
          <w:sz w:val="30"/>
          <w:szCs w:val="30"/>
          <w:u w:val="single"/>
          <w:lang w:val="ru-RU"/>
        </w:rPr>
        <w:t>3</w:t>
      </w:r>
      <w:r>
        <w:rPr>
          <w:spacing w:val="-6"/>
          <w:sz w:val="30"/>
          <w:szCs w:val="30"/>
          <w:u w:val="single"/>
          <w:lang w:val="ru-RU"/>
        </w:rPr>
        <w:t>5</w:t>
      </w:r>
      <w:r w:rsidRPr="00787248">
        <w:rPr>
          <w:spacing w:val="-6"/>
          <w:sz w:val="30"/>
          <w:szCs w:val="30"/>
          <w:u w:val="single"/>
          <w:lang w:val="ru-RU"/>
        </w:rPr>
        <w:t>. Стороны пришли к соглашению:</w:t>
      </w:r>
    </w:p>
    <w:p w14:paraId="20FE647B"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35</w:t>
      </w:r>
      <w:r w:rsidRPr="00787248">
        <w:rPr>
          <w:spacing w:val="-6"/>
          <w:sz w:val="30"/>
          <w:szCs w:val="30"/>
          <w:lang w:val="ru-RU"/>
        </w:rPr>
        <w:t xml:space="preserve">.1. Обеспечивать организацию безналичного перечисления профсоюзных взносов по личным заявлениям работников – членов Профсоюза в соответствии с постановлением Совета Министров Республики Беларусь 18.09.2002 № 1282 «Об удержаниях из заработной платы работников денежных сумм для производства безналичных расчетов», Уставом Профсоюза в размерах, установленных его </w:t>
      </w:r>
      <w:r w:rsidRPr="00787248">
        <w:rPr>
          <w:sz w:val="30"/>
          <w:szCs w:val="30"/>
        </w:rPr>
        <w:t xml:space="preserve">руководящими </w:t>
      </w:r>
      <w:r w:rsidRPr="00787248">
        <w:rPr>
          <w:spacing w:val="-6"/>
          <w:sz w:val="30"/>
          <w:szCs w:val="30"/>
          <w:lang w:val="ru-RU"/>
        </w:rPr>
        <w:t>органами, одновременно с выплатой заработной платы, в том числе выплачиваемой за счет ссуд и кредитов банка, на счета профсоюзных органов.</w:t>
      </w:r>
    </w:p>
    <w:p w14:paraId="5A6185AB" w14:textId="77777777" w:rsidR="005A6F28" w:rsidRPr="00787248" w:rsidRDefault="005A6F28" w:rsidP="005A6F28">
      <w:pPr>
        <w:pStyle w:val="ad"/>
        <w:spacing w:line="240" w:lineRule="auto"/>
        <w:ind w:right="0" w:firstLine="709"/>
        <w:rPr>
          <w:spacing w:val="-6"/>
        </w:rPr>
      </w:pPr>
      <w:r>
        <w:rPr>
          <w:spacing w:val="-6"/>
        </w:rPr>
        <w:t>35</w:t>
      </w:r>
      <w:r w:rsidRPr="00787248">
        <w:rPr>
          <w:spacing w:val="-6"/>
        </w:rPr>
        <w:t xml:space="preserve">.2. Предоставлять Профкому помещения, транспортные средства, средства связи и создавать другие условия для осуществления его деятельности в соответствии с Законом Республики Беларусь </w:t>
      </w:r>
      <w:r w:rsidRPr="00787248">
        <w:rPr>
          <w:spacing w:val="-6"/>
          <w:szCs w:val="30"/>
        </w:rPr>
        <w:t>«</w:t>
      </w:r>
      <w:r w:rsidRPr="00787248">
        <w:rPr>
          <w:spacing w:val="-6"/>
        </w:rPr>
        <w:t>О профессиональных союзах</w:t>
      </w:r>
      <w:r w:rsidRPr="00787248">
        <w:rPr>
          <w:spacing w:val="-6"/>
          <w:szCs w:val="30"/>
        </w:rPr>
        <w:t>»</w:t>
      </w:r>
      <w:r w:rsidRPr="00787248">
        <w:rPr>
          <w:spacing w:val="-6"/>
          <w:lang w:val="be-BY"/>
        </w:rPr>
        <w:t xml:space="preserve">, Указом Президента Республики Беларусь от 29.03.2012 № 150 </w:t>
      </w:r>
      <w:r w:rsidRPr="00787248">
        <w:rPr>
          <w:spacing w:val="-6"/>
          <w:szCs w:val="30"/>
        </w:rPr>
        <w:t>«</w:t>
      </w:r>
      <w:r w:rsidRPr="00787248">
        <w:rPr>
          <w:spacing w:val="-6"/>
        </w:rPr>
        <w:t>О некоторых вопросах аренды и безвозмездного пользования имуществом</w:t>
      </w:r>
      <w:r w:rsidRPr="00787248">
        <w:rPr>
          <w:spacing w:val="-6"/>
          <w:szCs w:val="30"/>
        </w:rPr>
        <w:t>»</w:t>
      </w:r>
      <w:r w:rsidRPr="00787248">
        <w:rPr>
          <w:spacing w:val="-6"/>
        </w:rPr>
        <w:t>.</w:t>
      </w:r>
    </w:p>
    <w:p w14:paraId="6A51D9CB" w14:textId="77777777" w:rsidR="005A6F28" w:rsidRPr="00787248" w:rsidRDefault="005A6F28" w:rsidP="005A6F28">
      <w:pPr>
        <w:widowControl w:val="0"/>
        <w:ind w:firstLine="720"/>
        <w:jc w:val="both"/>
        <w:rPr>
          <w:spacing w:val="-6"/>
          <w:sz w:val="30"/>
          <w:szCs w:val="30"/>
          <w:lang w:val="ru-RU"/>
        </w:rPr>
      </w:pPr>
      <w:r w:rsidRPr="00787248">
        <w:rPr>
          <w:spacing w:val="-6"/>
          <w:sz w:val="30"/>
          <w:szCs w:val="30"/>
          <w:lang w:val="ru-RU"/>
        </w:rPr>
        <w:t>3</w:t>
      </w:r>
      <w:r>
        <w:rPr>
          <w:spacing w:val="-6"/>
          <w:sz w:val="30"/>
          <w:szCs w:val="30"/>
          <w:lang w:val="ru-RU"/>
        </w:rPr>
        <w:t>5.</w:t>
      </w:r>
      <w:r w:rsidR="00C73D07">
        <w:rPr>
          <w:spacing w:val="-6"/>
          <w:sz w:val="30"/>
          <w:szCs w:val="30"/>
          <w:lang w:val="ru-RU"/>
        </w:rPr>
        <w:t>3</w:t>
      </w:r>
      <w:r w:rsidRPr="00787248">
        <w:rPr>
          <w:spacing w:val="-6"/>
          <w:sz w:val="30"/>
          <w:szCs w:val="30"/>
          <w:lang w:val="ru-RU"/>
        </w:rPr>
        <w:t>. Создавать в организации условия для обеспечения гласности в деятельности Профкома.</w:t>
      </w:r>
    </w:p>
    <w:p w14:paraId="611D376E" w14:textId="77777777" w:rsidR="005A6F28" w:rsidRPr="00787248" w:rsidRDefault="005A6F28" w:rsidP="005A6F28">
      <w:pPr>
        <w:pStyle w:val="ad"/>
        <w:spacing w:line="240" w:lineRule="auto"/>
        <w:ind w:right="0" w:firstLine="709"/>
        <w:rPr>
          <w:color w:val="000000"/>
        </w:rPr>
      </w:pPr>
      <w:bookmarkStart w:id="9" w:name="_Hlk100144337"/>
      <w:r>
        <w:rPr>
          <w:color w:val="000000"/>
          <w:spacing w:val="-14"/>
          <w:szCs w:val="30"/>
        </w:rPr>
        <w:t>35.</w:t>
      </w:r>
      <w:r w:rsidR="00C73D07">
        <w:rPr>
          <w:color w:val="000000"/>
          <w:spacing w:val="-14"/>
          <w:szCs w:val="30"/>
        </w:rPr>
        <w:t>4</w:t>
      </w:r>
      <w:r w:rsidRPr="00787248">
        <w:rPr>
          <w:color w:val="000000"/>
          <w:spacing w:val="-14"/>
          <w:szCs w:val="30"/>
        </w:rPr>
        <w:t>.  </w:t>
      </w:r>
      <w:r w:rsidRPr="00787248">
        <w:rPr>
          <w:color w:val="000000"/>
        </w:rPr>
        <w:t xml:space="preserve">Предоставлять членам Профсоюза возможность для участия в работе съездов, конференций, пленумов, иных уставных мероприятий, </w:t>
      </w:r>
      <w:r>
        <w:rPr>
          <w:color w:val="000000"/>
        </w:rPr>
        <w:t xml:space="preserve">в </w:t>
      </w:r>
      <w:r w:rsidRPr="00787248">
        <w:rPr>
          <w:color w:val="000000"/>
        </w:rPr>
        <w:t>культурно-</w:t>
      </w:r>
      <w:r>
        <w:rPr>
          <w:color w:val="000000"/>
        </w:rPr>
        <w:t>массовых, спортивных мероприятиях</w:t>
      </w:r>
      <w:r w:rsidRPr="00787248">
        <w:rPr>
          <w:color w:val="000000"/>
        </w:rPr>
        <w:t xml:space="preserve">, </w:t>
      </w:r>
      <w:r>
        <w:rPr>
          <w:color w:val="000000"/>
        </w:rPr>
        <w:t>краткосрочной профсоюзной учебе</w:t>
      </w:r>
      <w:r w:rsidRPr="00787248">
        <w:rPr>
          <w:color w:val="000000"/>
        </w:rPr>
        <w:t>, а также совместных мероприяти</w:t>
      </w:r>
      <w:r>
        <w:rPr>
          <w:color w:val="000000"/>
        </w:rPr>
        <w:t>ях</w:t>
      </w:r>
      <w:r w:rsidRPr="00787248">
        <w:rPr>
          <w:color w:val="000000"/>
        </w:rPr>
        <w:t xml:space="preserve"> Профсоюза (его организационных структур) и Министерства образования (структурных подразделений областных (районных, городских) исполнительных комитетов, осуществляющих государственно-властные полномочия в сфере образования) с сохранением среднего заработка, в необходимых случаях командированием в соответствии с законодательством. В отдельных случаях расходы по направлению членов Профсоюза для участия в вышеуказанных мероприятиях осуществляются за счет средств профсоюзного бюджета на основании решений соответствующих профсоюзных органов.</w:t>
      </w:r>
    </w:p>
    <w:bookmarkEnd w:id="9"/>
    <w:p w14:paraId="38E46C60" w14:textId="77777777" w:rsidR="005A6F28" w:rsidRPr="00C73D07" w:rsidRDefault="005A6F28" w:rsidP="005A6F28">
      <w:pPr>
        <w:pStyle w:val="af2"/>
        <w:ind w:firstLine="708"/>
        <w:jc w:val="both"/>
        <w:rPr>
          <w:rFonts w:ascii="Times New Roman" w:hAnsi="Times New Roman" w:cs="Times New Roman"/>
          <w:strike/>
          <w:sz w:val="30"/>
          <w:szCs w:val="30"/>
        </w:rPr>
      </w:pPr>
      <w:r w:rsidRPr="00C73D07">
        <w:rPr>
          <w:rFonts w:ascii="Times New Roman" w:hAnsi="Times New Roman" w:cs="Times New Roman"/>
          <w:sz w:val="30"/>
          <w:szCs w:val="30"/>
        </w:rPr>
        <w:lastRenderedPageBreak/>
        <w:t>Работникам, освобожденным от основной работы вследствие избрания их на выборные должности служащих в профсоюзных органах, после окончания срока их полномочий в выборном профсоюзном органе предоставляется прежняя или равноценная работа (должность) в организации.</w:t>
      </w:r>
    </w:p>
    <w:p w14:paraId="2E1E6A8E"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35.</w:t>
      </w:r>
      <w:r w:rsidR="00C73D07">
        <w:rPr>
          <w:spacing w:val="-6"/>
          <w:sz w:val="30"/>
          <w:szCs w:val="30"/>
          <w:lang w:val="ru-RU"/>
        </w:rPr>
        <w:t>5</w:t>
      </w:r>
      <w:r w:rsidRPr="00787248">
        <w:rPr>
          <w:spacing w:val="-6"/>
          <w:sz w:val="30"/>
          <w:szCs w:val="30"/>
          <w:lang w:val="ru-RU"/>
        </w:rPr>
        <w:t>. Предоставлять возможность работникам, уполномоченным Профкомом, осуществлять общественный контроль за соблюдением законодательства о труде, об охране труда.</w:t>
      </w:r>
    </w:p>
    <w:p w14:paraId="5FEA8E98"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35</w:t>
      </w:r>
      <w:r w:rsidRPr="00787248">
        <w:rPr>
          <w:spacing w:val="-6"/>
          <w:sz w:val="30"/>
          <w:szCs w:val="30"/>
          <w:lang w:val="ru-RU"/>
        </w:rPr>
        <w:t>.</w:t>
      </w:r>
      <w:r w:rsidR="00C73D07">
        <w:rPr>
          <w:spacing w:val="-6"/>
          <w:sz w:val="30"/>
          <w:szCs w:val="30"/>
          <w:lang w:val="ru-RU"/>
        </w:rPr>
        <w:t>6</w:t>
      </w:r>
      <w:r w:rsidRPr="00787248">
        <w:rPr>
          <w:spacing w:val="-6"/>
          <w:sz w:val="30"/>
          <w:szCs w:val="30"/>
          <w:lang w:val="ru-RU"/>
        </w:rPr>
        <w:t>. Поощрять из профсоюзного бюджета и средств материального стимулирования наиболее отличившихся профсоюзных активистов и членов Профсоюза.</w:t>
      </w:r>
    </w:p>
    <w:p w14:paraId="446D4239" w14:textId="77777777" w:rsidR="005A6F28" w:rsidRPr="00787248" w:rsidRDefault="005A6F28" w:rsidP="005A6F28">
      <w:pPr>
        <w:widowControl w:val="0"/>
        <w:ind w:firstLine="720"/>
        <w:jc w:val="both"/>
        <w:rPr>
          <w:spacing w:val="-6"/>
          <w:sz w:val="30"/>
          <w:szCs w:val="30"/>
          <w:lang w:val="ru-RU"/>
        </w:rPr>
      </w:pPr>
      <w:r w:rsidRPr="00787248">
        <w:rPr>
          <w:spacing w:val="-6"/>
          <w:sz w:val="30"/>
          <w:szCs w:val="30"/>
          <w:lang w:val="ru-RU"/>
        </w:rPr>
        <w:t>3</w:t>
      </w:r>
      <w:r>
        <w:rPr>
          <w:spacing w:val="-6"/>
          <w:sz w:val="30"/>
          <w:szCs w:val="30"/>
          <w:lang w:val="ru-RU"/>
        </w:rPr>
        <w:t>5.</w:t>
      </w:r>
      <w:r w:rsidR="00C73D07">
        <w:rPr>
          <w:spacing w:val="-6"/>
          <w:sz w:val="30"/>
          <w:szCs w:val="30"/>
          <w:lang w:val="ru-RU"/>
        </w:rPr>
        <w:t>7</w:t>
      </w:r>
      <w:r w:rsidRPr="00787248">
        <w:rPr>
          <w:spacing w:val="-6"/>
          <w:sz w:val="30"/>
          <w:szCs w:val="30"/>
          <w:lang w:val="ru-RU"/>
        </w:rPr>
        <w:t>. </w:t>
      </w:r>
      <w:r w:rsidRPr="002B39D0">
        <w:rPr>
          <w:spacing w:val="-6"/>
          <w:sz w:val="30"/>
          <w:szCs w:val="30"/>
          <w:lang w:val="ru-RU"/>
        </w:rPr>
        <w:t xml:space="preserve">Устанавливать работнику, избранному председателем первичной </w:t>
      </w:r>
      <w:r w:rsidRPr="00787248">
        <w:rPr>
          <w:spacing w:val="-6"/>
          <w:sz w:val="30"/>
          <w:szCs w:val="30"/>
          <w:lang w:val="ru-RU"/>
        </w:rPr>
        <w:t xml:space="preserve">профсоюзной организации, не освобожденным от основной работы и выполняющим работу на общественных началах, стимулирующие выплаты: </w:t>
      </w:r>
    </w:p>
    <w:p w14:paraId="2E9258DA" w14:textId="77777777" w:rsidR="005A6F28" w:rsidRPr="00787248" w:rsidRDefault="005A6F28" w:rsidP="005A6F28">
      <w:pPr>
        <w:widowControl w:val="0"/>
        <w:ind w:firstLine="720"/>
        <w:jc w:val="both"/>
        <w:rPr>
          <w:spacing w:val="-6"/>
          <w:sz w:val="30"/>
          <w:szCs w:val="30"/>
          <w:lang w:val="ru-RU"/>
        </w:rPr>
      </w:pPr>
      <w:r w:rsidRPr="00787248">
        <w:rPr>
          <w:spacing w:val="-6"/>
          <w:sz w:val="30"/>
          <w:szCs w:val="30"/>
          <w:lang w:val="ru-RU"/>
        </w:rPr>
        <w:t>достигшим 100-процентного членства в учреждении при выполнении общественной работы в интересах коллектива</w:t>
      </w:r>
      <w:r>
        <w:rPr>
          <w:spacing w:val="-6"/>
          <w:sz w:val="30"/>
          <w:szCs w:val="30"/>
          <w:lang w:val="ru-RU"/>
        </w:rPr>
        <w:t xml:space="preserve"> </w:t>
      </w:r>
      <w:r w:rsidRPr="00787248">
        <w:rPr>
          <w:spacing w:val="-6"/>
          <w:sz w:val="30"/>
          <w:szCs w:val="28"/>
        </w:rPr>
        <w:t>–</w:t>
      </w:r>
      <w:r w:rsidR="008C36B6">
        <w:rPr>
          <w:spacing w:val="-6"/>
          <w:sz w:val="30"/>
          <w:szCs w:val="28"/>
          <w:lang w:val="ru-RU"/>
        </w:rPr>
        <w:t xml:space="preserve"> 1</w:t>
      </w:r>
      <w:r w:rsidRPr="00787248">
        <w:rPr>
          <w:spacing w:val="-6"/>
          <w:sz w:val="30"/>
          <w:szCs w:val="28"/>
          <w:lang w:val="ru-RU"/>
        </w:rPr>
        <w:t>0 процентов оклада по основной работе;</w:t>
      </w:r>
    </w:p>
    <w:p w14:paraId="3F677C5C" w14:textId="77777777" w:rsidR="005A6F28" w:rsidRPr="00787248" w:rsidRDefault="005A6F28" w:rsidP="005A6F28">
      <w:pPr>
        <w:widowControl w:val="0"/>
        <w:ind w:firstLine="720"/>
        <w:jc w:val="both"/>
        <w:rPr>
          <w:spacing w:val="-6"/>
          <w:sz w:val="30"/>
          <w:szCs w:val="30"/>
          <w:lang w:val="ru-RU"/>
        </w:rPr>
      </w:pPr>
      <w:r w:rsidRPr="00787248">
        <w:rPr>
          <w:spacing w:val="-6"/>
          <w:sz w:val="30"/>
          <w:szCs w:val="30"/>
          <w:lang w:val="ru-RU"/>
        </w:rPr>
        <w:t xml:space="preserve">за содействие работникам в вопросах защиты их трудовых и социально-экономических прав и законных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 </w:t>
      </w:r>
      <w:r w:rsidRPr="00787248">
        <w:rPr>
          <w:spacing w:val="-6"/>
          <w:sz w:val="30"/>
          <w:szCs w:val="28"/>
        </w:rPr>
        <w:t>–</w:t>
      </w:r>
      <w:r w:rsidR="008C36B6">
        <w:rPr>
          <w:spacing w:val="-6"/>
          <w:sz w:val="30"/>
          <w:szCs w:val="28"/>
          <w:lang w:val="ru-RU"/>
        </w:rPr>
        <w:t xml:space="preserve"> 1</w:t>
      </w:r>
      <w:r w:rsidRPr="00787248">
        <w:rPr>
          <w:spacing w:val="-6"/>
          <w:sz w:val="30"/>
          <w:szCs w:val="28"/>
          <w:lang w:val="ru-RU"/>
        </w:rPr>
        <w:t>0 процентов оклада по основной работе.</w:t>
      </w:r>
    </w:p>
    <w:p w14:paraId="001AB51C"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35.</w:t>
      </w:r>
      <w:r w:rsidR="00C73D07">
        <w:rPr>
          <w:spacing w:val="-6"/>
          <w:sz w:val="30"/>
          <w:szCs w:val="30"/>
          <w:lang w:val="ru-RU"/>
        </w:rPr>
        <w:t>8</w:t>
      </w:r>
      <w:r w:rsidRPr="00787248">
        <w:rPr>
          <w:spacing w:val="-6"/>
          <w:sz w:val="30"/>
          <w:szCs w:val="30"/>
          <w:lang w:val="ru-RU"/>
        </w:rPr>
        <w:t>. Общественную работу в интересах коллектива работников не освобожденные председатель и члены Профкома проводят в свободное от работы время.</w:t>
      </w:r>
    </w:p>
    <w:p w14:paraId="1BA2A4ED" w14:textId="77777777" w:rsidR="005A6F28" w:rsidRPr="00787248" w:rsidRDefault="005A6F28" w:rsidP="005A6F28">
      <w:pPr>
        <w:pStyle w:val="af0"/>
        <w:spacing w:before="0" w:beforeAutospacing="0" w:after="0" w:afterAutospacing="0"/>
        <w:ind w:firstLine="709"/>
        <w:jc w:val="both"/>
        <w:rPr>
          <w:sz w:val="30"/>
          <w:szCs w:val="30"/>
        </w:rPr>
      </w:pPr>
      <w:r>
        <w:rPr>
          <w:spacing w:val="-6"/>
          <w:sz w:val="30"/>
          <w:szCs w:val="30"/>
        </w:rPr>
        <w:t>35.</w:t>
      </w:r>
      <w:r w:rsidR="00C73D07">
        <w:rPr>
          <w:spacing w:val="-6"/>
          <w:sz w:val="30"/>
          <w:szCs w:val="30"/>
        </w:rPr>
        <w:t>9</w:t>
      </w:r>
      <w:r w:rsidRPr="00787248">
        <w:rPr>
          <w:spacing w:val="-6"/>
          <w:sz w:val="30"/>
          <w:szCs w:val="30"/>
        </w:rPr>
        <w:t>. </w:t>
      </w:r>
      <w:r w:rsidRPr="00787248">
        <w:rPr>
          <w:sz w:val="30"/>
          <w:szCs w:val="30"/>
        </w:rPr>
        <w:t xml:space="preserve">Расторгать трудовой договор (контракт) по инициативе </w:t>
      </w:r>
      <w:r>
        <w:rPr>
          <w:sz w:val="30"/>
          <w:szCs w:val="30"/>
        </w:rPr>
        <w:t>Н</w:t>
      </w:r>
      <w:r w:rsidRPr="00787248">
        <w:rPr>
          <w:sz w:val="30"/>
          <w:szCs w:val="30"/>
        </w:rPr>
        <w:t>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статьи 42 Трудового кодекса:</w:t>
      </w:r>
    </w:p>
    <w:p w14:paraId="499DE2F4" w14:textId="77777777" w:rsidR="005A6F28" w:rsidRPr="00C73D07" w:rsidRDefault="005A6F28" w:rsidP="005A6F28">
      <w:pPr>
        <w:pStyle w:val="af2"/>
        <w:ind w:firstLine="708"/>
        <w:jc w:val="both"/>
        <w:rPr>
          <w:rFonts w:ascii="Times New Roman" w:hAnsi="Times New Roman" w:cs="Times New Roman"/>
          <w:sz w:val="30"/>
          <w:szCs w:val="30"/>
        </w:rPr>
      </w:pPr>
      <w:r w:rsidRPr="00C73D07">
        <w:rPr>
          <w:rFonts w:ascii="Times New Roman" w:hAnsi="Times New Roman" w:cs="Times New Roman"/>
          <w:sz w:val="30"/>
          <w:szCs w:val="30"/>
        </w:rPr>
        <w:t>работников, избранных в состав Профкома и не освобожденных от основной работы − с письменного согласия Профкома, а председателей ППО ‒ только с согласия вышестоящего профсоюзного органа;</w:t>
      </w:r>
    </w:p>
    <w:p w14:paraId="49187E1C" w14:textId="77777777" w:rsidR="005A6F28" w:rsidRPr="00C73D07" w:rsidRDefault="005A6F28" w:rsidP="005A6F28">
      <w:pPr>
        <w:pStyle w:val="af2"/>
        <w:ind w:firstLine="708"/>
        <w:jc w:val="both"/>
        <w:rPr>
          <w:rFonts w:ascii="Times New Roman" w:hAnsi="Times New Roman" w:cs="Times New Roman"/>
          <w:sz w:val="30"/>
          <w:szCs w:val="30"/>
        </w:rPr>
      </w:pPr>
      <w:r w:rsidRPr="00C73D07">
        <w:rPr>
          <w:rFonts w:ascii="Times New Roman" w:hAnsi="Times New Roman" w:cs="Times New Roman"/>
          <w:sz w:val="30"/>
          <w:szCs w:val="30"/>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14:paraId="4BAADF59" w14:textId="77777777" w:rsidR="005A6F28" w:rsidRPr="00C73D07" w:rsidRDefault="005A6F28" w:rsidP="005A6F28">
      <w:pPr>
        <w:pStyle w:val="af2"/>
        <w:ind w:firstLine="708"/>
        <w:jc w:val="both"/>
        <w:rPr>
          <w:rFonts w:ascii="Times New Roman" w:hAnsi="Times New Roman" w:cs="Times New Roman"/>
          <w:sz w:val="30"/>
          <w:szCs w:val="30"/>
        </w:rPr>
      </w:pPr>
      <w:r w:rsidRPr="00C73D07">
        <w:rPr>
          <w:rFonts w:ascii="Times New Roman" w:hAnsi="Times New Roman" w:cs="Times New Roman"/>
          <w:sz w:val="30"/>
          <w:szCs w:val="30"/>
        </w:rPr>
        <w:t>работников, представителей Профсоюза, участвующих в работе комиссии по трудовым спорам, членов Профсоюза,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 с согласия Профкома.</w:t>
      </w:r>
    </w:p>
    <w:p w14:paraId="754737BD" w14:textId="77777777" w:rsidR="005A6F28" w:rsidRPr="00C73D07" w:rsidRDefault="005A6F28" w:rsidP="005A6F28">
      <w:pPr>
        <w:pStyle w:val="af2"/>
        <w:ind w:firstLine="708"/>
        <w:jc w:val="both"/>
        <w:rPr>
          <w:rFonts w:ascii="Times New Roman" w:hAnsi="Times New Roman" w:cs="Times New Roman"/>
          <w:sz w:val="30"/>
          <w:szCs w:val="30"/>
        </w:rPr>
      </w:pPr>
      <w:r w:rsidRPr="00C73D07">
        <w:rPr>
          <w:rFonts w:ascii="Times New Roman" w:hAnsi="Times New Roman" w:cs="Times New Roman"/>
          <w:sz w:val="30"/>
          <w:szCs w:val="30"/>
        </w:rPr>
        <w:lastRenderedPageBreak/>
        <w:t>Расторжение трудового договора (контракта) по инициативе Нанимателя по пунктам 1 (кроме сокращения численности или штата работников), 4, 5, 6, абзацам второму,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позднее чем за две недели уведомления соответствующего комитета Профсоюза.</w:t>
      </w:r>
    </w:p>
    <w:p w14:paraId="483248C4" w14:textId="77777777" w:rsidR="005A6F28" w:rsidRPr="00C73D07" w:rsidRDefault="005A6F28" w:rsidP="005A6F28">
      <w:pPr>
        <w:pStyle w:val="af2"/>
        <w:ind w:firstLine="708"/>
        <w:jc w:val="both"/>
        <w:rPr>
          <w:rFonts w:ascii="Times New Roman" w:hAnsi="Times New Roman" w:cs="Times New Roman"/>
          <w:sz w:val="30"/>
          <w:szCs w:val="30"/>
        </w:rPr>
      </w:pPr>
      <w:r w:rsidRPr="00C73D07">
        <w:rPr>
          <w:rFonts w:ascii="Times New Roman" w:hAnsi="Times New Roman" w:cs="Times New Roman"/>
          <w:sz w:val="30"/>
          <w:szCs w:val="30"/>
        </w:rPr>
        <w:t xml:space="preserve">Расторжение трудового договора в случае, предусмотренном абзацем шестым пункта 7 статьи 42 Трудового кодекса, с представителями Профсоюза, указанными в части первой настоящего </w:t>
      </w:r>
      <w:r w:rsidR="00C73D07" w:rsidRPr="00C73D07">
        <w:rPr>
          <w:rFonts w:ascii="Times New Roman" w:hAnsi="Times New Roman" w:cs="Times New Roman"/>
          <w:sz w:val="30"/>
          <w:szCs w:val="30"/>
        </w:rPr>
        <w:t>подпункта, производится</w:t>
      </w:r>
      <w:r w:rsidRPr="00C73D07">
        <w:rPr>
          <w:rFonts w:ascii="Times New Roman" w:hAnsi="Times New Roman" w:cs="Times New Roman"/>
          <w:sz w:val="30"/>
          <w:szCs w:val="30"/>
        </w:rPr>
        <w:t xml:space="preserve"> с одновременным уведомлением (в день увольнения) соответствующего комитета Профсоюза</w:t>
      </w:r>
    </w:p>
    <w:p w14:paraId="4C1E71D3" w14:textId="77777777" w:rsidR="005A6F28" w:rsidRPr="00787248" w:rsidRDefault="005A6F28" w:rsidP="005A6F28">
      <w:pPr>
        <w:pStyle w:val="af0"/>
        <w:spacing w:before="0" w:beforeAutospacing="0" w:after="0" w:afterAutospacing="0"/>
        <w:ind w:firstLine="708"/>
        <w:jc w:val="both"/>
        <w:rPr>
          <w:sz w:val="30"/>
          <w:szCs w:val="30"/>
        </w:rPr>
      </w:pPr>
      <w:r>
        <w:rPr>
          <w:spacing w:val="-6"/>
          <w:sz w:val="30"/>
        </w:rPr>
        <w:t>35</w:t>
      </w:r>
      <w:r w:rsidRPr="00787248">
        <w:rPr>
          <w:spacing w:val="-6"/>
          <w:sz w:val="30"/>
        </w:rPr>
        <w:t>.1</w:t>
      </w:r>
      <w:r w:rsidR="00C73D07">
        <w:rPr>
          <w:spacing w:val="-6"/>
          <w:sz w:val="30"/>
        </w:rPr>
        <w:t>0</w:t>
      </w:r>
      <w:r w:rsidRPr="00787248">
        <w:rPr>
          <w:spacing w:val="-6"/>
          <w:sz w:val="30"/>
        </w:rPr>
        <w:t xml:space="preserve">. </w:t>
      </w:r>
      <w:r w:rsidRPr="00787248">
        <w:rPr>
          <w:sz w:val="30"/>
          <w:szCs w:val="30"/>
        </w:rPr>
        <w:t xml:space="preserve">Привлечение к дисциплинарной ответственности </w:t>
      </w:r>
      <w:r>
        <w:rPr>
          <w:sz w:val="30"/>
          <w:szCs w:val="30"/>
        </w:rPr>
        <w:t>лиц,</w:t>
      </w:r>
      <w:r w:rsidRPr="00787248">
        <w:rPr>
          <w:sz w:val="30"/>
          <w:szCs w:val="30"/>
        </w:rPr>
        <w:t xml:space="preserve"> указанных в подпункте </w:t>
      </w:r>
      <w:r w:rsidRPr="00D51786">
        <w:rPr>
          <w:sz w:val="30"/>
          <w:szCs w:val="30"/>
        </w:rPr>
        <w:t>34.13</w:t>
      </w:r>
      <w:r w:rsidRPr="00787248">
        <w:rPr>
          <w:sz w:val="30"/>
          <w:szCs w:val="30"/>
        </w:rPr>
        <w:t xml:space="preserve"> настоящего пункта, допускается только с предварительного согласия соответствующего комитета Профсоюза.</w:t>
      </w:r>
    </w:p>
    <w:p w14:paraId="470197B3" w14:textId="77777777" w:rsidR="005A6F28" w:rsidRPr="00787248" w:rsidRDefault="005A6F28" w:rsidP="005A6F28">
      <w:pPr>
        <w:widowControl w:val="0"/>
        <w:ind w:firstLine="708"/>
        <w:jc w:val="both"/>
        <w:rPr>
          <w:spacing w:val="-6"/>
          <w:sz w:val="30"/>
          <w:szCs w:val="30"/>
          <w:lang w:val="ru-RU"/>
        </w:rPr>
      </w:pPr>
      <w:r>
        <w:rPr>
          <w:spacing w:val="-6"/>
          <w:sz w:val="30"/>
          <w:szCs w:val="30"/>
          <w:lang w:val="ru-RU"/>
        </w:rPr>
        <w:t>35</w:t>
      </w:r>
      <w:r w:rsidRPr="00787248">
        <w:rPr>
          <w:spacing w:val="-6"/>
          <w:sz w:val="30"/>
          <w:szCs w:val="30"/>
          <w:lang w:val="ru-RU"/>
        </w:rPr>
        <w:t>.1</w:t>
      </w:r>
      <w:r w:rsidR="00C73D07">
        <w:rPr>
          <w:spacing w:val="-6"/>
          <w:sz w:val="30"/>
          <w:szCs w:val="30"/>
          <w:lang w:val="ru-RU"/>
        </w:rPr>
        <w:t>1</w:t>
      </w:r>
      <w:r w:rsidRPr="00787248">
        <w:rPr>
          <w:spacing w:val="-6"/>
          <w:sz w:val="30"/>
          <w:szCs w:val="30"/>
          <w:lang w:val="ru-RU"/>
        </w:rPr>
        <w:t>. 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14:paraId="23258505" w14:textId="77777777" w:rsidR="005A6F28" w:rsidRPr="00787248" w:rsidRDefault="005A6F28" w:rsidP="005A6F28">
      <w:pPr>
        <w:pStyle w:val="ad"/>
        <w:spacing w:line="240" w:lineRule="auto"/>
        <w:ind w:right="0" w:firstLine="709"/>
        <w:rPr>
          <w:spacing w:val="-6"/>
          <w:szCs w:val="30"/>
        </w:rPr>
      </w:pPr>
      <w:r w:rsidRPr="00787248">
        <w:rPr>
          <w:spacing w:val="-6"/>
          <w:szCs w:val="30"/>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14:paraId="716CE63B"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35</w:t>
      </w:r>
      <w:r w:rsidRPr="00787248">
        <w:rPr>
          <w:spacing w:val="-6"/>
          <w:sz w:val="30"/>
          <w:szCs w:val="30"/>
          <w:lang w:val="ru-RU"/>
        </w:rPr>
        <w:t>.1</w:t>
      </w:r>
      <w:r w:rsidR="00C73D07">
        <w:rPr>
          <w:spacing w:val="-6"/>
          <w:sz w:val="30"/>
          <w:szCs w:val="30"/>
          <w:lang w:val="ru-RU"/>
        </w:rPr>
        <w:t>2</w:t>
      </w:r>
      <w:r w:rsidRPr="00787248">
        <w:rPr>
          <w:spacing w:val="-6"/>
          <w:sz w:val="30"/>
          <w:szCs w:val="30"/>
          <w:lang w:val="ru-RU"/>
        </w:rPr>
        <w:t>. Не допу</w:t>
      </w:r>
      <w:r>
        <w:rPr>
          <w:spacing w:val="-6"/>
          <w:sz w:val="30"/>
          <w:szCs w:val="30"/>
          <w:lang w:val="ru-RU"/>
        </w:rPr>
        <w:t>скать увольнение по инициативе Н</w:t>
      </w:r>
      <w:r w:rsidR="00080490">
        <w:rPr>
          <w:spacing w:val="-6"/>
          <w:sz w:val="30"/>
          <w:szCs w:val="30"/>
          <w:lang w:val="ru-RU"/>
        </w:rPr>
        <w:t>анимателя лиц, избиравш</w:t>
      </w:r>
      <w:r w:rsidRPr="00787248">
        <w:rPr>
          <w:spacing w:val="-6"/>
          <w:sz w:val="30"/>
          <w:szCs w:val="30"/>
          <w:lang w:val="ru-RU"/>
        </w:rPr>
        <w:t>ихся в состав профсоюзных органов,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и по основаниям, предусмотренным Трудовым кодексом.</w:t>
      </w:r>
    </w:p>
    <w:p w14:paraId="79C96855" w14:textId="77777777" w:rsidR="005A6F28" w:rsidRPr="00787248" w:rsidRDefault="005A6F28" w:rsidP="005A6F28">
      <w:pPr>
        <w:pStyle w:val="ad"/>
        <w:spacing w:line="240" w:lineRule="auto"/>
        <w:ind w:right="0" w:firstLine="709"/>
      </w:pPr>
      <w:r w:rsidRPr="00787248">
        <w:rPr>
          <w:spacing w:val="-6"/>
        </w:rPr>
        <w:t>3</w:t>
      </w:r>
      <w:r>
        <w:rPr>
          <w:spacing w:val="-6"/>
        </w:rPr>
        <w:t>5.1</w:t>
      </w:r>
      <w:r w:rsidR="00C73D07">
        <w:rPr>
          <w:spacing w:val="-6"/>
        </w:rPr>
        <w:t>3</w:t>
      </w:r>
      <w:r w:rsidRPr="00787248">
        <w:rPr>
          <w:spacing w:val="-6"/>
        </w:rPr>
        <w:t>. </w:t>
      </w:r>
      <w:r w:rsidRPr="00787248">
        <w:t>Освобожденные (штатные) профсоюзные работники являются равноправными членами коллектива работников и пользуются всеми правами и гарантиями наравне с ними.</w:t>
      </w:r>
    </w:p>
    <w:p w14:paraId="3EB46B4E" w14:textId="77777777" w:rsidR="005A6F28" w:rsidRPr="00787248" w:rsidRDefault="005A6F28" w:rsidP="005A6F28">
      <w:pPr>
        <w:widowControl w:val="0"/>
        <w:jc w:val="center"/>
        <w:rPr>
          <w:bCs/>
          <w:smallCaps/>
          <w:sz w:val="16"/>
          <w:szCs w:val="16"/>
          <w:lang w:val="ru-RU"/>
        </w:rPr>
      </w:pPr>
    </w:p>
    <w:p w14:paraId="2A8574DE" w14:textId="77777777" w:rsidR="005A6F28" w:rsidRDefault="00C73D07" w:rsidP="00D538E1">
      <w:pPr>
        <w:widowControl w:val="0"/>
        <w:jc w:val="center"/>
        <w:rPr>
          <w:smallCaps/>
          <w:sz w:val="30"/>
          <w:szCs w:val="30"/>
          <w:lang w:val="ru-RU"/>
        </w:rPr>
      </w:pPr>
      <w:r w:rsidRPr="00264D41">
        <w:rPr>
          <w:smallCaps/>
          <w:sz w:val="30"/>
          <w:szCs w:val="30"/>
          <w:lang w:val="ru-RU"/>
        </w:rPr>
        <w:t xml:space="preserve">Раздел </w:t>
      </w:r>
      <w:r w:rsidR="005A6F28" w:rsidRPr="00264D41">
        <w:rPr>
          <w:smallCaps/>
          <w:sz w:val="30"/>
          <w:szCs w:val="30"/>
          <w:lang w:val="ru-RU"/>
        </w:rPr>
        <w:t xml:space="preserve">8. </w:t>
      </w:r>
      <w:r w:rsidR="00EB4554">
        <w:rPr>
          <w:smallCaps/>
          <w:sz w:val="30"/>
          <w:szCs w:val="30"/>
          <w:lang w:val="ru-RU"/>
        </w:rPr>
        <w:t>«</w:t>
      </w:r>
      <w:r w:rsidR="005A6F28" w:rsidRPr="00264D41">
        <w:rPr>
          <w:smallCaps/>
          <w:sz w:val="30"/>
          <w:szCs w:val="30"/>
          <w:lang w:val="ru-RU"/>
        </w:rPr>
        <w:t>Защита интересов работников при</w:t>
      </w:r>
      <w:r w:rsidRPr="00264D41">
        <w:rPr>
          <w:smallCaps/>
          <w:sz w:val="30"/>
          <w:szCs w:val="30"/>
          <w:lang w:val="ru-RU"/>
        </w:rPr>
        <w:t xml:space="preserve"> </w:t>
      </w:r>
      <w:r w:rsidR="00D538E1" w:rsidRPr="00264D41">
        <w:rPr>
          <w:smallCaps/>
          <w:sz w:val="30"/>
          <w:szCs w:val="30"/>
          <w:lang w:val="ru-RU"/>
        </w:rPr>
        <w:t>проведении приватизации</w:t>
      </w:r>
      <w:r w:rsidR="00EB4554">
        <w:rPr>
          <w:smallCaps/>
          <w:sz w:val="30"/>
          <w:szCs w:val="30"/>
          <w:lang w:val="ru-RU"/>
        </w:rPr>
        <w:t>»</w:t>
      </w:r>
    </w:p>
    <w:p w14:paraId="5CE120D8" w14:textId="77777777" w:rsidR="00264D41" w:rsidRPr="00264D41" w:rsidRDefault="00264D41" w:rsidP="00D538E1">
      <w:pPr>
        <w:widowControl w:val="0"/>
        <w:jc w:val="center"/>
        <w:rPr>
          <w:smallCaps/>
          <w:sz w:val="30"/>
          <w:szCs w:val="30"/>
          <w:lang w:val="ru-RU"/>
        </w:rPr>
      </w:pPr>
    </w:p>
    <w:p w14:paraId="43B5E126" w14:textId="77777777" w:rsidR="005A6F28" w:rsidRPr="00787248" w:rsidRDefault="005A6F28" w:rsidP="005A6F28">
      <w:pPr>
        <w:widowControl w:val="0"/>
        <w:ind w:firstLine="720"/>
        <w:jc w:val="both"/>
        <w:rPr>
          <w:spacing w:val="-6"/>
          <w:sz w:val="30"/>
          <w:szCs w:val="30"/>
          <w:u w:val="single"/>
          <w:lang w:val="ru-RU"/>
        </w:rPr>
      </w:pPr>
      <w:r>
        <w:rPr>
          <w:spacing w:val="-6"/>
          <w:sz w:val="30"/>
          <w:szCs w:val="30"/>
          <w:u w:val="single"/>
          <w:lang w:val="ru-RU"/>
        </w:rPr>
        <w:t>36</w:t>
      </w:r>
      <w:r w:rsidRPr="00787248">
        <w:rPr>
          <w:spacing w:val="-6"/>
          <w:sz w:val="30"/>
          <w:szCs w:val="30"/>
          <w:u w:val="single"/>
          <w:lang w:val="ru-RU"/>
        </w:rPr>
        <w:t>. Профком обязуется:</w:t>
      </w:r>
    </w:p>
    <w:p w14:paraId="338B511D" w14:textId="77777777" w:rsidR="005A6F28" w:rsidRPr="00787248" w:rsidRDefault="005A6F28" w:rsidP="005A6F28">
      <w:pPr>
        <w:widowControl w:val="0"/>
        <w:ind w:firstLine="720"/>
        <w:jc w:val="both"/>
        <w:rPr>
          <w:spacing w:val="-6"/>
          <w:sz w:val="30"/>
          <w:szCs w:val="30"/>
          <w:lang w:val="ru-RU"/>
        </w:rPr>
      </w:pPr>
      <w:r w:rsidRPr="00787248">
        <w:rPr>
          <w:spacing w:val="-6"/>
          <w:sz w:val="30"/>
          <w:szCs w:val="30"/>
          <w:lang w:val="ru-RU"/>
        </w:rPr>
        <w:t>3</w:t>
      </w:r>
      <w:r>
        <w:rPr>
          <w:spacing w:val="-6"/>
          <w:sz w:val="30"/>
          <w:szCs w:val="30"/>
          <w:lang w:val="ru-RU"/>
        </w:rPr>
        <w:t>6</w:t>
      </w:r>
      <w:r w:rsidRPr="00787248">
        <w:rPr>
          <w:spacing w:val="-6"/>
          <w:sz w:val="30"/>
          <w:szCs w:val="30"/>
          <w:lang w:val="ru-RU"/>
        </w:rPr>
        <w:t xml:space="preserve">.1. Участвовать в обсуждении вопросов приватизации </w:t>
      </w:r>
      <w:r>
        <w:rPr>
          <w:spacing w:val="-6"/>
          <w:sz w:val="30"/>
          <w:szCs w:val="30"/>
          <w:lang w:val="ru-RU"/>
        </w:rPr>
        <w:t>организации</w:t>
      </w:r>
      <w:r w:rsidRPr="00787248">
        <w:rPr>
          <w:spacing w:val="-6"/>
          <w:sz w:val="30"/>
          <w:szCs w:val="30"/>
          <w:lang w:val="ru-RU"/>
        </w:rPr>
        <w:t xml:space="preserve">, ее целесообразности, отстаивать при этом интересы коллектива работников – </w:t>
      </w:r>
      <w:r w:rsidRPr="00787248">
        <w:rPr>
          <w:spacing w:val="-6"/>
          <w:sz w:val="30"/>
          <w:szCs w:val="30"/>
          <w:lang w:val="ru-RU"/>
        </w:rPr>
        <w:lastRenderedPageBreak/>
        <w:t>членов</w:t>
      </w:r>
      <w:r>
        <w:rPr>
          <w:spacing w:val="-6"/>
          <w:sz w:val="30"/>
          <w:szCs w:val="30"/>
          <w:lang w:val="ru-RU"/>
        </w:rPr>
        <w:t xml:space="preserve"> </w:t>
      </w:r>
      <w:r w:rsidRPr="00787248">
        <w:rPr>
          <w:spacing w:val="-6"/>
          <w:sz w:val="30"/>
          <w:szCs w:val="30"/>
          <w:lang w:val="ru-RU"/>
        </w:rPr>
        <w:t>Профсоюза.</w:t>
      </w:r>
    </w:p>
    <w:p w14:paraId="02B38501"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36</w:t>
      </w:r>
      <w:r w:rsidRPr="00787248">
        <w:rPr>
          <w:spacing w:val="-6"/>
          <w:sz w:val="30"/>
          <w:szCs w:val="30"/>
          <w:lang w:val="ru-RU"/>
        </w:rPr>
        <w:t>.2. Вносить предложения, обеспечивающие социально-экономические и правовые гарантии работникам при изменении форм собственности.</w:t>
      </w:r>
    </w:p>
    <w:p w14:paraId="3C022512" w14:textId="77777777" w:rsidR="005A6F28" w:rsidRPr="00787248" w:rsidRDefault="005A6F28" w:rsidP="005A6F28">
      <w:pPr>
        <w:widowControl w:val="0"/>
        <w:ind w:firstLine="720"/>
        <w:jc w:val="both"/>
        <w:rPr>
          <w:spacing w:val="-6"/>
          <w:sz w:val="30"/>
          <w:szCs w:val="30"/>
          <w:lang w:val="ru-RU"/>
        </w:rPr>
      </w:pPr>
      <w:r w:rsidRPr="00787248">
        <w:rPr>
          <w:spacing w:val="-6"/>
          <w:sz w:val="30"/>
          <w:szCs w:val="30"/>
          <w:lang w:val="ru-RU"/>
        </w:rPr>
        <w:t>3</w:t>
      </w:r>
      <w:r>
        <w:rPr>
          <w:spacing w:val="-6"/>
          <w:sz w:val="30"/>
          <w:szCs w:val="30"/>
          <w:lang w:val="ru-RU"/>
        </w:rPr>
        <w:t>6</w:t>
      </w:r>
      <w:r w:rsidRPr="00787248">
        <w:rPr>
          <w:spacing w:val="-6"/>
          <w:sz w:val="30"/>
          <w:szCs w:val="30"/>
          <w:lang w:val="ru-RU"/>
        </w:rPr>
        <w:t>.3. Осуществлять общественный контроль за проведением приватизации, не допускать принятия необоснованных решений и принудительной приватизации.</w:t>
      </w:r>
    </w:p>
    <w:p w14:paraId="3954F5BD" w14:textId="77777777" w:rsidR="005A6F28" w:rsidRPr="00787248" w:rsidRDefault="005A6F28" w:rsidP="005A6F28">
      <w:pPr>
        <w:widowControl w:val="0"/>
        <w:ind w:firstLine="720"/>
        <w:jc w:val="both"/>
        <w:rPr>
          <w:spacing w:val="-6"/>
          <w:sz w:val="30"/>
          <w:szCs w:val="30"/>
          <w:u w:val="single"/>
          <w:lang w:val="ru-RU"/>
        </w:rPr>
      </w:pPr>
      <w:r>
        <w:rPr>
          <w:spacing w:val="-6"/>
          <w:sz w:val="30"/>
          <w:szCs w:val="30"/>
          <w:u w:val="single"/>
          <w:lang w:val="ru-RU"/>
        </w:rPr>
        <w:t>37</w:t>
      </w:r>
      <w:r w:rsidRPr="00787248">
        <w:rPr>
          <w:spacing w:val="-6"/>
          <w:sz w:val="30"/>
          <w:szCs w:val="30"/>
          <w:u w:val="single"/>
          <w:lang w:val="ru-RU"/>
        </w:rPr>
        <w:t>. Стороны пришли к соглашению:</w:t>
      </w:r>
    </w:p>
    <w:p w14:paraId="0B64281C"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37</w:t>
      </w:r>
      <w:r w:rsidRPr="00787248">
        <w:rPr>
          <w:spacing w:val="-6"/>
          <w:sz w:val="30"/>
          <w:szCs w:val="30"/>
          <w:lang w:val="ru-RU"/>
        </w:rPr>
        <w:t xml:space="preserve">.1. При изменении формы собственности и преобразования в процессе приватизации </w:t>
      </w:r>
      <w:r>
        <w:rPr>
          <w:spacing w:val="-6"/>
          <w:sz w:val="30"/>
          <w:szCs w:val="30"/>
          <w:lang w:val="ru-RU"/>
        </w:rPr>
        <w:t>организации</w:t>
      </w:r>
      <w:r w:rsidRPr="00787248">
        <w:rPr>
          <w:spacing w:val="-6"/>
          <w:sz w:val="30"/>
          <w:szCs w:val="30"/>
          <w:lang w:val="ru-RU"/>
        </w:rPr>
        <w:t>, проводятся предварительные переговоры с Профкомом с целью достижения общего согласия в вопросах, затрагивающих трудовые и социально-экономические права и законные интересы коллектива работников.</w:t>
      </w:r>
    </w:p>
    <w:p w14:paraId="1C63627C"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37</w:t>
      </w:r>
      <w:r w:rsidRPr="00787248">
        <w:rPr>
          <w:spacing w:val="-6"/>
          <w:sz w:val="30"/>
          <w:szCs w:val="30"/>
          <w:lang w:val="ru-RU"/>
        </w:rPr>
        <w:t xml:space="preserve">.2. Изменение подчиненности, отчуждения имущества, закрепленного за </w:t>
      </w:r>
      <w:r>
        <w:rPr>
          <w:spacing w:val="-6"/>
          <w:sz w:val="30"/>
          <w:szCs w:val="30"/>
          <w:lang w:val="ru-RU"/>
        </w:rPr>
        <w:t>организацией</w:t>
      </w:r>
      <w:r w:rsidRPr="00787248">
        <w:rPr>
          <w:spacing w:val="-6"/>
          <w:sz w:val="30"/>
          <w:szCs w:val="30"/>
          <w:lang w:val="ru-RU"/>
        </w:rPr>
        <w:t>, допускается с уведомлением Профкома.</w:t>
      </w:r>
    </w:p>
    <w:p w14:paraId="2BC5FE3F" w14:textId="77777777" w:rsidR="005A6F28" w:rsidRPr="00264D41" w:rsidRDefault="005A6F28" w:rsidP="005A6F28">
      <w:pPr>
        <w:widowControl w:val="0"/>
        <w:jc w:val="center"/>
        <w:rPr>
          <w:bCs/>
          <w:smallCaps/>
          <w:sz w:val="16"/>
          <w:szCs w:val="16"/>
          <w:lang w:val="ru-RU"/>
        </w:rPr>
      </w:pPr>
    </w:p>
    <w:p w14:paraId="65B79080" w14:textId="77777777" w:rsidR="005A6F28" w:rsidRPr="00264D41" w:rsidRDefault="00C73D07" w:rsidP="005A6F28">
      <w:pPr>
        <w:widowControl w:val="0"/>
        <w:jc w:val="center"/>
        <w:rPr>
          <w:smallCaps/>
          <w:sz w:val="30"/>
          <w:szCs w:val="30"/>
          <w:lang w:val="ru-RU"/>
        </w:rPr>
      </w:pPr>
      <w:r w:rsidRPr="00264D41">
        <w:rPr>
          <w:smallCaps/>
          <w:sz w:val="30"/>
          <w:szCs w:val="30"/>
          <w:lang w:val="ru-RU"/>
        </w:rPr>
        <w:t xml:space="preserve">Раздел </w:t>
      </w:r>
      <w:r w:rsidR="005A6F28" w:rsidRPr="00264D41">
        <w:rPr>
          <w:smallCaps/>
          <w:sz w:val="30"/>
          <w:szCs w:val="30"/>
          <w:lang w:val="ru-RU"/>
        </w:rPr>
        <w:t xml:space="preserve">9. </w:t>
      </w:r>
      <w:r w:rsidR="00EB4554">
        <w:rPr>
          <w:smallCaps/>
          <w:sz w:val="30"/>
          <w:szCs w:val="30"/>
          <w:lang w:val="ru-RU"/>
        </w:rPr>
        <w:t>«</w:t>
      </w:r>
      <w:r w:rsidR="005A6F28" w:rsidRPr="00264D41">
        <w:rPr>
          <w:smallCaps/>
          <w:sz w:val="30"/>
          <w:szCs w:val="30"/>
          <w:lang w:val="ru-RU"/>
        </w:rPr>
        <w:t>Организация выполнения Договора</w:t>
      </w:r>
      <w:r w:rsidRPr="00264D41">
        <w:rPr>
          <w:smallCaps/>
          <w:sz w:val="30"/>
          <w:szCs w:val="30"/>
          <w:lang w:val="ru-RU"/>
        </w:rPr>
        <w:t xml:space="preserve"> </w:t>
      </w:r>
      <w:r w:rsidR="005A6F28" w:rsidRPr="00264D41">
        <w:rPr>
          <w:smallCaps/>
          <w:sz w:val="30"/>
          <w:szCs w:val="30"/>
          <w:lang w:val="ru-RU"/>
        </w:rPr>
        <w:t>и контроль за его выполнением. Ответственность сторон</w:t>
      </w:r>
      <w:r w:rsidRPr="00264D41">
        <w:rPr>
          <w:smallCaps/>
          <w:sz w:val="30"/>
          <w:szCs w:val="30"/>
          <w:lang w:val="ru-RU"/>
        </w:rPr>
        <w:t xml:space="preserve"> </w:t>
      </w:r>
      <w:r w:rsidR="005A6F28" w:rsidRPr="00264D41">
        <w:rPr>
          <w:smallCaps/>
          <w:sz w:val="30"/>
          <w:szCs w:val="30"/>
          <w:lang w:val="ru-RU"/>
        </w:rPr>
        <w:t>за невыполнение (нарушение) условий Договора</w:t>
      </w:r>
      <w:r w:rsidR="00EB4554">
        <w:rPr>
          <w:smallCaps/>
          <w:sz w:val="30"/>
          <w:szCs w:val="30"/>
          <w:lang w:val="ru-RU"/>
        </w:rPr>
        <w:t>»</w:t>
      </w:r>
    </w:p>
    <w:p w14:paraId="4E2F61A1" w14:textId="77777777" w:rsidR="005A6F28" w:rsidRPr="00C73D07" w:rsidRDefault="005A6F28" w:rsidP="005A6F28">
      <w:pPr>
        <w:widowControl w:val="0"/>
        <w:jc w:val="center"/>
        <w:rPr>
          <w:b/>
          <w:smallCaps/>
          <w:sz w:val="30"/>
          <w:szCs w:val="30"/>
          <w:lang w:val="ru-RU"/>
        </w:rPr>
      </w:pPr>
    </w:p>
    <w:p w14:paraId="0AC1433F" w14:textId="77777777" w:rsidR="005A6F28" w:rsidRPr="00787248" w:rsidRDefault="005A6F28" w:rsidP="005A6F28">
      <w:pPr>
        <w:widowControl w:val="0"/>
        <w:ind w:firstLine="720"/>
        <w:jc w:val="both"/>
        <w:rPr>
          <w:sz w:val="30"/>
          <w:szCs w:val="30"/>
          <w:u w:val="single"/>
          <w:lang w:val="ru-RU"/>
        </w:rPr>
      </w:pPr>
      <w:r>
        <w:rPr>
          <w:sz w:val="30"/>
          <w:szCs w:val="30"/>
          <w:lang w:val="ru-RU"/>
        </w:rPr>
        <w:t>38</w:t>
      </w:r>
      <w:r w:rsidRPr="00787248">
        <w:rPr>
          <w:sz w:val="30"/>
          <w:szCs w:val="30"/>
          <w:lang w:val="ru-RU"/>
        </w:rPr>
        <w:t>. Наниматель обязуется рассматривать предложения Профкома по устранению недостатков в выполнении настоящего Договора в недельный срок и давать Профкому мотивированный ответ в письменной форме, принимать меры дисциплинарной, материальной ответственности к виновным в невыполнении обязательств настоящего Договора либо уклоняющимся от участия в переговорах.</w:t>
      </w:r>
    </w:p>
    <w:p w14:paraId="333D6EA0" w14:textId="77777777" w:rsidR="005A6F28" w:rsidRPr="00221150" w:rsidRDefault="005A6F28" w:rsidP="005A6F28">
      <w:pPr>
        <w:widowControl w:val="0"/>
        <w:ind w:firstLine="720"/>
        <w:jc w:val="both"/>
        <w:rPr>
          <w:spacing w:val="-6"/>
          <w:sz w:val="30"/>
          <w:szCs w:val="30"/>
          <w:u w:val="single"/>
          <w:lang w:val="ru-RU"/>
        </w:rPr>
      </w:pPr>
      <w:r w:rsidRPr="00221150">
        <w:rPr>
          <w:spacing w:val="-6"/>
          <w:sz w:val="30"/>
          <w:szCs w:val="30"/>
          <w:u w:val="single"/>
          <w:lang w:val="ru-RU"/>
        </w:rPr>
        <w:t>39. Стороны пришли к соглашению:</w:t>
      </w:r>
    </w:p>
    <w:p w14:paraId="56C9C671" w14:textId="77777777" w:rsidR="005A6F28" w:rsidRPr="00787248" w:rsidRDefault="005A6F28" w:rsidP="005A6F28">
      <w:pPr>
        <w:widowControl w:val="0"/>
        <w:ind w:firstLine="720"/>
        <w:jc w:val="both"/>
        <w:rPr>
          <w:spacing w:val="-6"/>
          <w:sz w:val="30"/>
          <w:szCs w:val="30"/>
          <w:lang w:val="ru-RU"/>
        </w:rPr>
      </w:pPr>
      <w:r w:rsidRPr="00787248">
        <w:rPr>
          <w:spacing w:val="-6"/>
          <w:sz w:val="30"/>
          <w:szCs w:val="30"/>
          <w:lang w:val="ru-RU"/>
        </w:rPr>
        <w:t>3</w:t>
      </w:r>
      <w:r>
        <w:rPr>
          <w:spacing w:val="-6"/>
          <w:sz w:val="30"/>
          <w:szCs w:val="30"/>
          <w:lang w:val="ru-RU"/>
        </w:rPr>
        <w:t>9</w:t>
      </w:r>
      <w:r w:rsidRPr="00787248">
        <w:rPr>
          <w:spacing w:val="-6"/>
          <w:sz w:val="30"/>
          <w:szCs w:val="30"/>
          <w:lang w:val="ru-RU"/>
        </w:rPr>
        <w:t>.1. Каждая из Сторон несет ответственность за своевременное и полное выполнение настоящего Договора в пределах своих полномочий и</w:t>
      </w:r>
      <w:r w:rsidR="00B05DA2">
        <w:rPr>
          <w:spacing w:val="-6"/>
          <w:sz w:val="30"/>
          <w:szCs w:val="30"/>
          <w:lang w:val="ru-RU"/>
        </w:rPr>
        <w:t xml:space="preserve"> </w:t>
      </w:r>
      <w:r w:rsidRPr="00787248">
        <w:rPr>
          <w:spacing w:val="-6"/>
          <w:sz w:val="30"/>
          <w:szCs w:val="30"/>
          <w:lang w:val="ru-RU"/>
        </w:rPr>
        <w:t>обязательств.</w:t>
      </w:r>
    </w:p>
    <w:p w14:paraId="15CEC07C" w14:textId="77777777" w:rsidR="005A6F28" w:rsidRPr="00787248" w:rsidRDefault="005A6F28" w:rsidP="005A6F28">
      <w:pPr>
        <w:widowControl w:val="0"/>
        <w:ind w:firstLine="720"/>
        <w:jc w:val="both"/>
        <w:rPr>
          <w:spacing w:val="-6"/>
          <w:sz w:val="30"/>
          <w:szCs w:val="30"/>
          <w:lang w:val="ru-RU"/>
        </w:rPr>
      </w:pPr>
      <w:r>
        <w:rPr>
          <w:spacing w:val="-6"/>
          <w:sz w:val="30"/>
          <w:szCs w:val="30"/>
          <w:lang w:val="ru-RU"/>
        </w:rPr>
        <w:t>39</w:t>
      </w:r>
      <w:r w:rsidRPr="00787248">
        <w:rPr>
          <w:spacing w:val="-6"/>
          <w:sz w:val="30"/>
          <w:szCs w:val="30"/>
          <w:lang w:val="ru-RU"/>
        </w:rPr>
        <w:t>.2. Лица виновные в невыполнении обязательств, предусмотренных Договором, либо уклоняющимся от участия в переговорах:</w:t>
      </w:r>
    </w:p>
    <w:p w14:paraId="37BB09F2" w14:textId="77777777" w:rsidR="005A6F28" w:rsidRPr="00787248" w:rsidRDefault="005A6F28" w:rsidP="005A6F28">
      <w:pPr>
        <w:widowControl w:val="0"/>
        <w:ind w:firstLine="720"/>
        <w:jc w:val="both"/>
        <w:rPr>
          <w:spacing w:val="-6"/>
          <w:sz w:val="30"/>
          <w:szCs w:val="30"/>
          <w:lang w:val="ru-RU"/>
        </w:rPr>
      </w:pPr>
      <w:r w:rsidRPr="00787248">
        <w:rPr>
          <w:spacing w:val="-6"/>
          <w:sz w:val="30"/>
          <w:szCs w:val="30"/>
          <w:lang w:val="ru-RU"/>
        </w:rPr>
        <w:t>лишаются надбавок к окладам, премий, других персональных выплат;</w:t>
      </w:r>
    </w:p>
    <w:p w14:paraId="1D796BE6" w14:textId="77777777" w:rsidR="005A6F28" w:rsidRPr="00787248" w:rsidRDefault="005A6F28" w:rsidP="005A6F28">
      <w:pPr>
        <w:widowControl w:val="0"/>
        <w:ind w:firstLine="720"/>
        <w:jc w:val="both"/>
        <w:rPr>
          <w:spacing w:val="-6"/>
          <w:sz w:val="30"/>
          <w:szCs w:val="30"/>
          <w:lang w:val="ru-RU"/>
        </w:rPr>
      </w:pPr>
      <w:r w:rsidRPr="00787248">
        <w:rPr>
          <w:spacing w:val="-6"/>
          <w:sz w:val="30"/>
          <w:szCs w:val="30"/>
          <w:lang w:val="ru-RU"/>
        </w:rPr>
        <w:t>привлекаются к дисциплинарной ответственности в соответствии с законодательством о труде.</w:t>
      </w:r>
    </w:p>
    <w:p w14:paraId="562D0802" w14:textId="77777777" w:rsidR="005A6F28" w:rsidRPr="00787248" w:rsidRDefault="005A6F28" w:rsidP="005A6F28">
      <w:pPr>
        <w:widowControl w:val="0"/>
        <w:ind w:firstLine="720"/>
        <w:jc w:val="both"/>
        <w:rPr>
          <w:spacing w:val="-6"/>
          <w:sz w:val="30"/>
          <w:szCs w:val="30"/>
          <w:lang w:val="ru-RU"/>
        </w:rPr>
      </w:pPr>
      <w:r w:rsidRPr="00787248">
        <w:rPr>
          <w:spacing w:val="-6"/>
          <w:sz w:val="30"/>
          <w:szCs w:val="30"/>
          <w:lang w:val="ru-RU"/>
        </w:rPr>
        <w:t xml:space="preserve">О нарушении условий Договора </w:t>
      </w:r>
      <w:r>
        <w:rPr>
          <w:spacing w:val="-6"/>
          <w:sz w:val="30"/>
          <w:szCs w:val="30"/>
          <w:lang w:val="ru-RU"/>
        </w:rPr>
        <w:t xml:space="preserve">одна </w:t>
      </w:r>
      <w:r w:rsidRPr="00787248">
        <w:rPr>
          <w:spacing w:val="-6"/>
          <w:sz w:val="30"/>
          <w:szCs w:val="30"/>
          <w:lang w:val="ru-RU"/>
        </w:rPr>
        <w:t>Сторона направляет информацию другой Стороне, которая сообщает о принятых мерах в месячный срок со дня ее поступления.</w:t>
      </w:r>
    </w:p>
    <w:p w14:paraId="18990A13" w14:textId="77777777" w:rsidR="005A6F28" w:rsidRPr="00787248" w:rsidRDefault="005A6F28" w:rsidP="005A6F28">
      <w:pPr>
        <w:widowControl w:val="0"/>
        <w:ind w:firstLine="720"/>
        <w:jc w:val="both"/>
        <w:rPr>
          <w:spacing w:val="-6"/>
          <w:sz w:val="30"/>
          <w:szCs w:val="30"/>
          <w:lang w:val="ru-RU"/>
        </w:rPr>
      </w:pPr>
      <w:r w:rsidRPr="00787248">
        <w:rPr>
          <w:spacing w:val="-6"/>
          <w:sz w:val="30"/>
          <w:szCs w:val="30"/>
          <w:lang w:val="ru-RU"/>
        </w:rPr>
        <w:t>3</w:t>
      </w:r>
      <w:r>
        <w:rPr>
          <w:spacing w:val="-6"/>
          <w:sz w:val="30"/>
          <w:szCs w:val="30"/>
          <w:lang w:val="ru-RU"/>
        </w:rPr>
        <w:t>9</w:t>
      </w:r>
      <w:r w:rsidRPr="00787248">
        <w:rPr>
          <w:spacing w:val="-6"/>
          <w:sz w:val="30"/>
          <w:szCs w:val="30"/>
          <w:lang w:val="ru-RU"/>
        </w:rPr>
        <w:t>.</w:t>
      </w:r>
      <w:r>
        <w:rPr>
          <w:spacing w:val="-6"/>
          <w:sz w:val="30"/>
          <w:szCs w:val="30"/>
          <w:lang w:val="ru-RU"/>
        </w:rPr>
        <w:t>3</w:t>
      </w:r>
      <w:r w:rsidRPr="00787248">
        <w:rPr>
          <w:spacing w:val="-6"/>
          <w:sz w:val="30"/>
          <w:szCs w:val="30"/>
          <w:lang w:val="ru-RU"/>
        </w:rPr>
        <w:t>.</w:t>
      </w:r>
      <w:bookmarkStart w:id="10" w:name="_Hlk99100702"/>
      <w:r>
        <w:rPr>
          <w:spacing w:val="-6"/>
          <w:sz w:val="30"/>
          <w:szCs w:val="30"/>
          <w:lang w:val="ru-RU"/>
        </w:rPr>
        <w:t xml:space="preserve"> </w:t>
      </w:r>
      <w:r w:rsidRPr="00787248">
        <w:rPr>
          <w:spacing w:val="-6"/>
          <w:sz w:val="30"/>
          <w:szCs w:val="30"/>
          <w:lang w:val="ru-RU"/>
        </w:rPr>
        <w:t>Наниматель и председатель ППО отчитываются</w:t>
      </w:r>
      <w:r>
        <w:rPr>
          <w:spacing w:val="-6"/>
          <w:sz w:val="30"/>
          <w:szCs w:val="30"/>
          <w:lang w:val="ru-RU"/>
        </w:rPr>
        <w:t xml:space="preserve"> </w:t>
      </w:r>
      <w:r w:rsidRPr="00787248">
        <w:rPr>
          <w:spacing w:val="-6"/>
          <w:sz w:val="30"/>
          <w:szCs w:val="30"/>
          <w:lang w:val="ru-RU"/>
        </w:rPr>
        <w:t>о выполнении Договора на профсоюзном собрании (конференции) коллектива работников – членов Профсоюза не реже одного раза в полугодие.</w:t>
      </w:r>
    </w:p>
    <w:bookmarkEnd w:id="10"/>
    <w:p w14:paraId="42242A1B" w14:textId="77777777" w:rsidR="005A6F28" w:rsidRPr="00787248" w:rsidRDefault="005A6F28" w:rsidP="005A6F28">
      <w:pPr>
        <w:widowControl w:val="0"/>
        <w:ind w:firstLine="720"/>
        <w:jc w:val="both"/>
        <w:rPr>
          <w:spacing w:val="-6"/>
          <w:sz w:val="30"/>
          <w:szCs w:val="30"/>
          <w:lang w:val="ru-RU"/>
        </w:rPr>
      </w:pPr>
      <w:r w:rsidRPr="00787248">
        <w:rPr>
          <w:spacing w:val="-6"/>
          <w:sz w:val="30"/>
          <w:szCs w:val="30"/>
          <w:lang w:val="ru-RU"/>
        </w:rPr>
        <w:t>3</w:t>
      </w:r>
      <w:r>
        <w:rPr>
          <w:spacing w:val="-6"/>
          <w:sz w:val="30"/>
          <w:szCs w:val="30"/>
          <w:lang w:val="ru-RU"/>
        </w:rPr>
        <w:t>9</w:t>
      </w:r>
      <w:r w:rsidRPr="00787248">
        <w:rPr>
          <w:spacing w:val="-6"/>
          <w:sz w:val="30"/>
          <w:szCs w:val="30"/>
          <w:lang w:val="ru-RU"/>
        </w:rPr>
        <w:t>.</w:t>
      </w:r>
      <w:r>
        <w:rPr>
          <w:spacing w:val="-6"/>
          <w:sz w:val="30"/>
          <w:szCs w:val="30"/>
          <w:lang w:val="ru-RU"/>
        </w:rPr>
        <w:t>4</w:t>
      </w:r>
      <w:r w:rsidRPr="00787248">
        <w:rPr>
          <w:spacing w:val="-6"/>
          <w:sz w:val="30"/>
          <w:szCs w:val="30"/>
          <w:lang w:val="ru-RU"/>
        </w:rPr>
        <w:t>.</w:t>
      </w:r>
      <w:r w:rsidRPr="00787248">
        <w:rPr>
          <w:lang w:val="ru-RU"/>
        </w:rPr>
        <w:t> </w:t>
      </w:r>
      <w:r w:rsidRPr="00787248">
        <w:rPr>
          <w:spacing w:val="-6"/>
          <w:sz w:val="30"/>
          <w:szCs w:val="30"/>
          <w:lang w:val="ru-RU"/>
        </w:rPr>
        <w:t>Обеспечи</w:t>
      </w:r>
      <w:r>
        <w:rPr>
          <w:spacing w:val="-6"/>
          <w:sz w:val="30"/>
          <w:szCs w:val="30"/>
          <w:lang w:val="ru-RU"/>
        </w:rPr>
        <w:t>т</w:t>
      </w:r>
      <w:r w:rsidRPr="00787248">
        <w:rPr>
          <w:spacing w:val="-6"/>
          <w:sz w:val="30"/>
          <w:szCs w:val="30"/>
          <w:lang w:val="ru-RU"/>
        </w:rPr>
        <w:t xml:space="preserve">ь участие представителей Сторон в работе </w:t>
      </w:r>
      <w:r w:rsidRPr="00787248">
        <w:rPr>
          <w:spacing w:val="-6"/>
          <w:sz w:val="30"/>
          <w:szCs w:val="30"/>
          <w:lang w:val="ru-RU"/>
        </w:rPr>
        <w:lastRenderedPageBreak/>
        <w:t>коллегиальных органов при рассмотрении вопросов, связанных с содержанием и исполнением Договора.</w:t>
      </w:r>
    </w:p>
    <w:p w14:paraId="00703849" w14:textId="77777777" w:rsidR="005A6F28" w:rsidRPr="00787248" w:rsidRDefault="005A6F28" w:rsidP="005A6F28">
      <w:pPr>
        <w:widowControl w:val="0"/>
        <w:ind w:firstLine="720"/>
        <w:jc w:val="both"/>
        <w:rPr>
          <w:spacing w:val="-6"/>
          <w:sz w:val="30"/>
          <w:szCs w:val="30"/>
          <w:lang w:val="ru-RU"/>
        </w:rPr>
      </w:pPr>
      <w:r w:rsidRPr="00787248">
        <w:rPr>
          <w:spacing w:val="-6"/>
          <w:sz w:val="30"/>
          <w:szCs w:val="30"/>
          <w:lang w:val="ru-RU"/>
        </w:rPr>
        <w:t>Предоставлять другой Стороне полную, достоверную и своевременную информацию о принимаемых решениях и локальных правовых актах, затрагивающих трудовые, социально-экономические права и профессиональные интересы работников.</w:t>
      </w:r>
    </w:p>
    <w:p w14:paraId="6C2C0044" w14:textId="77777777" w:rsidR="005A6F28" w:rsidRPr="00787248" w:rsidRDefault="005A6F28" w:rsidP="005A6F28">
      <w:pPr>
        <w:widowControl w:val="0"/>
        <w:ind w:firstLine="720"/>
        <w:jc w:val="both"/>
        <w:rPr>
          <w:spacing w:val="-6"/>
          <w:sz w:val="30"/>
          <w:szCs w:val="30"/>
          <w:lang w:val="ru-RU"/>
        </w:rPr>
      </w:pPr>
      <w:r w:rsidRPr="00787248">
        <w:rPr>
          <w:spacing w:val="-6"/>
          <w:sz w:val="30"/>
          <w:szCs w:val="30"/>
          <w:lang w:val="ru-RU"/>
        </w:rPr>
        <w:t>Рассматривать</w:t>
      </w:r>
      <w:r>
        <w:rPr>
          <w:spacing w:val="-6"/>
          <w:sz w:val="30"/>
          <w:szCs w:val="30"/>
          <w:lang w:val="ru-RU"/>
        </w:rPr>
        <w:t xml:space="preserve"> </w:t>
      </w:r>
      <w:r w:rsidRPr="00787248">
        <w:rPr>
          <w:spacing w:val="-6"/>
          <w:sz w:val="30"/>
          <w:szCs w:val="30"/>
          <w:lang w:val="ru-RU"/>
        </w:rPr>
        <w:t>представления Сторон о недостатках в выполнении Договора в двухнедельный срок и давать мотивированные ответы в письменной форме о принятых мерах.</w:t>
      </w:r>
    </w:p>
    <w:p w14:paraId="6F130FF0" w14:textId="77777777" w:rsidR="005A6F28" w:rsidRPr="00787248" w:rsidRDefault="005A6F28" w:rsidP="005A6F28">
      <w:pPr>
        <w:widowControl w:val="0"/>
        <w:ind w:firstLine="709"/>
        <w:jc w:val="both"/>
        <w:rPr>
          <w:spacing w:val="-6"/>
          <w:sz w:val="30"/>
          <w:szCs w:val="30"/>
          <w:lang w:val="ru-RU"/>
        </w:rPr>
      </w:pPr>
      <w:r w:rsidRPr="00787248">
        <w:rPr>
          <w:spacing w:val="-6"/>
          <w:sz w:val="30"/>
          <w:szCs w:val="30"/>
          <w:lang w:val="ru-RU"/>
        </w:rPr>
        <w:t>3</w:t>
      </w:r>
      <w:r>
        <w:rPr>
          <w:spacing w:val="-6"/>
          <w:sz w:val="30"/>
          <w:szCs w:val="30"/>
          <w:lang w:val="ru-RU"/>
        </w:rPr>
        <w:t>9</w:t>
      </w:r>
      <w:r w:rsidRPr="00787248">
        <w:rPr>
          <w:spacing w:val="-6"/>
          <w:sz w:val="30"/>
          <w:szCs w:val="30"/>
          <w:lang w:val="ru-RU"/>
        </w:rPr>
        <w:t>.</w:t>
      </w:r>
      <w:r>
        <w:rPr>
          <w:spacing w:val="-6"/>
          <w:sz w:val="30"/>
          <w:szCs w:val="30"/>
          <w:lang w:val="ru-RU"/>
        </w:rPr>
        <w:t>5</w:t>
      </w:r>
      <w:r w:rsidRPr="00787248">
        <w:rPr>
          <w:spacing w:val="-6"/>
          <w:sz w:val="30"/>
          <w:szCs w:val="30"/>
          <w:lang w:val="ru-RU"/>
        </w:rPr>
        <w:t>. Доводить</w:t>
      </w:r>
      <w:r>
        <w:rPr>
          <w:spacing w:val="-6"/>
          <w:sz w:val="30"/>
          <w:szCs w:val="30"/>
          <w:lang w:val="ru-RU"/>
        </w:rPr>
        <w:t xml:space="preserve"> </w:t>
      </w:r>
      <w:r w:rsidRPr="00787248">
        <w:rPr>
          <w:spacing w:val="-6"/>
          <w:sz w:val="30"/>
          <w:szCs w:val="30"/>
          <w:lang w:val="ru-RU"/>
        </w:rPr>
        <w:t>содержание Договора (изменения и дополнения, внесенные в него) до коллектива работников, в том числе впервые принятых, содействовать выполнению Договора.</w:t>
      </w:r>
    </w:p>
    <w:p w14:paraId="49574A78" w14:textId="77777777" w:rsidR="005A6F28" w:rsidRPr="00787248" w:rsidRDefault="005A6F28" w:rsidP="005A6F28">
      <w:pPr>
        <w:widowControl w:val="0"/>
        <w:ind w:firstLine="720"/>
        <w:jc w:val="both"/>
        <w:rPr>
          <w:spacing w:val="-6"/>
          <w:sz w:val="30"/>
          <w:szCs w:val="30"/>
          <w:lang w:val="ru-RU"/>
        </w:rPr>
      </w:pPr>
      <w:r w:rsidRPr="00787248">
        <w:rPr>
          <w:spacing w:val="-6"/>
          <w:sz w:val="30"/>
          <w:szCs w:val="30"/>
          <w:lang w:val="ru-RU"/>
        </w:rPr>
        <w:t>3</w:t>
      </w:r>
      <w:r>
        <w:rPr>
          <w:spacing w:val="-6"/>
          <w:sz w:val="30"/>
          <w:szCs w:val="30"/>
          <w:lang w:val="ru-RU"/>
        </w:rPr>
        <w:t>9</w:t>
      </w:r>
      <w:r w:rsidRPr="00787248">
        <w:rPr>
          <w:spacing w:val="-6"/>
          <w:sz w:val="30"/>
          <w:szCs w:val="30"/>
          <w:lang w:val="ru-RU"/>
        </w:rPr>
        <w:t>.</w:t>
      </w:r>
      <w:r>
        <w:rPr>
          <w:spacing w:val="-6"/>
          <w:sz w:val="30"/>
          <w:szCs w:val="30"/>
          <w:lang w:val="ru-RU"/>
        </w:rPr>
        <w:t>6</w:t>
      </w:r>
      <w:r w:rsidRPr="00787248">
        <w:rPr>
          <w:spacing w:val="-6"/>
          <w:sz w:val="30"/>
          <w:szCs w:val="30"/>
          <w:lang w:val="ru-RU"/>
        </w:rPr>
        <w:t>. Для разрешения коллективного трудового спора Нанимателем и Профкомом в трехдневный срок с момента возникновения коллективного трудового спора создается на равноправной основе примирительная комиссия (не менее 2 человек от каждой стороны).</w:t>
      </w:r>
    </w:p>
    <w:p w14:paraId="34D0C72B" w14:textId="77777777" w:rsidR="005A6F28" w:rsidRPr="00787248" w:rsidRDefault="005A6F28" w:rsidP="005A6F28">
      <w:pPr>
        <w:widowControl w:val="0"/>
        <w:ind w:firstLine="720"/>
        <w:jc w:val="both"/>
        <w:rPr>
          <w:spacing w:val="-6"/>
          <w:sz w:val="30"/>
          <w:szCs w:val="30"/>
          <w:lang w:val="ru-RU"/>
        </w:rPr>
      </w:pPr>
      <w:r w:rsidRPr="00787248">
        <w:rPr>
          <w:spacing w:val="-6"/>
          <w:sz w:val="30"/>
          <w:szCs w:val="30"/>
          <w:lang w:val="ru-RU"/>
        </w:rPr>
        <w:t>Создание примирительной комиссии оформляется приказом Нанимателя и решением Профкома.</w:t>
      </w:r>
    </w:p>
    <w:p w14:paraId="487593D6" w14:textId="77777777" w:rsidR="005A6F28" w:rsidRPr="00787248" w:rsidRDefault="005A6F28" w:rsidP="005A6F28">
      <w:pPr>
        <w:widowControl w:val="0"/>
        <w:ind w:firstLine="720"/>
        <w:jc w:val="both"/>
        <w:rPr>
          <w:spacing w:val="-6"/>
          <w:sz w:val="16"/>
          <w:szCs w:val="16"/>
          <w:lang w:val="ru-RU"/>
        </w:rPr>
      </w:pPr>
    </w:p>
    <w:tbl>
      <w:tblPr>
        <w:tblW w:w="9639" w:type="dxa"/>
        <w:tblLayout w:type="fixed"/>
        <w:tblLook w:val="01E0" w:firstRow="1" w:lastRow="1" w:firstColumn="1" w:lastColumn="1" w:noHBand="0" w:noVBand="0"/>
      </w:tblPr>
      <w:tblGrid>
        <w:gridCol w:w="9639"/>
      </w:tblGrid>
      <w:tr w:rsidR="005A6F28" w:rsidRPr="00787248" w14:paraId="2906545D" w14:textId="77777777" w:rsidTr="00AF2667">
        <w:tc>
          <w:tcPr>
            <w:tcW w:w="9639" w:type="dxa"/>
          </w:tcPr>
          <w:p w14:paraId="61B56310" w14:textId="77777777" w:rsidR="005A6F28" w:rsidRPr="00787248" w:rsidRDefault="005A6F28" w:rsidP="00AF2667">
            <w:pPr>
              <w:widowControl w:val="0"/>
              <w:jc w:val="both"/>
              <w:rPr>
                <w:spacing w:val="-6"/>
                <w:sz w:val="16"/>
                <w:szCs w:val="16"/>
                <w:lang w:val="ru-RU"/>
              </w:rPr>
            </w:pPr>
          </w:p>
          <w:p w14:paraId="06A6535A" w14:textId="77777777" w:rsidR="005A6F28" w:rsidRPr="00787248" w:rsidRDefault="005A6F28" w:rsidP="00AF2667">
            <w:pPr>
              <w:widowControl w:val="0"/>
              <w:jc w:val="both"/>
              <w:rPr>
                <w:sz w:val="30"/>
                <w:szCs w:val="30"/>
                <w:lang w:val="ru-RU"/>
              </w:rPr>
            </w:pPr>
            <w:r w:rsidRPr="00787248">
              <w:rPr>
                <w:spacing w:val="-6"/>
                <w:sz w:val="30"/>
                <w:szCs w:val="30"/>
                <w:lang w:val="ru-RU"/>
              </w:rPr>
              <w:t>Одобрен на профсоюзном собрании</w:t>
            </w:r>
            <w:r>
              <w:rPr>
                <w:spacing w:val="-6"/>
                <w:sz w:val="30"/>
                <w:szCs w:val="30"/>
                <w:lang w:val="ru-RU"/>
              </w:rPr>
              <w:t xml:space="preserve"> </w:t>
            </w:r>
            <w:r w:rsidRPr="00787248">
              <w:rPr>
                <w:spacing w:val="-6"/>
                <w:sz w:val="30"/>
                <w:szCs w:val="30"/>
                <w:lang w:val="ru-RU"/>
              </w:rPr>
              <w:t>работников</w:t>
            </w:r>
            <w:r>
              <w:rPr>
                <w:spacing w:val="-6"/>
                <w:sz w:val="30"/>
                <w:szCs w:val="30"/>
                <w:lang w:val="ru-RU"/>
              </w:rPr>
              <w:t xml:space="preserve"> «</w:t>
            </w:r>
            <w:r w:rsidR="004A14A2">
              <w:rPr>
                <w:spacing w:val="-6"/>
                <w:sz w:val="30"/>
                <w:szCs w:val="30"/>
                <w:lang w:val="ru-RU"/>
              </w:rPr>
              <w:t>1</w:t>
            </w:r>
            <w:r w:rsidR="00EB4554">
              <w:rPr>
                <w:spacing w:val="-6"/>
                <w:sz w:val="30"/>
                <w:szCs w:val="30"/>
                <w:lang w:val="ru-RU"/>
              </w:rPr>
              <w:t>7</w:t>
            </w:r>
            <w:r>
              <w:rPr>
                <w:spacing w:val="-6"/>
                <w:sz w:val="30"/>
                <w:szCs w:val="30"/>
                <w:lang w:val="ru-RU"/>
              </w:rPr>
              <w:t xml:space="preserve">» </w:t>
            </w:r>
            <w:r w:rsidR="004A14A2">
              <w:rPr>
                <w:spacing w:val="-6"/>
                <w:sz w:val="30"/>
                <w:szCs w:val="30"/>
                <w:lang w:val="ru-RU"/>
              </w:rPr>
              <w:t>октября</w:t>
            </w:r>
            <w:r w:rsidR="00641B4D">
              <w:rPr>
                <w:spacing w:val="-6"/>
                <w:sz w:val="30"/>
                <w:szCs w:val="30"/>
                <w:lang w:val="ru-RU"/>
              </w:rPr>
              <w:t xml:space="preserve"> </w:t>
            </w:r>
            <w:r>
              <w:rPr>
                <w:spacing w:val="-6"/>
                <w:sz w:val="30"/>
                <w:szCs w:val="30"/>
                <w:lang w:val="ru-RU"/>
              </w:rPr>
              <w:t>202</w:t>
            </w:r>
            <w:r w:rsidR="004A14A2">
              <w:rPr>
                <w:spacing w:val="-6"/>
                <w:sz w:val="30"/>
                <w:szCs w:val="30"/>
                <w:lang w:val="ru-RU"/>
              </w:rPr>
              <w:t>2</w:t>
            </w:r>
            <w:r>
              <w:rPr>
                <w:spacing w:val="-6"/>
                <w:sz w:val="30"/>
                <w:szCs w:val="30"/>
                <w:lang w:val="ru-RU"/>
              </w:rPr>
              <w:t xml:space="preserve">г., </w:t>
            </w:r>
            <w:r w:rsidRPr="00787248">
              <w:rPr>
                <w:sz w:val="30"/>
                <w:szCs w:val="30"/>
                <w:lang w:val="ru-RU"/>
              </w:rPr>
              <w:t xml:space="preserve">протокол </w:t>
            </w:r>
            <w:r>
              <w:rPr>
                <w:sz w:val="30"/>
                <w:szCs w:val="30"/>
                <w:lang w:val="ru-RU"/>
              </w:rPr>
              <w:t xml:space="preserve">от </w:t>
            </w:r>
            <w:r w:rsidR="004A14A2">
              <w:rPr>
                <w:sz w:val="30"/>
                <w:szCs w:val="30"/>
                <w:lang w:val="ru-RU"/>
              </w:rPr>
              <w:t>1</w:t>
            </w:r>
            <w:r w:rsidR="00EB4554">
              <w:rPr>
                <w:sz w:val="30"/>
                <w:szCs w:val="30"/>
                <w:lang w:val="ru-RU"/>
              </w:rPr>
              <w:t>7</w:t>
            </w:r>
            <w:r w:rsidR="004A14A2">
              <w:rPr>
                <w:sz w:val="30"/>
                <w:szCs w:val="30"/>
                <w:lang w:val="ru-RU"/>
              </w:rPr>
              <w:t xml:space="preserve"> октября </w:t>
            </w:r>
            <w:r w:rsidR="00B05DA2">
              <w:rPr>
                <w:sz w:val="30"/>
                <w:szCs w:val="30"/>
                <w:lang w:val="ru-RU"/>
              </w:rPr>
              <w:t xml:space="preserve">№ </w:t>
            </w:r>
            <w:r w:rsidR="004A14A2">
              <w:rPr>
                <w:sz w:val="30"/>
                <w:szCs w:val="30"/>
                <w:lang w:val="ru-RU"/>
              </w:rPr>
              <w:t>10</w:t>
            </w:r>
            <w:r>
              <w:rPr>
                <w:sz w:val="30"/>
                <w:szCs w:val="30"/>
                <w:lang w:val="ru-RU"/>
              </w:rPr>
              <w:t>.</w:t>
            </w:r>
            <w:r w:rsidRPr="00787248">
              <w:rPr>
                <w:sz w:val="30"/>
                <w:szCs w:val="30"/>
                <w:lang w:val="ru-RU"/>
              </w:rPr>
              <w:t xml:space="preserve"> </w:t>
            </w:r>
          </w:p>
          <w:p w14:paraId="35D864CF" w14:textId="77777777" w:rsidR="005A6F28" w:rsidRDefault="005A6F28" w:rsidP="00AF2667">
            <w:pPr>
              <w:widowControl w:val="0"/>
              <w:jc w:val="both"/>
              <w:rPr>
                <w:spacing w:val="-6"/>
                <w:sz w:val="30"/>
                <w:szCs w:val="30"/>
                <w:lang w:val="ru-RU"/>
              </w:rPr>
            </w:pPr>
          </w:p>
          <w:p w14:paraId="49A02D1E" w14:textId="77777777" w:rsidR="005A6F28" w:rsidRDefault="005A6F28" w:rsidP="00AF2667">
            <w:pPr>
              <w:widowControl w:val="0"/>
              <w:jc w:val="both"/>
              <w:rPr>
                <w:spacing w:val="-6"/>
                <w:sz w:val="30"/>
                <w:szCs w:val="30"/>
                <w:lang w:val="ru-RU"/>
              </w:rPr>
            </w:pPr>
          </w:p>
          <w:p w14:paraId="20EFC286" w14:textId="77777777" w:rsidR="005A6F28" w:rsidRPr="00787248" w:rsidRDefault="005A6F28" w:rsidP="00AF2667">
            <w:pPr>
              <w:widowControl w:val="0"/>
              <w:jc w:val="both"/>
              <w:rPr>
                <w:spacing w:val="-6"/>
                <w:sz w:val="30"/>
                <w:szCs w:val="30"/>
                <w:lang w:val="ru-RU"/>
              </w:rPr>
            </w:pPr>
            <w:r w:rsidRPr="00787248">
              <w:rPr>
                <w:spacing w:val="-6"/>
                <w:sz w:val="30"/>
                <w:szCs w:val="30"/>
                <w:lang w:val="ru-RU"/>
              </w:rPr>
              <w:t>Наниматель</w:t>
            </w:r>
            <w:r w:rsidRPr="00787248">
              <w:rPr>
                <w:spacing w:val="-6"/>
                <w:sz w:val="30"/>
                <w:szCs w:val="30"/>
              </w:rPr>
              <w:t xml:space="preserve"> </w:t>
            </w:r>
            <w:r>
              <w:rPr>
                <w:spacing w:val="-6"/>
                <w:sz w:val="30"/>
                <w:szCs w:val="30"/>
                <w:lang w:val="ru-RU"/>
              </w:rPr>
              <w:t xml:space="preserve">                                                                 </w:t>
            </w:r>
            <w:r w:rsidRPr="00787248">
              <w:rPr>
                <w:spacing w:val="-6"/>
                <w:sz w:val="30"/>
                <w:szCs w:val="30"/>
              </w:rPr>
              <w:t xml:space="preserve">Председатель </w:t>
            </w:r>
            <w:r w:rsidRPr="00787248">
              <w:rPr>
                <w:spacing w:val="-6"/>
                <w:sz w:val="30"/>
                <w:szCs w:val="30"/>
                <w:lang w:val="ru-RU"/>
              </w:rPr>
              <w:t>ППО</w:t>
            </w:r>
          </w:p>
        </w:tc>
      </w:tr>
      <w:tr w:rsidR="005A6F28" w:rsidRPr="00787248" w14:paraId="7B4489B5" w14:textId="77777777" w:rsidTr="00AF2667">
        <w:tc>
          <w:tcPr>
            <w:tcW w:w="9639" w:type="dxa"/>
          </w:tcPr>
          <w:p w14:paraId="72DF4AC6" w14:textId="77777777" w:rsidR="005A6F28" w:rsidRPr="00787248" w:rsidRDefault="005A6F28" w:rsidP="00AF2667">
            <w:pPr>
              <w:widowControl w:val="0"/>
              <w:jc w:val="both"/>
              <w:rPr>
                <w:spacing w:val="-6"/>
                <w:sz w:val="30"/>
                <w:szCs w:val="28"/>
                <w:lang w:val="ru-RU"/>
              </w:rPr>
            </w:pPr>
            <w:r w:rsidRPr="00787248">
              <w:rPr>
                <w:spacing w:val="-6"/>
                <w:sz w:val="30"/>
                <w:szCs w:val="28"/>
                <w:lang w:val="ru-RU"/>
              </w:rPr>
              <w:t>______________ /</w:t>
            </w:r>
            <w:r>
              <w:rPr>
                <w:spacing w:val="-6"/>
                <w:sz w:val="30"/>
                <w:szCs w:val="28"/>
                <w:lang w:val="ru-RU"/>
              </w:rPr>
              <w:t xml:space="preserve">                                                        </w:t>
            </w:r>
            <w:r w:rsidRPr="00787248">
              <w:rPr>
                <w:spacing w:val="-6"/>
                <w:sz w:val="30"/>
                <w:szCs w:val="28"/>
                <w:lang w:val="ru-RU"/>
              </w:rPr>
              <w:t>________________/</w:t>
            </w:r>
          </w:p>
        </w:tc>
      </w:tr>
      <w:tr w:rsidR="005A6F28" w:rsidRPr="00787248" w14:paraId="06BAD819" w14:textId="77777777" w:rsidTr="00AF2667">
        <w:tc>
          <w:tcPr>
            <w:tcW w:w="9639" w:type="dxa"/>
          </w:tcPr>
          <w:p w14:paraId="0F63E7A8" w14:textId="77777777" w:rsidR="005A6F28" w:rsidRPr="00787248" w:rsidRDefault="005A6F28" w:rsidP="00AF2667">
            <w:pPr>
              <w:widowControl w:val="0"/>
              <w:jc w:val="both"/>
              <w:rPr>
                <w:spacing w:val="-6"/>
                <w:lang w:val="ru-RU"/>
              </w:rPr>
            </w:pPr>
          </w:p>
        </w:tc>
      </w:tr>
    </w:tbl>
    <w:p w14:paraId="4900F62C" w14:textId="77777777" w:rsidR="005A6F28" w:rsidRPr="00787248" w:rsidRDefault="005A6F28" w:rsidP="005A6F28">
      <w:pPr>
        <w:widowControl w:val="0"/>
        <w:ind w:firstLine="720"/>
        <w:jc w:val="both"/>
        <w:rPr>
          <w:spacing w:val="-6"/>
          <w:sz w:val="30"/>
          <w:szCs w:val="30"/>
          <w:lang w:val="ru-RU"/>
        </w:rPr>
      </w:pPr>
    </w:p>
    <w:p w14:paraId="44F0CD93" w14:textId="77777777" w:rsidR="005A6F28" w:rsidRPr="00787248" w:rsidRDefault="005A6F28" w:rsidP="00503BD9">
      <w:pPr>
        <w:pageBreakBefore/>
        <w:tabs>
          <w:tab w:val="left" w:pos="4980"/>
        </w:tabs>
        <w:rPr>
          <w:sz w:val="30"/>
          <w:szCs w:val="30"/>
          <w:lang w:val="ru-RU"/>
        </w:rPr>
      </w:pPr>
    </w:p>
    <w:p w14:paraId="650B6734" w14:textId="77777777" w:rsidR="00BF0CBE" w:rsidRDefault="00503BD9" w:rsidP="00BF0CBE">
      <w:pPr>
        <w:jc w:val="right"/>
        <w:rPr>
          <w:sz w:val="28"/>
          <w:lang w:val="ru-RU" w:eastAsia="en-US"/>
        </w:rPr>
      </w:pPr>
      <w:r>
        <w:rPr>
          <w:sz w:val="28"/>
          <w:lang w:eastAsia="en-US"/>
        </w:rPr>
        <w:t>Приложение</w:t>
      </w:r>
      <w:r w:rsidR="001A2AD0">
        <w:rPr>
          <w:sz w:val="28"/>
          <w:lang w:val="ru-RU" w:eastAsia="en-US"/>
        </w:rPr>
        <w:t xml:space="preserve"> №</w:t>
      </w:r>
      <w:r>
        <w:rPr>
          <w:sz w:val="28"/>
          <w:lang w:eastAsia="en-US"/>
        </w:rPr>
        <w:t xml:space="preserve"> </w:t>
      </w:r>
      <w:r w:rsidR="00BF0CBE">
        <w:rPr>
          <w:sz w:val="28"/>
          <w:lang w:val="ru-RU" w:eastAsia="en-US"/>
        </w:rPr>
        <w:t>1</w:t>
      </w:r>
    </w:p>
    <w:p w14:paraId="018317D3" w14:textId="77777777" w:rsidR="00BF0CBE" w:rsidRPr="00323DDC" w:rsidRDefault="00BF0CBE" w:rsidP="00323DDC">
      <w:pPr>
        <w:rPr>
          <w:sz w:val="28"/>
          <w:lang w:val="ru-RU" w:eastAsia="en-US"/>
        </w:rPr>
      </w:pPr>
    </w:p>
    <w:p w14:paraId="1D35BCA4" w14:textId="77777777" w:rsidR="00AA6F51" w:rsidRPr="00787248" w:rsidRDefault="00AA6F51" w:rsidP="00181AC5">
      <w:pPr>
        <w:ind w:left="5664"/>
        <w:rPr>
          <w:sz w:val="30"/>
          <w:szCs w:val="30"/>
          <w:lang w:val="ru-RU"/>
        </w:rPr>
      </w:pPr>
      <w:r w:rsidRPr="00787248">
        <w:rPr>
          <w:sz w:val="30"/>
          <w:szCs w:val="30"/>
        </w:rPr>
        <w:t>УТВЕРЖД</w:t>
      </w:r>
      <w:r w:rsidRPr="00787248">
        <w:rPr>
          <w:sz w:val="30"/>
          <w:szCs w:val="30"/>
          <w:lang w:val="ru-RU"/>
        </w:rPr>
        <w:t>АЮ</w:t>
      </w:r>
      <w:r w:rsidRPr="00787248">
        <w:rPr>
          <w:sz w:val="30"/>
          <w:szCs w:val="30"/>
        </w:rPr>
        <w:tab/>
      </w:r>
    </w:p>
    <w:p w14:paraId="3192A1E4" w14:textId="77777777" w:rsidR="00323DDC" w:rsidRDefault="00323DDC" w:rsidP="00181AC5">
      <w:pPr>
        <w:ind w:left="5664"/>
        <w:contextualSpacing/>
        <w:rPr>
          <w:sz w:val="30"/>
          <w:szCs w:val="30"/>
          <w:lang w:val="ru-RU"/>
        </w:rPr>
      </w:pPr>
      <w:r>
        <w:rPr>
          <w:sz w:val="30"/>
          <w:szCs w:val="30"/>
          <w:lang w:val="ru-RU"/>
        </w:rPr>
        <w:t>Заведующий государственным</w:t>
      </w:r>
    </w:p>
    <w:p w14:paraId="615983A7" w14:textId="77777777" w:rsidR="00323DDC" w:rsidRDefault="00323DDC" w:rsidP="00181AC5">
      <w:pPr>
        <w:ind w:left="5664"/>
        <w:contextualSpacing/>
        <w:rPr>
          <w:sz w:val="30"/>
          <w:szCs w:val="30"/>
          <w:lang w:val="ru-RU"/>
        </w:rPr>
      </w:pPr>
      <w:r>
        <w:rPr>
          <w:sz w:val="30"/>
          <w:szCs w:val="30"/>
          <w:lang w:val="ru-RU"/>
        </w:rPr>
        <w:t>учреждением образования</w:t>
      </w:r>
    </w:p>
    <w:p w14:paraId="421C7B5E" w14:textId="77777777" w:rsidR="00323DDC" w:rsidRDefault="00323DDC" w:rsidP="00181AC5">
      <w:pPr>
        <w:ind w:left="5664"/>
        <w:contextualSpacing/>
        <w:rPr>
          <w:sz w:val="30"/>
          <w:szCs w:val="30"/>
          <w:lang w:val="ru-RU"/>
        </w:rPr>
      </w:pPr>
      <w:r>
        <w:rPr>
          <w:sz w:val="30"/>
          <w:szCs w:val="30"/>
          <w:lang w:val="ru-RU"/>
        </w:rPr>
        <w:t>«Детский сад №4 г.Ельска»</w:t>
      </w:r>
    </w:p>
    <w:p w14:paraId="59B59146" w14:textId="77777777" w:rsidR="00181AC5" w:rsidRDefault="00323DDC" w:rsidP="00323DDC">
      <w:pPr>
        <w:contextualSpacing/>
        <w:rPr>
          <w:sz w:val="30"/>
          <w:szCs w:val="30"/>
          <w:lang w:val="ru-RU"/>
        </w:rPr>
      </w:pPr>
      <w:r>
        <w:rPr>
          <w:sz w:val="30"/>
          <w:szCs w:val="30"/>
          <w:lang w:val="ru-RU"/>
        </w:rPr>
        <w:t xml:space="preserve">                                                                             </w:t>
      </w:r>
      <w:r w:rsidR="00AA6F51" w:rsidRPr="00787248">
        <w:rPr>
          <w:sz w:val="30"/>
          <w:szCs w:val="30"/>
        </w:rPr>
        <w:t>____________</w:t>
      </w:r>
      <w:r w:rsidR="00181AC5">
        <w:rPr>
          <w:sz w:val="30"/>
          <w:szCs w:val="30"/>
          <w:lang w:val="ru-RU"/>
        </w:rPr>
        <w:t>О. Ф. Громок</w:t>
      </w:r>
    </w:p>
    <w:p w14:paraId="25931940" w14:textId="77777777" w:rsidR="00AA6F51" w:rsidRPr="00323DDC" w:rsidRDefault="00323DDC" w:rsidP="00181AC5">
      <w:pPr>
        <w:ind w:left="5664"/>
        <w:contextualSpacing/>
        <w:rPr>
          <w:sz w:val="30"/>
          <w:szCs w:val="30"/>
          <w:lang w:val="ru-RU"/>
        </w:rPr>
      </w:pPr>
      <w:proofErr w:type="gramStart"/>
      <w:r>
        <w:rPr>
          <w:sz w:val="30"/>
          <w:szCs w:val="30"/>
        </w:rPr>
        <w:t>«_</w:t>
      </w:r>
      <w:proofErr w:type="gramEnd"/>
      <w:r>
        <w:rPr>
          <w:sz w:val="30"/>
          <w:szCs w:val="30"/>
        </w:rPr>
        <w:t>_»_________</w:t>
      </w:r>
      <w:r w:rsidR="00AA6F51">
        <w:rPr>
          <w:sz w:val="30"/>
          <w:szCs w:val="30"/>
          <w:lang w:val="ru-RU"/>
        </w:rPr>
        <w:t xml:space="preserve"> </w:t>
      </w:r>
      <w:r w:rsidR="00AA6F51" w:rsidRPr="00787248">
        <w:rPr>
          <w:sz w:val="30"/>
          <w:szCs w:val="30"/>
        </w:rPr>
        <w:t>202</w:t>
      </w:r>
      <w:r w:rsidR="00AA6F51" w:rsidRPr="00787248">
        <w:rPr>
          <w:sz w:val="30"/>
          <w:szCs w:val="30"/>
          <w:lang w:val="ru-RU"/>
        </w:rPr>
        <w:t>2</w:t>
      </w:r>
      <w:r w:rsidR="00AA6F51" w:rsidRPr="00787248">
        <w:rPr>
          <w:sz w:val="30"/>
          <w:szCs w:val="30"/>
        </w:rPr>
        <w:t xml:space="preserve"> г</w:t>
      </w:r>
      <w:r>
        <w:rPr>
          <w:sz w:val="30"/>
          <w:szCs w:val="30"/>
          <w:lang w:val="ru-RU"/>
        </w:rPr>
        <w:t>.</w:t>
      </w:r>
    </w:p>
    <w:p w14:paraId="173C7888" w14:textId="77777777" w:rsidR="00AA6F51" w:rsidRDefault="00AA6F51" w:rsidP="00BF0CBE">
      <w:pPr>
        <w:jc w:val="center"/>
        <w:rPr>
          <w:sz w:val="28"/>
          <w:lang w:eastAsia="en-US"/>
        </w:rPr>
      </w:pPr>
    </w:p>
    <w:p w14:paraId="05E8A970" w14:textId="77777777" w:rsidR="00AA6F51" w:rsidRDefault="00AA6F51" w:rsidP="00BF0CBE">
      <w:pPr>
        <w:jc w:val="center"/>
        <w:rPr>
          <w:b/>
          <w:sz w:val="28"/>
          <w:szCs w:val="28"/>
          <w:lang w:val="ru-RU"/>
        </w:rPr>
      </w:pPr>
    </w:p>
    <w:p w14:paraId="49B8F1B9" w14:textId="77777777" w:rsidR="00503BD9" w:rsidRPr="00081603" w:rsidRDefault="00503BD9" w:rsidP="00BF0CBE">
      <w:pPr>
        <w:jc w:val="center"/>
        <w:rPr>
          <w:sz w:val="28"/>
          <w:szCs w:val="28"/>
          <w:lang w:val="ru-RU"/>
        </w:rPr>
      </w:pPr>
    </w:p>
    <w:p w14:paraId="571E1D59" w14:textId="77777777" w:rsidR="00BF0CBE" w:rsidRPr="00081603" w:rsidRDefault="00BF0CBE" w:rsidP="00BF0CBE">
      <w:pPr>
        <w:jc w:val="center"/>
        <w:rPr>
          <w:sz w:val="28"/>
          <w:szCs w:val="28"/>
        </w:rPr>
      </w:pPr>
      <w:r w:rsidRPr="00081603">
        <w:rPr>
          <w:sz w:val="28"/>
          <w:szCs w:val="28"/>
        </w:rPr>
        <w:t xml:space="preserve">ПОЛОЖЕНИЕ </w:t>
      </w:r>
    </w:p>
    <w:p w14:paraId="3958C2B0" w14:textId="77777777" w:rsidR="00BF0CBE" w:rsidRPr="00081603" w:rsidRDefault="00BF0CBE" w:rsidP="00081603">
      <w:pPr>
        <w:jc w:val="center"/>
        <w:rPr>
          <w:sz w:val="28"/>
          <w:szCs w:val="28"/>
          <w:lang w:val="ru-RU"/>
        </w:rPr>
      </w:pPr>
      <w:proofErr w:type="gramStart"/>
      <w:r w:rsidRPr="00081603">
        <w:rPr>
          <w:sz w:val="28"/>
          <w:szCs w:val="28"/>
        </w:rPr>
        <w:t>о</w:t>
      </w:r>
      <w:proofErr w:type="gramEnd"/>
      <w:r w:rsidRPr="00081603">
        <w:rPr>
          <w:sz w:val="28"/>
          <w:szCs w:val="28"/>
        </w:rPr>
        <w:t xml:space="preserve"> премировании работников</w:t>
      </w:r>
      <w:r w:rsidR="00081603" w:rsidRPr="00081603">
        <w:rPr>
          <w:sz w:val="28"/>
          <w:szCs w:val="28"/>
          <w:lang w:val="ru-RU"/>
        </w:rPr>
        <w:t xml:space="preserve"> г</w:t>
      </w:r>
      <w:r w:rsidR="00081603" w:rsidRPr="00081603">
        <w:rPr>
          <w:sz w:val="28"/>
          <w:szCs w:val="28"/>
        </w:rPr>
        <w:t>осударственного учреждения образования</w:t>
      </w:r>
    </w:p>
    <w:p w14:paraId="1D31AE3C" w14:textId="77777777" w:rsidR="00BF0CBE" w:rsidRPr="00081603" w:rsidRDefault="00081603" w:rsidP="00BF0CBE">
      <w:pPr>
        <w:jc w:val="center"/>
        <w:rPr>
          <w:sz w:val="28"/>
          <w:szCs w:val="28"/>
        </w:rPr>
      </w:pPr>
      <w:r w:rsidRPr="00081603">
        <w:rPr>
          <w:sz w:val="28"/>
          <w:szCs w:val="28"/>
        </w:rPr>
        <w:t xml:space="preserve"> </w:t>
      </w:r>
      <w:proofErr w:type="gramStart"/>
      <w:r w:rsidR="00BF0CBE" w:rsidRPr="00081603">
        <w:rPr>
          <w:sz w:val="28"/>
          <w:szCs w:val="28"/>
        </w:rPr>
        <w:t>«</w:t>
      </w:r>
      <w:r w:rsidR="00AA1595" w:rsidRPr="00081603">
        <w:rPr>
          <w:sz w:val="28"/>
          <w:szCs w:val="28"/>
          <w:lang w:val="ru-RU"/>
        </w:rPr>
        <w:t>Детский</w:t>
      </w:r>
      <w:proofErr w:type="gramEnd"/>
      <w:r w:rsidR="00AA1595" w:rsidRPr="00081603">
        <w:rPr>
          <w:sz w:val="28"/>
          <w:szCs w:val="28"/>
          <w:lang w:val="ru-RU"/>
        </w:rPr>
        <w:t xml:space="preserve"> </w:t>
      </w:r>
      <w:r w:rsidR="00BF0CBE" w:rsidRPr="00081603">
        <w:rPr>
          <w:sz w:val="28"/>
          <w:szCs w:val="28"/>
        </w:rPr>
        <w:t>сад № 4 г.Ельска»</w:t>
      </w:r>
    </w:p>
    <w:p w14:paraId="15F5F48A" w14:textId="77777777" w:rsidR="00BF0CBE" w:rsidRPr="00081603" w:rsidRDefault="00BF0CBE" w:rsidP="00BF0CBE">
      <w:pPr>
        <w:jc w:val="center"/>
        <w:rPr>
          <w:sz w:val="28"/>
          <w:szCs w:val="28"/>
        </w:rPr>
      </w:pPr>
    </w:p>
    <w:p w14:paraId="17B30337" w14:textId="77777777" w:rsidR="00BF0CBE" w:rsidRPr="00081603" w:rsidRDefault="00BF0CBE" w:rsidP="00BF0CBE">
      <w:pPr>
        <w:pStyle w:val="af"/>
        <w:numPr>
          <w:ilvl w:val="0"/>
          <w:numId w:val="24"/>
        </w:numPr>
        <w:ind w:left="0"/>
        <w:jc w:val="center"/>
        <w:rPr>
          <w:sz w:val="28"/>
          <w:szCs w:val="28"/>
        </w:rPr>
      </w:pPr>
      <w:r w:rsidRPr="00081603">
        <w:rPr>
          <w:sz w:val="28"/>
          <w:szCs w:val="28"/>
        </w:rPr>
        <w:t xml:space="preserve">Общие положения </w:t>
      </w:r>
    </w:p>
    <w:p w14:paraId="498F077B" w14:textId="77777777" w:rsidR="00BF0CBE" w:rsidRDefault="00BF0CBE" w:rsidP="00BF0CBE">
      <w:pPr>
        <w:pStyle w:val="af"/>
        <w:ind w:left="0"/>
        <w:rPr>
          <w:b/>
          <w:sz w:val="28"/>
          <w:szCs w:val="28"/>
        </w:rPr>
      </w:pPr>
    </w:p>
    <w:p w14:paraId="0F1EE3DC" w14:textId="77777777" w:rsidR="00BF0CBE" w:rsidRDefault="00BF0CBE" w:rsidP="00BF0CBE">
      <w:pPr>
        <w:pStyle w:val="af"/>
        <w:numPr>
          <w:ilvl w:val="1"/>
          <w:numId w:val="24"/>
        </w:numPr>
        <w:ind w:left="0" w:firstLine="709"/>
        <w:jc w:val="both"/>
        <w:rPr>
          <w:sz w:val="28"/>
          <w:szCs w:val="28"/>
        </w:rPr>
      </w:pPr>
      <w:r>
        <w:rPr>
          <w:sz w:val="28"/>
          <w:szCs w:val="28"/>
        </w:rPr>
        <w:t>Настоящее положение разработано в соответствии с действующим законодательством (Указом През</w:t>
      </w:r>
      <w:r w:rsidR="00E66176">
        <w:rPr>
          <w:sz w:val="28"/>
          <w:szCs w:val="28"/>
        </w:rPr>
        <w:t xml:space="preserve">идента Республики Беларусь от 18 января 2019 года </w:t>
      </w:r>
      <w:r>
        <w:rPr>
          <w:sz w:val="28"/>
          <w:szCs w:val="28"/>
        </w:rPr>
        <w:t>№</w:t>
      </w:r>
      <w:r w:rsidR="008262B6">
        <w:rPr>
          <w:sz w:val="28"/>
          <w:szCs w:val="28"/>
        </w:rPr>
        <w:t xml:space="preserve"> 27 </w:t>
      </w:r>
      <w:r>
        <w:rPr>
          <w:sz w:val="28"/>
          <w:szCs w:val="28"/>
        </w:rPr>
        <w:t>«Об оплате труда работников бюджетных организаций»</w:t>
      </w:r>
      <w:r w:rsidR="00E66176">
        <w:rPr>
          <w:sz w:val="28"/>
          <w:szCs w:val="28"/>
        </w:rPr>
        <w:t xml:space="preserve"> с изменениями и дополнениями</w:t>
      </w:r>
      <w:r>
        <w:rPr>
          <w:sz w:val="28"/>
          <w:szCs w:val="28"/>
        </w:rPr>
        <w:t>).</w:t>
      </w:r>
    </w:p>
    <w:p w14:paraId="2F183129" w14:textId="77777777" w:rsidR="00BF0CBE" w:rsidRDefault="00BF0CBE" w:rsidP="00BF0CBE">
      <w:pPr>
        <w:pStyle w:val="af"/>
        <w:numPr>
          <w:ilvl w:val="1"/>
          <w:numId w:val="24"/>
        </w:numPr>
        <w:ind w:left="0" w:firstLine="709"/>
        <w:jc w:val="both"/>
        <w:rPr>
          <w:sz w:val="28"/>
          <w:szCs w:val="28"/>
        </w:rPr>
      </w:pPr>
      <w:r>
        <w:rPr>
          <w:sz w:val="28"/>
          <w:szCs w:val="28"/>
        </w:rPr>
        <w:t xml:space="preserve">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коллектива работников, в зависимости от конечных результатов работы, качества и эффективности труда всех работников учреждения. </w:t>
      </w:r>
    </w:p>
    <w:p w14:paraId="4E22BB40" w14:textId="77777777" w:rsidR="00BF0CBE" w:rsidRDefault="00BF0CBE" w:rsidP="00323DDC">
      <w:pPr>
        <w:pStyle w:val="af"/>
        <w:ind w:left="709"/>
        <w:jc w:val="both"/>
        <w:rPr>
          <w:sz w:val="28"/>
          <w:szCs w:val="28"/>
        </w:rPr>
      </w:pPr>
      <w:r>
        <w:rPr>
          <w:sz w:val="28"/>
          <w:szCs w:val="28"/>
        </w:rPr>
        <w:t xml:space="preserve"> Источниками средств для премирования являются:</w:t>
      </w:r>
    </w:p>
    <w:p w14:paraId="2576596C" w14:textId="77777777" w:rsidR="00BF0CBE" w:rsidRDefault="00BF0CBE" w:rsidP="00BF0CBE">
      <w:pPr>
        <w:pStyle w:val="af"/>
        <w:numPr>
          <w:ilvl w:val="0"/>
          <w:numId w:val="25"/>
        </w:numPr>
        <w:ind w:left="0" w:firstLine="709"/>
        <w:jc w:val="both"/>
        <w:rPr>
          <w:sz w:val="28"/>
          <w:szCs w:val="28"/>
        </w:rPr>
      </w:pPr>
      <w:r>
        <w:rPr>
          <w:sz w:val="28"/>
          <w:szCs w:val="28"/>
        </w:rPr>
        <w:t>бюджетные средства, выделяемые на премирование работников (20%</w:t>
      </w:r>
      <w:r w:rsidR="00AA1595">
        <w:rPr>
          <w:sz w:val="28"/>
          <w:szCs w:val="28"/>
        </w:rPr>
        <w:t xml:space="preserve"> от суммы окладов работников</w:t>
      </w:r>
      <w:r>
        <w:rPr>
          <w:sz w:val="28"/>
          <w:szCs w:val="28"/>
        </w:rPr>
        <w:t xml:space="preserve"> учреждения);</w:t>
      </w:r>
    </w:p>
    <w:p w14:paraId="48514F8A" w14:textId="77777777" w:rsidR="00BF0CBE" w:rsidRDefault="00BF0CBE" w:rsidP="00BF0CBE">
      <w:pPr>
        <w:pStyle w:val="af"/>
        <w:numPr>
          <w:ilvl w:val="0"/>
          <w:numId w:val="25"/>
        </w:numPr>
        <w:ind w:left="0" w:firstLine="709"/>
        <w:jc w:val="both"/>
        <w:rPr>
          <w:sz w:val="28"/>
          <w:szCs w:val="28"/>
        </w:rPr>
      </w:pPr>
      <w:r>
        <w:rPr>
          <w:sz w:val="28"/>
          <w:szCs w:val="28"/>
        </w:rPr>
        <w:t>средства, получаемые о</w:t>
      </w:r>
      <w:r w:rsidR="00323DDC">
        <w:rPr>
          <w:sz w:val="28"/>
          <w:szCs w:val="28"/>
        </w:rPr>
        <w:t>т</w:t>
      </w:r>
      <w:r>
        <w:rPr>
          <w:sz w:val="28"/>
          <w:szCs w:val="28"/>
        </w:rPr>
        <w:t xml:space="preserve"> осуществления</w:t>
      </w:r>
      <w:r w:rsidR="00323DDC">
        <w:rPr>
          <w:sz w:val="28"/>
          <w:szCs w:val="28"/>
        </w:rPr>
        <w:t xml:space="preserve"> приносящей доходы деятельности </w:t>
      </w:r>
      <w:r>
        <w:rPr>
          <w:sz w:val="28"/>
          <w:szCs w:val="28"/>
        </w:rPr>
        <w:t>учреждения в размерах, предусмотренных законодательством;</w:t>
      </w:r>
    </w:p>
    <w:p w14:paraId="726529A9" w14:textId="77777777" w:rsidR="00BF0CBE" w:rsidRDefault="00AA1595" w:rsidP="00BF0CBE">
      <w:pPr>
        <w:pStyle w:val="af"/>
        <w:widowControl w:val="0"/>
        <w:numPr>
          <w:ilvl w:val="0"/>
          <w:numId w:val="25"/>
        </w:numPr>
        <w:ind w:left="0" w:firstLine="709"/>
        <w:jc w:val="both"/>
        <w:rPr>
          <w:sz w:val="28"/>
          <w:szCs w:val="28"/>
        </w:rPr>
      </w:pPr>
      <w:r>
        <w:rPr>
          <w:sz w:val="28"/>
          <w:szCs w:val="28"/>
        </w:rPr>
        <w:t>неиспользованные средства, предусмотренные на оплату труда.</w:t>
      </w:r>
    </w:p>
    <w:p w14:paraId="2DFC3201" w14:textId="77777777" w:rsidR="00BF0CBE" w:rsidRPr="00081603" w:rsidRDefault="00BF0CBE" w:rsidP="00BF0CBE">
      <w:pPr>
        <w:widowControl w:val="0"/>
        <w:ind w:firstLine="360"/>
        <w:jc w:val="both"/>
        <w:rPr>
          <w:sz w:val="28"/>
          <w:szCs w:val="28"/>
          <w:lang w:val="ru-RU"/>
        </w:rPr>
      </w:pPr>
    </w:p>
    <w:p w14:paraId="3F1722B6" w14:textId="77777777" w:rsidR="00BF0CBE" w:rsidRDefault="00BF0CBE" w:rsidP="00BF0CBE">
      <w:pPr>
        <w:pStyle w:val="af"/>
        <w:numPr>
          <w:ilvl w:val="0"/>
          <w:numId w:val="24"/>
        </w:numPr>
        <w:ind w:left="0"/>
        <w:jc w:val="center"/>
        <w:rPr>
          <w:b/>
          <w:sz w:val="28"/>
          <w:szCs w:val="28"/>
        </w:rPr>
      </w:pPr>
      <w:r w:rsidRPr="00081603">
        <w:rPr>
          <w:sz w:val="28"/>
          <w:szCs w:val="28"/>
        </w:rPr>
        <w:t xml:space="preserve"> Порядок премирования</w:t>
      </w:r>
    </w:p>
    <w:p w14:paraId="759B6B7E" w14:textId="77777777" w:rsidR="00BF0CBE" w:rsidRDefault="00BF0CBE" w:rsidP="00BF0CBE">
      <w:pPr>
        <w:pStyle w:val="af"/>
        <w:ind w:left="0"/>
        <w:rPr>
          <w:b/>
          <w:sz w:val="28"/>
          <w:szCs w:val="28"/>
        </w:rPr>
      </w:pPr>
    </w:p>
    <w:p w14:paraId="6677B6A2" w14:textId="77777777" w:rsidR="00BF0CBE" w:rsidRDefault="00BF0CBE" w:rsidP="00BF0CBE">
      <w:pPr>
        <w:pStyle w:val="af"/>
        <w:numPr>
          <w:ilvl w:val="1"/>
          <w:numId w:val="24"/>
        </w:numPr>
        <w:ind w:left="0" w:firstLine="709"/>
        <w:jc w:val="both"/>
        <w:rPr>
          <w:sz w:val="28"/>
          <w:szCs w:val="28"/>
        </w:rPr>
      </w:pPr>
      <w:r>
        <w:rPr>
          <w:sz w:val="28"/>
          <w:szCs w:val="28"/>
        </w:rPr>
        <w:t>Премирование работников производится ежемесячно исходя из их личного вклада в общие результаты труда.</w:t>
      </w:r>
    </w:p>
    <w:p w14:paraId="19A65A6B" w14:textId="77777777" w:rsidR="00BF0CBE" w:rsidRPr="00323DDC" w:rsidRDefault="00323DDC" w:rsidP="00323DDC">
      <w:pPr>
        <w:tabs>
          <w:tab w:val="left" w:pos="709"/>
        </w:tabs>
        <w:jc w:val="both"/>
        <w:rPr>
          <w:sz w:val="28"/>
          <w:szCs w:val="28"/>
        </w:rPr>
      </w:pPr>
      <w:r>
        <w:rPr>
          <w:sz w:val="28"/>
          <w:szCs w:val="28"/>
          <w:lang w:val="ru-RU"/>
        </w:rPr>
        <w:t xml:space="preserve">          </w:t>
      </w:r>
      <w:r w:rsidR="00AA1595" w:rsidRPr="00323DDC">
        <w:rPr>
          <w:sz w:val="28"/>
          <w:szCs w:val="28"/>
        </w:rPr>
        <w:t xml:space="preserve">2.2. </w:t>
      </w:r>
      <w:r w:rsidR="00BF0CBE" w:rsidRPr="00323DDC">
        <w:rPr>
          <w:sz w:val="28"/>
          <w:szCs w:val="28"/>
        </w:rPr>
        <w:t xml:space="preserve"> Премированию подлежат все категории работников, в том числе и совместители.</w:t>
      </w:r>
    </w:p>
    <w:p w14:paraId="1DE76E20" w14:textId="77777777" w:rsidR="00AA1595" w:rsidRDefault="00BF0CBE" w:rsidP="00BF0CBE">
      <w:pPr>
        <w:pStyle w:val="af"/>
        <w:ind w:left="0" w:firstLine="709"/>
        <w:jc w:val="both"/>
        <w:rPr>
          <w:sz w:val="28"/>
          <w:szCs w:val="28"/>
        </w:rPr>
      </w:pPr>
      <w:r>
        <w:rPr>
          <w:sz w:val="28"/>
          <w:szCs w:val="28"/>
        </w:rPr>
        <w:t>2.</w:t>
      </w:r>
      <w:r w:rsidR="00AA1595">
        <w:rPr>
          <w:sz w:val="28"/>
          <w:szCs w:val="28"/>
        </w:rPr>
        <w:t>3</w:t>
      </w:r>
      <w:r>
        <w:rPr>
          <w:sz w:val="28"/>
          <w:szCs w:val="28"/>
        </w:rPr>
        <w:t xml:space="preserve">. Премирование производится в обстановке полной гласности, на основании приказа руководителя учреждения, по согласованию с </w:t>
      </w:r>
      <w:r w:rsidR="00AA1595">
        <w:rPr>
          <w:sz w:val="28"/>
          <w:szCs w:val="28"/>
        </w:rPr>
        <w:t>Профкомом</w:t>
      </w:r>
      <w:r>
        <w:rPr>
          <w:sz w:val="28"/>
          <w:szCs w:val="28"/>
        </w:rPr>
        <w:t xml:space="preserve">, в </w:t>
      </w:r>
      <w:r>
        <w:rPr>
          <w:sz w:val="28"/>
          <w:szCs w:val="28"/>
        </w:rPr>
        <w:lastRenderedPageBreak/>
        <w:t xml:space="preserve">соответствии с настоящим Положением. Приказы доводятся для ознакомления с ними всех работников учреждения. </w:t>
      </w:r>
    </w:p>
    <w:p w14:paraId="52787E64" w14:textId="77777777" w:rsidR="00BF0CBE" w:rsidRDefault="00AA1595" w:rsidP="00BF0CBE">
      <w:pPr>
        <w:pStyle w:val="af"/>
        <w:ind w:left="0" w:firstLine="709"/>
        <w:jc w:val="both"/>
        <w:rPr>
          <w:sz w:val="28"/>
          <w:szCs w:val="28"/>
        </w:rPr>
      </w:pPr>
      <w:r>
        <w:rPr>
          <w:sz w:val="28"/>
          <w:szCs w:val="28"/>
        </w:rPr>
        <w:t>2.4. Размер премии каждого работника определяется в пределах выделенной суммы</w:t>
      </w:r>
      <w:r w:rsidR="004147A8">
        <w:rPr>
          <w:sz w:val="28"/>
          <w:szCs w:val="28"/>
        </w:rPr>
        <w:t xml:space="preserve"> премиальных средств, дифференцированно с учётом качества, эффективности его труда и максимальными размерами не ограничивается.</w:t>
      </w:r>
      <w:r w:rsidR="00BF0CBE">
        <w:rPr>
          <w:sz w:val="28"/>
          <w:szCs w:val="28"/>
        </w:rPr>
        <w:t xml:space="preserve"> </w:t>
      </w:r>
    </w:p>
    <w:p w14:paraId="7395A814" w14:textId="77777777" w:rsidR="00BF0CBE" w:rsidRDefault="00081603" w:rsidP="00BF0CBE">
      <w:pPr>
        <w:pStyle w:val="af"/>
        <w:ind w:left="0" w:firstLine="709"/>
        <w:jc w:val="both"/>
        <w:rPr>
          <w:sz w:val="28"/>
          <w:szCs w:val="28"/>
        </w:rPr>
      </w:pPr>
      <w:r>
        <w:rPr>
          <w:sz w:val="28"/>
          <w:szCs w:val="28"/>
        </w:rPr>
        <w:t>2.5</w:t>
      </w:r>
      <w:r w:rsidR="00BF0CBE">
        <w:rPr>
          <w:sz w:val="28"/>
          <w:szCs w:val="28"/>
        </w:rPr>
        <w:t xml:space="preserve">. Премия начисляется за фактически проработанное время по итогам работы за предыдущий месяц в ближайший за подведением итогов работы срок выплаты заработной платы. </w:t>
      </w:r>
    </w:p>
    <w:p w14:paraId="4F5DFABB" w14:textId="77777777" w:rsidR="00BF0CBE" w:rsidRDefault="00081603" w:rsidP="00BF0CBE">
      <w:pPr>
        <w:ind w:firstLine="709"/>
        <w:jc w:val="both"/>
        <w:rPr>
          <w:sz w:val="28"/>
          <w:szCs w:val="28"/>
        </w:rPr>
      </w:pPr>
      <w:r>
        <w:rPr>
          <w:sz w:val="28"/>
          <w:szCs w:val="28"/>
          <w:lang w:val="ru-RU"/>
        </w:rPr>
        <w:t>2.6</w:t>
      </w:r>
      <w:r w:rsidR="00BF0CBE">
        <w:rPr>
          <w:sz w:val="28"/>
          <w:szCs w:val="28"/>
          <w:lang w:val="ru-RU"/>
        </w:rPr>
        <w:t xml:space="preserve">. </w:t>
      </w:r>
      <w:r w:rsidR="00BF0CBE">
        <w:rPr>
          <w:sz w:val="28"/>
          <w:szCs w:val="28"/>
        </w:rPr>
        <w:t>Премия не начисляется за периоды:</w:t>
      </w:r>
    </w:p>
    <w:p w14:paraId="6368AE53" w14:textId="77777777" w:rsidR="00BF0CBE" w:rsidRDefault="00BF0CBE" w:rsidP="00BF0CBE">
      <w:pPr>
        <w:pStyle w:val="af"/>
        <w:numPr>
          <w:ilvl w:val="0"/>
          <w:numId w:val="26"/>
        </w:numPr>
        <w:ind w:left="0" w:firstLine="709"/>
        <w:jc w:val="both"/>
        <w:rPr>
          <w:sz w:val="28"/>
          <w:szCs w:val="28"/>
        </w:rPr>
      </w:pPr>
      <w:r>
        <w:rPr>
          <w:sz w:val="28"/>
          <w:szCs w:val="28"/>
        </w:rPr>
        <w:t>временной нетрудоспособности;</w:t>
      </w:r>
    </w:p>
    <w:p w14:paraId="41F4908D" w14:textId="77777777" w:rsidR="00BF0CBE" w:rsidRDefault="00BF0CBE" w:rsidP="00BF0CBE">
      <w:pPr>
        <w:pStyle w:val="af"/>
        <w:numPr>
          <w:ilvl w:val="0"/>
          <w:numId w:val="26"/>
        </w:numPr>
        <w:ind w:left="0" w:firstLine="709"/>
        <w:jc w:val="both"/>
        <w:rPr>
          <w:sz w:val="28"/>
          <w:szCs w:val="28"/>
        </w:rPr>
      </w:pPr>
      <w:r>
        <w:rPr>
          <w:sz w:val="28"/>
          <w:szCs w:val="28"/>
        </w:rPr>
        <w:t>трудовых отпусков;</w:t>
      </w:r>
    </w:p>
    <w:p w14:paraId="5E5A485D" w14:textId="77777777" w:rsidR="00BF0CBE" w:rsidRDefault="00BF0CBE" w:rsidP="00BF0CBE">
      <w:pPr>
        <w:pStyle w:val="af"/>
        <w:numPr>
          <w:ilvl w:val="0"/>
          <w:numId w:val="26"/>
        </w:numPr>
        <w:ind w:left="0" w:firstLine="709"/>
        <w:jc w:val="both"/>
        <w:rPr>
          <w:sz w:val="28"/>
          <w:szCs w:val="28"/>
        </w:rPr>
      </w:pPr>
      <w:r>
        <w:rPr>
          <w:sz w:val="28"/>
          <w:szCs w:val="28"/>
        </w:rPr>
        <w:t>социальных отпусков;</w:t>
      </w:r>
    </w:p>
    <w:p w14:paraId="4896FB24" w14:textId="77777777" w:rsidR="00BF0CBE" w:rsidRDefault="00BF0CBE" w:rsidP="00BF0CBE">
      <w:pPr>
        <w:pStyle w:val="af"/>
        <w:numPr>
          <w:ilvl w:val="0"/>
          <w:numId w:val="26"/>
        </w:numPr>
        <w:ind w:left="0" w:firstLine="709"/>
        <w:jc w:val="both"/>
        <w:rPr>
          <w:sz w:val="28"/>
          <w:szCs w:val="28"/>
        </w:rPr>
      </w:pPr>
      <w:r>
        <w:rPr>
          <w:sz w:val="28"/>
          <w:szCs w:val="28"/>
        </w:rPr>
        <w:t>повышения квалификации;</w:t>
      </w:r>
    </w:p>
    <w:p w14:paraId="632D685F" w14:textId="77777777" w:rsidR="00BF0CBE" w:rsidRDefault="00BF0CBE" w:rsidP="00BF0CBE">
      <w:pPr>
        <w:pStyle w:val="af"/>
        <w:numPr>
          <w:ilvl w:val="0"/>
          <w:numId w:val="26"/>
        </w:numPr>
        <w:ind w:left="0" w:firstLine="709"/>
        <w:jc w:val="both"/>
        <w:rPr>
          <w:sz w:val="28"/>
          <w:szCs w:val="28"/>
        </w:rPr>
      </w:pPr>
      <w:r>
        <w:rPr>
          <w:sz w:val="28"/>
          <w:szCs w:val="28"/>
        </w:rPr>
        <w:t>за другие периоды, когда за работником в соответствии с законодательством сохраняется средняя заработная плата.</w:t>
      </w:r>
    </w:p>
    <w:p w14:paraId="6009EB9D" w14:textId="77777777" w:rsidR="00BF0CBE" w:rsidRDefault="00081603" w:rsidP="00BF0CBE">
      <w:pPr>
        <w:pStyle w:val="af"/>
        <w:ind w:left="0" w:firstLine="709"/>
        <w:jc w:val="both"/>
        <w:rPr>
          <w:color w:val="FF0000"/>
          <w:sz w:val="28"/>
          <w:szCs w:val="28"/>
          <w:u w:val="single"/>
        </w:rPr>
      </w:pPr>
      <w:r>
        <w:rPr>
          <w:sz w:val="28"/>
          <w:szCs w:val="28"/>
        </w:rPr>
        <w:t>2.7</w:t>
      </w:r>
      <w:r w:rsidR="00BF0CBE">
        <w:rPr>
          <w:sz w:val="28"/>
          <w:szCs w:val="28"/>
        </w:rPr>
        <w:t>. Работникам, вновь принятым на работу, проработавшим неполный период и уволенным по уважительным причинам, премия начисляется за фактически отработанное время.</w:t>
      </w:r>
    </w:p>
    <w:p w14:paraId="77A0BD79" w14:textId="77777777" w:rsidR="00BF0CBE" w:rsidRDefault="00081603" w:rsidP="00BF0CBE">
      <w:pPr>
        <w:pStyle w:val="af"/>
        <w:ind w:left="0" w:firstLine="709"/>
        <w:jc w:val="both"/>
        <w:rPr>
          <w:sz w:val="28"/>
          <w:szCs w:val="28"/>
        </w:rPr>
      </w:pPr>
      <w:r>
        <w:rPr>
          <w:sz w:val="28"/>
          <w:szCs w:val="28"/>
        </w:rPr>
        <w:t>2.8</w:t>
      </w:r>
      <w:r w:rsidR="00F5209F">
        <w:rPr>
          <w:sz w:val="28"/>
          <w:szCs w:val="28"/>
        </w:rPr>
        <w:t xml:space="preserve">. </w:t>
      </w:r>
      <w:r w:rsidR="00BF0CBE">
        <w:rPr>
          <w:sz w:val="28"/>
          <w:szCs w:val="28"/>
        </w:rPr>
        <w:t>Премирование руководителя учреждения осуществляется вышестоящим органом управления по согласованию с соответствующим профсоюзным комитетом на основании Положения.</w:t>
      </w:r>
    </w:p>
    <w:p w14:paraId="6C91CA2F" w14:textId="77777777" w:rsidR="00BF0CBE" w:rsidRDefault="00081603" w:rsidP="00081603">
      <w:pPr>
        <w:pStyle w:val="af"/>
        <w:tabs>
          <w:tab w:val="left" w:pos="709"/>
        </w:tabs>
        <w:ind w:left="0" w:firstLine="709"/>
        <w:jc w:val="both"/>
        <w:rPr>
          <w:sz w:val="28"/>
          <w:szCs w:val="28"/>
        </w:rPr>
      </w:pPr>
      <w:r>
        <w:rPr>
          <w:sz w:val="28"/>
          <w:szCs w:val="28"/>
        </w:rPr>
        <w:t>2.9</w:t>
      </w:r>
      <w:r w:rsidR="00BF0CBE">
        <w:rPr>
          <w:sz w:val="28"/>
          <w:szCs w:val="28"/>
        </w:rPr>
        <w:t>. Неиспользованные суммы премиальных, составляющие разницу между плановой и начисленной базовой премией, направляются на выплаты премий работникам, достигших наивысших результатов в работе, по показателям.</w:t>
      </w:r>
    </w:p>
    <w:p w14:paraId="30065766" w14:textId="77777777" w:rsidR="008262B6" w:rsidRDefault="008262B6" w:rsidP="00BF0CBE">
      <w:pPr>
        <w:pStyle w:val="af"/>
        <w:ind w:left="0" w:firstLine="709"/>
        <w:jc w:val="both"/>
        <w:rPr>
          <w:sz w:val="28"/>
          <w:szCs w:val="28"/>
        </w:rPr>
      </w:pPr>
      <w:r>
        <w:rPr>
          <w:sz w:val="28"/>
          <w:szCs w:val="28"/>
        </w:rPr>
        <w:t>3.Условия премирования:</w:t>
      </w:r>
    </w:p>
    <w:p w14:paraId="7E53B44D" w14:textId="77777777" w:rsidR="00AF2667" w:rsidRDefault="008262B6" w:rsidP="00AF2667">
      <w:pPr>
        <w:ind w:firstLine="720"/>
        <w:contextualSpacing/>
        <w:jc w:val="both"/>
        <w:rPr>
          <w:sz w:val="28"/>
          <w:szCs w:val="28"/>
        </w:rPr>
      </w:pPr>
      <w:r>
        <w:rPr>
          <w:sz w:val="28"/>
          <w:szCs w:val="28"/>
          <w:lang w:val="ru-RU"/>
        </w:rPr>
        <w:t>3</w:t>
      </w:r>
      <w:r>
        <w:rPr>
          <w:sz w:val="28"/>
          <w:szCs w:val="28"/>
        </w:rPr>
        <w:t>.1</w:t>
      </w:r>
      <w:r w:rsidR="00AF2667">
        <w:rPr>
          <w:sz w:val="28"/>
          <w:szCs w:val="28"/>
        </w:rPr>
        <w:t xml:space="preserve">. Премия </w:t>
      </w:r>
      <w:r w:rsidR="00AF2667" w:rsidRPr="00215F39">
        <w:rPr>
          <w:sz w:val="28"/>
          <w:szCs w:val="28"/>
        </w:rPr>
        <w:t>состоит из базового размера премии и дополнительного размера премии, который устанавливается</w:t>
      </w:r>
      <w:r w:rsidR="00AF2667" w:rsidRPr="00A171F3">
        <w:rPr>
          <w:sz w:val="28"/>
          <w:szCs w:val="28"/>
        </w:rPr>
        <w:t xml:space="preserve"> по показателям.</w:t>
      </w:r>
    </w:p>
    <w:p w14:paraId="6C38DC6A" w14:textId="77777777" w:rsidR="00E66176" w:rsidRDefault="008262B6" w:rsidP="00E66176">
      <w:pPr>
        <w:ind w:firstLine="720"/>
        <w:contextualSpacing/>
        <w:jc w:val="both"/>
        <w:rPr>
          <w:sz w:val="28"/>
          <w:szCs w:val="28"/>
          <w:lang w:val="ru-RU"/>
        </w:rPr>
      </w:pPr>
      <w:r>
        <w:rPr>
          <w:sz w:val="28"/>
          <w:szCs w:val="28"/>
          <w:lang w:val="ru-RU"/>
        </w:rPr>
        <w:t>3.</w:t>
      </w:r>
      <w:r w:rsidR="00AF2667">
        <w:rPr>
          <w:sz w:val="28"/>
          <w:szCs w:val="28"/>
          <w:lang w:val="ru-RU"/>
        </w:rPr>
        <w:t xml:space="preserve">2. </w:t>
      </w:r>
      <w:r w:rsidR="00AF2667" w:rsidRPr="00A171F3">
        <w:rPr>
          <w:sz w:val="28"/>
          <w:szCs w:val="28"/>
        </w:rPr>
        <w:t>Базовый размер премии в</w:t>
      </w:r>
      <w:r w:rsidR="00F5209F">
        <w:rPr>
          <w:sz w:val="28"/>
          <w:szCs w:val="28"/>
        </w:rPr>
        <w:t xml:space="preserve"> размере 5</w:t>
      </w:r>
      <w:r w:rsidR="00AF2667">
        <w:rPr>
          <w:sz w:val="28"/>
          <w:szCs w:val="28"/>
        </w:rPr>
        <w:t xml:space="preserve">% оклада начисляется </w:t>
      </w:r>
      <w:r w:rsidR="00AF2667" w:rsidRPr="00A171F3">
        <w:rPr>
          <w:sz w:val="28"/>
          <w:szCs w:val="28"/>
        </w:rPr>
        <w:t xml:space="preserve">ежемесячно всем </w:t>
      </w:r>
      <w:r>
        <w:rPr>
          <w:sz w:val="28"/>
          <w:szCs w:val="28"/>
          <w:lang w:val="ru-RU"/>
        </w:rPr>
        <w:t xml:space="preserve">работникам </w:t>
      </w:r>
      <w:r w:rsidR="00AF2667" w:rsidRPr="00A171F3">
        <w:rPr>
          <w:sz w:val="28"/>
          <w:szCs w:val="28"/>
        </w:rPr>
        <w:t>при условии добросовестного исполнения должностных (рабочих) обязанностей без нарушений трудовой и исполнительской дисциплины, пропорционально отработанному времени.</w:t>
      </w:r>
    </w:p>
    <w:p w14:paraId="5C6CC4D1" w14:textId="77777777" w:rsidR="00E66176" w:rsidRDefault="00F5209F" w:rsidP="00E66176">
      <w:pPr>
        <w:ind w:firstLine="720"/>
        <w:contextualSpacing/>
        <w:jc w:val="both"/>
        <w:rPr>
          <w:sz w:val="28"/>
          <w:szCs w:val="28"/>
          <w:lang w:val="ru-RU"/>
        </w:rPr>
      </w:pPr>
      <w:r>
        <w:rPr>
          <w:sz w:val="28"/>
          <w:szCs w:val="28"/>
          <w:lang w:val="ru-RU"/>
        </w:rPr>
        <w:t xml:space="preserve">3.3. </w:t>
      </w:r>
      <w:r w:rsidR="00E66176">
        <w:rPr>
          <w:sz w:val="28"/>
          <w:szCs w:val="28"/>
          <w:lang w:val="ru-RU"/>
        </w:rPr>
        <w:t>Дополнительный размер премии, размер и условия установления по показателям:</w:t>
      </w:r>
    </w:p>
    <w:p w14:paraId="53C77EEF" w14:textId="77777777" w:rsidR="00E66176" w:rsidRDefault="008262B6" w:rsidP="00E66176">
      <w:pPr>
        <w:ind w:firstLine="720"/>
        <w:contextualSpacing/>
        <w:jc w:val="both"/>
        <w:rPr>
          <w:sz w:val="28"/>
          <w:szCs w:val="28"/>
          <w:lang w:val="ru-RU"/>
        </w:rPr>
      </w:pPr>
      <w:r>
        <w:rPr>
          <w:sz w:val="28"/>
          <w:szCs w:val="28"/>
          <w:lang w:val="ru-RU"/>
        </w:rPr>
        <w:t>о</w:t>
      </w:r>
      <w:r w:rsidR="00E66176">
        <w:rPr>
          <w:sz w:val="28"/>
          <w:szCs w:val="28"/>
          <w:lang w:val="ru-RU"/>
        </w:rPr>
        <w:t>пределяется в зависимости от личного вклада каждого работника в повышении эффективности выполняемых работ (услуг)</w:t>
      </w:r>
      <w:r>
        <w:rPr>
          <w:sz w:val="28"/>
          <w:szCs w:val="28"/>
          <w:lang w:val="ru-RU"/>
        </w:rPr>
        <w:t>, проводимых мероприятий, с учётом эффективности труда, личных достижений и успехов в течение месяца;</w:t>
      </w:r>
    </w:p>
    <w:p w14:paraId="275D7E14" w14:textId="77777777" w:rsidR="008262B6" w:rsidRDefault="008262B6" w:rsidP="001A2AD0">
      <w:pPr>
        <w:ind w:firstLine="720"/>
        <w:contextualSpacing/>
        <w:jc w:val="both"/>
        <w:rPr>
          <w:sz w:val="28"/>
          <w:szCs w:val="28"/>
          <w:lang w:val="ru-RU"/>
        </w:rPr>
      </w:pPr>
      <w:r>
        <w:rPr>
          <w:sz w:val="28"/>
          <w:szCs w:val="28"/>
          <w:lang w:val="ru-RU"/>
        </w:rPr>
        <w:t>может осуществляться по нескольким показателям, премия суммируется;</w:t>
      </w:r>
    </w:p>
    <w:p w14:paraId="48BA8448" w14:textId="77777777" w:rsidR="008262B6" w:rsidRPr="00E66176" w:rsidRDefault="008262B6" w:rsidP="00E66176">
      <w:pPr>
        <w:ind w:firstLine="720"/>
        <w:contextualSpacing/>
        <w:jc w:val="both"/>
        <w:rPr>
          <w:sz w:val="28"/>
          <w:szCs w:val="28"/>
          <w:lang w:val="ru-RU"/>
        </w:rPr>
      </w:pPr>
      <w:r>
        <w:rPr>
          <w:sz w:val="28"/>
          <w:szCs w:val="28"/>
        </w:rPr>
        <w:t>устанавлива</w:t>
      </w:r>
      <w:r>
        <w:rPr>
          <w:sz w:val="28"/>
          <w:szCs w:val="28"/>
          <w:lang w:val="ru-RU"/>
        </w:rPr>
        <w:t>е</w:t>
      </w:r>
      <w:r>
        <w:rPr>
          <w:sz w:val="28"/>
          <w:szCs w:val="28"/>
        </w:rPr>
        <w:t xml:space="preserve">тся в процентах от базовой ставки </w:t>
      </w:r>
      <w:r>
        <w:rPr>
          <w:sz w:val="28"/>
          <w:szCs w:val="28"/>
          <w:lang w:val="ru-RU"/>
        </w:rPr>
        <w:t>(включительно) за выполнение определённой работы по следующим показателям и выплачивается в полном размере</w:t>
      </w:r>
      <w:r>
        <w:rPr>
          <w:sz w:val="28"/>
          <w:szCs w:val="28"/>
        </w:rPr>
        <w:t xml:space="preserve">  н</w:t>
      </w:r>
      <w:r w:rsidR="00F5209F">
        <w:rPr>
          <w:sz w:val="28"/>
          <w:szCs w:val="28"/>
          <w:lang w:val="ru-RU"/>
        </w:rPr>
        <w:t xml:space="preserve">е </w:t>
      </w:r>
      <w:r>
        <w:rPr>
          <w:sz w:val="28"/>
          <w:szCs w:val="28"/>
          <w:lang w:val="ru-RU"/>
        </w:rPr>
        <w:t>зависимо</w:t>
      </w:r>
      <w:r>
        <w:rPr>
          <w:sz w:val="28"/>
          <w:szCs w:val="28"/>
        </w:rPr>
        <w:t xml:space="preserve"> от количества отработанных дней</w:t>
      </w:r>
      <w:r>
        <w:rPr>
          <w:sz w:val="28"/>
          <w:szCs w:val="28"/>
          <w:lang w:val="ru-RU"/>
        </w:rPr>
        <w:t xml:space="preserve"> в месяце</w:t>
      </w:r>
      <w:r>
        <w:rPr>
          <w:sz w:val="28"/>
          <w:szCs w:val="28"/>
        </w:rPr>
        <w:t>.</w:t>
      </w:r>
    </w:p>
    <w:p w14:paraId="36718EC8" w14:textId="77777777" w:rsidR="00323DDC" w:rsidRDefault="00323DDC" w:rsidP="00BF0CBE">
      <w:pPr>
        <w:pStyle w:val="af"/>
        <w:ind w:left="0" w:firstLine="709"/>
        <w:jc w:val="both"/>
        <w:rPr>
          <w:sz w:val="28"/>
          <w:szCs w:val="28"/>
        </w:rPr>
      </w:pPr>
    </w:p>
    <w:p w14:paraId="3D7F5337" w14:textId="77777777" w:rsidR="00BF0CBE" w:rsidRDefault="004147A8" w:rsidP="00AF2667">
      <w:pPr>
        <w:rPr>
          <w:b/>
          <w:bCs/>
          <w:sz w:val="32"/>
          <w:szCs w:val="32"/>
          <w:lang w:val="ru-RU" w:eastAsia="en-US"/>
        </w:rPr>
      </w:pPr>
      <w:r>
        <w:rPr>
          <w:b/>
          <w:bCs/>
          <w:sz w:val="32"/>
          <w:szCs w:val="32"/>
          <w:lang w:val="ru-RU" w:eastAsia="en-US"/>
        </w:rPr>
        <w:t xml:space="preserve">   </w:t>
      </w:r>
      <w:r w:rsidR="00BF0CBE" w:rsidRPr="00081603">
        <w:rPr>
          <w:bCs/>
          <w:sz w:val="32"/>
          <w:szCs w:val="32"/>
          <w:lang w:eastAsia="en-US"/>
        </w:rPr>
        <w:t xml:space="preserve">Показатели премирования для всех категорий </w:t>
      </w:r>
      <w:proofErr w:type="gramStart"/>
      <w:r w:rsidR="00BF0CBE" w:rsidRPr="00081603">
        <w:rPr>
          <w:bCs/>
          <w:sz w:val="32"/>
          <w:szCs w:val="32"/>
          <w:lang w:eastAsia="en-US"/>
        </w:rPr>
        <w:t>работников</w:t>
      </w:r>
      <w:r w:rsidR="00BF0CBE" w:rsidRPr="004147A8">
        <w:rPr>
          <w:b/>
          <w:bCs/>
          <w:sz w:val="32"/>
          <w:szCs w:val="32"/>
          <w:lang w:eastAsia="en-US"/>
        </w:rPr>
        <w:t>:</w:t>
      </w:r>
      <w:proofErr w:type="gramEnd"/>
    </w:p>
    <w:p w14:paraId="58A84689" w14:textId="77777777" w:rsidR="00323DDC" w:rsidRPr="00323DDC" w:rsidRDefault="00323DDC" w:rsidP="00AF2667">
      <w:pPr>
        <w:rPr>
          <w:b/>
          <w:bCs/>
          <w:sz w:val="32"/>
          <w:szCs w:val="32"/>
          <w:lang w:val="ru-RU" w:eastAsia="en-US"/>
        </w:rPr>
      </w:pPr>
    </w:p>
    <w:tbl>
      <w:tblPr>
        <w:tblStyle w:val="ac"/>
        <w:tblW w:w="9345" w:type="dxa"/>
        <w:tblLayout w:type="fixed"/>
        <w:tblLook w:val="0420" w:firstRow="1" w:lastRow="0" w:firstColumn="0" w:lastColumn="0" w:noHBand="0" w:noVBand="1"/>
      </w:tblPr>
      <w:tblGrid>
        <w:gridCol w:w="8212"/>
        <w:gridCol w:w="1133"/>
      </w:tblGrid>
      <w:tr w:rsidR="00BF0CBE" w14:paraId="7554CA95" w14:textId="77777777" w:rsidTr="00713A31">
        <w:tc>
          <w:tcPr>
            <w:tcW w:w="8212" w:type="dxa"/>
            <w:tcBorders>
              <w:top w:val="single" w:sz="4" w:space="0" w:color="auto"/>
              <w:left w:val="single" w:sz="4" w:space="0" w:color="auto"/>
              <w:bottom w:val="single" w:sz="4" w:space="0" w:color="auto"/>
              <w:right w:val="single" w:sz="4" w:space="0" w:color="auto"/>
            </w:tcBorders>
            <w:hideMark/>
          </w:tcPr>
          <w:p w14:paraId="4AA6E2A4" w14:textId="77777777" w:rsidR="00BF0CBE" w:rsidRDefault="00F5209F">
            <w:pPr>
              <w:jc w:val="both"/>
              <w:rPr>
                <w:sz w:val="28"/>
                <w:szCs w:val="28"/>
                <w:lang w:eastAsia="en-US"/>
              </w:rPr>
            </w:pPr>
            <w:r>
              <w:rPr>
                <w:sz w:val="28"/>
                <w:szCs w:val="28"/>
                <w:lang w:eastAsia="en-US"/>
              </w:rPr>
              <w:t>3.</w:t>
            </w:r>
            <w:r w:rsidR="000B7DCF">
              <w:rPr>
                <w:sz w:val="28"/>
                <w:szCs w:val="28"/>
                <w:lang w:val="ru-RU" w:eastAsia="en-US"/>
              </w:rPr>
              <w:t>3</w:t>
            </w:r>
            <w:r w:rsidR="00BF0CBE">
              <w:rPr>
                <w:sz w:val="28"/>
                <w:szCs w:val="28"/>
                <w:lang w:eastAsia="en-US"/>
              </w:rPr>
              <w:t>.</w:t>
            </w:r>
            <w:r w:rsidR="000B7DCF">
              <w:rPr>
                <w:sz w:val="28"/>
                <w:szCs w:val="28"/>
                <w:lang w:val="ru-RU" w:eastAsia="en-US"/>
              </w:rPr>
              <w:t>1.</w:t>
            </w:r>
            <w:r w:rsidR="00BF0CBE">
              <w:rPr>
                <w:sz w:val="28"/>
                <w:szCs w:val="28"/>
                <w:lang w:eastAsia="en-US"/>
              </w:rPr>
              <w:t xml:space="preserve"> </w:t>
            </w:r>
            <w:proofErr w:type="gramStart"/>
            <w:r w:rsidR="00BF0CBE">
              <w:rPr>
                <w:sz w:val="28"/>
                <w:szCs w:val="28"/>
                <w:lang w:eastAsia="en-US"/>
              </w:rPr>
              <w:t>достижение</w:t>
            </w:r>
            <w:proofErr w:type="gramEnd"/>
            <w:r w:rsidR="00BF0CBE">
              <w:rPr>
                <w:sz w:val="28"/>
                <w:szCs w:val="28"/>
                <w:lang w:eastAsia="en-US"/>
              </w:rPr>
              <w:t xml:space="preserve"> стабильных положительных результатов в педагогической деятельности, при выполнении функциональных обязанностей</w:t>
            </w:r>
          </w:p>
        </w:tc>
        <w:tc>
          <w:tcPr>
            <w:tcW w:w="1133" w:type="dxa"/>
            <w:tcBorders>
              <w:top w:val="single" w:sz="4" w:space="0" w:color="auto"/>
              <w:left w:val="single" w:sz="4" w:space="0" w:color="auto"/>
              <w:bottom w:val="single" w:sz="4" w:space="0" w:color="auto"/>
              <w:right w:val="single" w:sz="4" w:space="0" w:color="auto"/>
            </w:tcBorders>
            <w:hideMark/>
          </w:tcPr>
          <w:p w14:paraId="7F51847E" w14:textId="77777777" w:rsidR="00BF0CBE" w:rsidRPr="00713A31" w:rsidRDefault="00D07F29">
            <w:pPr>
              <w:rPr>
                <w:sz w:val="28"/>
                <w:szCs w:val="28"/>
                <w:lang w:val="ru-RU" w:eastAsia="en-US"/>
              </w:rPr>
            </w:pPr>
            <w:r>
              <w:rPr>
                <w:sz w:val="28"/>
                <w:szCs w:val="28"/>
                <w:lang w:val="ru-RU" w:eastAsia="en-US"/>
              </w:rPr>
              <w:t>10-50%</w:t>
            </w:r>
          </w:p>
        </w:tc>
      </w:tr>
      <w:tr w:rsidR="00713A31" w14:paraId="7608646C" w14:textId="77777777" w:rsidTr="00713A31">
        <w:tc>
          <w:tcPr>
            <w:tcW w:w="8212" w:type="dxa"/>
            <w:tcBorders>
              <w:top w:val="single" w:sz="4" w:space="0" w:color="auto"/>
              <w:left w:val="single" w:sz="4" w:space="0" w:color="auto"/>
              <w:bottom w:val="single" w:sz="4" w:space="0" w:color="auto"/>
              <w:right w:val="single" w:sz="4" w:space="0" w:color="auto"/>
            </w:tcBorders>
            <w:hideMark/>
          </w:tcPr>
          <w:p w14:paraId="50ECBD39" w14:textId="77777777" w:rsidR="00713A31" w:rsidRDefault="00F5209F" w:rsidP="00713A31">
            <w:pPr>
              <w:jc w:val="both"/>
              <w:rPr>
                <w:sz w:val="28"/>
                <w:szCs w:val="28"/>
                <w:lang w:eastAsia="en-US"/>
              </w:rPr>
            </w:pPr>
            <w:r>
              <w:rPr>
                <w:sz w:val="28"/>
                <w:szCs w:val="28"/>
                <w:lang w:eastAsia="en-US"/>
              </w:rPr>
              <w:t>3.</w:t>
            </w:r>
            <w:r w:rsidR="000B7DCF">
              <w:rPr>
                <w:sz w:val="28"/>
                <w:szCs w:val="28"/>
                <w:lang w:val="ru-RU" w:eastAsia="en-US"/>
              </w:rPr>
              <w:t>3</w:t>
            </w:r>
            <w:r w:rsidR="00713A31">
              <w:rPr>
                <w:sz w:val="28"/>
                <w:szCs w:val="28"/>
                <w:lang w:eastAsia="en-US"/>
              </w:rPr>
              <w:t>.</w:t>
            </w:r>
            <w:r w:rsidR="000B7DCF">
              <w:rPr>
                <w:sz w:val="28"/>
                <w:szCs w:val="28"/>
                <w:lang w:val="ru-RU" w:eastAsia="en-US"/>
              </w:rPr>
              <w:t>2.</w:t>
            </w:r>
            <w:r w:rsidR="00713A31">
              <w:rPr>
                <w:sz w:val="28"/>
                <w:szCs w:val="28"/>
                <w:lang w:eastAsia="en-US"/>
              </w:rPr>
              <w:t xml:space="preserve"> </w:t>
            </w:r>
            <w:proofErr w:type="gramStart"/>
            <w:r w:rsidR="00713A31">
              <w:rPr>
                <w:sz w:val="28"/>
                <w:szCs w:val="28"/>
                <w:lang w:eastAsia="en-US"/>
              </w:rPr>
              <w:t>качественное</w:t>
            </w:r>
            <w:proofErr w:type="gramEnd"/>
            <w:r w:rsidR="00713A31">
              <w:rPr>
                <w:sz w:val="28"/>
                <w:szCs w:val="28"/>
                <w:lang w:eastAsia="en-US"/>
              </w:rPr>
              <w:t xml:space="preserve"> выполнение учебных планов и учебной программы дошкольного образования, планов работы на соответствующий период</w:t>
            </w:r>
          </w:p>
        </w:tc>
        <w:tc>
          <w:tcPr>
            <w:tcW w:w="1133" w:type="dxa"/>
            <w:tcBorders>
              <w:top w:val="single" w:sz="4" w:space="0" w:color="auto"/>
              <w:left w:val="single" w:sz="4" w:space="0" w:color="auto"/>
              <w:bottom w:val="single" w:sz="4" w:space="0" w:color="auto"/>
              <w:right w:val="single" w:sz="4" w:space="0" w:color="auto"/>
            </w:tcBorders>
            <w:hideMark/>
          </w:tcPr>
          <w:p w14:paraId="252420BB" w14:textId="77777777" w:rsidR="00713A31" w:rsidRPr="00713A31" w:rsidRDefault="00D07F29" w:rsidP="00713A31">
            <w:pPr>
              <w:rPr>
                <w:sz w:val="28"/>
                <w:szCs w:val="28"/>
                <w:lang w:val="ru-RU" w:eastAsia="en-US"/>
              </w:rPr>
            </w:pPr>
            <w:r>
              <w:rPr>
                <w:sz w:val="28"/>
                <w:szCs w:val="28"/>
                <w:lang w:val="ru-RU" w:eastAsia="en-US"/>
              </w:rPr>
              <w:t>10-30%</w:t>
            </w:r>
          </w:p>
        </w:tc>
      </w:tr>
      <w:tr w:rsidR="00713A31" w14:paraId="2C90F054" w14:textId="77777777" w:rsidTr="00713A31">
        <w:tc>
          <w:tcPr>
            <w:tcW w:w="8212" w:type="dxa"/>
            <w:tcBorders>
              <w:top w:val="single" w:sz="4" w:space="0" w:color="auto"/>
              <w:left w:val="single" w:sz="4" w:space="0" w:color="auto"/>
              <w:bottom w:val="single" w:sz="4" w:space="0" w:color="auto"/>
              <w:right w:val="single" w:sz="4" w:space="0" w:color="auto"/>
            </w:tcBorders>
            <w:hideMark/>
          </w:tcPr>
          <w:p w14:paraId="3B016FCE" w14:textId="77777777" w:rsidR="00713A31" w:rsidRDefault="00F5209F" w:rsidP="00713A31">
            <w:pPr>
              <w:jc w:val="both"/>
              <w:rPr>
                <w:sz w:val="28"/>
                <w:szCs w:val="28"/>
                <w:lang w:eastAsia="en-US"/>
              </w:rPr>
            </w:pPr>
            <w:r>
              <w:rPr>
                <w:sz w:val="28"/>
                <w:szCs w:val="28"/>
                <w:lang w:eastAsia="en-US"/>
              </w:rPr>
              <w:t>3.</w:t>
            </w:r>
            <w:r w:rsidR="000B7DCF">
              <w:rPr>
                <w:sz w:val="28"/>
                <w:szCs w:val="28"/>
                <w:lang w:val="ru-RU" w:eastAsia="en-US"/>
              </w:rPr>
              <w:t>3</w:t>
            </w:r>
            <w:r w:rsidR="000B7DCF">
              <w:rPr>
                <w:sz w:val="28"/>
                <w:szCs w:val="28"/>
                <w:lang w:eastAsia="en-US"/>
              </w:rPr>
              <w:t>.</w:t>
            </w:r>
            <w:proofErr w:type="gramStart"/>
            <w:r w:rsidR="000B7DCF">
              <w:rPr>
                <w:sz w:val="28"/>
                <w:szCs w:val="28"/>
                <w:lang w:val="ru-RU" w:eastAsia="en-US"/>
              </w:rPr>
              <w:t>3.</w:t>
            </w:r>
            <w:r w:rsidR="00713A31">
              <w:rPr>
                <w:sz w:val="28"/>
                <w:szCs w:val="28"/>
                <w:lang w:eastAsia="en-US"/>
              </w:rPr>
              <w:t>повышение</w:t>
            </w:r>
            <w:proofErr w:type="gramEnd"/>
            <w:r w:rsidR="00713A31">
              <w:rPr>
                <w:sz w:val="28"/>
                <w:szCs w:val="28"/>
                <w:lang w:eastAsia="en-US"/>
              </w:rPr>
              <w:t xml:space="preserve"> профессионального мастерства (самообразование) с учетом нового содержания образования и воспитания, современных педагогических технологий </w:t>
            </w:r>
          </w:p>
        </w:tc>
        <w:tc>
          <w:tcPr>
            <w:tcW w:w="1133" w:type="dxa"/>
            <w:tcBorders>
              <w:top w:val="single" w:sz="4" w:space="0" w:color="auto"/>
              <w:left w:val="single" w:sz="4" w:space="0" w:color="auto"/>
              <w:bottom w:val="single" w:sz="4" w:space="0" w:color="auto"/>
              <w:right w:val="single" w:sz="4" w:space="0" w:color="auto"/>
            </w:tcBorders>
            <w:hideMark/>
          </w:tcPr>
          <w:p w14:paraId="412B1351" w14:textId="77777777" w:rsidR="00713A31" w:rsidRPr="00713A31" w:rsidRDefault="00D07F29" w:rsidP="00713A31">
            <w:pPr>
              <w:rPr>
                <w:sz w:val="28"/>
                <w:szCs w:val="28"/>
                <w:lang w:val="ru-RU" w:eastAsia="en-US"/>
              </w:rPr>
            </w:pPr>
            <w:r>
              <w:rPr>
                <w:sz w:val="28"/>
                <w:szCs w:val="28"/>
                <w:lang w:val="ru-RU" w:eastAsia="en-US"/>
              </w:rPr>
              <w:t>10-30%</w:t>
            </w:r>
          </w:p>
        </w:tc>
      </w:tr>
      <w:tr w:rsidR="00713A31" w14:paraId="1FD9F875" w14:textId="77777777" w:rsidTr="00D07F29">
        <w:trPr>
          <w:trHeight w:val="673"/>
        </w:trPr>
        <w:tc>
          <w:tcPr>
            <w:tcW w:w="8212" w:type="dxa"/>
            <w:tcBorders>
              <w:top w:val="single" w:sz="4" w:space="0" w:color="auto"/>
              <w:left w:val="single" w:sz="4" w:space="0" w:color="auto"/>
              <w:bottom w:val="single" w:sz="4" w:space="0" w:color="auto"/>
              <w:right w:val="single" w:sz="4" w:space="0" w:color="auto"/>
            </w:tcBorders>
            <w:hideMark/>
          </w:tcPr>
          <w:tbl>
            <w:tblPr>
              <w:tblW w:w="10080" w:type="dxa"/>
              <w:tblLayout w:type="fixed"/>
              <w:tblLook w:val="01E0" w:firstRow="1" w:lastRow="1" w:firstColumn="1" w:lastColumn="1" w:noHBand="0" w:noVBand="0"/>
            </w:tblPr>
            <w:tblGrid>
              <w:gridCol w:w="10080"/>
            </w:tblGrid>
            <w:tr w:rsidR="00713A31" w14:paraId="4E614193" w14:textId="77777777">
              <w:trPr>
                <w:trHeight w:val="588"/>
              </w:trPr>
              <w:tc>
                <w:tcPr>
                  <w:tcW w:w="8685" w:type="dxa"/>
                  <w:hideMark/>
                </w:tcPr>
                <w:p w14:paraId="4F60A18E" w14:textId="77777777" w:rsidR="00D07F29" w:rsidRDefault="00F5209F" w:rsidP="00713A31">
                  <w:pPr>
                    <w:spacing w:line="256" w:lineRule="auto"/>
                    <w:jc w:val="both"/>
                    <w:rPr>
                      <w:sz w:val="28"/>
                      <w:szCs w:val="28"/>
                      <w:lang w:val="ru-RU" w:eastAsia="en-US"/>
                    </w:rPr>
                  </w:pPr>
                  <w:r>
                    <w:rPr>
                      <w:sz w:val="28"/>
                      <w:szCs w:val="28"/>
                      <w:lang w:eastAsia="en-US"/>
                    </w:rPr>
                    <w:t>3.</w:t>
                  </w:r>
                  <w:r w:rsidR="000B7DCF">
                    <w:rPr>
                      <w:sz w:val="28"/>
                      <w:szCs w:val="28"/>
                      <w:lang w:val="ru-RU" w:eastAsia="en-US"/>
                    </w:rPr>
                    <w:t>3</w:t>
                  </w:r>
                  <w:r w:rsidR="000B7DCF">
                    <w:rPr>
                      <w:sz w:val="28"/>
                      <w:szCs w:val="28"/>
                      <w:lang w:eastAsia="en-US"/>
                    </w:rPr>
                    <w:t>.</w:t>
                  </w:r>
                  <w:proofErr w:type="gramStart"/>
                  <w:r w:rsidR="000B7DCF">
                    <w:rPr>
                      <w:sz w:val="28"/>
                      <w:szCs w:val="28"/>
                      <w:lang w:eastAsia="en-US"/>
                    </w:rPr>
                    <w:t>4</w:t>
                  </w:r>
                  <w:r w:rsidR="000B7DCF">
                    <w:rPr>
                      <w:sz w:val="28"/>
                      <w:szCs w:val="28"/>
                      <w:lang w:val="ru-RU" w:eastAsia="en-US"/>
                    </w:rPr>
                    <w:t>.</w:t>
                  </w:r>
                  <w:r w:rsidR="00713A31">
                    <w:rPr>
                      <w:sz w:val="28"/>
                      <w:szCs w:val="28"/>
                      <w:lang w:eastAsia="en-US"/>
                    </w:rPr>
                    <w:t>участие</w:t>
                  </w:r>
                  <w:proofErr w:type="gramEnd"/>
                  <w:r w:rsidR="00713A31">
                    <w:rPr>
                      <w:sz w:val="28"/>
                      <w:szCs w:val="28"/>
                      <w:lang w:eastAsia="en-US"/>
                    </w:rPr>
                    <w:t xml:space="preserve"> в мероприятиях, содействующих укреплению </w:t>
                  </w:r>
                </w:p>
                <w:p w14:paraId="492292A9" w14:textId="77777777" w:rsidR="00713A31" w:rsidRPr="00D07F29" w:rsidRDefault="00713A31" w:rsidP="00713A31">
                  <w:pPr>
                    <w:spacing w:line="256" w:lineRule="auto"/>
                    <w:jc w:val="both"/>
                    <w:rPr>
                      <w:sz w:val="28"/>
                      <w:szCs w:val="28"/>
                      <w:lang w:val="ru-RU" w:eastAsia="en-US"/>
                    </w:rPr>
                  </w:pPr>
                  <w:proofErr w:type="gramStart"/>
                  <w:r>
                    <w:rPr>
                      <w:sz w:val="28"/>
                      <w:szCs w:val="28"/>
                      <w:lang w:eastAsia="en-US"/>
                    </w:rPr>
                    <w:t>здоров</w:t>
                  </w:r>
                  <w:r w:rsidR="00D07F29">
                    <w:rPr>
                      <w:sz w:val="28"/>
                      <w:szCs w:val="28"/>
                      <w:lang w:val="ru-RU" w:eastAsia="en-US"/>
                    </w:rPr>
                    <w:t>ь</w:t>
                  </w:r>
                  <w:r>
                    <w:rPr>
                      <w:sz w:val="28"/>
                      <w:szCs w:val="28"/>
                      <w:lang w:eastAsia="en-US"/>
                    </w:rPr>
                    <w:t>я</w:t>
                  </w:r>
                  <w:proofErr w:type="gramEnd"/>
                  <w:r>
                    <w:rPr>
                      <w:sz w:val="28"/>
                      <w:szCs w:val="28"/>
                      <w:lang w:eastAsia="en-US"/>
                    </w:rPr>
                    <w:t xml:space="preserve"> и</w:t>
                  </w:r>
                  <w:r w:rsidR="00D07F29">
                    <w:rPr>
                      <w:sz w:val="28"/>
                      <w:szCs w:val="28"/>
                      <w:lang w:eastAsia="en-US"/>
                    </w:rPr>
                    <w:t xml:space="preserve"> физическому развитию воспитанников</w:t>
                  </w:r>
                </w:p>
              </w:tc>
            </w:tr>
            <w:tr w:rsidR="00713A31" w14:paraId="79A94BE4" w14:textId="77777777">
              <w:tc>
                <w:tcPr>
                  <w:tcW w:w="8685" w:type="dxa"/>
                </w:tcPr>
                <w:p w14:paraId="041D78A0" w14:textId="77777777" w:rsidR="00713A31" w:rsidRPr="00D07F29" w:rsidRDefault="00713A31" w:rsidP="00713A31">
                  <w:pPr>
                    <w:spacing w:line="256" w:lineRule="auto"/>
                    <w:jc w:val="both"/>
                    <w:rPr>
                      <w:sz w:val="28"/>
                      <w:szCs w:val="28"/>
                      <w:lang w:val="ru-RU" w:eastAsia="en-US"/>
                    </w:rPr>
                  </w:pPr>
                </w:p>
              </w:tc>
            </w:tr>
          </w:tbl>
          <w:p w14:paraId="6ED16BC0" w14:textId="77777777" w:rsidR="00713A31" w:rsidRDefault="00713A31" w:rsidP="00713A31">
            <w:pPr>
              <w:jc w:val="both"/>
              <w:rPr>
                <w:sz w:val="28"/>
                <w:szCs w:val="28"/>
                <w:lang w:eastAsia="en-US"/>
              </w:rPr>
            </w:pPr>
          </w:p>
        </w:tc>
        <w:tc>
          <w:tcPr>
            <w:tcW w:w="1133" w:type="dxa"/>
            <w:tcBorders>
              <w:top w:val="single" w:sz="4" w:space="0" w:color="auto"/>
              <w:left w:val="single" w:sz="4" w:space="0" w:color="auto"/>
              <w:bottom w:val="single" w:sz="4" w:space="0" w:color="auto"/>
              <w:right w:val="single" w:sz="4" w:space="0" w:color="auto"/>
            </w:tcBorders>
            <w:hideMark/>
          </w:tcPr>
          <w:p w14:paraId="731FA3C0" w14:textId="77777777" w:rsidR="00713A31" w:rsidRPr="00713A31" w:rsidRDefault="00D07F29" w:rsidP="00713A31">
            <w:pPr>
              <w:rPr>
                <w:sz w:val="28"/>
                <w:szCs w:val="28"/>
                <w:lang w:val="ru-RU" w:eastAsia="en-US"/>
              </w:rPr>
            </w:pPr>
            <w:r>
              <w:rPr>
                <w:sz w:val="28"/>
                <w:szCs w:val="28"/>
                <w:lang w:val="ru-RU" w:eastAsia="en-US"/>
              </w:rPr>
              <w:t>10-30%</w:t>
            </w:r>
          </w:p>
        </w:tc>
      </w:tr>
      <w:tr w:rsidR="00713A31" w14:paraId="588D6A17" w14:textId="77777777" w:rsidTr="00713A31">
        <w:tc>
          <w:tcPr>
            <w:tcW w:w="8212" w:type="dxa"/>
            <w:tcBorders>
              <w:top w:val="single" w:sz="4" w:space="0" w:color="auto"/>
              <w:left w:val="single" w:sz="4" w:space="0" w:color="auto"/>
              <w:bottom w:val="single" w:sz="4" w:space="0" w:color="auto"/>
              <w:right w:val="single" w:sz="4" w:space="0" w:color="auto"/>
            </w:tcBorders>
            <w:hideMark/>
          </w:tcPr>
          <w:p w14:paraId="081D7627" w14:textId="77777777" w:rsidR="00713A31" w:rsidRDefault="00F5209F" w:rsidP="00713A31">
            <w:pPr>
              <w:jc w:val="both"/>
              <w:rPr>
                <w:sz w:val="28"/>
                <w:szCs w:val="28"/>
                <w:lang w:eastAsia="en-US"/>
              </w:rPr>
            </w:pPr>
            <w:r>
              <w:rPr>
                <w:sz w:val="28"/>
                <w:szCs w:val="28"/>
                <w:lang w:eastAsia="en-US"/>
              </w:rPr>
              <w:t>3.</w:t>
            </w:r>
            <w:r w:rsidR="000B7DCF">
              <w:rPr>
                <w:sz w:val="28"/>
                <w:szCs w:val="28"/>
                <w:lang w:val="ru-RU" w:eastAsia="en-US"/>
              </w:rPr>
              <w:t>3</w:t>
            </w:r>
            <w:r w:rsidR="00713A31">
              <w:rPr>
                <w:sz w:val="28"/>
                <w:szCs w:val="28"/>
                <w:lang w:eastAsia="en-US"/>
              </w:rPr>
              <w:t>.</w:t>
            </w:r>
            <w:r w:rsidR="000B7DCF">
              <w:rPr>
                <w:sz w:val="28"/>
                <w:szCs w:val="28"/>
                <w:lang w:val="ru-RU" w:eastAsia="en-US"/>
              </w:rPr>
              <w:t>5.</w:t>
            </w:r>
            <w:r w:rsidR="00713A31">
              <w:rPr>
                <w:sz w:val="28"/>
                <w:szCs w:val="28"/>
                <w:lang w:eastAsia="en-US"/>
              </w:rPr>
              <w:t xml:space="preserve"> </w:t>
            </w:r>
            <w:proofErr w:type="gramStart"/>
            <w:r w:rsidR="00713A31">
              <w:rPr>
                <w:sz w:val="28"/>
                <w:szCs w:val="28"/>
                <w:lang w:eastAsia="en-US"/>
              </w:rPr>
              <w:t>подготовка</w:t>
            </w:r>
            <w:proofErr w:type="gramEnd"/>
            <w:r w:rsidR="00713A31">
              <w:rPr>
                <w:sz w:val="28"/>
                <w:szCs w:val="28"/>
                <w:lang w:eastAsia="en-US"/>
              </w:rPr>
              <w:t xml:space="preserve"> и обеспечение участия воспитанников в массовых мероприятиях (соревнованиях, смотрах, конкурсах, концертах и т.п.)</w:t>
            </w:r>
          </w:p>
        </w:tc>
        <w:tc>
          <w:tcPr>
            <w:tcW w:w="1133" w:type="dxa"/>
            <w:tcBorders>
              <w:top w:val="single" w:sz="4" w:space="0" w:color="auto"/>
              <w:left w:val="single" w:sz="4" w:space="0" w:color="auto"/>
              <w:bottom w:val="single" w:sz="4" w:space="0" w:color="auto"/>
              <w:right w:val="single" w:sz="4" w:space="0" w:color="auto"/>
            </w:tcBorders>
            <w:hideMark/>
          </w:tcPr>
          <w:p w14:paraId="6D4A5AE1" w14:textId="77777777" w:rsidR="00713A31" w:rsidRPr="00713A31" w:rsidRDefault="00D07F29" w:rsidP="00713A31">
            <w:pPr>
              <w:rPr>
                <w:sz w:val="28"/>
                <w:szCs w:val="28"/>
                <w:lang w:val="ru-RU" w:eastAsia="en-US"/>
              </w:rPr>
            </w:pPr>
            <w:r>
              <w:rPr>
                <w:sz w:val="28"/>
                <w:szCs w:val="28"/>
                <w:lang w:val="ru-RU" w:eastAsia="en-US"/>
              </w:rPr>
              <w:t>10-50%</w:t>
            </w:r>
          </w:p>
        </w:tc>
      </w:tr>
      <w:tr w:rsidR="00713A31" w14:paraId="3095C265" w14:textId="77777777" w:rsidTr="00713A31">
        <w:tc>
          <w:tcPr>
            <w:tcW w:w="8212" w:type="dxa"/>
            <w:tcBorders>
              <w:top w:val="single" w:sz="4" w:space="0" w:color="auto"/>
              <w:left w:val="single" w:sz="4" w:space="0" w:color="auto"/>
              <w:bottom w:val="single" w:sz="4" w:space="0" w:color="auto"/>
              <w:right w:val="single" w:sz="4" w:space="0" w:color="auto"/>
            </w:tcBorders>
            <w:hideMark/>
          </w:tcPr>
          <w:p w14:paraId="442BD40A" w14:textId="77777777" w:rsidR="00713A31" w:rsidRPr="008475C8" w:rsidRDefault="00F5209F" w:rsidP="00713A31">
            <w:pPr>
              <w:jc w:val="both"/>
              <w:rPr>
                <w:sz w:val="28"/>
                <w:szCs w:val="28"/>
                <w:lang w:val="ru-RU" w:eastAsia="en-US"/>
              </w:rPr>
            </w:pPr>
            <w:r>
              <w:rPr>
                <w:sz w:val="28"/>
                <w:szCs w:val="28"/>
                <w:lang w:eastAsia="en-US"/>
              </w:rPr>
              <w:t>3.</w:t>
            </w:r>
            <w:r w:rsidR="000B7DCF">
              <w:rPr>
                <w:sz w:val="28"/>
                <w:szCs w:val="28"/>
                <w:lang w:val="ru-RU" w:eastAsia="en-US"/>
              </w:rPr>
              <w:t>3</w:t>
            </w:r>
            <w:r w:rsidR="00713A31">
              <w:rPr>
                <w:sz w:val="28"/>
                <w:szCs w:val="28"/>
                <w:lang w:eastAsia="en-US"/>
              </w:rPr>
              <w:t>.</w:t>
            </w:r>
            <w:r w:rsidR="000B7DCF">
              <w:rPr>
                <w:sz w:val="28"/>
                <w:szCs w:val="28"/>
                <w:lang w:val="ru-RU" w:eastAsia="en-US"/>
              </w:rPr>
              <w:t>6.</w:t>
            </w:r>
            <w:r w:rsidR="00713A31">
              <w:rPr>
                <w:sz w:val="28"/>
                <w:szCs w:val="28"/>
                <w:lang w:eastAsia="en-US"/>
              </w:rPr>
              <w:t xml:space="preserve"> </w:t>
            </w:r>
            <w:proofErr w:type="gramStart"/>
            <w:r w:rsidR="00713A31">
              <w:rPr>
                <w:sz w:val="28"/>
                <w:szCs w:val="28"/>
                <w:lang w:eastAsia="en-US"/>
              </w:rPr>
              <w:t>участие</w:t>
            </w:r>
            <w:proofErr w:type="gramEnd"/>
            <w:r w:rsidR="00713A31">
              <w:rPr>
                <w:sz w:val="28"/>
                <w:szCs w:val="28"/>
                <w:lang w:eastAsia="en-US"/>
              </w:rPr>
              <w:t xml:space="preserve"> в подготовке и проведении массовых мероприятий с педагогическими и другими работниками (семинары, конференции, другие мероприятия</w:t>
            </w:r>
            <w:r w:rsidR="008475C8">
              <w:rPr>
                <w:sz w:val="28"/>
                <w:szCs w:val="28"/>
                <w:lang w:val="ru-RU" w:eastAsia="en-US"/>
              </w:rPr>
              <w:t>)</w:t>
            </w:r>
          </w:p>
        </w:tc>
        <w:tc>
          <w:tcPr>
            <w:tcW w:w="1133" w:type="dxa"/>
            <w:tcBorders>
              <w:top w:val="single" w:sz="4" w:space="0" w:color="auto"/>
              <w:left w:val="single" w:sz="4" w:space="0" w:color="auto"/>
              <w:bottom w:val="single" w:sz="4" w:space="0" w:color="auto"/>
              <w:right w:val="single" w:sz="4" w:space="0" w:color="auto"/>
            </w:tcBorders>
            <w:hideMark/>
          </w:tcPr>
          <w:p w14:paraId="60725BBF" w14:textId="77777777" w:rsidR="00713A31" w:rsidRDefault="00D07F29" w:rsidP="00713A31">
            <w:pPr>
              <w:rPr>
                <w:sz w:val="28"/>
                <w:szCs w:val="28"/>
                <w:lang w:val="ru-RU" w:eastAsia="en-US"/>
              </w:rPr>
            </w:pPr>
            <w:r>
              <w:rPr>
                <w:sz w:val="28"/>
                <w:szCs w:val="28"/>
                <w:lang w:val="ru-RU" w:eastAsia="en-US"/>
              </w:rPr>
              <w:t>10-50%</w:t>
            </w:r>
          </w:p>
          <w:p w14:paraId="1E369F9B" w14:textId="77777777" w:rsidR="00D07F29" w:rsidRPr="00713A31" w:rsidRDefault="00D07F29" w:rsidP="00713A31">
            <w:pPr>
              <w:rPr>
                <w:sz w:val="28"/>
                <w:szCs w:val="28"/>
                <w:lang w:val="ru-RU" w:eastAsia="en-US"/>
              </w:rPr>
            </w:pPr>
          </w:p>
        </w:tc>
      </w:tr>
      <w:tr w:rsidR="00713A31" w14:paraId="6D41A619" w14:textId="77777777" w:rsidTr="000E070C">
        <w:trPr>
          <w:trHeight w:val="1816"/>
        </w:trPr>
        <w:tc>
          <w:tcPr>
            <w:tcW w:w="8212" w:type="dxa"/>
            <w:tcBorders>
              <w:top w:val="single" w:sz="4" w:space="0" w:color="auto"/>
              <w:left w:val="single" w:sz="4" w:space="0" w:color="auto"/>
              <w:bottom w:val="single" w:sz="4" w:space="0" w:color="auto"/>
              <w:right w:val="single" w:sz="4" w:space="0" w:color="auto"/>
            </w:tcBorders>
            <w:hideMark/>
          </w:tcPr>
          <w:p w14:paraId="7C4F624C" w14:textId="77777777" w:rsidR="00713A31" w:rsidRDefault="00F5209F" w:rsidP="00713A31">
            <w:pPr>
              <w:jc w:val="both"/>
              <w:rPr>
                <w:sz w:val="28"/>
                <w:szCs w:val="28"/>
                <w:lang w:val="ru-RU" w:eastAsia="en-US"/>
              </w:rPr>
            </w:pPr>
            <w:r>
              <w:rPr>
                <w:sz w:val="28"/>
                <w:szCs w:val="28"/>
                <w:lang w:eastAsia="en-US"/>
              </w:rPr>
              <w:t>3.</w:t>
            </w:r>
            <w:r w:rsidR="000B7DCF">
              <w:rPr>
                <w:sz w:val="28"/>
                <w:szCs w:val="28"/>
                <w:lang w:val="ru-RU" w:eastAsia="en-US"/>
              </w:rPr>
              <w:t>3</w:t>
            </w:r>
            <w:r w:rsidR="00713A31">
              <w:rPr>
                <w:sz w:val="28"/>
                <w:szCs w:val="28"/>
                <w:lang w:eastAsia="en-US"/>
              </w:rPr>
              <w:t>.</w:t>
            </w:r>
            <w:r w:rsidR="000B7DCF">
              <w:rPr>
                <w:sz w:val="28"/>
                <w:szCs w:val="28"/>
                <w:lang w:val="ru-RU" w:eastAsia="en-US"/>
              </w:rPr>
              <w:t>7.</w:t>
            </w:r>
            <w:r w:rsidR="00713A31">
              <w:rPr>
                <w:sz w:val="28"/>
                <w:szCs w:val="28"/>
                <w:lang w:eastAsia="en-US"/>
              </w:rPr>
              <w:t xml:space="preserve"> </w:t>
            </w:r>
            <w:proofErr w:type="gramStart"/>
            <w:r w:rsidR="00713A31">
              <w:rPr>
                <w:sz w:val="28"/>
                <w:szCs w:val="28"/>
                <w:lang w:eastAsia="en-US"/>
              </w:rPr>
              <w:t>обеспечение</w:t>
            </w:r>
            <w:proofErr w:type="gramEnd"/>
            <w:r w:rsidR="00713A31">
              <w:rPr>
                <w:sz w:val="28"/>
                <w:szCs w:val="28"/>
                <w:lang w:eastAsia="en-US"/>
              </w:rPr>
              <w:t xml:space="preserve"> рационального использования финансовых средств, отсутствие нарушений финансово-хозяйственной деятельности в пределах компетенции, систематическое участие в работе по укреплению учебно-материальной базы на основе новейших достижений педагогической науки</w:t>
            </w:r>
          </w:p>
          <w:p w14:paraId="0C7AF400" w14:textId="77777777" w:rsidR="000E070C" w:rsidRPr="000E070C" w:rsidRDefault="000E070C" w:rsidP="00713A31">
            <w:pPr>
              <w:jc w:val="both"/>
              <w:rPr>
                <w:sz w:val="28"/>
                <w:szCs w:val="28"/>
                <w:lang w:val="ru-RU" w:eastAsia="en-US"/>
              </w:rPr>
            </w:pPr>
          </w:p>
        </w:tc>
        <w:tc>
          <w:tcPr>
            <w:tcW w:w="1133" w:type="dxa"/>
            <w:tcBorders>
              <w:top w:val="single" w:sz="4" w:space="0" w:color="auto"/>
              <w:left w:val="single" w:sz="4" w:space="0" w:color="auto"/>
              <w:bottom w:val="single" w:sz="4" w:space="0" w:color="auto"/>
              <w:right w:val="single" w:sz="4" w:space="0" w:color="auto"/>
            </w:tcBorders>
            <w:hideMark/>
          </w:tcPr>
          <w:p w14:paraId="63EF572D" w14:textId="77777777" w:rsidR="00713A31" w:rsidRDefault="00713A31" w:rsidP="00713A31">
            <w:pPr>
              <w:rPr>
                <w:sz w:val="28"/>
                <w:szCs w:val="28"/>
                <w:lang w:val="ru-RU" w:eastAsia="en-US"/>
              </w:rPr>
            </w:pPr>
          </w:p>
          <w:p w14:paraId="6FF03582" w14:textId="77777777" w:rsidR="00D07F29" w:rsidRPr="00713A31" w:rsidRDefault="00D07F29" w:rsidP="00713A31">
            <w:pPr>
              <w:rPr>
                <w:sz w:val="28"/>
                <w:szCs w:val="28"/>
                <w:lang w:val="ru-RU" w:eastAsia="en-US"/>
              </w:rPr>
            </w:pPr>
            <w:r>
              <w:rPr>
                <w:sz w:val="28"/>
                <w:szCs w:val="28"/>
                <w:lang w:val="ru-RU" w:eastAsia="en-US"/>
              </w:rPr>
              <w:t>10-50%</w:t>
            </w:r>
          </w:p>
        </w:tc>
      </w:tr>
      <w:tr w:rsidR="000E070C" w14:paraId="61C9C715" w14:textId="77777777" w:rsidTr="00713A31">
        <w:trPr>
          <w:trHeight w:val="1080"/>
        </w:trPr>
        <w:tc>
          <w:tcPr>
            <w:tcW w:w="8212" w:type="dxa"/>
            <w:tcBorders>
              <w:top w:val="single" w:sz="4" w:space="0" w:color="auto"/>
              <w:left w:val="single" w:sz="4" w:space="0" w:color="auto"/>
              <w:bottom w:val="single" w:sz="4" w:space="0" w:color="auto"/>
              <w:right w:val="single" w:sz="4" w:space="0" w:color="auto"/>
            </w:tcBorders>
          </w:tcPr>
          <w:p w14:paraId="0A8E0040" w14:textId="77777777" w:rsidR="000E070C" w:rsidRDefault="00F5209F" w:rsidP="00713A31">
            <w:pPr>
              <w:jc w:val="both"/>
              <w:rPr>
                <w:sz w:val="28"/>
                <w:szCs w:val="28"/>
                <w:lang w:eastAsia="en-US"/>
              </w:rPr>
            </w:pPr>
            <w:r>
              <w:rPr>
                <w:sz w:val="28"/>
                <w:szCs w:val="28"/>
                <w:lang w:val="ru-RU"/>
              </w:rPr>
              <w:t>3.</w:t>
            </w:r>
            <w:r w:rsidR="000B7DCF">
              <w:rPr>
                <w:sz w:val="28"/>
                <w:szCs w:val="28"/>
                <w:lang w:val="ru-RU"/>
              </w:rPr>
              <w:t xml:space="preserve">3.8. </w:t>
            </w:r>
            <w:r w:rsidR="00D07F29">
              <w:rPr>
                <w:sz w:val="28"/>
                <w:szCs w:val="28"/>
              </w:rPr>
              <w:t>р</w:t>
            </w:r>
            <w:r w:rsidR="00D07F29">
              <w:rPr>
                <w:sz w:val="28"/>
                <w:szCs w:val="28"/>
                <w:lang w:val="ru-RU"/>
              </w:rPr>
              <w:t>аботникам</w:t>
            </w:r>
            <w:r w:rsidR="000E070C" w:rsidRPr="00A8508C">
              <w:rPr>
                <w:sz w:val="28"/>
                <w:szCs w:val="28"/>
              </w:rPr>
              <w:t>, награжденным нагрудным знаком Министерства обр</w:t>
            </w:r>
            <w:r w:rsidR="000E070C">
              <w:rPr>
                <w:sz w:val="28"/>
                <w:szCs w:val="28"/>
              </w:rPr>
              <w:t>азования «Выдатнік адукацыі»</w:t>
            </w:r>
          </w:p>
        </w:tc>
        <w:tc>
          <w:tcPr>
            <w:tcW w:w="1133" w:type="dxa"/>
            <w:tcBorders>
              <w:top w:val="single" w:sz="4" w:space="0" w:color="auto"/>
              <w:left w:val="single" w:sz="4" w:space="0" w:color="auto"/>
              <w:bottom w:val="single" w:sz="4" w:space="0" w:color="auto"/>
              <w:right w:val="single" w:sz="4" w:space="0" w:color="auto"/>
            </w:tcBorders>
          </w:tcPr>
          <w:p w14:paraId="04AC51C6" w14:textId="77777777" w:rsidR="000E070C" w:rsidRDefault="00D07F29" w:rsidP="00713A31">
            <w:pPr>
              <w:rPr>
                <w:sz w:val="28"/>
                <w:szCs w:val="28"/>
                <w:lang w:val="ru-RU" w:eastAsia="en-US"/>
              </w:rPr>
            </w:pPr>
            <w:r>
              <w:rPr>
                <w:sz w:val="28"/>
                <w:szCs w:val="28"/>
                <w:lang w:val="ru-RU" w:eastAsia="en-US"/>
              </w:rPr>
              <w:t>30-40%</w:t>
            </w:r>
          </w:p>
        </w:tc>
      </w:tr>
    </w:tbl>
    <w:p w14:paraId="14E76CA3" w14:textId="77777777" w:rsidR="00BF0CBE" w:rsidRDefault="00BF0CBE" w:rsidP="00BF0CBE">
      <w:pPr>
        <w:ind w:firstLine="539"/>
        <w:jc w:val="both"/>
        <w:rPr>
          <w:b/>
          <w:bCs/>
          <w:sz w:val="28"/>
          <w:szCs w:val="28"/>
          <w:lang w:eastAsia="en-US"/>
        </w:rPr>
      </w:pPr>
      <w:r>
        <w:rPr>
          <w:b/>
          <w:bCs/>
          <w:sz w:val="28"/>
          <w:szCs w:val="28"/>
          <w:lang w:eastAsia="en-US"/>
        </w:rPr>
        <w:t xml:space="preserve">  </w:t>
      </w:r>
    </w:p>
    <w:p w14:paraId="0D3F744C" w14:textId="77777777" w:rsidR="00BF0CBE" w:rsidRDefault="00323DDC" w:rsidP="00BF0CBE">
      <w:pPr>
        <w:jc w:val="both"/>
        <w:rPr>
          <w:b/>
          <w:bCs/>
          <w:sz w:val="32"/>
          <w:szCs w:val="32"/>
          <w:lang w:eastAsia="en-US"/>
        </w:rPr>
      </w:pPr>
      <w:r>
        <w:rPr>
          <w:sz w:val="28"/>
          <w:szCs w:val="28"/>
          <w:lang w:val="ru-RU" w:eastAsia="en-US"/>
        </w:rPr>
        <w:t xml:space="preserve">       </w:t>
      </w:r>
      <w:r w:rsidR="00BF0CBE">
        <w:rPr>
          <w:sz w:val="28"/>
          <w:szCs w:val="28"/>
          <w:lang w:val="ru-RU" w:eastAsia="en-US"/>
        </w:rPr>
        <w:t>По</w:t>
      </w:r>
      <w:r w:rsidR="00BF0CBE">
        <w:rPr>
          <w:sz w:val="28"/>
          <w:szCs w:val="28"/>
          <w:lang w:eastAsia="en-US"/>
        </w:rPr>
        <w:t xml:space="preserve"> усмотрению учреждения образования при премировании отдельных категорий работников учитываются следующие показатели:</w:t>
      </w:r>
    </w:p>
    <w:p w14:paraId="565D3B3C" w14:textId="77777777" w:rsidR="00BF0CBE" w:rsidRDefault="00BF0CBE" w:rsidP="00BF0CBE">
      <w:pPr>
        <w:jc w:val="center"/>
        <w:rPr>
          <w:b/>
          <w:bCs/>
          <w:sz w:val="32"/>
          <w:szCs w:val="32"/>
          <w:lang w:eastAsia="en-US"/>
        </w:rPr>
      </w:pPr>
    </w:p>
    <w:p w14:paraId="51B64C68" w14:textId="77777777" w:rsidR="00BF0CBE" w:rsidRPr="00081603" w:rsidRDefault="000B7DCF" w:rsidP="00BF0CBE">
      <w:pPr>
        <w:ind w:right="424"/>
        <w:contextualSpacing/>
        <w:jc w:val="center"/>
        <w:rPr>
          <w:bCs/>
          <w:sz w:val="32"/>
          <w:szCs w:val="32"/>
          <w:lang w:eastAsia="en-US"/>
        </w:rPr>
      </w:pPr>
      <w:r w:rsidRPr="00081603">
        <w:rPr>
          <w:bCs/>
          <w:sz w:val="32"/>
          <w:szCs w:val="32"/>
          <w:lang w:eastAsia="en-US"/>
        </w:rPr>
        <w:t>3.</w:t>
      </w:r>
      <w:r w:rsidRPr="00081603">
        <w:rPr>
          <w:bCs/>
          <w:sz w:val="32"/>
          <w:szCs w:val="32"/>
          <w:lang w:val="ru-RU" w:eastAsia="en-US"/>
        </w:rPr>
        <w:t>4</w:t>
      </w:r>
      <w:r w:rsidR="00BF0CBE" w:rsidRPr="00081603">
        <w:rPr>
          <w:bCs/>
          <w:sz w:val="32"/>
          <w:szCs w:val="32"/>
          <w:lang w:eastAsia="en-US"/>
        </w:rPr>
        <w:t xml:space="preserve">. </w:t>
      </w:r>
      <w:proofErr w:type="gramStart"/>
      <w:r w:rsidR="00BF0CBE" w:rsidRPr="00081603">
        <w:rPr>
          <w:bCs/>
          <w:sz w:val="32"/>
          <w:szCs w:val="32"/>
          <w:lang w:eastAsia="en-US"/>
        </w:rPr>
        <w:t>для</w:t>
      </w:r>
      <w:proofErr w:type="gramEnd"/>
      <w:r w:rsidR="00BF0CBE" w:rsidRPr="00081603">
        <w:rPr>
          <w:bCs/>
          <w:sz w:val="32"/>
          <w:szCs w:val="32"/>
          <w:lang w:eastAsia="en-US"/>
        </w:rPr>
        <w:t xml:space="preserve"> руководителя учреждения:</w:t>
      </w:r>
    </w:p>
    <w:p w14:paraId="599E02ED" w14:textId="77777777" w:rsidR="00BF0CBE" w:rsidRDefault="00BF0CBE" w:rsidP="00BF0CBE">
      <w:pPr>
        <w:ind w:right="424"/>
        <w:contextualSpacing/>
        <w:jc w:val="center"/>
        <w:rPr>
          <w:sz w:val="28"/>
          <w:szCs w:val="28"/>
          <w:lang w:eastAsia="en-US"/>
        </w:rPr>
      </w:pPr>
    </w:p>
    <w:tbl>
      <w:tblPr>
        <w:tblStyle w:val="ac"/>
        <w:tblW w:w="5004" w:type="pct"/>
        <w:tblLook w:val="04A0" w:firstRow="1" w:lastRow="0" w:firstColumn="1" w:lastColumn="0" w:noHBand="0" w:noVBand="1"/>
      </w:tblPr>
      <w:tblGrid>
        <w:gridCol w:w="8466"/>
        <w:gridCol w:w="1170"/>
      </w:tblGrid>
      <w:tr w:rsidR="00BF0CBE" w14:paraId="18D05630" w14:textId="77777777" w:rsidTr="00BF0CBE">
        <w:tc>
          <w:tcPr>
            <w:tcW w:w="4393" w:type="pct"/>
            <w:tcBorders>
              <w:top w:val="single" w:sz="4" w:space="0" w:color="auto"/>
              <w:left w:val="single" w:sz="4" w:space="0" w:color="auto"/>
              <w:bottom w:val="single" w:sz="4" w:space="0" w:color="auto"/>
              <w:right w:val="single" w:sz="4" w:space="0" w:color="auto"/>
            </w:tcBorders>
            <w:hideMark/>
          </w:tcPr>
          <w:p w14:paraId="1DE33370" w14:textId="77777777" w:rsidR="00BF0CBE" w:rsidRDefault="00BF0CBE">
            <w:pPr>
              <w:rPr>
                <w:sz w:val="28"/>
                <w:szCs w:val="28"/>
                <w:lang w:eastAsia="en-US"/>
              </w:rPr>
            </w:pPr>
            <w:r>
              <w:rPr>
                <w:sz w:val="28"/>
                <w:szCs w:val="28"/>
                <w:lang w:eastAsia="en-US"/>
              </w:rPr>
              <w:t>3</w:t>
            </w:r>
            <w:r w:rsidR="000B7DCF">
              <w:rPr>
                <w:sz w:val="28"/>
                <w:szCs w:val="28"/>
                <w:lang w:eastAsia="en-US"/>
              </w:rPr>
              <w:t>.</w:t>
            </w:r>
            <w:r w:rsidR="000B7DCF">
              <w:rPr>
                <w:sz w:val="28"/>
                <w:szCs w:val="28"/>
                <w:lang w:val="ru-RU" w:eastAsia="en-US"/>
              </w:rPr>
              <w:t>4</w:t>
            </w:r>
            <w:r>
              <w:rPr>
                <w:sz w:val="28"/>
                <w:szCs w:val="28"/>
                <w:lang w:eastAsia="en-US"/>
              </w:rPr>
              <w:t xml:space="preserve">.1. </w:t>
            </w:r>
            <w:proofErr w:type="gramStart"/>
            <w:r>
              <w:rPr>
                <w:sz w:val="28"/>
                <w:szCs w:val="28"/>
                <w:lang w:eastAsia="en-US"/>
              </w:rPr>
              <w:t>высокие</w:t>
            </w:r>
            <w:proofErr w:type="gramEnd"/>
            <w:r>
              <w:rPr>
                <w:sz w:val="28"/>
                <w:szCs w:val="28"/>
                <w:lang w:eastAsia="en-US"/>
              </w:rPr>
              <w:t xml:space="preserve"> результаты в работе, подтвержденные в ходе контроля</w:t>
            </w:r>
          </w:p>
        </w:tc>
        <w:tc>
          <w:tcPr>
            <w:tcW w:w="607" w:type="pct"/>
            <w:tcBorders>
              <w:top w:val="single" w:sz="4" w:space="0" w:color="auto"/>
              <w:left w:val="single" w:sz="4" w:space="0" w:color="auto"/>
              <w:bottom w:val="single" w:sz="4" w:space="0" w:color="auto"/>
              <w:right w:val="single" w:sz="4" w:space="0" w:color="auto"/>
            </w:tcBorders>
            <w:hideMark/>
          </w:tcPr>
          <w:p w14:paraId="30391466" w14:textId="77777777" w:rsidR="00D07F29" w:rsidRPr="00713A31" w:rsidRDefault="00D07F29">
            <w:pPr>
              <w:rPr>
                <w:sz w:val="28"/>
                <w:szCs w:val="28"/>
                <w:lang w:val="ru-RU" w:eastAsia="en-US"/>
              </w:rPr>
            </w:pPr>
            <w:r>
              <w:rPr>
                <w:sz w:val="28"/>
                <w:szCs w:val="28"/>
                <w:lang w:val="ru-RU" w:eastAsia="en-US"/>
              </w:rPr>
              <w:t>10-50%</w:t>
            </w:r>
          </w:p>
        </w:tc>
      </w:tr>
      <w:tr w:rsidR="00BF0CBE" w14:paraId="3CE2D75F" w14:textId="77777777" w:rsidTr="00BF0CBE">
        <w:tc>
          <w:tcPr>
            <w:tcW w:w="4393" w:type="pct"/>
            <w:tcBorders>
              <w:top w:val="single" w:sz="4" w:space="0" w:color="auto"/>
              <w:left w:val="single" w:sz="4" w:space="0" w:color="auto"/>
              <w:bottom w:val="single" w:sz="4" w:space="0" w:color="auto"/>
              <w:right w:val="single" w:sz="4" w:space="0" w:color="auto"/>
            </w:tcBorders>
            <w:hideMark/>
          </w:tcPr>
          <w:p w14:paraId="0B872DB5" w14:textId="77777777" w:rsidR="00BF0CBE" w:rsidRDefault="000B7DCF">
            <w:pPr>
              <w:rPr>
                <w:sz w:val="28"/>
                <w:szCs w:val="28"/>
                <w:lang w:eastAsia="en-US"/>
              </w:rPr>
            </w:pPr>
            <w:r>
              <w:rPr>
                <w:sz w:val="28"/>
                <w:szCs w:val="28"/>
                <w:lang w:eastAsia="en-US"/>
              </w:rPr>
              <w:t>3.</w:t>
            </w:r>
            <w:r>
              <w:rPr>
                <w:sz w:val="28"/>
                <w:szCs w:val="28"/>
                <w:lang w:val="ru-RU" w:eastAsia="en-US"/>
              </w:rPr>
              <w:t>4</w:t>
            </w:r>
            <w:r w:rsidR="00BF0CBE">
              <w:rPr>
                <w:sz w:val="28"/>
                <w:szCs w:val="28"/>
                <w:lang w:eastAsia="en-US"/>
              </w:rPr>
              <w:t xml:space="preserve">.2. </w:t>
            </w:r>
            <w:proofErr w:type="gramStart"/>
            <w:r w:rsidR="00BF0CBE">
              <w:rPr>
                <w:sz w:val="28"/>
                <w:szCs w:val="28"/>
                <w:lang w:eastAsia="en-US"/>
              </w:rPr>
              <w:t>качественное</w:t>
            </w:r>
            <w:proofErr w:type="gramEnd"/>
            <w:r w:rsidR="00BF0CBE">
              <w:rPr>
                <w:sz w:val="28"/>
                <w:szCs w:val="28"/>
                <w:lang w:eastAsia="en-US"/>
              </w:rPr>
              <w:t xml:space="preserve"> и своевременное выполнение планов работы, программ, планов образовательного процесса</w:t>
            </w:r>
          </w:p>
        </w:tc>
        <w:tc>
          <w:tcPr>
            <w:tcW w:w="607" w:type="pct"/>
            <w:tcBorders>
              <w:top w:val="single" w:sz="4" w:space="0" w:color="auto"/>
              <w:left w:val="single" w:sz="4" w:space="0" w:color="auto"/>
              <w:bottom w:val="single" w:sz="4" w:space="0" w:color="auto"/>
              <w:right w:val="single" w:sz="4" w:space="0" w:color="auto"/>
            </w:tcBorders>
            <w:hideMark/>
          </w:tcPr>
          <w:p w14:paraId="5BF12A0E" w14:textId="77777777" w:rsidR="00BF0CBE" w:rsidRDefault="00D07F29">
            <w:pPr>
              <w:rPr>
                <w:sz w:val="28"/>
                <w:szCs w:val="28"/>
                <w:lang w:val="ru-RU" w:eastAsia="en-US"/>
              </w:rPr>
            </w:pPr>
            <w:r>
              <w:rPr>
                <w:sz w:val="28"/>
                <w:szCs w:val="28"/>
                <w:lang w:val="ru-RU" w:eastAsia="en-US"/>
              </w:rPr>
              <w:t>10-30%</w:t>
            </w:r>
          </w:p>
          <w:p w14:paraId="4DE748DB" w14:textId="77777777" w:rsidR="00D07F29" w:rsidRDefault="00D07F29">
            <w:pPr>
              <w:rPr>
                <w:sz w:val="28"/>
                <w:szCs w:val="28"/>
                <w:lang w:eastAsia="en-US"/>
              </w:rPr>
            </w:pPr>
          </w:p>
        </w:tc>
      </w:tr>
      <w:tr w:rsidR="00BF0CBE" w14:paraId="279D8588" w14:textId="77777777" w:rsidTr="00BF0CBE">
        <w:tc>
          <w:tcPr>
            <w:tcW w:w="4393" w:type="pct"/>
            <w:tcBorders>
              <w:top w:val="single" w:sz="4" w:space="0" w:color="auto"/>
              <w:left w:val="single" w:sz="4" w:space="0" w:color="auto"/>
              <w:bottom w:val="single" w:sz="4" w:space="0" w:color="auto"/>
              <w:right w:val="single" w:sz="4" w:space="0" w:color="auto"/>
            </w:tcBorders>
            <w:hideMark/>
          </w:tcPr>
          <w:p w14:paraId="656D1ADF" w14:textId="77777777" w:rsidR="00BF0CBE" w:rsidRDefault="000B7DCF">
            <w:pPr>
              <w:rPr>
                <w:sz w:val="28"/>
                <w:szCs w:val="28"/>
                <w:lang w:eastAsia="en-US"/>
              </w:rPr>
            </w:pPr>
            <w:r>
              <w:rPr>
                <w:sz w:val="28"/>
                <w:szCs w:val="28"/>
                <w:lang w:eastAsia="en-US"/>
              </w:rPr>
              <w:t>3.</w:t>
            </w:r>
            <w:r>
              <w:rPr>
                <w:sz w:val="28"/>
                <w:szCs w:val="28"/>
                <w:lang w:val="ru-RU" w:eastAsia="en-US"/>
              </w:rPr>
              <w:t>4</w:t>
            </w:r>
            <w:r w:rsidR="00BF0CBE">
              <w:rPr>
                <w:sz w:val="28"/>
                <w:szCs w:val="28"/>
                <w:lang w:eastAsia="en-US"/>
              </w:rPr>
              <w:t xml:space="preserve">.3. </w:t>
            </w:r>
            <w:proofErr w:type="gramStart"/>
            <w:r w:rsidR="00BF0CBE">
              <w:rPr>
                <w:sz w:val="28"/>
                <w:szCs w:val="28"/>
                <w:lang w:eastAsia="en-US"/>
              </w:rPr>
              <w:t>создание</w:t>
            </w:r>
            <w:proofErr w:type="gramEnd"/>
            <w:r w:rsidR="00BF0CBE">
              <w:rPr>
                <w:sz w:val="28"/>
                <w:szCs w:val="28"/>
                <w:lang w:eastAsia="en-US"/>
              </w:rPr>
              <w:t xml:space="preserve"> условий для творческого труда педработников, воспитанников,обслуживающего персонала</w:t>
            </w:r>
          </w:p>
        </w:tc>
        <w:tc>
          <w:tcPr>
            <w:tcW w:w="607" w:type="pct"/>
            <w:tcBorders>
              <w:top w:val="single" w:sz="4" w:space="0" w:color="auto"/>
              <w:left w:val="single" w:sz="4" w:space="0" w:color="auto"/>
              <w:bottom w:val="single" w:sz="4" w:space="0" w:color="auto"/>
              <w:right w:val="single" w:sz="4" w:space="0" w:color="auto"/>
            </w:tcBorders>
            <w:hideMark/>
          </w:tcPr>
          <w:p w14:paraId="25ACC22B" w14:textId="77777777" w:rsidR="00BF0CBE" w:rsidRDefault="00D07F29">
            <w:pPr>
              <w:rPr>
                <w:sz w:val="28"/>
                <w:szCs w:val="28"/>
                <w:lang w:val="ru-RU" w:eastAsia="en-US"/>
              </w:rPr>
            </w:pPr>
            <w:r>
              <w:rPr>
                <w:sz w:val="28"/>
                <w:szCs w:val="28"/>
                <w:lang w:val="ru-RU" w:eastAsia="en-US"/>
              </w:rPr>
              <w:t>10-50%</w:t>
            </w:r>
          </w:p>
          <w:p w14:paraId="6FA1A756" w14:textId="77777777" w:rsidR="00D07F29" w:rsidRDefault="00D07F29">
            <w:pPr>
              <w:rPr>
                <w:sz w:val="28"/>
                <w:szCs w:val="28"/>
                <w:lang w:eastAsia="en-US"/>
              </w:rPr>
            </w:pPr>
          </w:p>
        </w:tc>
      </w:tr>
      <w:tr w:rsidR="00BF0CBE" w14:paraId="7EC15ADB" w14:textId="77777777" w:rsidTr="00BF0CBE">
        <w:tc>
          <w:tcPr>
            <w:tcW w:w="4393" w:type="pct"/>
            <w:tcBorders>
              <w:top w:val="single" w:sz="4" w:space="0" w:color="auto"/>
              <w:left w:val="single" w:sz="4" w:space="0" w:color="auto"/>
              <w:bottom w:val="single" w:sz="4" w:space="0" w:color="auto"/>
              <w:right w:val="single" w:sz="4" w:space="0" w:color="auto"/>
            </w:tcBorders>
            <w:hideMark/>
          </w:tcPr>
          <w:p w14:paraId="61186C79" w14:textId="77777777" w:rsidR="00BF0CBE" w:rsidRDefault="000B7DCF">
            <w:pPr>
              <w:rPr>
                <w:sz w:val="28"/>
                <w:szCs w:val="28"/>
                <w:lang w:eastAsia="en-US"/>
              </w:rPr>
            </w:pPr>
            <w:r>
              <w:rPr>
                <w:sz w:val="28"/>
                <w:szCs w:val="28"/>
                <w:lang w:eastAsia="en-US"/>
              </w:rPr>
              <w:lastRenderedPageBreak/>
              <w:t>3.</w:t>
            </w:r>
            <w:r>
              <w:rPr>
                <w:sz w:val="28"/>
                <w:szCs w:val="28"/>
                <w:lang w:val="ru-RU" w:eastAsia="en-US"/>
              </w:rPr>
              <w:t>4</w:t>
            </w:r>
            <w:r w:rsidR="00BF0CBE">
              <w:rPr>
                <w:sz w:val="28"/>
                <w:szCs w:val="28"/>
                <w:lang w:eastAsia="en-US"/>
              </w:rPr>
              <w:t xml:space="preserve">.4. </w:t>
            </w:r>
            <w:proofErr w:type="gramStart"/>
            <w:r w:rsidR="00BF0CBE">
              <w:rPr>
                <w:sz w:val="28"/>
                <w:szCs w:val="28"/>
                <w:lang w:eastAsia="en-US"/>
              </w:rPr>
              <w:t>оказание</w:t>
            </w:r>
            <w:proofErr w:type="gramEnd"/>
            <w:r w:rsidR="00BF0CBE">
              <w:rPr>
                <w:sz w:val="28"/>
                <w:szCs w:val="28"/>
                <w:lang w:eastAsia="en-US"/>
              </w:rPr>
              <w:t xml:space="preserve"> помощи педагогическим работникам в повышении качества и эффективности работы</w:t>
            </w:r>
          </w:p>
        </w:tc>
        <w:tc>
          <w:tcPr>
            <w:tcW w:w="607" w:type="pct"/>
            <w:tcBorders>
              <w:top w:val="single" w:sz="4" w:space="0" w:color="auto"/>
              <w:left w:val="single" w:sz="4" w:space="0" w:color="auto"/>
              <w:bottom w:val="single" w:sz="4" w:space="0" w:color="auto"/>
              <w:right w:val="single" w:sz="4" w:space="0" w:color="auto"/>
            </w:tcBorders>
            <w:hideMark/>
          </w:tcPr>
          <w:p w14:paraId="01065566" w14:textId="77777777" w:rsidR="00BF0CBE" w:rsidRDefault="00D07F29">
            <w:pPr>
              <w:rPr>
                <w:sz w:val="28"/>
                <w:szCs w:val="28"/>
                <w:lang w:val="ru-RU" w:eastAsia="en-US"/>
              </w:rPr>
            </w:pPr>
            <w:r>
              <w:rPr>
                <w:sz w:val="28"/>
                <w:szCs w:val="28"/>
                <w:lang w:val="ru-RU" w:eastAsia="en-US"/>
              </w:rPr>
              <w:t>10-30%</w:t>
            </w:r>
          </w:p>
          <w:p w14:paraId="6B06CBB2" w14:textId="77777777" w:rsidR="00D07F29" w:rsidRDefault="00D07F29">
            <w:pPr>
              <w:rPr>
                <w:sz w:val="28"/>
                <w:szCs w:val="28"/>
                <w:lang w:eastAsia="en-US"/>
              </w:rPr>
            </w:pPr>
          </w:p>
        </w:tc>
      </w:tr>
      <w:tr w:rsidR="00BF0CBE" w14:paraId="32F3614C" w14:textId="77777777" w:rsidTr="00BF0CBE">
        <w:tc>
          <w:tcPr>
            <w:tcW w:w="4393" w:type="pct"/>
            <w:tcBorders>
              <w:top w:val="single" w:sz="4" w:space="0" w:color="auto"/>
              <w:left w:val="single" w:sz="4" w:space="0" w:color="auto"/>
              <w:bottom w:val="single" w:sz="4" w:space="0" w:color="auto"/>
              <w:right w:val="single" w:sz="4" w:space="0" w:color="auto"/>
            </w:tcBorders>
            <w:hideMark/>
          </w:tcPr>
          <w:p w14:paraId="5AC77E37" w14:textId="77777777" w:rsidR="00BF0CBE" w:rsidRDefault="000B7DCF">
            <w:pPr>
              <w:rPr>
                <w:sz w:val="28"/>
                <w:szCs w:val="28"/>
                <w:lang w:eastAsia="en-US"/>
              </w:rPr>
            </w:pPr>
            <w:r>
              <w:rPr>
                <w:sz w:val="28"/>
                <w:szCs w:val="28"/>
                <w:lang w:eastAsia="en-US"/>
              </w:rPr>
              <w:t>3.</w:t>
            </w:r>
            <w:r>
              <w:rPr>
                <w:sz w:val="28"/>
                <w:szCs w:val="28"/>
                <w:lang w:val="ru-RU" w:eastAsia="en-US"/>
              </w:rPr>
              <w:t>4</w:t>
            </w:r>
            <w:r w:rsidR="00BF0CBE">
              <w:rPr>
                <w:sz w:val="28"/>
                <w:szCs w:val="28"/>
                <w:lang w:eastAsia="en-US"/>
              </w:rPr>
              <w:t xml:space="preserve">.5. </w:t>
            </w:r>
            <w:proofErr w:type="gramStart"/>
            <w:r w:rsidR="00BF0CBE">
              <w:rPr>
                <w:sz w:val="28"/>
                <w:szCs w:val="28"/>
                <w:lang w:eastAsia="en-US"/>
              </w:rPr>
              <w:t>подготовка</w:t>
            </w:r>
            <w:proofErr w:type="gramEnd"/>
            <w:r w:rsidR="00BF0CBE">
              <w:rPr>
                <w:sz w:val="28"/>
                <w:szCs w:val="28"/>
                <w:lang w:eastAsia="en-US"/>
              </w:rPr>
              <w:t xml:space="preserve"> и проведение педсоветов, семинаров, конференции</w:t>
            </w:r>
          </w:p>
        </w:tc>
        <w:tc>
          <w:tcPr>
            <w:tcW w:w="607" w:type="pct"/>
            <w:tcBorders>
              <w:top w:val="single" w:sz="4" w:space="0" w:color="auto"/>
              <w:left w:val="single" w:sz="4" w:space="0" w:color="auto"/>
              <w:bottom w:val="single" w:sz="4" w:space="0" w:color="auto"/>
              <w:right w:val="single" w:sz="4" w:space="0" w:color="auto"/>
            </w:tcBorders>
            <w:hideMark/>
          </w:tcPr>
          <w:p w14:paraId="3241EB28" w14:textId="77777777" w:rsidR="00BF0CBE" w:rsidRDefault="00D07F29">
            <w:pPr>
              <w:rPr>
                <w:sz w:val="28"/>
                <w:szCs w:val="28"/>
                <w:lang w:val="ru-RU" w:eastAsia="en-US"/>
              </w:rPr>
            </w:pPr>
            <w:r>
              <w:rPr>
                <w:sz w:val="28"/>
                <w:szCs w:val="28"/>
                <w:lang w:val="ru-RU" w:eastAsia="en-US"/>
              </w:rPr>
              <w:t>10-50%</w:t>
            </w:r>
          </w:p>
          <w:p w14:paraId="25E73BF1" w14:textId="77777777" w:rsidR="00D07F29" w:rsidRDefault="00D07F29">
            <w:pPr>
              <w:rPr>
                <w:sz w:val="28"/>
                <w:szCs w:val="28"/>
                <w:lang w:eastAsia="en-US"/>
              </w:rPr>
            </w:pPr>
          </w:p>
        </w:tc>
      </w:tr>
      <w:tr w:rsidR="00BF0CBE" w14:paraId="4303ED3F" w14:textId="77777777" w:rsidTr="00BF0CBE">
        <w:tc>
          <w:tcPr>
            <w:tcW w:w="4393" w:type="pct"/>
            <w:tcBorders>
              <w:top w:val="single" w:sz="4" w:space="0" w:color="auto"/>
              <w:left w:val="single" w:sz="4" w:space="0" w:color="auto"/>
              <w:bottom w:val="single" w:sz="4" w:space="0" w:color="auto"/>
              <w:right w:val="single" w:sz="4" w:space="0" w:color="auto"/>
            </w:tcBorders>
            <w:hideMark/>
          </w:tcPr>
          <w:p w14:paraId="3DE864CB" w14:textId="77777777" w:rsidR="00BF0CBE" w:rsidRDefault="000B7DCF">
            <w:pPr>
              <w:rPr>
                <w:sz w:val="28"/>
                <w:szCs w:val="28"/>
                <w:lang w:eastAsia="en-US"/>
              </w:rPr>
            </w:pPr>
            <w:r>
              <w:rPr>
                <w:sz w:val="28"/>
                <w:szCs w:val="28"/>
                <w:lang w:eastAsia="en-US"/>
              </w:rPr>
              <w:t>3.</w:t>
            </w:r>
            <w:r>
              <w:rPr>
                <w:sz w:val="28"/>
                <w:szCs w:val="28"/>
                <w:lang w:val="ru-RU" w:eastAsia="en-US"/>
              </w:rPr>
              <w:t>4</w:t>
            </w:r>
            <w:r w:rsidR="00BF0CBE">
              <w:rPr>
                <w:sz w:val="28"/>
                <w:szCs w:val="28"/>
                <w:lang w:eastAsia="en-US"/>
              </w:rPr>
              <w:t xml:space="preserve">.6. </w:t>
            </w:r>
            <w:proofErr w:type="gramStart"/>
            <w:r w:rsidR="00BF0CBE">
              <w:rPr>
                <w:sz w:val="28"/>
                <w:szCs w:val="28"/>
                <w:lang w:eastAsia="en-US"/>
              </w:rPr>
              <w:t>совершенствование</w:t>
            </w:r>
            <w:proofErr w:type="gramEnd"/>
            <w:r w:rsidR="00BF0CBE">
              <w:rPr>
                <w:sz w:val="28"/>
                <w:szCs w:val="28"/>
                <w:lang w:eastAsia="en-US"/>
              </w:rPr>
              <w:t xml:space="preserve"> образовательного процесса, укрепление материально-технической базы и трудовой дисциплины</w:t>
            </w:r>
          </w:p>
        </w:tc>
        <w:tc>
          <w:tcPr>
            <w:tcW w:w="607" w:type="pct"/>
            <w:tcBorders>
              <w:top w:val="single" w:sz="4" w:space="0" w:color="auto"/>
              <w:left w:val="single" w:sz="4" w:space="0" w:color="auto"/>
              <w:bottom w:val="single" w:sz="4" w:space="0" w:color="auto"/>
              <w:right w:val="single" w:sz="4" w:space="0" w:color="auto"/>
            </w:tcBorders>
            <w:hideMark/>
          </w:tcPr>
          <w:p w14:paraId="176FA4D4" w14:textId="77777777" w:rsidR="00BF0CBE" w:rsidRDefault="00D07F29">
            <w:pPr>
              <w:rPr>
                <w:sz w:val="28"/>
                <w:szCs w:val="28"/>
                <w:lang w:val="ru-RU" w:eastAsia="en-US"/>
              </w:rPr>
            </w:pPr>
            <w:r>
              <w:rPr>
                <w:sz w:val="28"/>
                <w:szCs w:val="28"/>
                <w:lang w:val="ru-RU" w:eastAsia="en-US"/>
              </w:rPr>
              <w:t>10-50%</w:t>
            </w:r>
          </w:p>
          <w:p w14:paraId="31130DC4" w14:textId="77777777" w:rsidR="00D07F29" w:rsidRDefault="00D07F29">
            <w:pPr>
              <w:rPr>
                <w:sz w:val="28"/>
                <w:szCs w:val="28"/>
                <w:lang w:eastAsia="en-US"/>
              </w:rPr>
            </w:pPr>
          </w:p>
        </w:tc>
      </w:tr>
      <w:tr w:rsidR="00BF0CBE" w14:paraId="6A5680D6" w14:textId="77777777" w:rsidTr="00BF0CBE">
        <w:tc>
          <w:tcPr>
            <w:tcW w:w="4393" w:type="pct"/>
            <w:tcBorders>
              <w:top w:val="single" w:sz="4" w:space="0" w:color="auto"/>
              <w:left w:val="single" w:sz="4" w:space="0" w:color="auto"/>
              <w:bottom w:val="single" w:sz="4" w:space="0" w:color="auto"/>
              <w:right w:val="single" w:sz="4" w:space="0" w:color="auto"/>
            </w:tcBorders>
            <w:hideMark/>
          </w:tcPr>
          <w:p w14:paraId="08B169F3" w14:textId="77777777" w:rsidR="00BF0CBE" w:rsidRDefault="000B7DCF">
            <w:pPr>
              <w:rPr>
                <w:sz w:val="28"/>
                <w:szCs w:val="28"/>
                <w:lang w:eastAsia="en-US"/>
              </w:rPr>
            </w:pPr>
            <w:r>
              <w:rPr>
                <w:sz w:val="28"/>
                <w:szCs w:val="28"/>
                <w:lang w:eastAsia="en-US"/>
              </w:rPr>
              <w:t>3.</w:t>
            </w:r>
            <w:r>
              <w:rPr>
                <w:sz w:val="28"/>
                <w:szCs w:val="28"/>
                <w:lang w:val="ru-RU" w:eastAsia="en-US"/>
              </w:rPr>
              <w:t>4</w:t>
            </w:r>
            <w:r w:rsidR="00BF0CBE">
              <w:rPr>
                <w:sz w:val="28"/>
                <w:szCs w:val="28"/>
                <w:lang w:eastAsia="en-US"/>
              </w:rPr>
              <w:t xml:space="preserve">.7. </w:t>
            </w:r>
            <w:proofErr w:type="gramStart"/>
            <w:r w:rsidR="00BF0CBE">
              <w:rPr>
                <w:sz w:val="28"/>
                <w:szCs w:val="28"/>
                <w:lang w:eastAsia="en-US"/>
              </w:rPr>
              <w:t>подготовка</w:t>
            </w:r>
            <w:proofErr w:type="gramEnd"/>
            <w:r w:rsidR="00BF0CBE">
              <w:rPr>
                <w:sz w:val="28"/>
                <w:szCs w:val="28"/>
                <w:lang w:eastAsia="en-US"/>
              </w:rPr>
              <w:t xml:space="preserve"> и участие в массовых мероприятиях с педагогами и воспитанниками</w:t>
            </w:r>
          </w:p>
        </w:tc>
        <w:tc>
          <w:tcPr>
            <w:tcW w:w="607" w:type="pct"/>
            <w:tcBorders>
              <w:top w:val="single" w:sz="4" w:space="0" w:color="auto"/>
              <w:left w:val="single" w:sz="4" w:space="0" w:color="auto"/>
              <w:bottom w:val="single" w:sz="4" w:space="0" w:color="auto"/>
              <w:right w:val="single" w:sz="4" w:space="0" w:color="auto"/>
            </w:tcBorders>
            <w:hideMark/>
          </w:tcPr>
          <w:p w14:paraId="193A3D83" w14:textId="77777777" w:rsidR="00D07F29" w:rsidRDefault="00D07F29">
            <w:pPr>
              <w:rPr>
                <w:sz w:val="28"/>
                <w:szCs w:val="28"/>
                <w:lang w:eastAsia="en-US"/>
              </w:rPr>
            </w:pPr>
            <w:r>
              <w:rPr>
                <w:sz w:val="28"/>
                <w:szCs w:val="28"/>
                <w:lang w:val="ru-RU" w:eastAsia="en-US"/>
              </w:rPr>
              <w:t>10-50%</w:t>
            </w:r>
          </w:p>
        </w:tc>
      </w:tr>
      <w:tr w:rsidR="00BF0CBE" w14:paraId="1589323C" w14:textId="77777777" w:rsidTr="00BF0CBE">
        <w:tc>
          <w:tcPr>
            <w:tcW w:w="4393" w:type="pct"/>
            <w:tcBorders>
              <w:top w:val="single" w:sz="4" w:space="0" w:color="auto"/>
              <w:left w:val="single" w:sz="4" w:space="0" w:color="auto"/>
              <w:bottom w:val="single" w:sz="4" w:space="0" w:color="auto"/>
              <w:right w:val="single" w:sz="4" w:space="0" w:color="auto"/>
            </w:tcBorders>
            <w:hideMark/>
          </w:tcPr>
          <w:p w14:paraId="13997F11" w14:textId="77777777" w:rsidR="00BF0CBE" w:rsidRDefault="000B7DCF">
            <w:pPr>
              <w:rPr>
                <w:sz w:val="28"/>
                <w:szCs w:val="28"/>
                <w:lang w:eastAsia="en-US"/>
              </w:rPr>
            </w:pPr>
            <w:r>
              <w:rPr>
                <w:sz w:val="28"/>
                <w:szCs w:val="28"/>
                <w:lang w:eastAsia="en-US"/>
              </w:rPr>
              <w:t>3.</w:t>
            </w:r>
            <w:r>
              <w:rPr>
                <w:sz w:val="28"/>
                <w:szCs w:val="28"/>
                <w:lang w:val="ru-RU" w:eastAsia="en-US"/>
              </w:rPr>
              <w:t>4</w:t>
            </w:r>
            <w:r w:rsidR="00BF0CBE">
              <w:rPr>
                <w:sz w:val="28"/>
                <w:szCs w:val="28"/>
                <w:lang w:eastAsia="en-US"/>
              </w:rPr>
              <w:t xml:space="preserve">.8. </w:t>
            </w:r>
            <w:proofErr w:type="gramStart"/>
            <w:r w:rsidR="00BF0CBE">
              <w:rPr>
                <w:sz w:val="28"/>
                <w:szCs w:val="28"/>
                <w:lang w:eastAsia="en-US"/>
              </w:rPr>
              <w:t>активное</w:t>
            </w:r>
            <w:proofErr w:type="gramEnd"/>
            <w:r w:rsidR="00BF0CBE">
              <w:rPr>
                <w:sz w:val="28"/>
                <w:szCs w:val="28"/>
                <w:lang w:eastAsia="en-US"/>
              </w:rPr>
              <w:t xml:space="preserve"> внедрение в практику прогрессивных форм организации труда и управленческой деятельности</w:t>
            </w:r>
          </w:p>
        </w:tc>
        <w:tc>
          <w:tcPr>
            <w:tcW w:w="607" w:type="pct"/>
            <w:tcBorders>
              <w:top w:val="single" w:sz="4" w:space="0" w:color="auto"/>
              <w:left w:val="single" w:sz="4" w:space="0" w:color="auto"/>
              <w:bottom w:val="single" w:sz="4" w:space="0" w:color="auto"/>
              <w:right w:val="single" w:sz="4" w:space="0" w:color="auto"/>
            </w:tcBorders>
            <w:hideMark/>
          </w:tcPr>
          <w:p w14:paraId="02AC632E" w14:textId="77777777" w:rsidR="00BF0CBE" w:rsidRDefault="00D07F29">
            <w:pPr>
              <w:rPr>
                <w:sz w:val="28"/>
                <w:szCs w:val="28"/>
                <w:lang w:val="ru-RU" w:eastAsia="en-US"/>
              </w:rPr>
            </w:pPr>
            <w:r>
              <w:rPr>
                <w:sz w:val="28"/>
                <w:szCs w:val="28"/>
                <w:lang w:val="ru-RU" w:eastAsia="en-US"/>
              </w:rPr>
              <w:t>10-50%</w:t>
            </w:r>
          </w:p>
          <w:p w14:paraId="2A659170" w14:textId="77777777" w:rsidR="00D07F29" w:rsidRDefault="00D07F29">
            <w:pPr>
              <w:rPr>
                <w:sz w:val="28"/>
                <w:szCs w:val="28"/>
                <w:lang w:eastAsia="en-US"/>
              </w:rPr>
            </w:pPr>
          </w:p>
        </w:tc>
      </w:tr>
      <w:tr w:rsidR="00BF0CBE" w14:paraId="25A8C9E3" w14:textId="77777777" w:rsidTr="00BF0CBE">
        <w:tc>
          <w:tcPr>
            <w:tcW w:w="4393" w:type="pct"/>
            <w:tcBorders>
              <w:top w:val="single" w:sz="4" w:space="0" w:color="auto"/>
              <w:left w:val="single" w:sz="4" w:space="0" w:color="auto"/>
              <w:bottom w:val="single" w:sz="4" w:space="0" w:color="auto"/>
              <w:right w:val="single" w:sz="4" w:space="0" w:color="auto"/>
            </w:tcBorders>
            <w:hideMark/>
          </w:tcPr>
          <w:p w14:paraId="4B58E949" w14:textId="77777777" w:rsidR="00BF0CBE" w:rsidRDefault="000B7DCF">
            <w:pPr>
              <w:rPr>
                <w:sz w:val="28"/>
                <w:szCs w:val="28"/>
                <w:lang w:eastAsia="en-US"/>
              </w:rPr>
            </w:pPr>
            <w:r>
              <w:rPr>
                <w:sz w:val="28"/>
                <w:szCs w:val="28"/>
                <w:lang w:eastAsia="en-US"/>
              </w:rPr>
              <w:t>3.</w:t>
            </w:r>
            <w:r>
              <w:rPr>
                <w:sz w:val="28"/>
                <w:szCs w:val="28"/>
                <w:lang w:val="ru-RU" w:eastAsia="en-US"/>
              </w:rPr>
              <w:t>4</w:t>
            </w:r>
            <w:r w:rsidR="00BF0CBE">
              <w:rPr>
                <w:sz w:val="28"/>
                <w:szCs w:val="28"/>
                <w:lang w:eastAsia="en-US"/>
              </w:rPr>
              <w:t xml:space="preserve">.9. </w:t>
            </w:r>
            <w:proofErr w:type="gramStart"/>
            <w:r w:rsidR="00BF0CBE">
              <w:rPr>
                <w:sz w:val="28"/>
                <w:szCs w:val="28"/>
                <w:lang w:eastAsia="en-US"/>
              </w:rPr>
              <w:t>рациональное</w:t>
            </w:r>
            <w:proofErr w:type="gramEnd"/>
            <w:r w:rsidR="00BF0CBE">
              <w:rPr>
                <w:sz w:val="28"/>
                <w:szCs w:val="28"/>
                <w:lang w:eastAsia="en-US"/>
              </w:rPr>
              <w:t xml:space="preserve"> использование, экономия материальных, денежных и энергетических ресурсов</w:t>
            </w:r>
          </w:p>
        </w:tc>
        <w:tc>
          <w:tcPr>
            <w:tcW w:w="607" w:type="pct"/>
            <w:tcBorders>
              <w:top w:val="single" w:sz="4" w:space="0" w:color="auto"/>
              <w:left w:val="single" w:sz="4" w:space="0" w:color="auto"/>
              <w:bottom w:val="single" w:sz="4" w:space="0" w:color="auto"/>
              <w:right w:val="single" w:sz="4" w:space="0" w:color="auto"/>
            </w:tcBorders>
            <w:hideMark/>
          </w:tcPr>
          <w:p w14:paraId="2CFA65EB" w14:textId="77777777" w:rsidR="00BF0CBE" w:rsidRDefault="00D07F29">
            <w:pPr>
              <w:rPr>
                <w:sz w:val="28"/>
                <w:szCs w:val="28"/>
                <w:lang w:val="ru-RU" w:eastAsia="en-US"/>
              </w:rPr>
            </w:pPr>
            <w:r>
              <w:rPr>
                <w:sz w:val="28"/>
                <w:szCs w:val="28"/>
                <w:lang w:val="ru-RU" w:eastAsia="en-US"/>
              </w:rPr>
              <w:t>10-50%</w:t>
            </w:r>
          </w:p>
          <w:p w14:paraId="1D24BE64" w14:textId="77777777" w:rsidR="00D07F29" w:rsidRDefault="00D07F29">
            <w:pPr>
              <w:rPr>
                <w:sz w:val="28"/>
                <w:szCs w:val="28"/>
                <w:lang w:eastAsia="en-US"/>
              </w:rPr>
            </w:pPr>
          </w:p>
        </w:tc>
      </w:tr>
      <w:tr w:rsidR="00BF0CBE" w14:paraId="215814C5" w14:textId="77777777" w:rsidTr="00BF0CBE">
        <w:tc>
          <w:tcPr>
            <w:tcW w:w="4393" w:type="pct"/>
            <w:tcBorders>
              <w:top w:val="single" w:sz="4" w:space="0" w:color="auto"/>
              <w:left w:val="single" w:sz="4" w:space="0" w:color="auto"/>
              <w:bottom w:val="single" w:sz="4" w:space="0" w:color="auto"/>
              <w:right w:val="single" w:sz="4" w:space="0" w:color="auto"/>
            </w:tcBorders>
            <w:hideMark/>
          </w:tcPr>
          <w:p w14:paraId="5755CED9" w14:textId="77777777" w:rsidR="00BF0CBE" w:rsidRDefault="000B7DCF">
            <w:pPr>
              <w:rPr>
                <w:sz w:val="28"/>
                <w:szCs w:val="28"/>
                <w:lang w:eastAsia="en-US"/>
              </w:rPr>
            </w:pPr>
            <w:r>
              <w:rPr>
                <w:sz w:val="28"/>
                <w:szCs w:val="28"/>
                <w:lang w:eastAsia="en-US"/>
              </w:rPr>
              <w:t>3.</w:t>
            </w:r>
            <w:r>
              <w:rPr>
                <w:sz w:val="28"/>
                <w:szCs w:val="28"/>
                <w:lang w:val="ru-RU" w:eastAsia="en-US"/>
              </w:rPr>
              <w:t>4</w:t>
            </w:r>
            <w:r w:rsidR="00BF0CBE">
              <w:rPr>
                <w:sz w:val="28"/>
                <w:szCs w:val="28"/>
                <w:lang w:eastAsia="en-US"/>
              </w:rPr>
              <w:t xml:space="preserve">.10. </w:t>
            </w:r>
            <w:proofErr w:type="gramStart"/>
            <w:r w:rsidR="00BF0CBE">
              <w:rPr>
                <w:sz w:val="28"/>
                <w:szCs w:val="28"/>
                <w:lang w:eastAsia="en-US"/>
              </w:rPr>
              <w:t>соблюдение</w:t>
            </w:r>
            <w:proofErr w:type="gramEnd"/>
            <w:r w:rsidR="00BF0CBE">
              <w:rPr>
                <w:sz w:val="28"/>
                <w:szCs w:val="28"/>
                <w:lang w:eastAsia="en-US"/>
              </w:rPr>
              <w:t xml:space="preserve"> норм служебной и профессиональной этики</w:t>
            </w:r>
          </w:p>
        </w:tc>
        <w:tc>
          <w:tcPr>
            <w:tcW w:w="607" w:type="pct"/>
            <w:tcBorders>
              <w:top w:val="single" w:sz="4" w:space="0" w:color="auto"/>
              <w:left w:val="single" w:sz="4" w:space="0" w:color="auto"/>
              <w:bottom w:val="single" w:sz="4" w:space="0" w:color="auto"/>
              <w:right w:val="single" w:sz="4" w:space="0" w:color="auto"/>
            </w:tcBorders>
            <w:hideMark/>
          </w:tcPr>
          <w:p w14:paraId="11ED3C51" w14:textId="77777777" w:rsidR="00BF0CBE" w:rsidRDefault="00D07F29">
            <w:pPr>
              <w:rPr>
                <w:sz w:val="28"/>
                <w:szCs w:val="28"/>
                <w:lang w:val="ru-RU" w:eastAsia="en-US"/>
              </w:rPr>
            </w:pPr>
            <w:r>
              <w:rPr>
                <w:sz w:val="28"/>
                <w:szCs w:val="28"/>
                <w:lang w:val="ru-RU" w:eastAsia="en-US"/>
              </w:rPr>
              <w:t>10-30%</w:t>
            </w:r>
          </w:p>
          <w:p w14:paraId="552FAEF7" w14:textId="77777777" w:rsidR="00D07F29" w:rsidRDefault="00D07F29">
            <w:pPr>
              <w:rPr>
                <w:sz w:val="28"/>
                <w:szCs w:val="28"/>
                <w:lang w:eastAsia="en-US"/>
              </w:rPr>
            </w:pPr>
          </w:p>
        </w:tc>
      </w:tr>
      <w:tr w:rsidR="00BF0CBE" w14:paraId="1E697CCD" w14:textId="77777777" w:rsidTr="00BF0CBE">
        <w:tc>
          <w:tcPr>
            <w:tcW w:w="4393" w:type="pct"/>
            <w:tcBorders>
              <w:top w:val="single" w:sz="4" w:space="0" w:color="auto"/>
              <w:left w:val="single" w:sz="4" w:space="0" w:color="auto"/>
              <w:bottom w:val="single" w:sz="4" w:space="0" w:color="auto"/>
              <w:right w:val="single" w:sz="4" w:space="0" w:color="auto"/>
            </w:tcBorders>
            <w:hideMark/>
          </w:tcPr>
          <w:p w14:paraId="4B2197A4" w14:textId="77777777" w:rsidR="00BF0CBE" w:rsidRDefault="000B7DCF">
            <w:pPr>
              <w:rPr>
                <w:sz w:val="28"/>
                <w:szCs w:val="28"/>
                <w:lang w:eastAsia="en-US"/>
              </w:rPr>
            </w:pPr>
            <w:r>
              <w:rPr>
                <w:sz w:val="28"/>
                <w:szCs w:val="28"/>
                <w:lang w:eastAsia="en-US"/>
              </w:rPr>
              <w:t>3.</w:t>
            </w:r>
            <w:r>
              <w:rPr>
                <w:sz w:val="28"/>
                <w:szCs w:val="28"/>
                <w:lang w:val="ru-RU" w:eastAsia="en-US"/>
              </w:rPr>
              <w:t>4</w:t>
            </w:r>
            <w:r w:rsidR="00BF0CBE">
              <w:rPr>
                <w:sz w:val="28"/>
                <w:szCs w:val="28"/>
                <w:lang w:eastAsia="en-US"/>
              </w:rPr>
              <w:t xml:space="preserve">.11. </w:t>
            </w:r>
            <w:proofErr w:type="gramStart"/>
            <w:r w:rsidR="00BF0CBE">
              <w:rPr>
                <w:sz w:val="28"/>
                <w:szCs w:val="28"/>
                <w:lang w:eastAsia="en-US"/>
              </w:rPr>
              <w:t>обеспечение</w:t>
            </w:r>
            <w:proofErr w:type="gramEnd"/>
            <w:r w:rsidR="00BF0CBE">
              <w:rPr>
                <w:sz w:val="28"/>
                <w:szCs w:val="28"/>
                <w:lang w:eastAsia="en-US"/>
              </w:rPr>
              <w:t xml:space="preserve"> условий для надлежащего содержания помещений, зданий, сооружений</w:t>
            </w:r>
          </w:p>
        </w:tc>
        <w:tc>
          <w:tcPr>
            <w:tcW w:w="607" w:type="pct"/>
            <w:tcBorders>
              <w:top w:val="single" w:sz="4" w:space="0" w:color="auto"/>
              <w:left w:val="single" w:sz="4" w:space="0" w:color="auto"/>
              <w:bottom w:val="single" w:sz="4" w:space="0" w:color="auto"/>
              <w:right w:val="single" w:sz="4" w:space="0" w:color="auto"/>
            </w:tcBorders>
            <w:hideMark/>
          </w:tcPr>
          <w:p w14:paraId="62C352C1" w14:textId="77777777" w:rsidR="00BF0CBE" w:rsidRDefault="00D07F29">
            <w:pPr>
              <w:rPr>
                <w:sz w:val="28"/>
                <w:szCs w:val="28"/>
                <w:lang w:val="ru-RU" w:eastAsia="en-US"/>
              </w:rPr>
            </w:pPr>
            <w:r>
              <w:rPr>
                <w:sz w:val="28"/>
                <w:szCs w:val="28"/>
                <w:lang w:val="ru-RU" w:eastAsia="en-US"/>
              </w:rPr>
              <w:t>10-50%</w:t>
            </w:r>
          </w:p>
          <w:p w14:paraId="7A4AB0B1" w14:textId="77777777" w:rsidR="00D07F29" w:rsidRDefault="00D07F29">
            <w:pPr>
              <w:rPr>
                <w:sz w:val="28"/>
                <w:szCs w:val="28"/>
                <w:lang w:eastAsia="en-US"/>
              </w:rPr>
            </w:pPr>
          </w:p>
        </w:tc>
      </w:tr>
      <w:tr w:rsidR="00BF0CBE" w14:paraId="3BCEF037" w14:textId="77777777" w:rsidTr="00BF0CBE">
        <w:tc>
          <w:tcPr>
            <w:tcW w:w="4393" w:type="pct"/>
            <w:tcBorders>
              <w:top w:val="single" w:sz="4" w:space="0" w:color="auto"/>
              <w:left w:val="single" w:sz="4" w:space="0" w:color="auto"/>
              <w:bottom w:val="single" w:sz="4" w:space="0" w:color="auto"/>
              <w:right w:val="single" w:sz="4" w:space="0" w:color="auto"/>
            </w:tcBorders>
            <w:hideMark/>
          </w:tcPr>
          <w:p w14:paraId="4FE579BF" w14:textId="77777777" w:rsidR="00BF0CBE" w:rsidRDefault="000B7DCF">
            <w:pPr>
              <w:rPr>
                <w:sz w:val="28"/>
                <w:szCs w:val="28"/>
                <w:lang w:eastAsia="en-US"/>
              </w:rPr>
            </w:pPr>
            <w:r>
              <w:rPr>
                <w:sz w:val="28"/>
                <w:szCs w:val="28"/>
                <w:lang w:eastAsia="en-US"/>
              </w:rPr>
              <w:t>3.</w:t>
            </w:r>
            <w:r>
              <w:rPr>
                <w:sz w:val="28"/>
                <w:szCs w:val="28"/>
                <w:lang w:val="ru-RU" w:eastAsia="en-US"/>
              </w:rPr>
              <w:t>4</w:t>
            </w:r>
            <w:r w:rsidR="00BF0CBE">
              <w:rPr>
                <w:sz w:val="28"/>
                <w:szCs w:val="28"/>
                <w:lang w:eastAsia="en-US"/>
              </w:rPr>
              <w:t xml:space="preserve">.12. </w:t>
            </w:r>
            <w:proofErr w:type="gramStart"/>
            <w:r w:rsidR="00BF0CBE">
              <w:rPr>
                <w:sz w:val="28"/>
                <w:szCs w:val="28"/>
                <w:lang w:eastAsia="en-US"/>
              </w:rPr>
              <w:t>обеспечение</w:t>
            </w:r>
            <w:proofErr w:type="gramEnd"/>
            <w:r w:rsidR="00BF0CBE">
              <w:rPr>
                <w:sz w:val="28"/>
                <w:szCs w:val="28"/>
                <w:lang w:eastAsia="en-US"/>
              </w:rPr>
              <w:t xml:space="preserve"> своевременной и качественной подготовки к новому учебному году</w:t>
            </w:r>
          </w:p>
        </w:tc>
        <w:tc>
          <w:tcPr>
            <w:tcW w:w="607" w:type="pct"/>
            <w:tcBorders>
              <w:top w:val="single" w:sz="4" w:space="0" w:color="auto"/>
              <w:left w:val="single" w:sz="4" w:space="0" w:color="auto"/>
              <w:bottom w:val="single" w:sz="4" w:space="0" w:color="auto"/>
              <w:right w:val="single" w:sz="4" w:space="0" w:color="auto"/>
            </w:tcBorders>
            <w:hideMark/>
          </w:tcPr>
          <w:p w14:paraId="317C73D9" w14:textId="77777777" w:rsidR="00BF0CBE" w:rsidRDefault="00D07F29">
            <w:pPr>
              <w:rPr>
                <w:sz w:val="28"/>
                <w:szCs w:val="28"/>
                <w:lang w:val="ru-RU" w:eastAsia="en-US"/>
              </w:rPr>
            </w:pPr>
            <w:r>
              <w:rPr>
                <w:sz w:val="28"/>
                <w:szCs w:val="28"/>
                <w:lang w:val="ru-RU" w:eastAsia="en-US"/>
              </w:rPr>
              <w:t>10-50%</w:t>
            </w:r>
          </w:p>
          <w:p w14:paraId="0E750F0C" w14:textId="77777777" w:rsidR="00D07F29" w:rsidRDefault="00D07F29">
            <w:pPr>
              <w:rPr>
                <w:sz w:val="28"/>
                <w:szCs w:val="28"/>
                <w:lang w:eastAsia="en-US"/>
              </w:rPr>
            </w:pPr>
          </w:p>
        </w:tc>
      </w:tr>
      <w:tr w:rsidR="00BF0CBE" w14:paraId="25BF377F" w14:textId="77777777" w:rsidTr="00BF0CBE">
        <w:tc>
          <w:tcPr>
            <w:tcW w:w="4393" w:type="pct"/>
            <w:tcBorders>
              <w:top w:val="single" w:sz="4" w:space="0" w:color="auto"/>
              <w:left w:val="single" w:sz="4" w:space="0" w:color="auto"/>
              <w:bottom w:val="single" w:sz="4" w:space="0" w:color="auto"/>
              <w:right w:val="single" w:sz="4" w:space="0" w:color="auto"/>
            </w:tcBorders>
            <w:hideMark/>
          </w:tcPr>
          <w:p w14:paraId="0CE231F2" w14:textId="77777777" w:rsidR="00BF0CBE" w:rsidRDefault="000B7DCF">
            <w:pPr>
              <w:rPr>
                <w:sz w:val="28"/>
                <w:szCs w:val="28"/>
                <w:lang w:eastAsia="en-US"/>
              </w:rPr>
            </w:pPr>
            <w:r>
              <w:rPr>
                <w:sz w:val="28"/>
                <w:szCs w:val="28"/>
                <w:lang w:eastAsia="en-US"/>
              </w:rPr>
              <w:t>3.</w:t>
            </w:r>
            <w:r>
              <w:rPr>
                <w:sz w:val="28"/>
                <w:szCs w:val="28"/>
                <w:lang w:val="ru-RU" w:eastAsia="en-US"/>
              </w:rPr>
              <w:t>4</w:t>
            </w:r>
            <w:r w:rsidR="00BF0CBE">
              <w:rPr>
                <w:sz w:val="28"/>
                <w:szCs w:val="28"/>
                <w:lang w:eastAsia="en-US"/>
              </w:rPr>
              <w:t xml:space="preserve">.13. </w:t>
            </w:r>
            <w:proofErr w:type="gramStart"/>
            <w:r w:rsidR="00BF0CBE">
              <w:rPr>
                <w:sz w:val="28"/>
                <w:szCs w:val="28"/>
                <w:lang w:eastAsia="en-US"/>
              </w:rPr>
              <w:t>инициатива</w:t>
            </w:r>
            <w:proofErr w:type="gramEnd"/>
            <w:r w:rsidR="00BF0CBE">
              <w:rPr>
                <w:sz w:val="28"/>
                <w:szCs w:val="28"/>
                <w:lang w:eastAsia="en-US"/>
              </w:rPr>
              <w:t>, творческий подход к решению стоящих задач, выполнению поручений</w:t>
            </w:r>
          </w:p>
        </w:tc>
        <w:tc>
          <w:tcPr>
            <w:tcW w:w="607" w:type="pct"/>
            <w:tcBorders>
              <w:top w:val="single" w:sz="4" w:space="0" w:color="auto"/>
              <w:left w:val="single" w:sz="4" w:space="0" w:color="auto"/>
              <w:bottom w:val="single" w:sz="4" w:space="0" w:color="auto"/>
              <w:right w:val="single" w:sz="4" w:space="0" w:color="auto"/>
            </w:tcBorders>
            <w:hideMark/>
          </w:tcPr>
          <w:p w14:paraId="5CA2BAB9" w14:textId="77777777" w:rsidR="00BF0CBE" w:rsidRDefault="00D07F29">
            <w:pPr>
              <w:rPr>
                <w:sz w:val="28"/>
                <w:szCs w:val="28"/>
                <w:lang w:val="ru-RU" w:eastAsia="en-US"/>
              </w:rPr>
            </w:pPr>
            <w:r>
              <w:rPr>
                <w:sz w:val="28"/>
                <w:szCs w:val="28"/>
                <w:lang w:val="ru-RU" w:eastAsia="en-US"/>
              </w:rPr>
              <w:t>10-50%</w:t>
            </w:r>
          </w:p>
          <w:p w14:paraId="69E232AE" w14:textId="77777777" w:rsidR="00D07F29" w:rsidRDefault="00D07F29">
            <w:pPr>
              <w:rPr>
                <w:sz w:val="28"/>
                <w:szCs w:val="28"/>
                <w:lang w:eastAsia="en-US"/>
              </w:rPr>
            </w:pPr>
          </w:p>
        </w:tc>
      </w:tr>
      <w:tr w:rsidR="00BF0CBE" w14:paraId="29C8A217" w14:textId="77777777" w:rsidTr="00BF0CBE">
        <w:tc>
          <w:tcPr>
            <w:tcW w:w="4393" w:type="pct"/>
            <w:tcBorders>
              <w:top w:val="single" w:sz="4" w:space="0" w:color="auto"/>
              <w:left w:val="single" w:sz="4" w:space="0" w:color="auto"/>
              <w:bottom w:val="single" w:sz="4" w:space="0" w:color="auto"/>
              <w:right w:val="single" w:sz="4" w:space="0" w:color="auto"/>
            </w:tcBorders>
            <w:hideMark/>
          </w:tcPr>
          <w:p w14:paraId="33C0C766" w14:textId="77777777" w:rsidR="00BF0CBE" w:rsidRDefault="000B7DCF">
            <w:pPr>
              <w:rPr>
                <w:sz w:val="28"/>
                <w:szCs w:val="28"/>
                <w:lang w:eastAsia="en-US"/>
              </w:rPr>
            </w:pPr>
            <w:r>
              <w:rPr>
                <w:sz w:val="28"/>
                <w:szCs w:val="28"/>
                <w:lang w:eastAsia="en-US"/>
              </w:rPr>
              <w:t>3.</w:t>
            </w:r>
            <w:r>
              <w:rPr>
                <w:sz w:val="28"/>
                <w:szCs w:val="28"/>
                <w:lang w:val="ru-RU" w:eastAsia="en-US"/>
              </w:rPr>
              <w:t>4</w:t>
            </w:r>
            <w:r w:rsidR="00BF0CBE">
              <w:rPr>
                <w:sz w:val="28"/>
                <w:szCs w:val="28"/>
                <w:lang w:eastAsia="en-US"/>
              </w:rPr>
              <w:t xml:space="preserve">.14. </w:t>
            </w:r>
            <w:proofErr w:type="gramStart"/>
            <w:r w:rsidR="00BF0CBE">
              <w:rPr>
                <w:sz w:val="28"/>
                <w:szCs w:val="28"/>
                <w:lang w:eastAsia="en-US"/>
              </w:rPr>
              <w:t>выполнение</w:t>
            </w:r>
            <w:proofErr w:type="gramEnd"/>
            <w:r w:rsidR="00BF0CBE">
              <w:rPr>
                <w:sz w:val="28"/>
                <w:szCs w:val="28"/>
                <w:lang w:eastAsia="en-US"/>
              </w:rPr>
              <w:t xml:space="preserve"> работ, не предусмотренных функциональными обязанностями</w:t>
            </w:r>
          </w:p>
        </w:tc>
        <w:tc>
          <w:tcPr>
            <w:tcW w:w="607" w:type="pct"/>
            <w:tcBorders>
              <w:top w:val="single" w:sz="4" w:space="0" w:color="auto"/>
              <w:left w:val="single" w:sz="4" w:space="0" w:color="auto"/>
              <w:bottom w:val="single" w:sz="4" w:space="0" w:color="auto"/>
              <w:right w:val="single" w:sz="4" w:space="0" w:color="auto"/>
            </w:tcBorders>
            <w:hideMark/>
          </w:tcPr>
          <w:p w14:paraId="05AE59BE" w14:textId="77777777" w:rsidR="00BF0CBE" w:rsidRDefault="00D07F29">
            <w:pPr>
              <w:rPr>
                <w:sz w:val="28"/>
                <w:szCs w:val="28"/>
                <w:lang w:val="ru-RU" w:eastAsia="en-US"/>
              </w:rPr>
            </w:pPr>
            <w:r>
              <w:rPr>
                <w:sz w:val="28"/>
                <w:szCs w:val="28"/>
                <w:lang w:val="ru-RU" w:eastAsia="en-US"/>
              </w:rPr>
              <w:t>10-30%</w:t>
            </w:r>
          </w:p>
          <w:p w14:paraId="0CB57EA8" w14:textId="77777777" w:rsidR="00D07F29" w:rsidRDefault="00D07F29">
            <w:pPr>
              <w:rPr>
                <w:sz w:val="28"/>
                <w:szCs w:val="28"/>
                <w:lang w:eastAsia="en-US"/>
              </w:rPr>
            </w:pPr>
          </w:p>
        </w:tc>
      </w:tr>
    </w:tbl>
    <w:p w14:paraId="10FF0288" w14:textId="77777777" w:rsidR="00BF0CBE" w:rsidRDefault="00BF0CBE" w:rsidP="00323DDC">
      <w:pPr>
        <w:rPr>
          <w:b/>
          <w:bCs/>
          <w:sz w:val="32"/>
          <w:szCs w:val="32"/>
          <w:lang w:val="ru-RU" w:eastAsia="en-US"/>
        </w:rPr>
      </w:pPr>
    </w:p>
    <w:p w14:paraId="2210DB66" w14:textId="77777777" w:rsidR="00BF0CBE" w:rsidRPr="00081603" w:rsidRDefault="00323DDC" w:rsidP="00323DDC">
      <w:pPr>
        <w:rPr>
          <w:bCs/>
          <w:sz w:val="32"/>
          <w:szCs w:val="32"/>
          <w:lang w:val="ru-RU" w:eastAsia="en-US"/>
        </w:rPr>
      </w:pPr>
      <w:r>
        <w:rPr>
          <w:b/>
          <w:bCs/>
          <w:sz w:val="32"/>
          <w:szCs w:val="32"/>
          <w:lang w:val="ru-RU" w:eastAsia="en-US"/>
        </w:rPr>
        <w:t xml:space="preserve">                 </w:t>
      </w:r>
      <w:r w:rsidRPr="00081603">
        <w:rPr>
          <w:bCs/>
          <w:sz w:val="32"/>
          <w:szCs w:val="32"/>
          <w:lang w:val="ru-RU" w:eastAsia="en-US"/>
        </w:rPr>
        <w:t xml:space="preserve">    </w:t>
      </w:r>
      <w:r w:rsidR="000B7DCF" w:rsidRPr="00081603">
        <w:rPr>
          <w:bCs/>
          <w:sz w:val="32"/>
          <w:szCs w:val="32"/>
          <w:lang w:val="ru-RU" w:eastAsia="en-US"/>
        </w:rPr>
        <w:t>3.5</w:t>
      </w:r>
      <w:r w:rsidR="00BF0CBE" w:rsidRPr="00081603">
        <w:rPr>
          <w:bCs/>
          <w:sz w:val="32"/>
          <w:szCs w:val="32"/>
          <w:lang w:val="ru-RU" w:eastAsia="en-US"/>
        </w:rPr>
        <w:t>. для педагогических работников:</w:t>
      </w:r>
    </w:p>
    <w:p w14:paraId="7BBD902C" w14:textId="77777777" w:rsidR="00BF0CBE" w:rsidRDefault="00BF0CBE" w:rsidP="00BF0CBE">
      <w:pPr>
        <w:ind w:right="424"/>
        <w:contextualSpacing/>
        <w:jc w:val="both"/>
        <w:rPr>
          <w:sz w:val="28"/>
          <w:szCs w:val="28"/>
          <w:lang w:eastAsia="en-US"/>
        </w:rPr>
      </w:pPr>
    </w:p>
    <w:tbl>
      <w:tblPr>
        <w:tblW w:w="9435" w:type="dxa"/>
        <w:tblInd w:w="-77" w:type="dxa"/>
        <w:tblLayout w:type="fixed"/>
        <w:tblLook w:val="01E0" w:firstRow="1" w:lastRow="1" w:firstColumn="1" w:lastColumn="1" w:noHBand="0" w:noVBand="0"/>
      </w:tblPr>
      <w:tblGrid>
        <w:gridCol w:w="8300"/>
        <w:gridCol w:w="1135"/>
      </w:tblGrid>
      <w:tr w:rsidR="00BF0CBE" w14:paraId="792B199B" w14:textId="77777777" w:rsidTr="00524E90">
        <w:tc>
          <w:tcPr>
            <w:tcW w:w="8300" w:type="dxa"/>
            <w:tcBorders>
              <w:top w:val="single" w:sz="4" w:space="0" w:color="auto"/>
              <w:left w:val="single" w:sz="4" w:space="0" w:color="auto"/>
              <w:bottom w:val="single" w:sz="4" w:space="0" w:color="auto"/>
              <w:right w:val="single" w:sz="4" w:space="0" w:color="auto"/>
            </w:tcBorders>
            <w:hideMark/>
          </w:tcPr>
          <w:p w14:paraId="3250EA10" w14:textId="77777777" w:rsidR="00BF0CBE" w:rsidRDefault="000B7DCF">
            <w:pPr>
              <w:spacing w:line="256" w:lineRule="auto"/>
              <w:rPr>
                <w:sz w:val="28"/>
                <w:szCs w:val="28"/>
                <w:lang w:eastAsia="en-US"/>
              </w:rPr>
            </w:pPr>
            <w:r>
              <w:rPr>
                <w:sz w:val="28"/>
                <w:szCs w:val="28"/>
                <w:lang w:eastAsia="en-US"/>
              </w:rPr>
              <w:t>3.</w:t>
            </w:r>
            <w:r>
              <w:rPr>
                <w:sz w:val="28"/>
                <w:szCs w:val="28"/>
                <w:lang w:val="ru-RU" w:eastAsia="en-US"/>
              </w:rPr>
              <w:t>5</w:t>
            </w:r>
            <w:r w:rsidR="00BF0CBE">
              <w:rPr>
                <w:sz w:val="28"/>
                <w:szCs w:val="28"/>
                <w:lang w:eastAsia="en-US"/>
              </w:rPr>
              <w:t xml:space="preserve">.1. </w:t>
            </w:r>
            <w:proofErr w:type="gramStart"/>
            <w:r w:rsidR="00BF0CBE">
              <w:rPr>
                <w:sz w:val="28"/>
                <w:szCs w:val="28"/>
                <w:lang w:eastAsia="en-US"/>
              </w:rPr>
              <w:t>за</w:t>
            </w:r>
            <w:proofErr w:type="gramEnd"/>
            <w:r w:rsidR="00BF0CBE">
              <w:rPr>
                <w:sz w:val="28"/>
                <w:szCs w:val="28"/>
                <w:lang w:eastAsia="en-US"/>
              </w:rPr>
              <w:t xml:space="preserve"> проведение открытых просмотров, методических объединений и семинаров в рамках учреждения</w:t>
            </w:r>
          </w:p>
        </w:tc>
        <w:tc>
          <w:tcPr>
            <w:tcW w:w="1135" w:type="dxa"/>
            <w:tcBorders>
              <w:top w:val="single" w:sz="4" w:space="0" w:color="auto"/>
              <w:left w:val="single" w:sz="4" w:space="0" w:color="auto"/>
              <w:bottom w:val="single" w:sz="4" w:space="0" w:color="auto"/>
              <w:right w:val="single" w:sz="4" w:space="0" w:color="auto"/>
            </w:tcBorders>
            <w:hideMark/>
          </w:tcPr>
          <w:p w14:paraId="653027E0" w14:textId="77777777" w:rsidR="00D07F29" w:rsidRDefault="00D07F29" w:rsidP="00D07F29">
            <w:pPr>
              <w:rPr>
                <w:sz w:val="28"/>
                <w:szCs w:val="28"/>
                <w:lang w:val="ru-RU" w:eastAsia="en-US"/>
              </w:rPr>
            </w:pPr>
            <w:r>
              <w:rPr>
                <w:sz w:val="28"/>
                <w:szCs w:val="28"/>
                <w:lang w:val="ru-RU" w:eastAsia="en-US"/>
              </w:rPr>
              <w:t>10-50%</w:t>
            </w:r>
          </w:p>
          <w:p w14:paraId="0376A1D5" w14:textId="77777777" w:rsidR="00713A31" w:rsidRDefault="00713A31">
            <w:pPr>
              <w:spacing w:line="256" w:lineRule="auto"/>
              <w:jc w:val="both"/>
              <w:rPr>
                <w:sz w:val="28"/>
                <w:szCs w:val="28"/>
                <w:lang w:val="ru-RU" w:eastAsia="en-US"/>
              </w:rPr>
            </w:pPr>
          </w:p>
        </w:tc>
      </w:tr>
      <w:tr w:rsidR="00524E90" w14:paraId="748FFFC7" w14:textId="77777777" w:rsidTr="00524E90">
        <w:tc>
          <w:tcPr>
            <w:tcW w:w="8300" w:type="dxa"/>
            <w:tcBorders>
              <w:top w:val="single" w:sz="4" w:space="0" w:color="auto"/>
              <w:left w:val="single" w:sz="4" w:space="0" w:color="auto"/>
              <w:bottom w:val="single" w:sz="4" w:space="0" w:color="auto"/>
              <w:right w:val="single" w:sz="4" w:space="0" w:color="auto"/>
            </w:tcBorders>
            <w:hideMark/>
          </w:tcPr>
          <w:p w14:paraId="0582361D" w14:textId="77777777" w:rsidR="00524E90" w:rsidRDefault="000B7DCF">
            <w:pPr>
              <w:spacing w:line="256" w:lineRule="auto"/>
              <w:rPr>
                <w:sz w:val="28"/>
                <w:szCs w:val="28"/>
                <w:lang w:eastAsia="en-US"/>
              </w:rPr>
            </w:pPr>
            <w:r>
              <w:rPr>
                <w:sz w:val="28"/>
                <w:szCs w:val="28"/>
                <w:lang w:eastAsia="en-US"/>
              </w:rPr>
              <w:t>3.</w:t>
            </w:r>
            <w:r>
              <w:rPr>
                <w:sz w:val="28"/>
                <w:szCs w:val="28"/>
                <w:lang w:val="ru-RU" w:eastAsia="en-US"/>
              </w:rPr>
              <w:t>5</w:t>
            </w:r>
            <w:r w:rsidR="00524E90">
              <w:rPr>
                <w:sz w:val="28"/>
                <w:szCs w:val="28"/>
                <w:lang w:eastAsia="en-US"/>
              </w:rPr>
              <w:t xml:space="preserve">.2. </w:t>
            </w:r>
            <w:proofErr w:type="gramStart"/>
            <w:r w:rsidR="00524E90">
              <w:rPr>
                <w:sz w:val="28"/>
                <w:szCs w:val="28"/>
                <w:lang w:eastAsia="en-US"/>
              </w:rPr>
              <w:t>результативное</w:t>
            </w:r>
            <w:proofErr w:type="gramEnd"/>
            <w:r w:rsidR="00524E90">
              <w:rPr>
                <w:sz w:val="28"/>
                <w:szCs w:val="28"/>
                <w:lang w:eastAsia="en-US"/>
              </w:rPr>
              <w:t xml:space="preserve"> участие воспитанников и педагогов</w:t>
            </w:r>
            <w:r w:rsidR="00524E90">
              <w:rPr>
                <w:sz w:val="28"/>
                <w:szCs w:val="28"/>
                <w:lang w:val="ru-RU" w:eastAsia="en-US"/>
              </w:rPr>
              <w:t xml:space="preserve"> </w:t>
            </w:r>
            <w:r w:rsidR="00524E90">
              <w:rPr>
                <w:sz w:val="28"/>
                <w:szCs w:val="28"/>
                <w:lang w:eastAsia="en-US"/>
              </w:rPr>
              <w:t xml:space="preserve"> в районных и других мероприятиях</w:t>
            </w:r>
          </w:p>
        </w:tc>
        <w:tc>
          <w:tcPr>
            <w:tcW w:w="1135" w:type="dxa"/>
            <w:tcBorders>
              <w:top w:val="single" w:sz="4" w:space="0" w:color="auto"/>
              <w:left w:val="single" w:sz="4" w:space="0" w:color="auto"/>
              <w:bottom w:val="single" w:sz="4" w:space="0" w:color="auto"/>
              <w:right w:val="single" w:sz="4" w:space="0" w:color="auto"/>
            </w:tcBorders>
            <w:hideMark/>
          </w:tcPr>
          <w:tbl>
            <w:tblPr>
              <w:tblW w:w="9435" w:type="dxa"/>
              <w:tblLayout w:type="fixed"/>
              <w:tblLook w:val="01E0" w:firstRow="1" w:lastRow="1" w:firstColumn="1" w:lastColumn="1" w:noHBand="0" w:noVBand="0"/>
            </w:tblPr>
            <w:tblGrid>
              <w:gridCol w:w="9435"/>
            </w:tblGrid>
            <w:tr w:rsidR="00524E90" w14:paraId="385778CC" w14:textId="77777777" w:rsidTr="00524E90">
              <w:tc>
                <w:tcPr>
                  <w:tcW w:w="9435" w:type="dxa"/>
                  <w:tcBorders>
                    <w:top w:val="single" w:sz="4" w:space="0" w:color="auto"/>
                    <w:left w:val="single" w:sz="4" w:space="0" w:color="auto"/>
                    <w:bottom w:val="single" w:sz="4" w:space="0" w:color="auto"/>
                    <w:right w:val="single" w:sz="4" w:space="0" w:color="auto"/>
                  </w:tcBorders>
                  <w:hideMark/>
                </w:tcPr>
                <w:p w14:paraId="6F62B21A" w14:textId="77777777" w:rsidR="00524E90" w:rsidRDefault="00524E90" w:rsidP="003E5DB8">
                  <w:pPr>
                    <w:spacing w:line="256" w:lineRule="auto"/>
                    <w:jc w:val="both"/>
                    <w:rPr>
                      <w:sz w:val="28"/>
                      <w:szCs w:val="28"/>
                      <w:lang w:val="ru-RU" w:eastAsia="en-US"/>
                    </w:rPr>
                  </w:pPr>
                </w:p>
              </w:tc>
            </w:tr>
          </w:tbl>
          <w:p w14:paraId="0EC1EC93" w14:textId="77777777" w:rsidR="00D07F29" w:rsidRDefault="00D07F29" w:rsidP="00D07F29">
            <w:pPr>
              <w:rPr>
                <w:sz w:val="28"/>
                <w:szCs w:val="28"/>
                <w:lang w:val="ru-RU" w:eastAsia="en-US"/>
              </w:rPr>
            </w:pPr>
            <w:r>
              <w:rPr>
                <w:sz w:val="28"/>
                <w:szCs w:val="28"/>
                <w:lang w:val="ru-RU" w:eastAsia="en-US"/>
              </w:rPr>
              <w:t>10-50%</w:t>
            </w:r>
          </w:p>
          <w:p w14:paraId="409D7B4D" w14:textId="77777777" w:rsidR="00524E90" w:rsidRDefault="00524E90" w:rsidP="003E5DB8">
            <w:pPr>
              <w:spacing w:line="256" w:lineRule="auto"/>
              <w:jc w:val="both"/>
              <w:rPr>
                <w:sz w:val="28"/>
                <w:szCs w:val="28"/>
                <w:lang w:val="ru-RU" w:eastAsia="en-US"/>
              </w:rPr>
            </w:pPr>
          </w:p>
        </w:tc>
      </w:tr>
      <w:tr w:rsidR="00524E90" w14:paraId="6FEFAAC8" w14:textId="77777777" w:rsidTr="00524E90">
        <w:tc>
          <w:tcPr>
            <w:tcW w:w="8300" w:type="dxa"/>
            <w:tcBorders>
              <w:top w:val="single" w:sz="4" w:space="0" w:color="auto"/>
              <w:left w:val="single" w:sz="4" w:space="0" w:color="auto"/>
              <w:bottom w:val="single" w:sz="4" w:space="0" w:color="auto"/>
              <w:right w:val="single" w:sz="4" w:space="0" w:color="auto"/>
            </w:tcBorders>
            <w:hideMark/>
          </w:tcPr>
          <w:p w14:paraId="53546815" w14:textId="77777777" w:rsidR="00524E90" w:rsidRDefault="00524E90">
            <w:pPr>
              <w:spacing w:line="256" w:lineRule="auto"/>
              <w:rPr>
                <w:sz w:val="28"/>
                <w:szCs w:val="28"/>
                <w:lang w:eastAsia="en-US"/>
              </w:rPr>
            </w:pPr>
            <w:r>
              <w:rPr>
                <w:sz w:val="28"/>
                <w:szCs w:val="28"/>
                <w:lang w:val="ru-RU" w:eastAsia="en-US"/>
              </w:rPr>
              <w:t>3</w:t>
            </w:r>
            <w:r w:rsidR="000B7DCF">
              <w:rPr>
                <w:sz w:val="28"/>
                <w:szCs w:val="28"/>
                <w:lang w:eastAsia="en-US"/>
              </w:rPr>
              <w:t>.</w:t>
            </w:r>
            <w:r w:rsidR="000B7DCF">
              <w:rPr>
                <w:sz w:val="28"/>
                <w:szCs w:val="28"/>
                <w:lang w:val="ru-RU" w:eastAsia="en-US"/>
              </w:rPr>
              <w:t>5</w:t>
            </w:r>
            <w:r>
              <w:rPr>
                <w:sz w:val="28"/>
                <w:szCs w:val="28"/>
                <w:lang w:eastAsia="en-US"/>
              </w:rPr>
              <w:t>.3. за работу по оформлению группового помещения, кабинета и содержанию его в образцовом порядке</w:t>
            </w:r>
          </w:p>
        </w:tc>
        <w:tc>
          <w:tcPr>
            <w:tcW w:w="1135" w:type="dxa"/>
            <w:tcBorders>
              <w:top w:val="single" w:sz="4" w:space="0" w:color="auto"/>
              <w:left w:val="single" w:sz="4" w:space="0" w:color="auto"/>
              <w:bottom w:val="single" w:sz="4" w:space="0" w:color="auto"/>
              <w:right w:val="single" w:sz="4" w:space="0" w:color="auto"/>
            </w:tcBorders>
          </w:tcPr>
          <w:p w14:paraId="6829D1F5" w14:textId="77777777" w:rsidR="00D07F29" w:rsidRDefault="00D07F29" w:rsidP="00D07F29">
            <w:pPr>
              <w:rPr>
                <w:sz w:val="28"/>
                <w:szCs w:val="28"/>
                <w:lang w:val="ru-RU" w:eastAsia="en-US"/>
              </w:rPr>
            </w:pPr>
            <w:r>
              <w:rPr>
                <w:sz w:val="28"/>
                <w:szCs w:val="28"/>
                <w:lang w:val="ru-RU" w:eastAsia="en-US"/>
              </w:rPr>
              <w:t>10-30%</w:t>
            </w:r>
          </w:p>
          <w:p w14:paraId="27688629" w14:textId="77777777" w:rsidR="00524E90" w:rsidRDefault="00524E90" w:rsidP="00524E90">
            <w:pPr>
              <w:spacing w:line="256" w:lineRule="auto"/>
              <w:jc w:val="both"/>
              <w:rPr>
                <w:sz w:val="28"/>
                <w:szCs w:val="28"/>
                <w:lang w:val="ru-RU" w:eastAsia="en-US"/>
              </w:rPr>
            </w:pPr>
          </w:p>
        </w:tc>
      </w:tr>
      <w:tr w:rsidR="00524E90" w14:paraId="5AAA1896" w14:textId="77777777" w:rsidTr="00524E90">
        <w:tc>
          <w:tcPr>
            <w:tcW w:w="8300" w:type="dxa"/>
            <w:tcBorders>
              <w:top w:val="single" w:sz="4" w:space="0" w:color="auto"/>
              <w:left w:val="single" w:sz="4" w:space="0" w:color="auto"/>
              <w:bottom w:val="single" w:sz="4" w:space="0" w:color="auto"/>
              <w:right w:val="single" w:sz="4" w:space="0" w:color="auto"/>
            </w:tcBorders>
            <w:hideMark/>
          </w:tcPr>
          <w:p w14:paraId="5877BD54" w14:textId="77777777" w:rsidR="00524E90" w:rsidRDefault="000B7DCF">
            <w:pPr>
              <w:spacing w:line="256" w:lineRule="auto"/>
              <w:rPr>
                <w:sz w:val="28"/>
                <w:szCs w:val="28"/>
                <w:lang w:eastAsia="en-US"/>
              </w:rPr>
            </w:pPr>
            <w:r>
              <w:rPr>
                <w:sz w:val="28"/>
                <w:szCs w:val="28"/>
                <w:lang w:eastAsia="en-US"/>
              </w:rPr>
              <w:t>3.</w:t>
            </w:r>
            <w:r>
              <w:rPr>
                <w:sz w:val="28"/>
                <w:szCs w:val="28"/>
                <w:lang w:val="ru-RU" w:eastAsia="en-US"/>
              </w:rPr>
              <w:t>5</w:t>
            </w:r>
            <w:r w:rsidR="00524E90">
              <w:rPr>
                <w:sz w:val="28"/>
                <w:szCs w:val="28"/>
                <w:lang w:eastAsia="en-US"/>
              </w:rPr>
              <w:t xml:space="preserve">.4. </w:t>
            </w:r>
            <w:proofErr w:type="gramStart"/>
            <w:r w:rsidR="00524E90">
              <w:rPr>
                <w:sz w:val="28"/>
                <w:szCs w:val="28"/>
                <w:lang w:eastAsia="en-US"/>
              </w:rPr>
              <w:t>за</w:t>
            </w:r>
            <w:proofErr w:type="gramEnd"/>
            <w:r w:rsidR="00524E90">
              <w:rPr>
                <w:sz w:val="28"/>
                <w:szCs w:val="28"/>
                <w:lang w:eastAsia="en-US"/>
              </w:rPr>
              <w:t xml:space="preserve"> выступления с докладами, сообщениями по</w:t>
            </w:r>
            <w:r w:rsidR="00524E90">
              <w:rPr>
                <w:sz w:val="28"/>
                <w:szCs w:val="28"/>
                <w:lang w:val="ru-RU" w:eastAsia="en-US"/>
              </w:rPr>
              <w:t xml:space="preserve"> </w:t>
            </w:r>
            <w:r w:rsidR="00524E90">
              <w:rPr>
                <w:sz w:val="28"/>
                <w:szCs w:val="28"/>
                <w:lang w:eastAsia="en-US"/>
              </w:rPr>
              <w:t>обмену опытом</w:t>
            </w:r>
          </w:p>
        </w:tc>
        <w:tc>
          <w:tcPr>
            <w:tcW w:w="1135" w:type="dxa"/>
            <w:tcBorders>
              <w:top w:val="single" w:sz="4" w:space="0" w:color="auto"/>
              <w:left w:val="single" w:sz="4" w:space="0" w:color="auto"/>
              <w:bottom w:val="single" w:sz="4" w:space="0" w:color="auto"/>
              <w:right w:val="single" w:sz="4" w:space="0" w:color="auto"/>
            </w:tcBorders>
            <w:hideMark/>
          </w:tcPr>
          <w:p w14:paraId="04A73754" w14:textId="77777777" w:rsidR="00D07F29" w:rsidRDefault="00D07F29" w:rsidP="00D07F29">
            <w:pPr>
              <w:rPr>
                <w:sz w:val="28"/>
                <w:szCs w:val="28"/>
                <w:lang w:val="ru-RU" w:eastAsia="en-US"/>
              </w:rPr>
            </w:pPr>
            <w:r>
              <w:rPr>
                <w:sz w:val="28"/>
                <w:szCs w:val="28"/>
                <w:lang w:val="ru-RU" w:eastAsia="en-US"/>
              </w:rPr>
              <w:t>10-30%</w:t>
            </w:r>
          </w:p>
          <w:p w14:paraId="1E025601" w14:textId="77777777" w:rsidR="00524E90" w:rsidRDefault="00524E90">
            <w:pPr>
              <w:spacing w:line="256" w:lineRule="auto"/>
              <w:jc w:val="both"/>
              <w:rPr>
                <w:sz w:val="28"/>
                <w:szCs w:val="28"/>
                <w:lang w:val="ru-RU" w:eastAsia="en-US"/>
              </w:rPr>
            </w:pPr>
          </w:p>
        </w:tc>
      </w:tr>
      <w:tr w:rsidR="00524E90" w14:paraId="6571AFEA" w14:textId="77777777" w:rsidTr="00524E90">
        <w:tc>
          <w:tcPr>
            <w:tcW w:w="8300" w:type="dxa"/>
            <w:tcBorders>
              <w:top w:val="single" w:sz="4" w:space="0" w:color="auto"/>
              <w:left w:val="single" w:sz="4" w:space="0" w:color="auto"/>
              <w:bottom w:val="single" w:sz="4" w:space="0" w:color="auto"/>
              <w:right w:val="single" w:sz="4" w:space="0" w:color="auto"/>
            </w:tcBorders>
            <w:hideMark/>
          </w:tcPr>
          <w:p w14:paraId="4A7E237C" w14:textId="77777777" w:rsidR="00524E90" w:rsidRDefault="000B7DCF">
            <w:pPr>
              <w:spacing w:line="256" w:lineRule="auto"/>
              <w:rPr>
                <w:sz w:val="28"/>
                <w:szCs w:val="28"/>
                <w:lang w:eastAsia="en-US"/>
              </w:rPr>
            </w:pPr>
            <w:r>
              <w:rPr>
                <w:sz w:val="28"/>
                <w:szCs w:val="28"/>
                <w:lang w:eastAsia="en-US"/>
              </w:rPr>
              <w:t>3.</w:t>
            </w:r>
            <w:r>
              <w:rPr>
                <w:sz w:val="28"/>
                <w:szCs w:val="28"/>
                <w:lang w:val="ru-RU" w:eastAsia="en-US"/>
              </w:rPr>
              <w:t>5</w:t>
            </w:r>
            <w:r w:rsidR="00524E90">
              <w:rPr>
                <w:sz w:val="28"/>
                <w:szCs w:val="28"/>
                <w:lang w:eastAsia="en-US"/>
              </w:rPr>
              <w:t xml:space="preserve">.5. </w:t>
            </w:r>
            <w:proofErr w:type="gramStart"/>
            <w:r w:rsidR="00524E90">
              <w:rPr>
                <w:sz w:val="28"/>
                <w:szCs w:val="28"/>
                <w:lang w:eastAsia="en-US"/>
              </w:rPr>
              <w:t>результативность</w:t>
            </w:r>
            <w:proofErr w:type="gramEnd"/>
            <w:r w:rsidR="00524E90">
              <w:rPr>
                <w:sz w:val="28"/>
                <w:szCs w:val="28"/>
                <w:lang w:eastAsia="en-US"/>
              </w:rPr>
              <w:t xml:space="preserve"> работы по оказанию образовательных услуг</w:t>
            </w:r>
          </w:p>
        </w:tc>
        <w:tc>
          <w:tcPr>
            <w:tcW w:w="1135" w:type="dxa"/>
            <w:tcBorders>
              <w:top w:val="single" w:sz="4" w:space="0" w:color="auto"/>
              <w:left w:val="single" w:sz="4" w:space="0" w:color="auto"/>
              <w:bottom w:val="single" w:sz="4" w:space="0" w:color="auto"/>
              <w:right w:val="single" w:sz="4" w:space="0" w:color="auto"/>
            </w:tcBorders>
            <w:hideMark/>
          </w:tcPr>
          <w:p w14:paraId="64242296" w14:textId="77777777" w:rsidR="00D07F29" w:rsidRDefault="00D07F29" w:rsidP="00D07F29">
            <w:pPr>
              <w:rPr>
                <w:sz w:val="28"/>
                <w:szCs w:val="28"/>
                <w:lang w:val="ru-RU" w:eastAsia="en-US"/>
              </w:rPr>
            </w:pPr>
            <w:r>
              <w:rPr>
                <w:sz w:val="28"/>
                <w:szCs w:val="28"/>
                <w:lang w:val="ru-RU" w:eastAsia="en-US"/>
              </w:rPr>
              <w:t>10-30%</w:t>
            </w:r>
          </w:p>
          <w:p w14:paraId="594FCCD3" w14:textId="77777777" w:rsidR="00524E90" w:rsidRPr="00713A31" w:rsidRDefault="00524E90">
            <w:pPr>
              <w:spacing w:line="256" w:lineRule="auto"/>
              <w:jc w:val="both"/>
              <w:rPr>
                <w:sz w:val="28"/>
                <w:szCs w:val="28"/>
                <w:lang w:val="ru-RU" w:eastAsia="en-US"/>
              </w:rPr>
            </w:pPr>
          </w:p>
        </w:tc>
      </w:tr>
      <w:tr w:rsidR="00524E90" w14:paraId="3D81249E" w14:textId="77777777" w:rsidTr="00524E90">
        <w:tc>
          <w:tcPr>
            <w:tcW w:w="8300" w:type="dxa"/>
            <w:tcBorders>
              <w:top w:val="single" w:sz="4" w:space="0" w:color="auto"/>
              <w:left w:val="single" w:sz="4" w:space="0" w:color="auto"/>
              <w:bottom w:val="single" w:sz="4" w:space="0" w:color="auto"/>
              <w:right w:val="single" w:sz="4" w:space="0" w:color="auto"/>
            </w:tcBorders>
            <w:hideMark/>
          </w:tcPr>
          <w:p w14:paraId="5576881C" w14:textId="77777777" w:rsidR="00524E90" w:rsidRDefault="000B7DCF">
            <w:pPr>
              <w:spacing w:line="256" w:lineRule="auto"/>
              <w:jc w:val="both"/>
              <w:rPr>
                <w:sz w:val="28"/>
                <w:szCs w:val="28"/>
                <w:lang w:eastAsia="en-US"/>
              </w:rPr>
            </w:pPr>
            <w:r>
              <w:rPr>
                <w:sz w:val="28"/>
                <w:szCs w:val="28"/>
                <w:lang w:eastAsia="en-US"/>
              </w:rPr>
              <w:t>3.</w:t>
            </w:r>
            <w:r>
              <w:rPr>
                <w:sz w:val="28"/>
                <w:szCs w:val="28"/>
                <w:lang w:val="ru-RU" w:eastAsia="en-US"/>
              </w:rPr>
              <w:t>5</w:t>
            </w:r>
            <w:r w:rsidR="00524E90">
              <w:rPr>
                <w:sz w:val="28"/>
                <w:szCs w:val="28"/>
                <w:lang w:eastAsia="en-US"/>
              </w:rPr>
              <w:t xml:space="preserve">.6. </w:t>
            </w:r>
            <w:proofErr w:type="gramStart"/>
            <w:r w:rsidR="00524E90">
              <w:rPr>
                <w:sz w:val="28"/>
                <w:szCs w:val="28"/>
                <w:lang w:eastAsia="en-US"/>
              </w:rPr>
              <w:t>эффективное</w:t>
            </w:r>
            <w:proofErr w:type="gramEnd"/>
            <w:r w:rsidR="00524E90">
              <w:rPr>
                <w:sz w:val="28"/>
                <w:szCs w:val="28"/>
                <w:lang w:eastAsia="en-US"/>
              </w:rPr>
              <w:t xml:space="preserve"> участие в районных мероприятиях</w:t>
            </w:r>
          </w:p>
        </w:tc>
        <w:tc>
          <w:tcPr>
            <w:tcW w:w="1135" w:type="dxa"/>
            <w:tcBorders>
              <w:top w:val="single" w:sz="4" w:space="0" w:color="auto"/>
              <w:left w:val="single" w:sz="4" w:space="0" w:color="auto"/>
              <w:bottom w:val="single" w:sz="4" w:space="0" w:color="auto"/>
              <w:right w:val="single" w:sz="4" w:space="0" w:color="auto"/>
            </w:tcBorders>
            <w:hideMark/>
          </w:tcPr>
          <w:p w14:paraId="3F508DC9" w14:textId="77777777" w:rsidR="00D07F29" w:rsidRDefault="00D07F29" w:rsidP="00D07F29">
            <w:pPr>
              <w:rPr>
                <w:sz w:val="28"/>
                <w:szCs w:val="28"/>
                <w:lang w:val="ru-RU" w:eastAsia="en-US"/>
              </w:rPr>
            </w:pPr>
            <w:r>
              <w:rPr>
                <w:sz w:val="28"/>
                <w:szCs w:val="28"/>
                <w:lang w:val="ru-RU" w:eastAsia="en-US"/>
              </w:rPr>
              <w:t>10-50%</w:t>
            </w:r>
          </w:p>
          <w:p w14:paraId="105C3C47" w14:textId="77777777" w:rsidR="00524E90" w:rsidRDefault="00524E90">
            <w:pPr>
              <w:spacing w:line="256" w:lineRule="auto"/>
              <w:jc w:val="both"/>
              <w:rPr>
                <w:sz w:val="28"/>
                <w:szCs w:val="28"/>
                <w:lang w:eastAsia="en-US"/>
              </w:rPr>
            </w:pPr>
          </w:p>
        </w:tc>
      </w:tr>
      <w:tr w:rsidR="00524E90" w14:paraId="466201AC" w14:textId="77777777" w:rsidTr="00524E90">
        <w:tc>
          <w:tcPr>
            <w:tcW w:w="8300" w:type="dxa"/>
            <w:tcBorders>
              <w:top w:val="single" w:sz="4" w:space="0" w:color="auto"/>
              <w:left w:val="single" w:sz="4" w:space="0" w:color="auto"/>
              <w:bottom w:val="single" w:sz="4" w:space="0" w:color="auto"/>
              <w:right w:val="single" w:sz="4" w:space="0" w:color="auto"/>
            </w:tcBorders>
            <w:hideMark/>
          </w:tcPr>
          <w:p w14:paraId="1E669D6A" w14:textId="77777777" w:rsidR="00524E90" w:rsidRDefault="000B7DCF">
            <w:pPr>
              <w:spacing w:line="256" w:lineRule="auto"/>
              <w:jc w:val="both"/>
              <w:rPr>
                <w:sz w:val="28"/>
                <w:szCs w:val="28"/>
                <w:lang w:val="ru-RU" w:eastAsia="en-US"/>
              </w:rPr>
            </w:pPr>
            <w:r>
              <w:rPr>
                <w:sz w:val="28"/>
                <w:szCs w:val="28"/>
                <w:lang w:val="ru-RU" w:eastAsia="en-US"/>
              </w:rPr>
              <w:t>3.5</w:t>
            </w:r>
            <w:r w:rsidR="00524E90">
              <w:rPr>
                <w:sz w:val="28"/>
                <w:szCs w:val="28"/>
                <w:lang w:val="ru-RU" w:eastAsia="en-US"/>
              </w:rPr>
              <w:t>.7.</w:t>
            </w:r>
            <w:r w:rsidR="00524E90">
              <w:rPr>
                <w:sz w:val="28"/>
                <w:szCs w:val="28"/>
                <w:lang w:eastAsia="en-US"/>
              </w:rPr>
              <w:t xml:space="preserve"> накопление дидактического, раздаточного материала, наглядных пособий</w:t>
            </w:r>
          </w:p>
        </w:tc>
        <w:tc>
          <w:tcPr>
            <w:tcW w:w="1135" w:type="dxa"/>
            <w:tcBorders>
              <w:top w:val="single" w:sz="4" w:space="0" w:color="auto"/>
              <w:left w:val="single" w:sz="4" w:space="0" w:color="auto"/>
              <w:bottom w:val="single" w:sz="4" w:space="0" w:color="auto"/>
              <w:right w:val="single" w:sz="4" w:space="0" w:color="auto"/>
            </w:tcBorders>
            <w:hideMark/>
          </w:tcPr>
          <w:p w14:paraId="61B1A114" w14:textId="77777777" w:rsidR="00D07F29" w:rsidRDefault="00D07F29" w:rsidP="00D07F29">
            <w:pPr>
              <w:rPr>
                <w:sz w:val="28"/>
                <w:szCs w:val="28"/>
                <w:lang w:val="ru-RU" w:eastAsia="en-US"/>
              </w:rPr>
            </w:pPr>
            <w:r>
              <w:rPr>
                <w:sz w:val="28"/>
                <w:szCs w:val="28"/>
                <w:lang w:val="ru-RU" w:eastAsia="en-US"/>
              </w:rPr>
              <w:t>10-30%</w:t>
            </w:r>
          </w:p>
          <w:p w14:paraId="767D7798" w14:textId="77777777" w:rsidR="00524E90" w:rsidRDefault="00524E90">
            <w:pPr>
              <w:spacing w:line="256" w:lineRule="auto"/>
              <w:jc w:val="both"/>
              <w:rPr>
                <w:sz w:val="28"/>
                <w:szCs w:val="28"/>
                <w:lang w:val="ru-RU" w:eastAsia="en-US"/>
              </w:rPr>
            </w:pPr>
          </w:p>
        </w:tc>
      </w:tr>
      <w:tr w:rsidR="00524E90" w14:paraId="69D5A361" w14:textId="77777777" w:rsidTr="00524E90">
        <w:trPr>
          <w:trHeight w:val="585"/>
        </w:trPr>
        <w:tc>
          <w:tcPr>
            <w:tcW w:w="8300" w:type="dxa"/>
            <w:tcBorders>
              <w:top w:val="single" w:sz="4" w:space="0" w:color="auto"/>
              <w:left w:val="single" w:sz="4" w:space="0" w:color="auto"/>
              <w:bottom w:val="single" w:sz="4" w:space="0" w:color="auto"/>
              <w:right w:val="single" w:sz="4" w:space="0" w:color="auto"/>
            </w:tcBorders>
            <w:hideMark/>
          </w:tcPr>
          <w:p w14:paraId="38E6FC46" w14:textId="77777777" w:rsidR="00524E90" w:rsidRDefault="000B7DCF">
            <w:pPr>
              <w:spacing w:line="256" w:lineRule="auto"/>
              <w:jc w:val="both"/>
              <w:rPr>
                <w:sz w:val="28"/>
                <w:szCs w:val="28"/>
                <w:lang w:val="ru-RU" w:eastAsia="en-US"/>
              </w:rPr>
            </w:pPr>
            <w:r>
              <w:rPr>
                <w:sz w:val="28"/>
                <w:szCs w:val="28"/>
                <w:lang w:val="ru-RU" w:eastAsia="en-US"/>
              </w:rPr>
              <w:t>3.5</w:t>
            </w:r>
            <w:r w:rsidR="00524E90">
              <w:rPr>
                <w:sz w:val="28"/>
                <w:szCs w:val="28"/>
                <w:lang w:val="ru-RU" w:eastAsia="en-US"/>
              </w:rPr>
              <w:t>.8.</w:t>
            </w:r>
            <w:r w:rsidR="00524E90">
              <w:rPr>
                <w:sz w:val="28"/>
                <w:szCs w:val="28"/>
                <w:lang w:eastAsia="en-US"/>
              </w:rPr>
              <w:t xml:space="preserve"> работа по поддержанию порядка, сохранности имущества и оборудования</w:t>
            </w:r>
          </w:p>
        </w:tc>
        <w:tc>
          <w:tcPr>
            <w:tcW w:w="1135" w:type="dxa"/>
            <w:tcBorders>
              <w:top w:val="single" w:sz="4" w:space="0" w:color="auto"/>
              <w:left w:val="single" w:sz="4" w:space="0" w:color="auto"/>
              <w:bottom w:val="single" w:sz="4" w:space="0" w:color="auto"/>
              <w:right w:val="single" w:sz="4" w:space="0" w:color="auto"/>
            </w:tcBorders>
          </w:tcPr>
          <w:p w14:paraId="1068ECA3" w14:textId="77777777" w:rsidR="00D07F29" w:rsidRDefault="00D07F29" w:rsidP="00D07F29">
            <w:pPr>
              <w:rPr>
                <w:sz w:val="28"/>
                <w:szCs w:val="28"/>
                <w:lang w:val="ru-RU" w:eastAsia="en-US"/>
              </w:rPr>
            </w:pPr>
            <w:r>
              <w:rPr>
                <w:sz w:val="28"/>
                <w:szCs w:val="28"/>
                <w:lang w:val="ru-RU" w:eastAsia="en-US"/>
              </w:rPr>
              <w:t>10-30%</w:t>
            </w:r>
          </w:p>
          <w:p w14:paraId="244AEF93" w14:textId="77777777" w:rsidR="00524E90" w:rsidRDefault="00524E90">
            <w:pPr>
              <w:spacing w:line="256" w:lineRule="auto"/>
              <w:jc w:val="both"/>
              <w:rPr>
                <w:sz w:val="28"/>
                <w:szCs w:val="28"/>
                <w:lang w:val="ru-RU" w:eastAsia="en-US"/>
              </w:rPr>
            </w:pPr>
          </w:p>
        </w:tc>
      </w:tr>
      <w:tr w:rsidR="00524E90" w14:paraId="6D31B330" w14:textId="77777777" w:rsidTr="00524E90">
        <w:trPr>
          <w:trHeight w:val="366"/>
        </w:trPr>
        <w:tc>
          <w:tcPr>
            <w:tcW w:w="8300" w:type="dxa"/>
            <w:tcBorders>
              <w:top w:val="single" w:sz="4" w:space="0" w:color="auto"/>
              <w:left w:val="single" w:sz="4" w:space="0" w:color="auto"/>
              <w:bottom w:val="single" w:sz="4" w:space="0" w:color="auto"/>
              <w:right w:val="single" w:sz="4" w:space="0" w:color="auto"/>
            </w:tcBorders>
            <w:hideMark/>
          </w:tcPr>
          <w:p w14:paraId="43E9BD4B" w14:textId="77777777" w:rsidR="00524E90" w:rsidRDefault="000B7DCF">
            <w:pPr>
              <w:spacing w:line="256" w:lineRule="auto"/>
              <w:jc w:val="both"/>
              <w:rPr>
                <w:sz w:val="28"/>
                <w:szCs w:val="28"/>
                <w:lang w:val="ru-RU" w:eastAsia="en-US"/>
              </w:rPr>
            </w:pPr>
            <w:r>
              <w:rPr>
                <w:sz w:val="28"/>
                <w:szCs w:val="28"/>
                <w:lang w:val="ru-RU" w:eastAsia="en-US"/>
              </w:rPr>
              <w:lastRenderedPageBreak/>
              <w:t>3.5</w:t>
            </w:r>
            <w:r w:rsidR="00524E90">
              <w:rPr>
                <w:sz w:val="28"/>
                <w:szCs w:val="28"/>
                <w:lang w:val="ru-RU" w:eastAsia="en-US"/>
              </w:rPr>
              <w:t>.9.</w:t>
            </w:r>
            <w:r w:rsidR="00524E90">
              <w:rPr>
                <w:sz w:val="28"/>
                <w:szCs w:val="28"/>
                <w:lang w:eastAsia="en-US"/>
              </w:rPr>
              <w:t xml:space="preserve"> обобщение передового педагогического опыта</w:t>
            </w:r>
          </w:p>
        </w:tc>
        <w:tc>
          <w:tcPr>
            <w:tcW w:w="1135" w:type="dxa"/>
            <w:tcBorders>
              <w:top w:val="single" w:sz="4" w:space="0" w:color="auto"/>
              <w:left w:val="single" w:sz="4" w:space="0" w:color="auto"/>
              <w:bottom w:val="single" w:sz="4" w:space="0" w:color="auto"/>
              <w:right w:val="single" w:sz="4" w:space="0" w:color="auto"/>
            </w:tcBorders>
            <w:hideMark/>
          </w:tcPr>
          <w:p w14:paraId="790FC627" w14:textId="77777777" w:rsidR="00524E90" w:rsidRDefault="00D07F29" w:rsidP="00D07F29">
            <w:pPr>
              <w:rPr>
                <w:sz w:val="28"/>
                <w:szCs w:val="28"/>
                <w:lang w:val="ru-RU" w:eastAsia="en-US"/>
              </w:rPr>
            </w:pPr>
            <w:r>
              <w:rPr>
                <w:sz w:val="28"/>
                <w:szCs w:val="28"/>
                <w:lang w:val="ru-RU" w:eastAsia="en-US"/>
              </w:rPr>
              <w:t>10-50%</w:t>
            </w:r>
          </w:p>
        </w:tc>
      </w:tr>
      <w:tr w:rsidR="00524E90" w14:paraId="7166694E" w14:textId="77777777" w:rsidTr="00524E90">
        <w:trPr>
          <w:trHeight w:val="284"/>
        </w:trPr>
        <w:tc>
          <w:tcPr>
            <w:tcW w:w="8300" w:type="dxa"/>
            <w:tcBorders>
              <w:top w:val="single" w:sz="4" w:space="0" w:color="auto"/>
              <w:left w:val="single" w:sz="4" w:space="0" w:color="auto"/>
              <w:bottom w:val="single" w:sz="4" w:space="0" w:color="auto"/>
              <w:right w:val="single" w:sz="4" w:space="0" w:color="auto"/>
            </w:tcBorders>
            <w:hideMark/>
          </w:tcPr>
          <w:p w14:paraId="26B41D5E" w14:textId="77777777" w:rsidR="00524E90" w:rsidRDefault="000B7DCF">
            <w:pPr>
              <w:spacing w:line="256" w:lineRule="auto"/>
              <w:jc w:val="both"/>
              <w:rPr>
                <w:sz w:val="28"/>
                <w:szCs w:val="28"/>
                <w:lang w:val="ru-RU" w:eastAsia="en-US"/>
              </w:rPr>
            </w:pPr>
            <w:r>
              <w:rPr>
                <w:sz w:val="28"/>
                <w:szCs w:val="28"/>
                <w:lang w:val="ru-RU" w:eastAsia="en-US"/>
              </w:rPr>
              <w:t>3.5</w:t>
            </w:r>
            <w:r w:rsidR="00524E90">
              <w:rPr>
                <w:sz w:val="28"/>
                <w:szCs w:val="28"/>
                <w:lang w:val="ru-RU" w:eastAsia="en-US"/>
              </w:rPr>
              <w:t>.10</w:t>
            </w:r>
            <w:r w:rsidR="00524E90">
              <w:rPr>
                <w:sz w:val="28"/>
                <w:szCs w:val="28"/>
                <w:lang w:eastAsia="en-US"/>
              </w:rPr>
              <w:t>. успешная организационно-методическая работа</w:t>
            </w:r>
          </w:p>
        </w:tc>
        <w:tc>
          <w:tcPr>
            <w:tcW w:w="1135" w:type="dxa"/>
            <w:tcBorders>
              <w:top w:val="single" w:sz="4" w:space="0" w:color="auto"/>
              <w:left w:val="single" w:sz="4" w:space="0" w:color="auto"/>
              <w:bottom w:val="single" w:sz="4" w:space="0" w:color="auto"/>
              <w:right w:val="single" w:sz="4" w:space="0" w:color="auto"/>
            </w:tcBorders>
            <w:hideMark/>
          </w:tcPr>
          <w:p w14:paraId="66D76C66" w14:textId="77777777" w:rsidR="00524E90" w:rsidRDefault="00D07F29" w:rsidP="00D07F29">
            <w:pPr>
              <w:rPr>
                <w:sz w:val="28"/>
                <w:szCs w:val="28"/>
                <w:lang w:val="ru-RU" w:eastAsia="en-US"/>
              </w:rPr>
            </w:pPr>
            <w:r>
              <w:rPr>
                <w:sz w:val="28"/>
                <w:szCs w:val="28"/>
                <w:lang w:val="ru-RU" w:eastAsia="en-US"/>
              </w:rPr>
              <w:t>10-50%</w:t>
            </w:r>
          </w:p>
        </w:tc>
      </w:tr>
      <w:tr w:rsidR="00524E90" w14:paraId="0003DB66" w14:textId="77777777" w:rsidTr="00524E90">
        <w:trPr>
          <w:trHeight w:val="284"/>
        </w:trPr>
        <w:tc>
          <w:tcPr>
            <w:tcW w:w="8300" w:type="dxa"/>
            <w:tcBorders>
              <w:top w:val="single" w:sz="4" w:space="0" w:color="auto"/>
              <w:left w:val="single" w:sz="4" w:space="0" w:color="auto"/>
              <w:bottom w:val="single" w:sz="4" w:space="0" w:color="auto"/>
              <w:right w:val="single" w:sz="4" w:space="0" w:color="auto"/>
            </w:tcBorders>
            <w:hideMark/>
          </w:tcPr>
          <w:p w14:paraId="00E2D6E4" w14:textId="77777777" w:rsidR="00524E90" w:rsidRDefault="000B7DCF">
            <w:pPr>
              <w:spacing w:line="256" w:lineRule="auto"/>
              <w:jc w:val="both"/>
              <w:rPr>
                <w:sz w:val="28"/>
                <w:szCs w:val="28"/>
                <w:lang w:val="ru-RU" w:eastAsia="en-US"/>
              </w:rPr>
            </w:pPr>
            <w:r>
              <w:rPr>
                <w:sz w:val="28"/>
                <w:szCs w:val="28"/>
                <w:lang w:val="ru-RU" w:eastAsia="en-US"/>
              </w:rPr>
              <w:t>3.5</w:t>
            </w:r>
            <w:r w:rsidR="00524E90">
              <w:rPr>
                <w:sz w:val="28"/>
                <w:szCs w:val="28"/>
                <w:lang w:val="ru-RU" w:eastAsia="en-US"/>
              </w:rPr>
              <w:t>.11.</w:t>
            </w:r>
            <w:r w:rsidR="00524E90">
              <w:rPr>
                <w:sz w:val="28"/>
                <w:szCs w:val="28"/>
                <w:lang w:eastAsia="en-US"/>
              </w:rPr>
              <w:t xml:space="preserve"> выполнение общественных постоянных поручений в</w:t>
            </w:r>
          </w:p>
          <w:p w14:paraId="195A9E8E" w14:textId="77777777" w:rsidR="00524E90" w:rsidRDefault="00524E90" w:rsidP="008475C8">
            <w:pPr>
              <w:spacing w:line="256" w:lineRule="auto"/>
              <w:jc w:val="both"/>
              <w:rPr>
                <w:sz w:val="28"/>
                <w:szCs w:val="28"/>
                <w:lang w:val="ru-RU" w:eastAsia="en-US"/>
              </w:rPr>
            </w:pPr>
            <w:r>
              <w:rPr>
                <w:sz w:val="28"/>
                <w:szCs w:val="28"/>
                <w:lang w:eastAsia="en-US"/>
              </w:rPr>
              <w:t xml:space="preserve"> </w:t>
            </w:r>
            <w:proofErr w:type="gramStart"/>
            <w:r>
              <w:rPr>
                <w:sz w:val="28"/>
                <w:szCs w:val="28"/>
                <w:lang w:eastAsia="en-US"/>
              </w:rPr>
              <w:t>интересах</w:t>
            </w:r>
            <w:proofErr w:type="gramEnd"/>
            <w:r>
              <w:rPr>
                <w:sz w:val="28"/>
                <w:szCs w:val="28"/>
                <w:lang w:eastAsia="en-US"/>
              </w:rPr>
              <w:t xml:space="preserve"> трудового коллек</w:t>
            </w:r>
            <w:r w:rsidR="008475C8">
              <w:rPr>
                <w:sz w:val="28"/>
                <w:szCs w:val="28"/>
                <w:lang w:eastAsia="en-US"/>
              </w:rPr>
              <w:t>тива (по решению администрации</w:t>
            </w:r>
            <w:r>
              <w:rPr>
                <w:sz w:val="28"/>
                <w:szCs w:val="28"/>
                <w:lang w:eastAsia="en-US"/>
              </w:rPr>
              <w:t>, профкома</w:t>
            </w:r>
            <w:r>
              <w:rPr>
                <w:sz w:val="28"/>
                <w:szCs w:val="28"/>
                <w:lang w:val="ru-RU" w:eastAsia="en-US"/>
              </w:rPr>
              <w:t>)</w:t>
            </w:r>
          </w:p>
        </w:tc>
        <w:tc>
          <w:tcPr>
            <w:tcW w:w="1135" w:type="dxa"/>
            <w:tcBorders>
              <w:top w:val="single" w:sz="4" w:space="0" w:color="auto"/>
              <w:left w:val="single" w:sz="4" w:space="0" w:color="auto"/>
              <w:bottom w:val="single" w:sz="4" w:space="0" w:color="auto"/>
              <w:right w:val="single" w:sz="4" w:space="0" w:color="auto"/>
            </w:tcBorders>
          </w:tcPr>
          <w:p w14:paraId="44816A21" w14:textId="77777777" w:rsidR="00D07F29" w:rsidRDefault="00D07F29" w:rsidP="00D07F29">
            <w:pPr>
              <w:rPr>
                <w:sz w:val="28"/>
                <w:szCs w:val="28"/>
                <w:lang w:val="ru-RU" w:eastAsia="en-US"/>
              </w:rPr>
            </w:pPr>
            <w:r>
              <w:rPr>
                <w:sz w:val="28"/>
                <w:szCs w:val="28"/>
                <w:lang w:val="ru-RU" w:eastAsia="en-US"/>
              </w:rPr>
              <w:t>10-30%</w:t>
            </w:r>
          </w:p>
          <w:p w14:paraId="33D15057" w14:textId="77777777" w:rsidR="00524E90" w:rsidRDefault="00524E90" w:rsidP="00D07F29">
            <w:pPr>
              <w:spacing w:line="256" w:lineRule="auto"/>
              <w:jc w:val="both"/>
              <w:rPr>
                <w:sz w:val="28"/>
                <w:szCs w:val="28"/>
                <w:lang w:val="ru-RU" w:eastAsia="en-US"/>
              </w:rPr>
            </w:pPr>
          </w:p>
        </w:tc>
      </w:tr>
      <w:tr w:rsidR="00524E90" w14:paraId="4425376C" w14:textId="77777777" w:rsidTr="00524E90">
        <w:trPr>
          <w:trHeight w:val="284"/>
        </w:trPr>
        <w:tc>
          <w:tcPr>
            <w:tcW w:w="8300" w:type="dxa"/>
            <w:tcBorders>
              <w:top w:val="single" w:sz="4" w:space="0" w:color="auto"/>
              <w:left w:val="single" w:sz="4" w:space="0" w:color="auto"/>
              <w:bottom w:val="single" w:sz="4" w:space="0" w:color="auto"/>
              <w:right w:val="single" w:sz="4" w:space="0" w:color="auto"/>
            </w:tcBorders>
            <w:hideMark/>
          </w:tcPr>
          <w:p w14:paraId="2F04779A" w14:textId="77777777" w:rsidR="00524E90" w:rsidRDefault="000B7DCF">
            <w:pPr>
              <w:spacing w:line="256" w:lineRule="auto"/>
              <w:jc w:val="both"/>
              <w:rPr>
                <w:sz w:val="28"/>
                <w:szCs w:val="28"/>
                <w:lang w:val="ru-RU" w:eastAsia="en-US"/>
              </w:rPr>
            </w:pPr>
            <w:r>
              <w:rPr>
                <w:sz w:val="28"/>
                <w:szCs w:val="28"/>
                <w:lang w:val="ru-RU" w:eastAsia="en-US"/>
              </w:rPr>
              <w:t>3.5</w:t>
            </w:r>
            <w:r w:rsidR="00524E90">
              <w:rPr>
                <w:sz w:val="28"/>
                <w:szCs w:val="28"/>
                <w:lang w:val="ru-RU" w:eastAsia="en-US"/>
              </w:rPr>
              <w:t>.12</w:t>
            </w:r>
            <w:r w:rsidR="00524E90">
              <w:rPr>
                <w:sz w:val="28"/>
                <w:szCs w:val="28"/>
                <w:lang w:eastAsia="en-US"/>
              </w:rPr>
              <w:t xml:space="preserve"> внедрение в образовательный процесс технических средств обучения</w:t>
            </w:r>
          </w:p>
        </w:tc>
        <w:tc>
          <w:tcPr>
            <w:tcW w:w="1135" w:type="dxa"/>
            <w:tcBorders>
              <w:top w:val="single" w:sz="4" w:space="0" w:color="auto"/>
              <w:left w:val="single" w:sz="4" w:space="0" w:color="auto"/>
              <w:bottom w:val="single" w:sz="4" w:space="0" w:color="auto"/>
              <w:right w:val="single" w:sz="4" w:space="0" w:color="auto"/>
            </w:tcBorders>
          </w:tcPr>
          <w:p w14:paraId="596D147B" w14:textId="77777777" w:rsidR="00D07F29" w:rsidRDefault="00D07F29" w:rsidP="00D07F29">
            <w:pPr>
              <w:rPr>
                <w:sz w:val="28"/>
                <w:szCs w:val="28"/>
                <w:lang w:val="ru-RU" w:eastAsia="en-US"/>
              </w:rPr>
            </w:pPr>
            <w:r>
              <w:rPr>
                <w:sz w:val="28"/>
                <w:szCs w:val="28"/>
                <w:lang w:val="ru-RU" w:eastAsia="en-US"/>
              </w:rPr>
              <w:t>10-50%</w:t>
            </w:r>
          </w:p>
          <w:p w14:paraId="48B78990" w14:textId="77777777" w:rsidR="00524E90" w:rsidRDefault="00524E90">
            <w:pPr>
              <w:spacing w:line="256" w:lineRule="auto"/>
              <w:jc w:val="both"/>
              <w:rPr>
                <w:sz w:val="28"/>
                <w:szCs w:val="28"/>
                <w:lang w:val="ru-RU" w:eastAsia="en-US"/>
              </w:rPr>
            </w:pPr>
          </w:p>
        </w:tc>
      </w:tr>
      <w:tr w:rsidR="00524E90" w14:paraId="5477B692" w14:textId="77777777" w:rsidTr="00524E90">
        <w:trPr>
          <w:trHeight w:val="380"/>
        </w:trPr>
        <w:tc>
          <w:tcPr>
            <w:tcW w:w="8300" w:type="dxa"/>
            <w:tcBorders>
              <w:top w:val="single" w:sz="4" w:space="0" w:color="auto"/>
              <w:left w:val="single" w:sz="4" w:space="0" w:color="auto"/>
              <w:bottom w:val="single" w:sz="4" w:space="0" w:color="auto"/>
              <w:right w:val="single" w:sz="4" w:space="0" w:color="auto"/>
            </w:tcBorders>
            <w:hideMark/>
          </w:tcPr>
          <w:p w14:paraId="62CC0977" w14:textId="77777777" w:rsidR="00524E90" w:rsidRDefault="000B7DCF">
            <w:pPr>
              <w:spacing w:line="256" w:lineRule="auto"/>
              <w:jc w:val="both"/>
              <w:rPr>
                <w:sz w:val="28"/>
                <w:szCs w:val="28"/>
                <w:lang w:eastAsia="en-US"/>
              </w:rPr>
            </w:pPr>
            <w:r>
              <w:rPr>
                <w:sz w:val="28"/>
                <w:szCs w:val="28"/>
                <w:lang w:val="ru-RU" w:eastAsia="en-US"/>
              </w:rPr>
              <w:t>3.5</w:t>
            </w:r>
            <w:r w:rsidR="00524E90">
              <w:rPr>
                <w:sz w:val="28"/>
                <w:szCs w:val="28"/>
                <w:lang w:val="ru-RU" w:eastAsia="en-US"/>
              </w:rPr>
              <w:t>.13. разработка и внедрен</w:t>
            </w:r>
            <w:r w:rsidR="00323DDC">
              <w:rPr>
                <w:sz w:val="28"/>
                <w:szCs w:val="28"/>
                <w:lang w:val="ru-RU" w:eastAsia="en-US"/>
              </w:rPr>
              <w:t xml:space="preserve">ие новых технологий обучения, и </w:t>
            </w:r>
            <w:r w:rsidR="00524E90">
              <w:rPr>
                <w:sz w:val="28"/>
                <w:szCs w:val="28"/>
                <w:lang w:val="ru-RU" w:eastAsia="en-US"/>
              </w:rPr>
              <w:t>т.д.</w:t>
            </w:r>
          </w:p>
        </w:tc>
        <w:tc>
          <w:tcPr>
            <w:tcW w:w="1135" w:type="dxa"/>
            <w:tcBorders>
              <w:top w:val="single" w:sz="4" w:space="0" w:color="auto"/>
              <w:left w:val="single" w:sz="4" w:space="0" w:color="auto"/>
              <w:bottom w:val="single" w:sz="4" w:space="0" w:color="auto"/>
              <w:right w:val="single" w:sz="4" w:space="0" w:color="auto"/>
            </w:tcBorders>
            <w:hideMark/>
          </w:tcPr>
          <w:p w14:paraId="48941543" w14:textId="77777777" w:rsidR="00D07F29" w:rsidRDefault="00D07F29" w:rsidP="00D07F29">
            <w:pPr>
              <w:rPr>
                <w:sz w:val="28"/>
                <w:szCs w:val="28"/>
                <w:lang w:val="ru-RU" w:eastAsia="en-US"/>
              </w:rPr>
            </w:pPr>
            <w:r>
              <w:rPr>
                <w:sz w:val="28"/>
                <w:szCs w:val="28"/>
                <w:lang w:val="ru-RU" w:eastAsia="en-US"/>
              </w:rPr>
              <w:t>10-50%</w:t>
            </w:r>
          </w:p>
          <w:p w14:paraId="74008EEB" w14:textId="77777777" w:rsidR="00524E90" w:rsidRDefault="00524E90">
            <w:pPr>
              <w:spacing w:line="256" w:lineRule="auto"/>
              <w:jc w:val="both"/>
              <w:rPr>
                <w:sz w:val="28"/>
                <w:szCs w:val="28"/>
                <w:lang w:val="ru-RU" w:eastAsia="en-US"/>
              </w:rPr>
            </w:pPr>
          </w:p>
        </w:tc>
      </w:tr>
      <w:tr w:rsidR="00524E90" w14:paraId="74C3E938" w14:textId="77777777" w:rsidTr="00524E90">
        <w:trPr>
          <w:trHeight w:val="331"/>
        </w:trPr>
        <w:tc>
          <w:tcPr>
            <w:tcW w:w="8300" w:type="dxa"/>
            <w:tcBorders>
              <w:top w:val="single" w:sz="4" w:space="0" w:color="auto"/>
              <w:left w:val="single" w:sz="4" w:space="0" w:color="auto"/>
              <w:bottom w:val="single" w:sz="4" w:space="0" w:color="auto"/>
              <w:right w:val="single" w:sz="4" w:space="0" w:color="auto"/>
            </w:tcBorders>
            <w:hideMark/>
          </w:tcPr>
          <w:p w14:paraId="0FA3D9C8" w14:textId="77777777" w:rsidR="00524E90" w:rsidRDefault="000B7DCF">
            <w:pPr>
              <w:spacing w:line="256" w:lineRule="auto"/>
              <w:jc w:val="both"/>
              <w:rPr>
                <w:sz w:val="28"/>
                <w:szCs w:val="28"/>
                <w:lang w:val="ru-RU" w:eastAsia="en-US"/>
              </w:rPr>
            </w:pPr>
            <w:r>
              <w:rPr>
                <w:sz w:val="28"/>
                <w:szCs w:val="28"/>
                <w:lang w:val="ru-RU" w:eastAsia="en-US"/>
              </w:rPr>
              <w:t>3.5</w:t>
            </w:r>
            <w:r w:rsidR="00524E90">
              <w:rPr>
                <w:sz w:val="28"/>
                <w:szCs w:val="28"/>
                <w:lang w:val="ru-RU" w:eastAsia="en-US"/>
              </w:rPr>
              <w:t>.14. за работу с одарёнными воспитанниками</w:t>
            </w:r>
          </w:p>
        </w:tc>
        <w:tc>
          <w:tcPr>
            <w:tcW w:w="1135" w:type="dxa"/>
            <w:tcBorders>
              <w:top w:val="single" w:sz="4" w:space="0" w:color="auto"/>
              <w:left w:val="single" w:sz="4" w:space="0" w:color="auto"/>
              <w:bottom w:val="single" w:sz="4" w:space="0" w:color="auto"/>
              <w:right w:val="single" w:sz="4" w:space="0" w:color="auto"/>
            </w:tcBorders>
            <w:hideMark/>
          </w:tcPr>
          <w:p w14:paraId="1BE67FDC" w14:textId="77777777" w:rsidR="00524E90" w:rsidRDefault="00D07F29" w:rsidP="00D07F29">
            <w:pPr>
              <w:rPr>
                <w:sz w:val="28"/>
                <w:szCs w:val="28"/>
                <w:lang w:val="ru-RU" w:eastAsia="en-US"/>
              </w:rPr>
            </w:pPr>
            <w:r>
              <w:rPr>
                <w:sz w:val="28"/>
                <w:szCs w:val="28"/>
                <w:lang w:val="ru-RU" w:eastAsia="en-US"/>
              </w:rPr>
              <w:t>10-50%</w:t>
            </w:r>
          </w:p>
        </w:tc>
      </w:tr>
      <w:tr w:rsidR="00524E90" w14:paraId="1A0A1C2F" w14:textId="77777777" w:rsidTr="00524E90">
        <w:trPr>
          <w:trHeight w:val="298"/>
        </w:trPr>
        <w:tc>
          <w:tcPr>
            <w:tcW w:w="8300" w:type="dxa"/>
            <w:tcBorders>
              <w:top w:val="single" w:sz="4" w:space="0" w:color="auto"/>
              <w:left w:val="single" w:sz="4" w:space="0" w:color="auto"/>
              <w:bottom w:val="single" w:sz="4" w:space="0" w:color="auto"/>
              <w:right w:val="single" w:sz="4" w:space="0" w:color="auto"/>
            </w:tcBorders>
            <w:hideMark/>
          </w:tcPr>
          <w:p w14:paraId="1AD7026E" w14:textId="77777777" w:rsidR="00524E90" w:rsidRDefault="000B7DCF">
            <w:pPr>
              <w:spacing w:line="256" w:lineRule="auto"/>
              <w:jc w:val="both"/>
              <w:rPr>
                <w:sz w:val="28"/>
                <w:szCs w:val="28"/>
                <w:lang w:val="ru-RU" w:eastAsia="en-US"/>
              </w:rPr>
            </w:pPr>
            <w:r>
              <w:rPr>
                <w:sz w:val="28"/>
                <w:szCs w:val="28"/>
                <w:lang w:val="ru-RU" w:eastAsia="en-US"/>
              </w:rPr>
              <w:t>3.5</w:t>
            </w:r>
            <w:r w:rsidR="00524E90">
              <w:rPr>
                <w:sz w:val="28"/>
                <w:szCs w:val="28"/>
                <w:lang w:val="ru-RU" w:eastAsia="en-US"/>
              </w:rPr>
              <w:t>.15. экономия материальных и энергетических ресурсов</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584FDD1" w14:textId="77777777" w:rsidR="00524E90" w:rsidRDefault="00D07F29" w:rsidP="00D07F29">
            <w:pPr>
              <w:spacing w:line="256" w:lineRule="auto"/>
              <w:jc w:val="both"/>
              <w:rPr>
                <w:sz w:val="28"/>
                <w:szCs w:val="28"/>
                <w:lang w:val="ru-RU" w:eastAsia="en-US"/>
              </w:rPr>
            </w:pPr>
            <w:r>
              <w:rPr>
                <w:sz w:val="28"/>
                <w:szCs w:val="28"/>
                <w:lang w:val="ru-RU" w:eastAsia="en-US"/>
              </w:rPr>
              <w:t>10-20%</w:t>
            </w:r>
          </w:p>
        </w:tc>
      </w:tr>
      <w:tr w:rsidR="00524E90" w14:paraId="4CA7C780" w14:textId="77777777" w:rsidTr="00524E90">
        <w:trPr>
          <w:trHeight w:val="315"/>
        </w:trPr>
        <w:tc>
          <w:tcPr>
            <w:tcW w:w="8300" w:type="dxa"/>
            <w:tcBorders>
              <w:top w:val="single" w:sz="4" w:space="0" w:color="auto"/>
              <w:left w:val="single" w:sz="4" w:space="0" w:color="auto"/>
              <w:bottom w:val="single" w:sz="4" w:space="0" w:color="auto"/>
              <w:right w:val="single" w:sz="4" w:space="0" w:color="auto"/>
            </w:tcBorders>
            <w:hideMark/>
          </w:tcPr>
          <w:p w14:paraId="10E80813" w14:textId="77777777" w:rsidR="00524E90" w:rsidRDefault="000B7DCF">
            <w:pPr>
              <w:spacing w:line="256" w:lineRule="auto"/>
              <w:jc w:val="both"/>
              <w:rPr>
                <w:sz w:val="28"/>
                <w:szCs w:val="28"/>
                <w:lang w:val="ru-RU" w:eastAsia="en-US"/>
              </w:rPr>
            </w:pPr>
            <w:r>
              <w:rPr>
                <w:sz w:val="28"/>
                <w:szCs w:val="28"/>
                <w:lang w:val="ru-RU" w:eastAsia="en-US"/>
              </w:rPr>
              <w:t>3.5</w:t>
            </w:r>
            <w:r w:rsidR="00524E90">
              <w:rPr>
                <w:sz w:val="28"/>
                <w:szCs w:val="28"/>
                <w:lang w:val="ru-RU" w:eastAsia="en-US"/>
              </w:rPr>
              <w:t>.16. подготовка групповых помещений к новому учебному году</w:t>
            </w:r>
          </w:p>
        </w:tc>
        <w:tc>
          <w:tcPr>
            <w:tcW w:w="1135" w:type="dxa"/>
            <w:tcBorders>
              <w:top w:val="single" w:sz="4" w:space="0" w:color="auto"/>
              <w:left w:val="single" w:sz="4" w:space="0" w:color="auto"/>
              <w:bottom w:val="single" w:sz="4" w:space="0" w:color="auto"/>
              <w:right w:val="single" w:sz="4" w:space="0" w:color="auto"/>
            </w:tcBorders>
            <w:hideMark/>
          </w:tcPr>
          <w:p w14:paraId="308A81F1" w14:textId="77777777" w:rsidR="00524E90" w:rsidRDefault="00D07F29">
            <w:pPr>
              <w:spacing w:line="256" w:lineRule="auto"/>
              <w:jc w:val="both"/>
              <w:rPr>
                <w:sz w:val="28"/>
                <w:szCs w:val="28"/>
                <w:lang w:val="ru-RU" w:eastAsia="en-US"/>
              </w:rPr>
            </w:pPr>
            <w:r>
              <w:rPr>
                <w:sz w:val="28"/>
                <w:szCs w:val="28"/>
                <w:lang w:val="ru-RU" w:eastAsia="en-US"/>
              </w:rPr>
              <w:t>10-50%</w:t>
            </w:r>
          </w:p>
        </w:tc>
      </w:tr>
      <w:tr w:rsidR="00524E90" w14:paraId="7A889EAD" w14:textId="77777777" w:rsidTr="00524E90">
        <w:trPr>
          <w:trHeight w:val="315"/>
        </w:trPr>
        <w:tc>
          <w:tcPr>
            <w:tcW w:w="8300" w:type="dxa"/>
            <w:tcBorders>
              <w:top w:val="single" w:sz="4" w:space="0" w:color="auto"/>
              <w:left w:val="single" w:sz="4" w:space="0" w:color="auto"/>
              <w:bottom w:val="single" w:sz="4" w:space="0" w:color="auto"/>
              <w:right w:val="single" w:sz="4" w:space="0" w:color="auto"/>
            </w:tcBorders>
            <w:hideMark/>
          </w:tcPr>
          <w:p w14:paraId="5B9D683E" w14:textId="77777777" w:rsidR="00524E90" w:rsidRDefault="000B7DCF">
            <w:pPr>
              <w:spacing w:line="256" w:lineRule="auto"/>
              <w:jc w:val="both"/>
              <w:rPr>
                <w:sz w:val="28"/>
                <w:szCs w:val="28"/>
                <w:lang w:val="ru-RU" w:eastAsia="en-US"/>
              </w:rPr>
            </w:pPr>
            <w:r>
              <w:rPr>
                <w:sz w:val="28"/>
                <w:szCs w:val="28"/>
                <w:lang w:val="ru-RU" w:eastAsia="en-US"/>
              </w:rPr>
              <w:t>3.5</w:t>
            </w:r>
            <w:r w:rsidR="00524E90">
              <w:rPr>
                <w:sz w:val="28"/>
                <w:szCs w:val="28"/>
                <w:lang w:val="ru-RU" w:eastAsia="en-US"/>
              </w:rPr>
              <w:t>.17. сопровождение воспитанников на оздоровление</w:t>
            </w:r>
          </w:p>
        </w:tc>
        <w:tc>
          <w:tcPr>
            <w:tcW w:w="1135" w:type="dxa"/>
            <w:tcBorders>
              <w:top w:val="single" w:sz="4" w:space="0" w:color="auto"/>
              <w:left w:val="single" w:sz="4" w:space="0" w:color="auto"/>
              <w:bottom w:val="single" w:sz="4" w:space="0" w:color="auto"/>
              <w:right w:val="single" w:sz="4" w:space="0" w:color="auto"/>
            </w:tcBorders>
            <w:hideMark/>
          </w:tcPr>
          <w:p w14:paraId="40B4FE32" w14:textId="77777777" w:rsidR="00524E90" w:rsidRDefault="00D07F29">
            <w:pPr>
              <w:spacing w:line="256" w:lineRule="auto"/>
              <w:jc w:val="both"/>
              <w:rPr>
                <w:sz w:val="28"/>
                <w:szCs w:val="28"/>
                <w:lang w:val="ru-RU" w:eastAsia="en-US"/>
              </w:rPr>
            </w:pPr>
            <w:r>
              <w:rPr>
                <w:sz w:val="28"/>
                <w:szCs w:val="28"/>
                <w:lang w:val="ru-RU" w:eastAsia="en-US"/>
              </w:rPr>
              <w:t>50%</w:t>
            </w:r>
          </w:p>
        </w:tc>
      </w:tr>
    </w:tbl>
    <w:p w14:paraId="663C3CDF" w14:textId="77777777" w:rsidR="00BF0CBE" w:rsidRDefault="00BF0CBE" w:rsidP="00BF0CBE">
      <w:pPr>
        <w:jc w:val="both"/>
        <w:rPr>
          <w:sz w:val="28"/>
          <w:szCs w:val="28"/>
          <w:lang w:eastAsia="en-US"/>
        </w:rPr>
      </w:pPr>
    </w:p>
    <w:p w14:paraId="2FF811C0" w14:textId="77777777" w:rsidR="00BF0CBE" w:rsidRPr="00081603" w:rsidRDefault="000B7DCF" w:rsidP="00BF0CBE">
      <w:pPr>
        <w:tabs>
          <w:tab w:val="num" w:pos="252"/>
        </w:tabs>
        <w:ind w:firstLine="720"/>
        <w:rPr>
          <w:bCs/>
          <w:sz w:val="32"/>
          <w:szCs w:val="32"/>
          <w:lang w:eastAsia="en-US"/>
        </w:rPr>
      </w:pPr>
      <w:r w:rsidRPr="00081603">
        <w:rPr>
          <w:bCs/>
          <w:sz w:val="32"/>
          <w:szCs w:val="32"/>
          <w:lang w:eastAsia="en-US"/>
        </w:rPr>
        <w:t>3.</w:t>
      </w:r>
      <w:r w:rsidRPr="00081603">
        <w:rPr>
          <w:bCs/>
          <w:sz w:val="32"/>
          <w:szCs w:val="32"/>
          <w:lang w:val="ru-RU" w:eastAsia="en-US"/>
        </w:rPr>
        <w:t>6</w:t>
      </w:r>
      <w:r w:rsidR="00BF0CBE" w:rsidRPr="00081603">
        <w:rPr>
          <w:bCs/>
          <w:sz w:val="32"/>
          <w:szCs w:val="32"/>
          <w:lang w:eastAsia="en-US"/>
        </w:rPr>
        <w:t xml:space="preserve">. </w:t>
      </w:r>
      <w:proofErr w:type="gramStart"/>
      <w:r w:rsidR="00BF0CBE" w:rsidRPr="00081603">
        <w:rPr>
          <w:bCs/>
          <w:sz w:val="32"/>
          <w:szCs w:val="32"/>
          <w:lang w:eastAsia="en-US"/>
        </w:rPr>
        <w:t>для</w:t>
      </w:r>
      <w:proofErr w:type="gramEnd"/>
      <w:r w:rsidR="00BF0CBE" w:rsidRPr="00081603">
        <w:rPr>
          <w:bCs/>
          <w:sz w:val="32"/>
          <w:szCs w:val="32"/>
          <w:lang w:eastAsia="en-US"/>
        </w:rPr>
        <w:t xml:space="preserve"> служащих и обслуживающего персонала:</w:t>
      </w:r>
    </w:p>
    <w:p w14:paraId="5ACDCB50" w14:textId="77777777" w:rsidR="00BF0CBE" w:rsidRDefault="00BF0CBE" w:rsidP="00BF0CBE">
      <w:pPr>
        <w:jc w:val="both"/>
        <w:rPr>
          <w:sz w:val="28"/>
          <w:szCs w:val="28"/>
          <w:lang w:eastAsia="en-US"/>
        </w:rPr>
      </w:pPr>
    </w:p>
    <w:tbl>
      <w:tblPr>
        <w:tblStyle w:val="ac"/>
        <w:tblW w:w="9351" w:type="dxa"/>
        <w:tblLook w:val="04A0" w:firstRow="1" w:lastRow="0" w:firstColumn="1" w:lastColumn="0" w:noHBand="0" w:noVBand="1"/>
      </w:tblPr>
      <w:tblGrid>
        <w:gridCol w:w="8217"/>
        <w:gridCol w:w="1134"/>
      </w:tblGrid>
      <w:tr w:rsidR="00BF0CBE" w14:paraId="606BDF1A" w14:textId="77777777" w:rsidTr="00BF0CBE">
        <w:tc>
          <w:tcPr>
            <w:tcW w:w="8217" w:type="dxa"/>
            <w:tcBorders>
              <w:top w:val="single" w:sz="4" w:space="0" w:color="auto"/>
              <w:left w:val="single" w:sz="4" w:space="0" w:color="auto"/>
              <w:bottom w:val="single" w:sz="4" w:space="0" w:color="auto"/>
              <w:right w:val="single" w:sz="4" w:space="0" w:color="auto"/>
            </w:tcBorders>
            <w:hideMark/>
          </w:tcPr>
          <w:p w14:paraId="23FDB0BA" w14:textId="77777777" w:rsidR="00BF0CBE" w:rsidRDefault="000B7DCF">
            <w:pPr>
              <w:jc w:val="both"/>
              <w:rPr>
                <w:sz w:val="28"/>
                <w:szCs w:val="28"/>
                <w:lang w:eastAsia="en-US"/>
              </w:rPr>
            </w:pPr>
            <w:r>
              <w:rPr>
                <w:sz w:val="28"/>
                <w:szCs w:val="28"/>
                <w:lang w:eastAsia="en-US"/>
              </w:rPr>
              <w:t>3.</w:t>
            </w:r>
            <w:r>
              <w:rPr>
                <w:sz w:val="28"/>
                <w:szCs w:val="28"/>
                <w:lang w:val="ru-RU" w:eastAsia="en-US"/>
              </w:rPr>
              <w:t>6</w:t>
            </w:r>
            <w:r w:rsidR="00BF0CBE">
              <w:rPr>
                <w:sz w:val="28"/>
                <w:szCs w:val="28"/>
                <w:lang w:eastAsia="en-US"/>
              </w:rPr>
              <w:t xml:space="preserve">.1. </w:t>
            </w:r>
            <w:proofErr w:type="gramStart"/>
            <w:r w:rsidR="00BF0CBE">
              <w:rPr>
                <w:sz w:val="28"/>
                <w:szCs w:val="28"/>
                <w:lang w:eastAsia="en-US"/>
              </w:rPr>
              <w:t>вклад</w:t>
            </w:r>
            <w:proofErr w:type="gramEnd"/>
            <w:r w:rsidR="00BF0CBE">
              <w:rPr>
                <w:sz w:val="28"/>
                <w:szCs w:val="28"/>
                <w:lang w:eastAsia="en-US"/>
              </w:rPr>
              <w:t xml:space="preserve"> в оснащение материально-технической базы учреждения</w:t>
            </w:r>
          </w:p>
        </w:tc>
        <w:tc>
          <w:tcPr>
            <w:tcW w:w="1134" w:type="dxa"/>
            <w:tcBorders>
              <w:top w:val="single" w:sz="4" w:space="0" w:color="auto"/>
              <w:left w:val="single" w:sz="4" w:space="0" w:color="auto"/>
              <w:bottom w:val="single" w:sz="4" w:space="0" w:color="auto"/>
              <w:right w:val="single" w:sz="4" w:space="0" w:color="auto"/>
            </w:tcBorders>
            <w:hideMark/>
          </w:tcPr>
          <w:p w14:paraId="5671A24A" w14:textId="77777777" w:rsidR="001324D0" w:rsidRPr="001324D0" w:rsidRDefault="0023475B">
            <w:pPr>
              <w:jc w:val="both"/>
              <w:rPr>
                <w:sz w:val="28"/>
                <w:szCs w:val="28"/>
                <w:lang w:val="ru-RU" w:eastAsia="en-US"/>
              </w:rPr>
            </w:pPr>
            <w:r>
              <w:rPr>
                <w:sz w:val="28"/>
                <w:szCs w:val="28"/>
                <w:lang w:val="ru-RU" w:eastAsia="en-US"/>
              </w:rPr>
              <w:t>10-50%</w:t>
            </w:r>
          </w:p>
        </w:tc>
      </w:tr>
      <w:tr w:rsidR="00BF0CBE" w14:paraId="3238F05E" w14:textId="77777777" w:rsidTr="00BF0CBE">
        <w:tc>
          <w:tcPr>
            <w:tcW w:w="8217" w:type="dxa"/>
            <w:tcBorders>
              <w:top w:val="single" w:sz="4" w:space="0" w:color="auto"/>
              <w:left w:val="single" w:sz="4" w:space="0" w:color="auto"/>
              <w:bottom w:val="single" w:sz="4" w:space="0" w:color="auto"/>
              <w:right w:val="single" w:sz="4" w:space="0" w:color="auto"/>
            </w:tcBorders>
            <w:hideMark/>
          </w:tcPr>
          <w:p w14:paraId="255AC9B4" w14:textId="77777777" w:rsidR="00BF0CBE" w:rsidRDefault="000B7DCF">
            <w:pPr>
              <w:jc w:val="both"/>
              <w:rPr>
                <w:sz w:val="28"/>
                <w:szCs w:val="28"/>
                <w:lang w:val="ru-RU" w:eastAsia="en-US"/>
              </w:rPr>
            </w:pPr>
            <w:r>
              <w:rPr>
                <w:sz w:val="28"/>
                <w:szCs w:val="28"/>
                <w:lang w:eastAsia="en-US"/>
              </w:rPr>
              <w:t>3.</w:t>
            </w:r>
            <w:r>
              <w:rPr>
                <w:sz w:val="28"/>
                <w:szCs w:val="28"/>
                <w:lang w:val="ru-RU" w:eastAsia="en-US"/>
              </w:rPr>
              <w:t>6</w:t>
            </w:r>
            <w:r w:rsidR="00BF0CBE">
              <w:rPr>
                <w:sz w:val="28"/>
                <w:szCs w:val="28"/>
                <w:lang w:eastAsia="en-US"/>
              </w:rPr>
              <w:t>.2.</w:t>
            </w:r>
            <w:r w:rsidR="00BF0CBE">
              <w:rPr>
                <w:sz w:val="28"/>
                <w:szCs w:val="28"/>
                <w:lang w:val="ru-RU" w:eastAsia="en-US"/>
              </w:rPr>
              <w:t xml:space="preserve"> участие в воспитательных мероприятиях</w:t>
            </w:r>
          </w:p>
        </w:tc>
        <w:tc>
          <w:tcPr>
            <w:tcW w:w="1134" w:type="dxa"/>
            <w:tcBorders>
              <w:top w:val="single" w:sz="4" w:space="0" w:color="auto"/>
              <w:left w:val="single" w:sz="4" w:space="0" w:color="auto"/>
              <w:bottom w:val="single" w:sz="4" w:space="0" w:color="auto"/>
              <w:right w:val="single" w:sz="4" w:space="0" w:color="auto"/>
            </w:tcBorders>
            <w:hideMark/>
          </w:tcPr>
          <w:p w14:paraId="26F8CF64" w14:textId="77777777" w:rsidR="00BF0CBE" w:rsidRPr="001324D0" w:rsidRDefault="0023475B">
            <w:pPr>
              <w:jc w:val="both"/>
              <w:rPr>
                <w:sz w:val="28"/>
                <w:szCs w:val="28"/>
                <w:lang w:val="ru-RU" w:eastAsia="en-US"/>
              </w:rPr>
            </w:pPr>
            <w:r>
              <w:rPr>
                <w:sz w:val="28"/>
                <w:szCs w:val="28"/>
                <w:lang w:val="ru-RU" w:eastAsia="en-US"/>
              </w:rPr>
              <w:t>10-30%</w:t>
            </w:r>
          </w:p>
        </w:tc>
      </w:tr>
      <w:tr w:rsidR="00BF0CBE" w14:paraId="2F394E53" w14:textId="77777777" w:rsidTr="00BF0CBE">
        <w:tc>
          <w:tcPr>
            <w:tcW w:w="8217" w:type="dxa"/>
            <w:tcBorders>
              <w:top w:val="single" w:sz="4" w:space="0" w:color="auto"/>
              <w:left w:val="single" w:sz="4" w:space="0" w:color="auto"/>
              <w:bottom w:val="single" w:sz="4" w:space="0" w:color="auto"/>
              <w:right w:val="single" w:sz="4" w:space="0" w:color="auto"/>
            </w:tcBorders>
            <w:hideMark/>
          </w:tcPr>
          <w:p w14:paraId="4D6A1319" w14:textId="77777777" w:rsidR="00BF0CBE" w:rsidRDefault="000B7DCF">
            <w:pPr>
              <w:jc w:val="both"/>
              <w:rPr>
                <w:sz w:val="28"/>
                <w:szCs w:val="28"/>
                <w:lang w:eastAsia="en-US"/>
              </w:rPr>
            </w:pPr>
            <w:r>
              <w:rPr>
                <w:sz w:val="28"/>
                <w:szCs w:val="28"/>
                <w:lang w:val="ru-RU" w:eastAsia="en-US"/>
              </w:rPr>
              <w:t>3.6</w:t>
            </w:r>
            <w:r w:rsidR="00BF0CBE">
              <w:rPr>
                <w:sz w:val="28"/>
                <w:szCs w:val="28"/>
                <w:lang w:val="ru-RU" w:eastAsia="en-US"/>
              </w:rPr>
              <w:t>.3.</w:t>
            </w:r>
            <w:r w:rsidR="00BF0CBE">
              <w:rPr>
                <w:sz w:val="28"/>
                <w:szCs w:val="28"/>
                <w:lang w:eastAsia="en-US"/>
              </w:rPr>
              <w:t xml:space="preserve"> проведение ремонтных работ на территории и в помещениях учреждения</w:t>
            </w:r>
          </w:p>
        </w:tc>
        <w:tc>
          <w:tcPr>
            <w:tcW w:w="1134" w:type="dxa"/>
            <w:tcBorders>
              <w:top w:val="single" w:sz="4" w:space="0" w:color="auto"/>
              <w:left w:val="single" w:sz="4" w:space="0" w:color="auto"/>
              <w:bottom w:val="single" w:sz="4" w:space="0" w:color="auto"/>
              <w:right w:val="single" w:sz="4" w:space="0" w:color="auto"/>
            </w:tcBorders>
            <w:hideMark/>
          </w:tcPr>
          <w:p w14:paraId="796B94D3" w14:textId="77777777" w:rsidR="00BF0CBE" w:rsidRPr="001324D0" w:rsidRDefault="0023475B">
            <w:pPr>
              <w:jc w:val="both"/>
              <w:rPr>
                <w:sz w:val="28"/>
                <w:szCs w:val="28"/>
                <w:lang w:val="ru-RU" w:eastAsia="en-US"/>
              </w:rPr>
            </w:pPr>
            <w:r>
              <w:rPr>
                <w:sz w:val="28"/>
                <w:szCs w:val="28"/>
                <w:lang w:val="ru-RU" w:eastAsia="en-US"/>
              </w:rPr>
              <w:t>10-50%</w:t>
            </w:r>
          </w:p>
        </w:tc>
      </w:tr>
      <w:tr w:rsidR="00BF0CBE" w14:paraId="3CA0D436" w14:textId="77777777" w:rsidTr="00BF0CBE">
        <w:tc>
          <w:tcPr>
            <w:tcW w:w="8217" w:type="dxa"/>
            <w:tcBorders>
              <w:top w:val="single" w:sz="4" w:space="0" w:color="auto"/>
              <w:left w:val="single" w:sz="4" w:space="0" w:color="auto"/>
              <w:bottom w:val="single" w:sz="4" w:space="0" w:color="auto"/>
              <w:right w:val="single" w:sz="4" w:space="0" w:color="auto"/>
            </w:tcBorders>
            <w:hideMark/>
          </w:tcPr>
          <w:p w14:paraId="447EA0BE" w14:textId="77777777" w:rsidR="00BF0CBE" w:rsidRDefault="000B7DCF">
            <w:pPr>
              <w:jc w:val="both"/>
              <w:rPr>
                <w:sz w:val="28"/>
                <w:szCs w:val="28"/>
                <w:lang w:eastAsia="en-US"/>
              </w:rPr>
            </w:pPr>
            <w:r>
              <w:rPr>
                <w:sz w:val="28"/>
                <w:szCs w:val="28"/>
                <w:lang w:eastAsia="en-US"/>
              </w:rPr>
              <w:t>3.</w:t>
            </w:r>
            <w:r>
              <w:rPr>
                <w:sz w:val="28"/>
                <w:szCs w:val="28"/>
                <w:lang w:val="ru-RU" w:eastAsia="en-US"/>
              </w:rPr>
              <w:t>6</w:t>
            </w:r>
            <w:r w:rsidR="00BF0CBE">
              <w:rPr>
                <w:sz w:val="28"/>
                <w:szCs w:val="28"/>
                <w:lang w:eastAsia="en-US"/>
              </w:rPr>
              <w:t>.</w:t>
            </w:r>
            <w:r w:rsidR="00BF0CBE">
              <w:rPr>
                <w:sz w:val="28"/>
                <w:szCs w:val="28"/>
                <w:lang w:val="ru-RU" w:eastAsia="en-US"/>
              </w:rPr>
              <w:t xml:space="preserve">4. </w:t>
            </w:r>
            <w:proofErr w:type="gramStart"/>
            <w:r w:rsidR="00BF0CBE">
              <w:rPr>
                <w:sz w:val="28"/>
                <w:szCs w:val="28"/>
                <w:lang w:eastAsia="en-US"/>
              </w:rPr>
              <w:t>обеспечение</w:t>
            </w:r>
            <w:proofErr w:type="gramEnd"/>
            <w:r w:rsidR="00BF0CBE">
              <w:rPr>
                <w:sz w:val="28"/>
                <w:szCs w:val="28"/>
                <w:lang w:eastAsia="en-US"/>
              </w:rPr>
              <w:t xml:space="preserve"> бесперебойной работы вверенного оборудования</w:t>
            </w:r>
          </w:p>
        </w:tc>
        <w:tc>
          <w:tcPr>
            <w:tcW w:w="1134" w:type="dxa"/>
            <w:tcBorders>
              <w:top w:val="single" w:sz="4" w:space="0" w:color="auto"/>
              <w:left w:val="single" w:sz="4" w:space="0" w:color="auto"/>
              <w:bottom w:val="single" w:sz="4" w:space="0" w:color="auto"/>
              <w:right w:val="single" w:sz="4" w:space="0" w:color="auto"/>
            </w:tcBorders>
            <w:hideMark/>
          </w:tcPr>
          <w:p w14:paraId="48E963A7" w14:textId="77777777" w:rsidR="00BF0CBE" w:rsidRPr="001324D0" w:rsidRDefault="0023475B">
            <w:pPr>
              <w:jc w:val="both"/>
              <w:rPr>
                <w:sz w:val="28"/>
                <w:szCs w:val="28"/>
                <w:lang w:val="ru-RU" w:eastAsia="en-US"/>
              </w:rPr>
            </w:pPr>
            <w:r>
              <w:rPr>
                <w:sz w:val="28"/>
                <w:szCs w:val="28"/>
                <w:lang w:val="ru-RU" w:eastAsia="en-US"/>
              </w:rPr>
              <w:t>10-30%</w:t>
            </w:r>
          </w:p>
        </w:tc>
      </w:tr>
      <w:tr w:rsidR="00BF0CBE" w14:paraId="54B73838" w14:textId="77777777" w:rsidTr="00BF0CBE">
        <w:tc>
          <w:tcPr>
            <w:tcW w:w="8217" w:type="dxa"/>
            <w:tcBorders>
              <w:top w:val="single" w:sz="4" w:space="0" w:color="auto"/>
              <w:left w:val="single" w:sz="4" w:space="0" w:color="auto"/>
              <w:bottom w:val="single" w:sz="4" w:space="0" w:color="auto"/>
              <w:right w:val="single" w:sz="4" w:space="0" w:color="auto"/>
            </w:tcBorders>
            <w:hideMark/>
          </w:tcPr>
          <w:p w14:paraId="00F9ED98" w14:textId="77777777" w:rsidR="00BF0CBE" w:rsidRDefault="000B7DCF">
            <w:pPr>
              <w:jc w:val="both"/>
              <w:rPr>
                <w:sz w:val="28"/>
                <w:szCs w:val="28"/>
                <w:lang w:eastAsia="en-US"/>
              </w:rPr>
            </w:pPr>
            <w:r>
              <w:rPr>
                <w:sz w:val="28"/>
                <w:szCs w:val="28"/>
                <w:lang w:eastAsia="en-US"/>
              </w:rPr>
              <w:t>3.</w:t>
            </w:r>
            <w:r>
              <w:rPr>
                <w:sz w:val="28"/>
                <w:szCs w:val="28"/>
                <w:lang w:val="ru-RU" w:eastAsia="en-US"/>
              </w:rPr>
              <w:t>6</w:t>
            </w:r>
            <w:r w:rsidR="00BF0CBE">
              <w:rPr>
                <w:sz w:val="28"/>
                <w:szCs w:val="28"/>
                <w:lang w:eastAsia="en-US"/>
              </w:rPr>
              <w:t>.</w:t>
            </w:r>
            <w:r w:rsidR="00BF0CBE">
              <w:rPr>
                <w:sz w:val="28"/>
                <w:szCs w:val="28"/>
                <w:lang w:val="ru-RU" w:eastAsia="en-US"/>
              </w:rPr>
              <w:t>5</w:t>
            </w:r>
            <w:r w:rsidR="00BF0CBE">
              <w:rPr>
                <w:sz w:val="28"/>
                <w:szCs w:val="28"/>
                <w:lang w:eastAsia="en-US"/>
              </w:rPr>
              <w:t xml:space="preserve">. </w:t>
            </w:r>
            <w:proofErr w:type="gramStart"/>
            <w:r w:rsidR="00BF0CBE">
              <w:rPr>
                <w:sz w:val="28"/>
                <w:szCs w:val="28"/>
                <w:lang w:eastAsia="en-US"/>
              </w:rPr>
              <w:t>образцовое</w:t>
            </w:r>
            <w:proofErr w:type="gramEnd"/>
            <w:r w:rsidR="00BF0CBE">
              <w:rPr>
                <w:sz w:val="28"/>
                <w:szCs w:val="28"/>
                <w:lang w:eastAsia="en-US"/>
              </w:rPr>
              <w:t xml:space="preserve"> содержание рабочего места, спецодежды, инструмента, оборудования</w:t>
            </w:r>
          </w:p>
        </w:tc>
        <w:tc>
          <w:tcPr>
            <w:tcW w:w="1134" w:type="dxa"/>
            <w:tcBorders>
              <w:top w:val="single" w:sz="4" w:space="0" w:color="auto"/>
              <w:left w:val="single" w:sz="4" w:space="0" w:color="auto"/>
              <w:bottom w:val="single" w:sz="4" w:space="0" w:color="auto"/>
              <w:right w:val="single" w:sz="4" w:space="0" w:color="auto"/>
            </w:tcBorders>
            <w:hideMark/>
          </w:tcPr>
          <w:p w14:paraId="0F1C88C2" w14:textId="77777777" w:rsidR="00BF0CBE" w:rsidRPr="001324D0" w:rsidRDefault="0023475B">
            <w:pPr>
              <w:jc w:val="both"/>
              <w:rPr>
                <w:sz w:val="28"/>
                <w:szCs w:val="28"/>
                <w:lang w:val="ru-RU" w:eastAsia="en-US"/>
              </w:rPr>
            </w:pPr>
            <w:r>
              <w:rPr>
                <w:sz w:val="28"/>
                <w:szCs w:val="28"/>
                <w:lang w:val="ru-RU" w:eastAsia="en-US"/>
              </w:rPr>
              <w:t>10-30%</w:t>
            </w:r>
          </w:p>
        </w:tc>
      </w:tr>
      <w:tr w:rsidR="00BF0CBE" w14:paraId="4CD49B4C" w14:textId="77777777" w:rsidTr="00BF0CBE">
        <w:tc>
          <w:tcPr>
            <w:tcW w:w="8217" w:type="dxa"/>
            <w:tcBorders>
              <w:top w:val="single" w:sz="4" w:space="0" w:color="auto"/>
              <w:left w:val="single" w:sz="4" w:space="0" w:color="auto"/>
              <w:bottom w:val="single" w:sz="4" w:space="0" w:color="auto"/>
              <w:right w:val="single" w:sz="4" w:space="0" w:color="auto"/>
            </w:tcBorders>
            <w:hideMark/>
          </w:tcPr>
          <w:p w14:paraId="13F49519" w14:textId="77777777" w:rsidR="00BF0CBE" w:rsidRDefault="000B7DCF">
            <w:pPr>
              <w:jc w:val="both"/>
              <w:rPr>
                <w:sz w:val="28"/>
                <w:szCs w:val="28"/>
                <w:lang w:eastAsia="en-US"/>
              </w:rPr>
            </w:pPr>
            <w:r>
              <w:rPr>
                <w:sz w:val="28"/>
                <w:szCs w:val="28"/>
                <w:lang w:eastAsia="en-US"/>
              </w:rPr>
              <w:t>3.</w:t>
            </w:r>
            <w:r>
              <w:rPr>
                <w:sz w:val="28"/>
                <w:szCs w:val="28"/>
                <w:lang w:val="ru-RU" w:eastAsia="en-US"/>
              </w:rPr>
              <w:t>6</w:t>
            </w:r>
            <w:r w:rsidR="00BF0CBE">
              <w:rPr>
                <w:sz w:val="28"/>
                <w:szCs w:val="28"/>
                <w:lang w:eastAsia="en-US"/>
              </w:rPr>
              <w:t>.</w:t>
            </w:r>
            <w:r w:rsidR="00BF0CBE">
              <w:rPr>
                <w:sz w:val="28"/>
                <w:szCs w:val="28"/>
                <w:lang w:val="ru-RU" w:eastAsia="en-US"/>
              </w:rPr>
              <w:t>6</w:t>
            </w:r>
            <w:r w:rsidR="00BF0CBE">
              <w:rPr>
                <w:sz w:val="28"/>
                <w:szCs w:val="28"/>
                <w:lang w:eastAsia="en-US"/>
              </w:rPr>
              <w:t xml:space="preserve">. </w:t>
            </w:r>
            <w:proofErr w:type="gramStart"/>
            <w:r w:rsidR="00BF0CBE">
              <w:rPr>
                <w:sz w:val="28"/>
                <w:szCs w:val="28"/>
                <w:lang w:eastAsia="en-US"/>
              </w:rPr>
              <w:t>предотвращение</w:t>
            </w:r>
            <w:proofErr w:type="gramEnd"/>
            <w:r w:rsidR="00BF0CBE">
              <w:rPr>
                <w:sz w:val="28"/>
                <w:szCs w:val="28"/>
                <w:lang w:eastAsia="en-US"/>
              </w:rPr>
              <w:t xml:space="preserve"> и ликвидация аварий и их последствий, если они произошли не по вине работника</w:t>
            </w:r>
          </w:p>
        </w:tc>
        <w:tc>
          <w:tcPr>
            <w:tcW w:w="1134" w:type="dxa"/>
            <w:tcBorders>
              <w:top w:val="single" w:sz="4" w:space="0" w:color="auto"/>
              <w:left w:val="single" w:sz="4" w:space="0" w:color="auto"/>
              <w:bottom w:val="single" w:sz="4" w:space="0" w:color="auto"/>
              <w:right w:val="single" w:sz="4" w:space="0" w:color="auto"/>
            </w:tcBorders>
            <w:hideMark/>
          </w:tcPr>
          <w:p w14:paraId="2908ACA9" w14:textId="77777777" w:rsidR="00BF0CBE" w:rsidRPr="001324D0" w:rsidRDefault="0023475B">
            <w:pPr>
              <w:jc w:val="both"/>
              <w:rPr>
                <w:sz w:val="28"/>
                <w:szCs w:val="28"/>
                <w:lang w:val="ru-RU" w:eastAsia="en-US"/>
              </w:rPr>
            </w:pPr>
            <w:r>
              <w:rPr>
                <w:sz w:val="28"/>
                <w:szCs w:val="28"/>
                <w:lang w:val="ru-RU" w:eastAsia="en-US"/>
              </w:rPr>
              <w:t>10-30%</w:t>
            </w:r>
          </w:p>
        </w:tc>
      </w:tr>
      <w:tr w:rsidR="00BF0CBE" w14:paraId="618D240E" w14:textId="77777777" w:rsidTr="00BF0CBE">
        <w:tc>
          <w:tcPr>
            <w:tcW w:w="8217" w:type="dxa"/>
            <w:tcBorders>
              <w:top w:val="single" w:sz="4" w:space="0" w:color="auto"/>
              <w:left w:val="single" w:sz="4" w:space="0" w:color="auto"/>
              <w:bottom w:val="single" w:sz="4" w:space="0" w:color="auto"/>
              <w:right w:val="single" w:sz="4" w:space="0" w:color="auto"/>
            </w:tcBorders>
            <w:hideMark/>
          </w:tcPr>
          <w:p w14:paraId="13568C87" w14:textId="77777777" w:rsidR="00BF0CBE" w:rsidRDefault="000B7DCF">
            <w:pPr>
              <w:jc w:val="both"/>
              <w:rPr>
                <w:sz w:val="28"/>
                <w:szCs w:val="28"/>
                <w:lang w:eastAsia="en-US"/>
              </w:rPr>
            </w:pPr>
            <w:r>
              <w:rPr>
                <w:sz w:val="28"/>
                <w:szCs w:val="28"/>
                <w:lang w:eastAsia="en-US"/>
              </w:rPr>
              <w:t>3.</w:t>
            </w:r>
            <w:r>
              <w:rPr>
                <w:sz w:val="28"/>
                <w:szCs w:val="28"/>
                <w:lang w:val="ru-RU" w:eastAsia="en-US"/>
              </w:rPr>
              <w:t>6</w:t>
            </w:r>
            <w:r w:rsidR="00BF0CBE">
              <w:rPr>
                <w:sz w:val="28"/>
                <w:szCs w:val="28"/>
                <w:lang w:eastAsia="en-US"/>
              </w:rPr>
              <w:t>.</w:t>
            </w:r>
            <w:r w:rsidR="00BF0CBE">
              <w:rPr>
                <w:sz w:val="28"/>
                <w:szCs w:val="28"/>
                <w:lang w:val="ru-RU" w:eastAsia="en-US"/>
              </w:rPr>
              <w:t>7</w:t>
            </w:r>
            <w:r w:rsidR="00BF0CBE">
              <w:rPr>
                <w:sz w:val="28"/>
                <w:szCs w:val="28"/>
                <w:lang w:eastAsia="en-US"/>
              </w:rPr>
              <w:t xml:space="preserve">. </w:t>
            </w:r>
            <w:proofErr w:type="gramStart"/>
            <w:r w:rsidR="00BF0CBE">
              <w:rPr>
                <w:sz w:val="28"/>
                <w:szCs w:val="28"/>
                <w:lang w:eastAsia="en-US"/>
              </w:rPr>
              <w:t>качественное</w:t>
            </w:r>
            <w:proofErr w:type="gramEnd"/>
            <w:r w:rsidR="00BF0CBE">
              <w:rPr>
                <w:sz w:val="28"/>
                <w:szCs w:val="28"/>
                <w:lang w:eastAsia="en-US"/>
              </w:rPr>
              <w:t xml:space="preserve"> и своевременное выполнение функциональных обязанностей</w:t>
            </w:r>
          </w:p>
        </w:tc>
        <w:tc>
          <w:tcPr>
            <w:tcW w:w="1134" w:type="dxa"/>
            <w:tcBorders>
              <w:top w:val="single" w:sz="4" w:space="0" w:color="auto"/>
              <w:left w:val="single" w:sz="4" w:space="0" w:color="auto"/>
              <w:bottom w:val="single" w:sz="4" w:space="0" w:color="auto"/>
              <w:right w:val="single" w:sz="4" w:space="0" w:color="auto"/>
            </w:tcBorders>
            <w:hideMark/>
          </w:tcPr>
          <w:p w14:paraId="7A59C951" w14:textId="77777777" w:rsidR="001324D0" w:rsidRPr="001324D0" w:rsidRDefault="0023475B">
            <w:pPr>
              <w:jc w:val="both"/>
              <w:rPr>
                <w:sz w:val="28"/>
                <w:szCs w:val="28"/>
                <w:lang w:val="ru-RU" w:eastAsia="en-US"/>
              </w:rPr>
            </w:pPr>
            <w:r>
              <w:rPr>
                <w:sz w:val="28"/>
                <w:szCs w:val="28"/>
                <w:lang w:val="ru-RU" w:eastAsia="en-US"/>
              </w:rPr>
              <w:t>10-30%</w:t>
            </w:r>
          </w:p>
        </w:tc>
      </w:tr>
      <w:tr w:rsidR="00BF0CBE" w14:paraId="21BD864F" w14:textId="77777777" w:rsidTr="00BF0CBE">
        <w:trPr>
          <w:trHeight w:val="281"/>
        </w:trPr>
        <w:tc>
          <w:tcPr>
            <w:tcW w:w="8217" w:type="dxa"/>
            <w:tcBorders>
              <w:top w:val="single" w:sz="4" w:space="0" w:color="auto"/>
              <w:left w:val="single" w:sz="4" w:space="0" w:color="auto"/>
              <w:bottom w:val="single" w:sz="4" w:space="0" w:color="auto"/>
              <w:right w:val="single" w:sz="4" w:space="0" w:color="auto"/>
            </w:tcBorders>
            <w:hideMark/>
          </w:tcPr>
          <w:p w14:paraId="7EAD2232" w14:textId="77777777" w:rsidR="00BF0CBE" w:rsidRDefault="000B7DCF">
            <w:pPr>
              <w:jc w:val="both"/>
              <w:rPr>
                <w:sz w:val="28"/>
                <w:szCs w:val="28"/>
                <w:lang w:eastAsia="en-US"/>
              </w:rPr>
            </w:pPr>
            <w:r>
              <w:rPr>
                <w:sz w:val="28"/>
                <w:szCs w:val="28"/>
                <w:lang w:eastAsia="en-US"/>
              </w:rPr>
              <w:t>3.</w:t>
            </w:r>
            <w:r>
              <w:rPr>
                <w:sz w:val="28"/>
                <w:szCs w:val="28"/>
                <w:lang w:val="ru-RU" w:eastAsia="en-US"/>
              </w:rPr>
              <w:t>6</w:t>
            </w:r>
            <w:r w:rsidR="00BF0CBE">
              <w:rPr>
                <w:sz w:val="28"/>
                <w:szCs w:val="28"/>
                <w:lang w:eastAsia="en-US"/>
              </w:rPr>
              <w:t>.</w:t>
            </w:r>
            <w:r w:rsidR="00BF0CBE">
              <w:rPr>
                <w:sz w:val="28"/>
                <w:szCs w:val="28"/>
                <w:lang w:val="ru-RU" w:eastAsia="en-US"/>
              </w:rPr>
              <w:t>8</w:t>
            </w:r>
            <w:r w:rsidR="00BF0CBE">
              <w:rPr>
                <w:sz w:val="28"/>
                <w:szCs w:val="28"/>
                <w:lang w:eastAsia="en-US"/>
              </w:rPr>
              <w:t xml:space="preserve">. </w:t>
            </w:r>
            <w:proofErr w:type="gramStart"/>
            <w:r w:rsidR="00BF0CBE">
              <w:rPr>
                <w:sz w:val="28"/>
                <w:szCs w:val="28"/>
                <w:lang w:eastAsia="en-US"/>
              </w:rPr>
              <w:t>экономия</w:t>
            </w:r>
            <w:proofErr w:type="gramEnd"/>
            <w:r w:rsidR="00BF0CBE">
              <w:rPr>
                <w:sz w:val="28"/>
                <w:szCs w:val="28"/>
                <w:lang w:eastAsia="en-US"/>
              </w:rPr>
              <w:t xml:space="preserve"> ресурсов</w:t>
            </w:r>
          </w:p>
        </w:tc>
        <w:tc>
          <w:tcPr>
            <w:tcW w:w="1134" w:type="dxa"/>
            <w:tcBorders>
              <w:top w:val="single" w:sz="4" w:space="0" w:color="auto"/>
              <w:left w:val="single" w:sz="4" w:space="0" w:color="auto"/>
              <w:bottom w:val="single" w:sz="4" w:space="0" w:color="auto"/>
              <w:right w:val="single" w:sz="4" w:space="0" w:color="auto"/>
            </w:tcBorders>
            <w:hideMark/>
          </w:tcPr>
          <w:p w14:paraId="5305D4B2" w14:textId="77777777" w:rsidR="001324D0" w:rsidRPr="001324D0" w:rsidRDefault="0023475B">
            <w:pPr>
              <w:jc w:val="both"/>
              <w:rPr>
                <w:sz w:val="28"/>
                <w:szCs w:val="28"/>
                <w:lang w:val="ru-RU" w:eastAsia="en-US"/>
              </w:rPr>
            </w:pPr>
            <w:r>
              <w:rPr>
                <w:sz w:val="28"/>
                <w:szCs w:val="28"/>
                <w:lang w:val="ru-RU" w:eastAsia="en-US"/>
              </w:rPr>
              <w:t>10-30%</w:t>
            </w:r>
          </w:p>
        </w:tc>
      </w:tr>
      <w:tr w:rsidR="00BF0CBE" w14:paraId="24400C4C" w14:textId="77777777" w:rsidTr="00BF0CBE">
        <w:trPr>
          <w:trHeight w:val="787"/>
        </w:trPr>
        <w:tc>
          <w:tcPr>
            <w:tcW w:w="8217" w:type="dxa"/>
            <w:tcBorders>
              <w:top w:val="single" w:sz="4" w:space="0" w:color="auto"/>
              <w:left w:val="single" w:sz="4" w:space="0" w:color="auto"/>
              <w:bottom w:val="single" w:sz="4" w:space="0" w:color="auto"/>
              <w:right w:val="single" w:sz="4" w:space="0" w:color="auto"/>
            </w:tcBorders>
            <w:hideMark/>
          </w:tcPr>
          <w:p w14:paraId="7ED64FC6" w14:textId="77777777" w:rsidR="00BF0CBE" w:rsidRDefault="000B7DCF">
            <w:pPr>
              <w:jc w:val="both"/>
              <w:rPr>
                <w:sz w:val="28"/>
                <w:szCs w:val="28"/>
                <w:lang w:eastAsia="en-US"/>
              </w:rPr>
            </w:pPr>
            <w:r>
              <w:rPr>
                <w:sz w:val="28"/>
                <w:szCs w:val="28"/>
                <w:lang w:val="ru-RU" w:eastAsia="en-US"/>
              </w:rPr>
              <w:t>3.6</w:t>
            </w:r>
            <w:r w:rsidR="00524E90">
              <w:rPr>
                <w:sz w:val="28"/>
                <w:szCs w:val="28"/>
                <w:lang w:val="ru-RU" w:eastAsia="en-US"/>
              </w:rPr>
              <w:t>.9. поддержание надлежа</w:t>
            </w:r>
            <w:r w:rsidR="00BF0CBE">
              <w:rPr>
                <w:sz w:val="28"/>
                <w:szCs w:val="28"/>
                <w:lang w:val="ru-RU" w:eastAsia="en-US"/>
              </w:rPr>
              <w:t>щего порядка в закреплённых</w:t>
            </w:r>
          </w:p>
          <w:p w14:paraId="7EBF5F47" w14:textId="77777777" w:rsidR="00BF0CBE" w:rsidRDefault="00BF0CBE">
            <w:pPr>
              <w:jc w:val="both"/>
              <w:rPr>
                <w:sz w:val="28"/>
                <w:szCs w:val="28"/>
                <w:lang w:eastAsia="en-US"/>
              </w:rPr>
            </w:pPr>
            <w:r>
              <w:rPr>
                <w:sz w:val="28"/>
                <w:szCs w:val="28"/>
                <w:lang w:val="ru-RU" w:eastAsia="en-US"/>
              </w:rPr>
              <w:t xml:space="preserve"> помещениях, эст</w:t>
            </w:r>
            <w:r w:rsidR="007E43C3">
              <w:rPr>
                <w:sz w:val="28"/>
                <w:szCs w:val="28"/>
                <w:lang w:val="ru-RU" w:eastAsia="en-US"/>
              </w:rPr>
              <w:t>ет</w:t>
            </w:r>
            <w:r w:rsidR="00524E90">
              <w:rPr>
                <w:sz w:val="28"/>
                <w:szCs w:val="28"/>
                <w:lang w:val="ru-RU" w:eastAsia="en-US"/>
              </w:rPr>
              <w:t xml:space="preserve">ическое оформление рабочих мест, </w:t>
            </w:r>
            <w:r>
              <w:rPr>
                <w:sz w:val="28"/>
                <w:szCs w:val="28"/>
                <w:lang w:val="ru-RU" w:eastAsia="en-US"/>
              </w:rPr>
              <w:t>помещений</w:t>
            </w:r>
          </w:p>
        </w:tc>
        <w:tc>
          <w:tcPr>
            <w:tcW w:w="1134" w:type="dxa"/>
            <w:tcBorders>
              <w:top w:val="single" w:sz="4" w:space="0" w:color="auto"/>
              <w:left w:val="single" w:sz="4" w:space="0" w:color="auto"/>
              <w:bottom w:val="single" w:sz="4" w:space="0" w:color="auto"/>
              <w:right w:val="single" w:sz="4" w:space="0" w:color="auto"/>
            </w:tcBorders>
          </w:tcPr>
          <w:p w14:paraId="0EB72CD8" w14:textId="77777777" w:rsidR="00BF0CBE" w:rsidRDefault="0023475B" w:rsidP="00D07F29">
            <w:pPr>
              <w:jc w:val="both"/>
              <w:rPr>
                <w:sz w:val="28"/>
                <w:szCs w:val="28"/>
                <w:lang w:eastAsia="en-US"/>
              </w:rPr>
            </w:pPr>
            <w:r>
              <w:rPr>
                <w:sz w:val="28"/>
                <w:szCs w:val="28"/>
                <w:lang w:val="ru-RU" w:eastAsia="en-US"/>
              </w:rPr>
              <w:t>10-50%</w:t>
            </w:r>
          </w:p>
        </w:tc>
      </w:tr>
    </w:tbl>
    <w:p w14:paraId="4824916E" w14:textId="77777777" w:rsidR="00BF0CBE" w:rsidRDefault="00BF0CBE" w:rsidP="00BF0CBE">
      <w:pPr>
        <w:jc w:val="both"/>
        <w:rPr>
          <w:sz w:val="28"/>
          <w:szCs w:val="28"/>
          <w:lang w:eastAsia="en-US"/>
        </w:rPr>
      </w:pPr>
    </w:p>
    <w:p w14:paraId="3DEC104A" w14:textId="77777777" w:rsidR="00BF0CBE" w:rsidRPr="008475C8" w:rsidRDefault="008475C8" w:rsidP="008475C8">
      <w:pPr>
        <w:tabs>
          <w:tab w:val="num" w:pos="252"/>
        </w:tabs>
        <w:rPr>
          <w:sz w:val="32"/>
          <w:szCs w:val="32"/>
          <w:lang w:val="ru-RU" w:eastAsia="en-US"/>
        </w:rPr>
      </w:pPr>
      <w:r>
        <w:rPr>
          <w:sz w:val="32"/>
          <w:szCs w:val="32"/>
          <w:lang w:val="ru-RU" w:eastAsia="en-US"/>
        </w:rPr>
        <w:t xml:space="preserve">                 </w:t>
      </w:r>
      <w:r w:rsidR="00BF0CBE">
        <w:rPr>
          <w:sz w:val="32"/>
          <w:szCs w:val="32"/>
          <w:lang w:eastAsia="en-US"/>
        </w:rPr>
        <w:t>4</w:t>
      </w:r>
      <w:r w:rsidR="00BF0CBE" w:rsidRPr="00DD4F47">
        <w:rPr>
          <w:bCs/>
          <w:sz w:val="32"/>
          <w:szCs w:val="32"/>
          <w:lang w:eastAsia="en-US"/>
        </w:rPr>
        <w:t>. Показатели снижения базовой премии</w:t>
      </w:r>
    </w:p>
    <w:p w14:paraId="2439ACDE" w14:textId="77777777" w:rsidR="00BF0CBE" w:rsidRDefault="00BF0CBE" w:rsidP="00BF0CBE">
      <w:pPr>
        <w:jc w:val="both"/>
        <w:rPr>
          <w:sz w:val="28"/>
          <w:szCs w:val="28"/>
          <w:lang w:eastAsia="en-US"/>
        </w:rPr>
      </w:pPr>
    </w:p>
    <w:tbl>
      <w:tblPr>
        <w:tblW w:w="9435" w:type="dxa"/>
        <w:tblInd w:w="-77" w:type="dxa"/>
        <w:tblLayout w:type="fixed"/>
        <w:tblLook w:val="01E0" w:firstRow="1" w:lastRow="1" w:firstColumn="1" w:lastColumn="1" w:noHBand="0" w:noVBand="0"/>
      </w:tblPr>
      <w:tblGrid>
        <w:gridCol w:w="8300"/>
        <w:gridCol w:w="1135"/>
      </w:tblGrid>
      <w:tr w:rsidR="00BF0CBE" w14:paraId="445A817B" w14:textId="77777777" w:rsidTr="00BF0CBE">
        <w:tc>
          <w:tcPr>
            <w:tcW w:w="8294" w:type="dxa"/>
            <w:tcBorders>
              <w:top w:val="single" w:sz="4" w:space="0" w:color="auto"/>
              <w:left w:val="single" w:sz="4" w:space="0" w:color="auto"/>
              <w:bottom w:val="single" w:sz="4" w:space="0" w:color="auto"/>
              <w:right w:val="single" w:sz="4" w:space="0" w:color="auto"/>
            </w:tcBorders>
            <w:hideMark/>
          </w:tcPr>
          <w:p w14:paraId="53A98D26" w14:textId="77777777" w:rsidR="00BF0CBE" w:rsidRDefault="00BF0CBE">
            <w:pPr>
              <w:spacing w:line="256" w:lineRule="auto"/>
              <w:jc w:val="both"/>
              <w:rPr>
                <w:sz w:val="28"/>
                <w:szCs w:val="28"/>
                <w:lang w:eastAsia="en-US"/>
              </w:rPr>
            </w:pPr>
            <w:r>
              <w:rPr>
                <w:sz w:val="28"/>
                <w:szCs w:val="28"/>
                <w:lang w:eastAsia="en-US"/>
              </w:rPr>
              <w:t xml:space="preserve">4.1. </w:t>
            </w:r>
            <w:proofErr w:type="gramStart"/>
            <w:r>
              <w:rPr>
                <w:sz w:val="28"/>
                <w:szCs w:val="28"/>
                <w:lang w:eastAsia="en-US"/>
              </w:rPr>
              <w:t>недобросовестное</w:t>
            </w:r>
            <w:proofErr w:type="gramEnd"/>
            <w:r>
              <w:rPr>
                <w:sz w:val="28"/>
                <w:szCs w:val="28"/>
                <w:lang w:eastAsia="en-US"/>
              </w:rPr>
              <w:t xml:space="preserve"> выполнение должностных обязанностей, подтвержденных результатами ведомственного контроля, других контролирующих органов</w:t>
            </w:r>
          </w:p>
        </w:tc>
        <w:tc>
          <w:tcPr>
            <w:tcW w:w="1134" w:type="dxa"/>
            <w:tcBorders>
              <w:top w:val="single" w:sz="4" w:space="0" w:color="auto"/>
              <w:left w:val="single" w:sz="4" w:space="0" w:color="auto"/>
              <w:bottom w:val="single" w:sz="4" w:space="0" w:color="auto"/>
              <w:right w:val="single" w:sz="4" w:space="0" w:color="auto"/>
            </w:tcBorders>
            <w:hideMark/>
          </w:tcPr>
          <w:p w14:paraId="2A98D61B" w14:textId="77777777" w:rsidR="001324D0" w:rsidRPr="001324D0" w:rsidRDefault="00B05DA2">
            <w:pPr>
              <w:spacing w:line="256" w:lineRule="auto"/>
              <w:jc w:val="both"/>
              <w:rPr>
                <w:sz w:val="28"/>
                <w:szCs w:val="28"/>
                <w:lang w:val="ru-RU" w:eastAsia="en-US"/>
              </w:rPr>
            </w:pPr>
            <w:r>
              <w:rPr>
                <w:sz w:val="28"/>
                <w:szCs w:val="28"/>
                <w:lang w:val="ru-RU" w:eastAsia="en-US"/>
              </w:rPr>
              <w:t>10-</w:t>
            </w:r>
            <w:r w:rsidR="00323DDC">
              <w:rPr>
                <w:sz w:val="28"/>
                <w:szCs w:val="28"/>
                <w:lang w:val="ru-RU" w:eastAsia="en-US"/>
              </w:rPr>
              <w:t>50%</w:t>
            </w:r>
          </w:p>
        </w:tc>
      </w:tr>
      <w:tr w:rsidR="00BF0CBE" w14:paraId="6F6C12F5" w14:textId="77777777" w:rsidTr="00BF0CBE">
        <w:tc>
          <w:tcPr>
            <w:tcW w:w="8294" w:type="dxa"/>
            <w:tcBorders>
              <w:top w:val="single" w:sz="4" w:space="0" w:color="auto"/>
              <w:left w:val="single" w:sz="4" w:space="0" w:color="auto"/>
              <w:bottom w:val="single" w:sz="4" w:space="0" w:color="auto"/>
              <w:right w:val="single" w:sz="4" w:space="0" w:color="auto"/>
            </w:tcBorders>
            <w:hideMark/>
          </w:tcPr>
          <w:p w14:paraId="5F2623F3" w14:textId="77777777" w:rsidR="00BF0CBE" w:rsidRDefault="00BF0CBE">
            <w:pPr>
              <w:spacing w:line="256" w:lineRule="auto"/>
              <w:jc w:val="both"/>
              <w:rPr>
                <w:sz w:val="28"/>
                <w:szCs w:val="28"/>
                <w:lang w:eastAsia="en-US"/>
              </w:rPr>
            </w:pPr>
            <w:r>
              <w:rPr>
                <w:sz w:val="28"/>
                <w:szCs w:val="28"/>
                <w:lang w:eastAsia="en-US"/>
              </w:rPr>
              <w:t xml:space="preserve">4.2. </w:t>
            </w:r>
            <w:proofErr w:type="gramStart"/>
            <w:r>
              <w:rPr>
                <w:sz w:val="28"/>
                <w:szCs w:val="28"/>
                <w:lang w:eastAsia="en-US"/>
              </w:rPr>
              <w:t>нарушение</w:t>
            </w:r>
            <w:proofErr w:type="gramEnd"/>
            <w:r>
              <w:rPr>
                <w:sz w:val="28"/>
                <w:szCs w:val="28"/>
                <w:lang w:eastAsia="en-US"/>
              </w:rPr>
              <w:t xml:space="preserve"> правил внутреннего трудового распорядка, Устава учреждения, нормативных документов, регламентирующих деятельность учреждения</w:t>
            </w:r>
          </w:p>
        </w:tc>
        <w:tc>
          <w:tcPr>
            <w:tcW w:w="1134" w:type="dxa"/>
            <w:tcBorders>
              <w:top w:val="single" w:sz="4" w:space="0" w:color="auto"/>
              <w:left w:val="single" w:sz="4" w:space="0" w:color="auto"/>
              <w:bottom w:val="single" w:sz="4" w:space="0" w:color="auto"/>
              <w:right w:val="single" w:sz="4" w:space="0" w:color="auto"/>
            </w:tcBorders>
            <w:hideMark/>
          </w:tcPr>
          <w:p w14:paraId="553DFA11" w14:textId="77777777" w:rsidR="00323DDC" w:rsidRDefault="00323DDC">
            <w:pPr>
              <w:spacing w:line="256" w:lineRule="auto"/>
              <w:rPr>
                <w:sz w:val="28"/>
                <w:szCs w:val="28"/>
                <w:lang w:val="ru-RU" w:eastAsia="en-US"/>
              </w:rPr>
            </w:pPr>
          </w:p>
          <w:p w14:paraId="45AF4161" w14:textId="77777777" w:rsidR="00BF0CBE" w:rsidRPr="00323DDC" w:rsidRDefault="00B05DA2" w:rsidP="00323DDC">
            <w:pPr>
              <w:rPr>
                <w:sz w:val="28"/>
                <w:szCs w:val="28"/>
                <w:lang w:val="ru-RU" w:eastAsia="en-US"/>
              </w:rPr>
            </w:pPr>
            <w:r>
              <w:rPr>
                <w:sz w:val="28"/>
                <w:szCs w:val="28"/>
                <w:lang w:val="ru-RU" w:eastAsia="en-US"/>
              </w:rPr>
              <w:t>10-</w:t>
            </w:r>
            <w:r w:rsidR="00323DDC">
              <w:rPr>
                <w:sz w:val="28"/>
                <w:szCs w:val="28"/>
                <w:lang w:val="ru-RU" w:eastAsia="en-US"/>
              </w:rPr>
              <w:t>50%</w:t>
            </w:r>
          </w:p>
        </w:tc>
      </w:tr>
      <w:tr w:rsidR="00BF0CBE" w14:paraId="22F98ED5" w14:textId="77777777" w:rsidTr="00524E90">
        <w:tc>
          <w:tcPr>
            <w:tcW w:w="8294" w:type="dxa"/>
            <w:tcBorders>
              <w:top w:val="single" w:sz="4" w:space="0" w:color="auto"/>
              <w:left w:val="single" w:sz="4" w:space="0" w:color="auto"/>
              <w:bottom w:val="single" w:sz="4" w:space="0" w:color="auto"/>
              <w:right w:val="single" w:sz="4" w:space="0" w:color="auto"/>
            </w:tcBorders>
            <w:hideMark/>
          </w:tcPr>
          <w:p w14:paraId="2020305A" w14:textId="77777777" w:rsidR="00BF0CBE" w:rsidRDefault="00BF0CBE">
            <w:pPr>
              <w:spacing w:line="256" w:lineRule="auto"/>
              <w:jc w:val="both"/>
              <w:rPr>
                <w:sz w:val="28"/>
                <w:szCs w:val="28"/>
                <w:lang w:eastAsia="en-US"/>
              </w:rPr>
            </w:pPr>
            <w:r>
              <w:rPr>
                <w:sz w:val="28"/>
                <w:szCs w:val="28"/>
                <w:lang w:eastAsia="en-US"/>
              </w:rPr>
              <w:lastRenderedPageBreak/>
              <w:t xml:space="preserve">4.3. </w:t>
            </w:r>
            <w:proofErr w:type="gramStart"/>
            <w:r>
              <w:rPr>
                <w:sz w:val="28"/>
                <w:szCs w:val="28"/>
                <w:lang w:eastAsia="en-US"/>
              </w:rPr>
              <w:t>нарушение</w:t>
            </w:r>
            <w:proofErr w:type="gramEnd"/>
            <w:r>
              <w:rPr>
                <w:sz w:val="28"/>
                <w:szCs w:val="28"/>
                <w:lang w:eastAsia="en-US"/>
              </w:rPr>
              <w:t xml:space="preserve"> правил охраны труда и техники безопасности</w:t>
            </w:r>
          </w:p>
        </w:tc>
        <w:tc>
          <w:tcPr>
            <w:tcW w:w="1134" w:type="dxa"/>
            <w:tcBorders>
              <w:top w:val="single" w:sz="4" w:space="0" w:color="auto"/>
              <w:left w:val="single" w:sz="4" w:space="0" w:color="auto"/>
              <w:bottom w:val="single" w:sz="4" w:space="0" w:color="auto"/>
              <w:right w:val="single" w:sz="4" w:space="0" w:color="auto"/>
            </w:tcBorders>
          </w:tcPr>
          <w:p w14:paraId="0DEB9D2D" w14:textId="77777777" w:rsidR="00BF0CBE" w:rsidRPr="001324D0" w:rsidRDefault="00B05DA2">
            <w:pPr>
              <w:spacing w:line="256" w:lineRule="auto"/>
              <w:rPr>
                <w:sz w:val="28"/>
                <w:szCs w:val="28"/>
                <w:lang w:val="ru-RU" w:eastAsia="en-US"/>
              </w:rPr>
            </w:pPr>
            <w:r>
              <w:rPr>
                <w:sz w:val="28"/>
                <w:szCs w:val="28"/>
                <w:lang w:val="ru-RU" w:eastAsia="en-US"/>
              </w:rPr>
              <w:t>10-</w:t>
            </w:r>
            <w:r w:rsidR="00323DDC">
              <w:rPr>
                <w:sz w:val="28"/>
                <w:szCs w:val="28"/>
                <w:lang w:val="ru-RU" w:eastAsia="en-US"/>
              </w:rPr>
              <w:t>50%</w:t>
            </w:r>
          </w:p>
        </w:tc>
      </w:tr>
      <w:tr w:rsidR="00BF0CBE" w14:paraId="7D821FDB" w14:textId="77777777" w:rsidTr="00BF0CBE">
        <w:tc>
          <w:tcPr>
            <w:tcW w:w="8294" w:type="dxa"/>
            <w:tcBorders>
              <w:top w:val="single" w:sz="4" w:space="0" w:color="auto"/>
              <w:left w:val="single" w:sz="4" w:space="0" w:color="auto"/>
              <w:bottom w:val="single" w:sz="4" w:space="0" w:color="auto"/>
              <w:right w:val="single" w:sz="4" w:space="0" w:color="auto"/>
            </w:tcBorders>
            <w:hideMark/>
          </w:tcPr>
          <w:p w14:paraId="5AE93FCB" w14:textId="77777777" w:rsidR="00BF0CBE" w:rsidRDefault="00BF0CBE">
            <w:pPr>
              <w:spacing w:line="256" w:lineRule="auto"/>
              <w:jc w:val="both"/>
              <w:rPr>
                <w:sz w:val="28"/>
                <w:szCs w:val="28"/>
                <w:lang w:eastAsia="en-US"/>
              </w:rPr>
            </w:pPr>
            <w:r>
              <w:rPr>
                <w:sz w:val="28"/>
                <w:szCs w:val="28"/>
                <w:lang w:eastAsia="en-US"/>
              </w:rPr>
              <w:t xml:space="preserve">4.4. </w:t>
            </w:r>
            <w:proofErr w:type="gramStart"/>
            <w:r>
              <w:rPr>
                <w:sz w:val="28"/>
                <w:szCs w:val="28"/>
                <w:lang w:eastAsia="en-US"/>
              </w:rPr>
              <w:t>неисполнение</w:t>
            </w:r>
            <w:proofErr w:type="gramEnd"/>
            <w:r>
              <w:rPr>
                <w:sz w:val="28"/>
                <w:szCs w:val="28"/>
                <w:lang w:eastAsia="en-US"/>
              </w:rPr>
              <w:t xml:space="preserve"> в срок обязательств по коллективному договору</w:t>
            </w:r>
          </w:p>
        </w:tc>
        <w:tc>
          <w:tcPr>
            <w:tcW w:w="1134" w:type="dxa"/>
            <w:tcBorders>
              <w:top w:val="single" w:sz="4" w:space="0" w:color="auto"/>
              <w:left w:val="single" w:sz="4" w:space="0" w:color="auto"/>
              <w:bottom w:val="single" w:sz="4" w:space="0" w:color="auto"/>
              <w:right w:val="single" w:sz="4" w:space="0" w:color="auto"/>
            </w:tcBorders>
            <w:hideMark/>
          </w:tcPr>
          <w:p w14:paraId="41413459" w14:textId="77777777" w:rsidR="00BF0CBE" w:rsidRPr="001324D0" w:rsidRDefault="00B05DA2">
            <w:pPr>
              <w:spacing w:line="256" w:lineRule="auto"/>
              <w:rPr>
                <w:sz w:val="28"/>
                <w:szCs w:val="28"/>
                <w:lang w:val="ru-RU" w:eastAsia="en-US"/>
              </w:rPr>
            </w:pPr>
            <w:r>
              <w:rPr>
                <w:sz w:val="28"/>
                <w:szCs w:val="28"/>
                <w:lang w:val="ru-RU" w:eastAsia="en-US"/>
              </w:rPr>
              <w:t>10-</w:t>
            </w:r>
            <w:r w:rsidR="00323DDC">
              <w:rPr>
                <w:sz w:val="28"/>
                <w:szCs w:val="28"/>
                <w:lang w:val="ru-RU" w:eastAsia="en-US"/>
              </w:rPr>
              <w:t>50%</w:t>
            </w:r>
          </w:p>
        </w:tc>
      </w:tr>
      <w:tr w:rsidR="00BF0CBE" w14:paraId="1C449FD6" w14:textId="77777777" w:rsidTr="00524E90">
        <w:tc>
          <w:tcPr>
            <w:tcW w:w="8294" w:type="dxa"/>
            <w:tcBorders>
              <w:top w:val="single" w:sz="4" w:space="0" w:color="auto"/>
              <w:left w:val="single" w:sz="4" w:space="0" w:color="auto"/>
              <w:bottom w:val="single" w:sz="4" w:space="0" w:color="auto"/>
              <w:right w:val="single" w:sz="4" w:space="0" w:color="auto"/>
            </w:tcBorders>
            <w:hideMark/>
          </w:tcPr>
          <w:p w14:paraId="040D197C" w14:textId="77777777" w:rsidR="00BF0CBE" w:rsidRDefault="00BF0CBE">
            <w:pPr>
              <w:spacing w:line="256" w:lineRule="auto"/>
              <w:jc w:val="both"/>
              <w:rPr>
                <w:sz w:val="28"/>
                <w:szCs w:val="28"/>
                <w:lang w:eastAsia="en-US"/>
              </w:rPr>
            </w:pPr>
            <w:r>
              <w:rPr>
                <w:sz w:val="28"/>
                <w:szCs w:val="28"/>
                <w:lang w:eastAsia="en-US"/>
              </w:rPr>
              <w:t xml:space="preserve">4.5. </w:t>
            </w:r>
            <w:proofErr w:type="gramStart"/>
            <w:r>
              <w:rPr>
                <w:sz w:val="28"/>
                <w:szCs w:val="28"/>
                <w:lang w:eastAsia="en-US"/>
              </w:rPr>
              <w:t>нетактичное</w:t>
            </w:r>
            <w:proofErr w:type="gramEnd"/>
            <w:r>
              <w:rPr>
                <w:sz w:val="28"/>
                <w:szCs w:val="28"/>
                <w:lang w:eastAsia="en-US"/>
              </w:rPr>
              <w:t xml:space="preserve"> поведение с воспитанниками, родителями, коллегами </w:t>
            </w:r>
          </w:p>
        </w:tc>
        <w:tc>
          <w:tcPr>
            <w:tcW w:w="1134" w:type="dxa"/>
            <w:tcBorders>
              <w:top w:val="single" w:sz="4" w:space="0" w:color="auto"/>
              <w:left w:val="single" w:sz="4" w:space="0" w:color="auto"/>
              <w:bottom w:val="single" w:sz="4" w:space="0" w:color="auto"/>
              <w:right w:val="single" w:sz="4" w:space="0" w:color="auto"/>
            </w:tcBorders>
          </w:tcPr>
          <w:p w14:paraId="05976685" w14:textId="77777777" w:rsidR="001324D0" w:rsidRPr="001324D0" w:rsidRDefault="00B05DA2">
            <w:pPr>
              <w:spacing w:line="256" w:lineRule="auto"/>
              <w:rPr>
                <w:sz w:val="28"/>
                <w:szCs w:val="28"/>
                <w:lang w:val="ru-RU" w:eastAsia="en-US"/>
              </w:rPr>
            </w:pPr>
            <w:r>
              <w:rPr>
                <w:sz w:val="28"/>
                <w:szCs w:val="28"/>
                <w:lang w:val="ru-RU" w:eastAsia="en-US"/>
              </w:rPr>
              <w:t>10-</w:t>
            </w:r>
            <w:r w:rsidR="00323DDC">
              <w:rPr>
                <w:sz w:val="28"/>
                <w:szCs w:val="28"/>
                <w:lang w:val="ru-RU" w:eastAsia="en-US"/>
              </w:rPr>
              <w:t>50%</w:t>
            </w:r>
          </w:p>
        </w:tc>
      </w:tr>
      <w:tr w:rsidR="00BF0CBE" w14:paraId="36AD8760" w14:textId="77777777" w:rsidTr="00BF0CBE">
        <w:tc>
          <w:tcPr>
            <w:tcW w:w="8294" w:type="dxa"/>
            <w:tcBorders>
              <w:top w:val="single" w:sz="4" w:space="0" w:color="auto"/>
              <w:left w:val="single" w:sz="4" w:space="0" w:color="auto"/>
              <w:bottom w:val="single" w:sz="4" w:space="0" w:color="auto"/>
              <w:right w:val="single" w:sz="4" w:space="0" w:color="auto"/>
            </w:tcBorders>
            <w:hideMark/>
          </w:tcPr>
          <w:p w14:paraId="0FB48BF8" w14:textId="77777777" w:rsidR="00BF0CBE" w:rsidRDefault="00BF0CBE">
            <w:pPr>
              <w:spacing w:line="256" w:lineRule="auto"/>
              <w:jc w:val="both"/>
              <w:rPr>
                <w:sz w:val="28"/>
                <w:szCs w:val="28"/>
                <w:lang w:eastAsia="en-US"/>
              </w:rPr>
            </w:pPr>
            <w:r>
              <w:rPr>
                <w:sz w:val="28"/>
                <w:szCs w:val="28"/>
                <w:lang w:eastAsia="en-US"/>
              </w:rPr>
              <w:t xml:space="preserve">4.6. </w:t>
            </w:r>
            <w:proofErr w:type="gramStart"/>
            <w:r>
              <w:rPr>
                <w:sz w:val="28"/>
                <w:szCs w:val="28"/>
                <w:lang w:eastAsia="en-US"/>
              </w:rPr>
              <w:t>случаи</w:t>
            </w:r>
            <w:proofErr w:type="gramEnd"/>
            <w:r>
              <w:rPr>
                <w:sz w:val="28"/>
                <w:szCs w:val="28"/>
                <w:lang w:eastAsia="en-US"/>
              </w:rPr>
              <w:t xml:space="preserve"> детского травматизма, произошедшие в рабочее время </w:t>
            </w:r>
          </w:p>
        </w:tc>
        <w:tc>
          <w:tcPr>
            <w:tcW w:w="1134" w:type="dxa"/>
            <w:tcBorders>
              <w:top w:val="single" w:sz="4" w:space="0" w:color="auto"/>
              <w:left w:val="single" w:sz="4" w:space="0" w:color="auto"/>
              <w:bottom w:val="single" w:sz="4" w:space="0" w:color="auto"/>
              <w:right w:val="single" w:sz="4" w:space="0" w:color="auto"/>
            </w:tcBorders>
            <w:hideMark/>
          </w:tcPr>
          <w:p w14:paraId="1C6A578D" w14:textId="77777777" w:rsidR="00BF0CBE" w:rsidRPr="001324D0" w:rsidRDefault="00B05DA2">
            <w:pPr>
              <w:spacing w:line="256" w:lineRule="auto"/>
              <w:rPr>
                <w:sz w:val="28"/>
                <w:szCs w:val="28"/>
                <w:lang w:val="ru-RU" w:eastAsia="en-US"/>
              </w:rPr>
            </w:pPr>
            <w:r>
              <w:rPr>
                <w:sz w:val="28"/>
                <w:szCs w:val="28"/>
                <w:lang w:val="ru-RU" w:eastAsia="en-US"/>
              </w:rPr>
              <w:t>10-</w:t>
            </w:r>
            <w:r w:rsidR="00323DDC">
              <w:rPr>
                <w:sz w:val="28"/>
                <w:szCs w:val="28"/>
                <w:lang w:val="ru-RU" w:eastAsia="en-US"/>
              </w:rPr>
              <w:t>50%</w:t>
            </w:r>
          </w:p>
        </w:tc>
      </w:tr>
      <w:tr w:rsidR="00BF0CBE" w14:paraId="6D90422B" w14:textId="77777777" w:rsidTr="00BF0CBE">
        <w:tc>
          <w:tcPr>
            <w:tcW w:w="8294" w:type="dxa"/>
            <w:tcBorders>
              <w:top w:val="single" w:sz="4" w:space="0" w:color="auto"/>
              <w:left w:val="single" w:sz="4" w:space="0" w:color="auto"/>
              <w:bottom w:val="single" w:sz="4" w:space="0" w:color="auto"/>
              <w:right w:val="single" w:sz="4" w:space="0" w:color="auto"/>
            </w:tcBorders>
            <w:hideMark/>
          </w:tcPr>
          <w:p w14:paraId="3A2F4ED5" w14:textId="77777777" w:rsidR="00BF0CBE" w:rsidRDefault="00BF0CBE">
            <w:pPr>
              <w:spacing w:line="256" w:lineRule="auto"/>
              <w:jc w:val="both"/>
              <w:rPr>
                <w:sz w:val="28"/>
                <w:szCs w:val="28"/>
                <w:lang w:eastAsia="en-US"/>
              </w:rPr>
            </w:pPr>
            <w:r>
              <w:rPr>
                <w:sz w:val="28"/>
                <w:szCs w:val="28"/>
                <w:lang w:eastAsia="en-US"/>
              </w:rPr>
              <w:t xml:space="preserve">4.7. </w:t>
            </w:r>
            <w:proofErr w:type="gramStart"/>
            <w:r>
              <w:rPr>
                <w:sz w:val="28"/>
                <w:szCs w:val="28"/>
                <w:lang w:eastAsia="en-US"/>
              </w:rPr>
              <w:t>неаккуратное</w:t>
            </w:r>
            <w:proofErr w:type="gramEnd"/>
            <w:r>
              <w:rPr>
                <w:sz w:val="28"/>
                <w:szCs w:val="28"/>
                <w:lang w:eastAsia="en-US"/>
              </w:rPr>
              <w:t xml:space="preserve"> ведение документации</w:t>
            </w:r>
          </w:p>
        </w:tc>
        <w:tc>
          <w:tcPr>
            <w:tcW w:w="1134" w:type="dxa"/>
            <w:tcBorders>
              <w:top w:val="single" w:sz="4" w:space="0" w:color="auto"/>
              <w:left w:val="single" w:sz="4" w:space="0" w:color="auto"/>
              <w:bottom w:val="single" w:sz="4" w:space="0" w:color="auto"/>
              <w:right w:val="single" w:sz="4" w:space="0" w:color="auto"/>
            </w:tcBorders>
            <w:hideMark/>
          </w:tcPr>
          <w:p w14:paraId="43F01CDE" w14:textId="77777777" w:rsidR="00BF0CBE" w:rsidRPr="001324D0" w:rsidRDefault="00B05DA2">
            <w:pPr>
              <w:spacing w:line="256" w:lineRule="auto"/>
              <w:rPr>
                <w:sz w:val="28"/>
                <w:szCs w:val="28"/>
                <w:lang w:val="ru-RU" w:eastAsia="en-US"/>
              </w:rPr>
            </w:pPr>
            <w:r>
              <w:rPr>
                <w:sz w:val="28"/>
                <w:szCs w:val="28"/>
                <w:lang w:val="ru-RU" w:eastAsia="en-US"/>
              </w:rPr>
              <w:t>10-</w:t>
            </w:r>
            <w:r w:rsidR="00323DDC">
              <w:rPr>
                <w:sz w:val="28"/>
                <w:szCs w:val="28"/>
                <w:lang w:val="ru-RU" w:eastAsia="en-US"/>
              </w:rPr>
              <w:t>50%</w:t>
            </w:r>
          </w:p>
        </w:tc>
      </w:tr>
      <w:tr w:rsidR="00BF0CBE" w14:paraId="07237169" w14:textId="77777777" w:rsidTr="00BF0CBE">
        <w:trPr>
          <w:trHeight w:val="376"/>
        </w:trPr>
        <w:tc>
          <w:tcPr>
            <w:tcW w:w="8294" w:type="dxa"/>
            <w:tcBorders>
              <w:top w:val="single" w:sz="4" w:space="0" w:color="auto"/>
              <w:left w:val="single" w:sz="4" w:space="0" w:color="auto"/>
              <w:bottom w:val="single" w:sz="4" w:space="0" w:color="auto"/>
              <w:right w:val="single" w:sz="4" w:space="0" w:color="auto"/>
            </w:tcBorders>
            <w:hideMark/>
          </w:tcPr>
          <w:p w14:paraId="52475D70" w14:textId="77777777" w:rsidR="00BF0CBE" w:rsidRDefault="00BF0CBE">
            <w:pPr>
              <w:spacing w:line="256" w:lineRule="auto"/>
              <w:jc w:val="both"/>
              <w:rPr>
                <w:sz w:val="28"/>
                <w:szCs w:val="28"/>
                <w:lang w:eastAsia="en-US"/>
              </w:rPr>
            </w:pPr>
            <w:r>
              <w:rPr>
                <w:sz w:val="28"/>
                <w:szCs w:val="28"/>
                <w:lang w:eastAsia="en-US"/>
              </w:rPr>
              <w:t xml:space="preserve">4.8. </w:t>
            </w:r>
            <w:proofErr w:type="gramStart"/>
            <w:r>
              <w:rPr>
                <w:sz w:val="28"/>
                <w:szCs w:val="28"/>
                <w:lang w:eastAsia="en-US"/>
              </w:rPr>
              <w:t>нарушение</w:t>
            </w:r>
            <w:proofErr w:type="gramEnd"/>
            <w:r>
              <w:rPr>
                <w:sz w:val="28"/>
                <w:szCs w:val="28"/>
                <w:lang w:eastAsia="en-US"/>
              </w:rPr>
              <w:t xml:space="preserve"> трудовой дисциплины</w:t>
            </w:r>
          </w:p>
        </w:tc>
        <w:tc>
          <w:tcPr>
            <w:tcW w:w="1134" w:type="dxa"/>
            <w:tcBorders>
              <w:top w:val="single" w:sz="4" w:space="0" w:color="auto"/>
              <w:left w:val="single" w:sz="4" w:space="0" w:color="auto"/>
              <w:bottom w:val="single" w:sz="4" w:space="0" w:color="auto"/>
              <w:right w:val="single" w:sz="4" w:space="0" w:color="auto"/>
            </w:tcBorders>
            <w:hideMark/>
          </w:tcPr>
          <w:p w14:paraId="16D8683C" w14:textId="77777777" w:rsidR="00BF0CBE" w:rsidRPr="001324D0" w:rsidRDefault="00B05DA2">
            <w:pPr>
              <w:spacing w:line="256" w:lineRule="auto"/>
              <w:rPr>
                <w:sz w:val="28"/>
                <w:szCs w:val="28"/>
                <w:lang w:val="ru-RU" w:eastAsia="en-US"/>
              </w:rPr>
            </w:pPr>
            <w:r>
              <w:rPr>
                <w:sz w:val="28"/>
                <w:szCs w:val="28"/>
                <w:lang w:val="ru-RU" w:eastAsia="en-US"/>
              </w:rPr>
              <w:t>10-</w:t>
            </w:r>
            <w:r w:rsidR="00323DDC">
              <w:rPr>
                <w:sz w:val="28"/>
                <w:szCs w:val="28"/>
                <w:lang w:val="ru-RU" w:eastAsia="en-US"/>
              </w:rPr>
              <w:t>50%</w:t>
            </w:r>
          </w:p>
        </w:tc>
      </w:tr>
      <w:tr w:rsidR="00BF0CBE" w14:paraId="130264AE" w14:textId="77777777" w:rsidTr="00BF0CBE">
        <w:tc>
          <w:tcPr>
            <w:tcW w:w="8294" w:type="dxa"/>
            <w:tcBorders>
              <w:top w:val="single" w:sz="4" w:space="0" w:color="auto"/>
              <w:left w:val="single" w:sz="4" w:space="0" w:color="auto"/>
              <w:bottom w:val="single" w:sz="4" w:space="0" w:color="auto"/>
              <w:right w:val="single" w:sz="4" w:space="0" w:color="auto"/>
            </w:tcBorders>
            <w:hideMark/>
          </w:tcPr>
          <w:p w14:paraId="75C271AE" w14:textId="77777777" w:rsidR="00BF0CBE" w:rsidRDefault="00BF0CBE">
            <w:pPr>
              <w:spacing w:line="256" w:lineRule="auto"/>
              <w:jc w:val="both"/>
              <w:rPr>
                <w:sz w:val="28"/>
                <w:szCs w:val="28"/>
                <w:lang w:eastAsia="en-US"/>
              </w:rPr>
            </w:pPr>
            <w:r>
              <w:rPr>
                <w:sz w:val="28"/>
                <w:szCs w:val="28"/>
                <w:lang w:eastAsia="en-US"/>
              </w:rPr>
              <w:t xml:space="preserve">4.9. </w:t>
            </w:r>
            <w:proofErr w:type="gramStart"/>
            <w:r>
              <w:rPr>
                <w:sz w:val="28"/>
                <w:szCs w:val="28"/>
                <w:lang w:eastAsia="en-US"/>
              </w:rPr>
              <w:t>нарушение</w:t>
            </w:r>
            <w:proofErr w:type="gramEnd"/>
            <w:r>
              <w:rPr>
                <w:sz w:val="28"/>
                <w:szCs w:val="28"/>
                <w:lang w:eastAsia="en-US"/>
              </w:rPr>
              <w:t xml:space="preserve"> вопросов финансово-хозяйственной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14:paraId="3F900451" w14:textId="77777777" w:rsidR="00BF0CBE" w:rsidRPr="001324D0" w:rsidRDefault="00B05DA2">
            <w:pPr>
              <w:spacing w:line="256" w:lineRule="auto"/>
              <w:rPr>
                <w:sz w:val="28"/>
                <w:szCs w:val="28"/>
                <w:lang w:val="ru-RU" w:eastAsia="en-US"/>
              </w:rPr>
            </w:pPr>
            <w:r>
              <w:rPr>
                <w:sz w:val="28"/>
                <w:szCs w:val="28"/>
                <w:lang w:val="ru-RU" w:eastAsia="en-US"/>
              </w:rPr>
              <w:t>10-</w:t>
            </w:r>
            <w:r w:rsidR="00323DDC">
              <w:rPr>
                <w:sz w:val="28"/>
                <w:szCs w:val="28"/>
                <w:lang w:val="ru-RU" w:eastAsia="en-US"/>
              </w:rPr>
              <w:t>50%</w:t>
            </w:r>
          </w:p>
        </w:tc>
      </w:tr>
    </w:tbl>
    <w:p w14:paraId="5DDD251A" w14:textId="77777777" w:rsidR="00BF0CBE" w:rsidRDefault="00BF0CBE" w:rsidP="00BF0CBE">
      <w:pPr>
        <w:jc w:val="both"/>
        <w:rPr>
          <w:sz w:val="28"/>
          <w:szCs w:val="28"/>
          <w:lang w:eastAsia="en-US"/>
        </w:rPr>
      </w:pPr>
    </w:p>
    <w:p w14:paraId="07E531A3" w14:textId="77777777" w:rsidR="00BF0CBE" w:rsidRPr="00DD4F47" w:rsidRDefault="008475C8" w:rsidP="008475C8">
      <w:pPr>
        <w:rPr>
          <w:bCs/>
          <w:sz w:val="32"/>
          <w:szCs w:val="32"/>
          <w:lang w:eastAsia="en-US"/>
        </w:rPr>
      </w:pPr>
      <w:r>
        <w:rPr>
          <w:b/>
          <w:bCs/>
          <w:sz w:val="32"/>
          <w:szCs w:val="32"/>
          <w:lang w:val="ru-RU" w:eastAsia="en-US"/>
        </w:rPr>
        <w:t xml:space="preserve">   </w:t>
      </w:r>
      <w:r w:rsidR="00EB4554">
        <w:rPr>
          <w:b/>
          <w:bCs/>
          <w:sz w:val="32"/>
          <w:szCs w:val="32"/>
          <w:lang w:val="ru-RU" w:eastAsia="en-US"/>
        </w:rPr>
        <w:t xml:space="preserve">        </w:t>
      </w:r>
      <w:r>
        <w:rPr>
          <w:b/>
          <w:bCs/>
          <w:sz w:val="32"/>
          <w:szCs w:val="32"/>
          <w:lang w:val="ru-RU" w:eastAsia="en-US"/>
        </w:rPr>
        <w:t xml:space="preserve">  </w:t>
      </w:r>
      <w:r w:rsidR="00BF0CBE" w:rsidRPr="00DD4F47">
        <w:rPr>
          <w:bCs/>
          <w:sz w:val="32"/>
          <w:szCs w:val="32"/>
          <w:lang w:eastAsia="en-US"/>
        </w:rPr>
        <w:t>5. Показатели лишения базовой премии на 100%</w:t>
      </w:r>
    </w:p>
    <w:p w14:paraId="7EADEFDC" w14:textId="77777777" w:rsidR="00BF0CBE" w:rsidRDefault="00BF0CBE" w:rsidP="00BF0CBE">
      <w:pPr>
        <w:jc w:val="both"/>
        <w:rPr>
          <w:b/>
          <w:bCs/>
          <w:sz w:val="32"/>
          <w:szCs w:val="32"/>
          <w:lang w:eastAsia="en-US"/>
        </w:rPr>
      </w:pPr>
    </w:p>
    <w:tbl>
      <w:tblPr>
        <w:tblW w:w="9435" w:type="dxa"/>
        <w:tblInd w:w="-77" w:type="dxa"/>
        <w:tblLayout w:type="fixed"/>
        <w:tblLook w:val="01E0" w:firstRow="1" w:lastRow="1" w:firstColumn="1" w:lastColumn="1" w:noHBand="0" w:noVBand="0"/>
      </w:tblPr>
      <w:tblGrid>
        <w:gridCol w:w="9116"/>
        <w:gridCol w:w="319"/>
      </w:tblGrid>
      <w:tr w:rsidR="008475C8" w14:paraId="7EE8D8BF" w14:textId="77777777" w:rsidTr="003E5DB8">
        <w:tc>
          <w:tcPr>
            <w:tcW w:w="9435" w:type="dxa"/>
            <w:gridSpan w:val="2"/>
            <w:tcBorders>
              <w:top w:val="single" w:sz="4" w:space="0" w:color="auto"/>
              <w:left w:val="single" w:sz="4" w:space="0" w:color="auto"/>
              <w:bottom w:val="single" w:sz="4" w:space="0" w:color="auto"/>
              <w:right w:val="single" w:sz="4" w:space="0" w:color="auto"/>
            </w:tcBorders>
            <w:hideMark/>
          </w:tcPr>
          <w:p w14:paraId="71D7CD38" w14:textId="77777777" w:rsidR="008475C8" w:rsidRDefault="008475C8">
            <w:pPr>
              <w:spacing w:line="256" w:lineRule="auto"/>
              <w:jc w:val="both"/>
              <w:rPr>
                <w:sz w:val="28"/>
                <w:szCs w:val="28"/>
                <w:lang w:eastAsia="en-US"/>
              </w:rPr>
            </w:pPr>
            <w:r>
              <w:rPr>
                <w:sz w:val="28"/>
                <w:szCs w:val="28"/>
                <w:lang w:eastAsia="en-US"/>
              </w:rPr>
              <w:t xml:space="preserve">5.1. </w:t>
            </w:r>
            <w:proofErr w:type="gramStart"/>
            <w:r>
              <w:rPr>
                <w:sz w:val="28"/>
                <w:szCs w:val="28"/>
                <w:lang w:eastAsia="en-US"/>
              </w:rPr>
              <w:t>за</w:t>
            </w:r>
            <w:proofErr w:type="gramEnd"/>
            <w:r>
              <w:rPr>
                <w:sz w:val="28"/>
                <w:szCs w:val="28"/>
                <w:lang w:eastAsia="en-US"/>
              </w:rPr>
              <w:t xml:space="preserve"> прогул без уважительной причины;</w:t>
            </w:r>
          </w:p>
        </w:tc>
      </w:tr>
      <w:tr w:rsidR="008475C8" w14:paraId="5C1742BD" w14:textId="77777777" w:rsidTr="003E5DB8">
        <w:tc>
          <w:tcPr>
            <w:tcW w:w="9435" w:type="dxa"/>
            <w:gridSpan w:val="2"/>
            <w:tcBorders>
              <w:top w:val="single" w:sz="4" w:space="0" w:color="auto"/>
              <w:left w:val="single" w:sz="4" w:space="0" w:color="auto"/>
              <w:bottom w:val="single" w:sz="4" w:space="0" w:color="auto"/>
              <w:right w:val="single" w:sz="4" w:space="0" w:color="auto"/>
            </w:tcBorders>
            <w:hideMark/>
          </w:tcPr>
          <w:p w14:paraId="45D01DE2" w14:textId="77777777" w:rsidR="008475C8" w:rsidRDefault="008475C8">
            <w:pPr>
              <w:spacing w:line="256" w:lineRule="auto"/>
              <w:jc w:val="both"/>
              <w:rPr>
                <w:sz w:val="28"/>
                <w:szCs w:val="28"/>
                <w:lang w:eastAsia="en-US"/>
              </w:rPr>
            </w:pPr>
            <w:r>
              <w:rPr>
                <w:sz w:val="28"/>
                <w:szCs w:val="28"/>
                <w:lang w:eastAsia="en-US"/>
              </w:rPr>
              <w:t xml:space="preserve">5.2. </w:t>
            </w:r>
            <w:proofErr w:type="gramStart"/>
            <w:r>
              <w:rPr>
                <w:sz w:val="28"/>
                <w:szCs w:val="28"/>
                <w:lang w:eastAsia="en-US"/>
              </w:rPr>
              <w:t>при</w:t>
            </w:r>
            <w:proofErr w:type="gramEnd"/>
            <w:r>
              <w:rPr>
                <w:sz w:val="28"/>
                <w:szCs w:val="28"/>
                <w:lang w:eastAsia="en-US"/>
              </w:rPr>
              <w:t xml:space="preserve"> невыполнении обязательств по коллективному договору;</w:t>
            </w:r>
          </w:p>
        </w:tc>
      </w:tr>
      <w:tr w:rsidR="008475C8" w14:paraId="4E716479" w14:textId="77777777" w:rsidTr="003E5DB8">
        <w:tc>
          <w:tcPr>
            <w:tcW w:w="9435" w:type="dxa"/>
            <w:gridSpan w:val="2"/>
            <w:tcBorders>
              <w:top w:val="single" w:sz="4" w:space="0" w:color="auto"/>
              <w:left w:val="single" w:sz="4" w:space="0" w:color="auto"/>
              <w:bottom w:val="single" w:sz="4" w:space="0" w:color="auto"/>
              <w:right w:val="single" w:sz="4" w:space="0" w:color="auto"/>
            </w:tcBorders>
            <w:hideMark/>
          </w:tcPr>
          <w:p w14:paraId="03682C1F" w14:textId="77777777" w:rsidR="008475C8" w:rsidRDefault="008475C8">
            <w:pPr>
              <w:spacing w:line="256" w:lineRule="auto"/>
              <w:jc w:val="both"/>
              <w:rPr>
                <w:sz w:val="28"/>
                <w:szCs w:val="28"/>
                <w:lang w:eastAsia="en-US"/>
              </w:rPr>
            </w:pPr>
            <w:r>
              <w:rPr>
                <w:sz w:val="28"/>
                <w:szCs w:val="28"/>
                <w:lang w:eastAsia="en-US"/>
              </w:rPr>
              <w:t xml:space="preserve">5.3. </w:t>
            </w:r>
            <w:proofErr w:type="gramStart"/>
            <w:r>
              <w:rPr>
                <w:sz w:val="28"/>
                <w:szCs w:val="28"/>
                <w:lang w:eastAsia="en-US"/>
              </w:rPr>
              <w:t>грубого</w:t>
            </w:r>
            <w:proofErr w:type="gramEnd"/>
            <w:r>
              <w:rPr>
                <w:sz w:val="28"/>
                <w:szCs w:val="28"/>
                <w:lang w:eastAsia="en-US"/>
              </w:rPr>
              <w:t xml:space="preserve"> нарушения правил внутреннего трудового распорядка;</w:t>
            </w:r>
          </w:p>
        </w:tc>
      </w:tr>
      <w:tr w:rsidR="008475C8" w14:paraId="78257B4E" w14:textId="77777777" w:rsidTr="003E5DB8">
        <w:tc>
          <w:tcPr>
            <w:tcW w:w="9435" w:type="dxa"/>
            <w:gridSpan w:val="2"/>
            <w:tcBorders>
              <w:top w:val="single" w:sz="4" w:space="0" w:color="auto"/>
              <w:left w:val="single" w:sz="4" w:space="0" w:color="auto"/>
              <w:bottom w:val="single" w:sz="4" w:space="0" w:color="auto"/>
              <w:right w:val="single" w:sz="4" w:space="0" w:color="auto"/>
            </w:tcBorders>
            <w:hideMark/>
          </w:tcPr>
          <w:p w14:paraId="6F284D2C" w14:textId="77777777" w:rsidR="008475C8" w:rsidRDefault="008475C8">
            <w:pPr>
              <w:spacing w:line="256" w:lineRule="auto"/>
              <w:jc w:val="both"/>
              <w:rPr>
                <w:sz w:val="28"/>
                <w:szCs w:val="28"/>
                <w:lang w:eastAsia="en-US"/>
              </w:rPr>
            </w:pPr>
            <w:r>
              <w:rPr>
                <w:sz w:val="28"/>
                <w:szCs w:val="28"/>
                <w:lang w:eastAsia="en-US"/>
              </w:rPr>
              <w:t xml:space="preserve">5.4. </w:t>
            </w:r>
            <w:proofErr w:type="gramStart"/>
            <w:r>
              <w:rPr>
                <w:sz w:val="28"/>
                <w:szCs w:val="28"/>
                <w:lang w:eastAsia="en-US"/>
              </w:rPr>
              <w:t>грубого</w:t>
            </w:r>
            <w:proofErr w:type="gramEnd"/>
            <w:r>
              <w:rPr>
                <w:sz w:val="28"/>
                <w:szCs w:val="28"/>
                <w:lang w:eastAsia="en-US"/>
              </w:rPr>
              <w:t xml:space="preserve"> нарушения правил охраны труда и техники безопасности;</w:t>
            </w:r>
          </w:p>
        </w:tc>
      </w:tr>
      <w:tr w:rsidR="008475C8" w14:paraId="6206136E" w14:textId="77777777" w:rsidTr="003E5DB8">
        <w:tc>
          <w:tcPr>
            <w:tcW w:w="9435" w:type="dxa"/>
            <w:gridSpan w:val="2"/>
            <w:tcBorders>
              <w:top w:val="single" w:sz="4" w:space="0" w:color="auto"/>
              <w:left w:val="single" w:sz="4" w:space="0" w:color="auto"/>
              <w:bottom w:val="single" w:sz="4" w:space="0" w:color="auto"/>
              <w:right w:val="single" w:sz="4" w:space="0" w:color="auto"/>
            </w:tcBorders>
            <w:hideMark/>
          </w:tcPr>
          <w:p w14:paraId="50F855F2" w14:textId="77777777" w:rsidR="008475C8" w:rsidRDefault="008475C8">
            <w:pPr>
              <w:spacing w:line="256" w:lineRule="auto"/>
              <w:jc w:val="both"/>
              <w:rPr>
                <w:sz w:val="28"/>
                <w:szCs w:val="28"/>
                <w:lang w:eastAsia="en-US"/>
              </w:rPr>
            </w:pPr>
            <w:r>
              <w:rPr>
                <w:sz w:val="28"/>
                <w:szCs w:val="28"/>
                <w:lang w:eastAsia="en-US"/>
              </w:rPr>
              <w:t xml:space="preserve">5.5. </w:t>
            </w:r>
            <w:proofErr w:type="gramStart"/>
            <w:r>
              <w:rPr>
                <w:sz w:val="28"/>
                <w:szCs w:val="28"/>
                <w:lang w:eastAsia="en-US"/>
              </w:rPr>
              <w:t>невыполнение</w:t>
            </w:r>
            <w:proofErr w:type="gramEnd"/>
            <w:r>
              <w:rPr>
                <w:sz w:val="28"/>
                <w:szCs w:val="28"/>
                <w:lang w:eastAsia="en-US"/>
              </w:rPr>
              <w:t xml:space="preserve"> функциональных обязанностей, подтвержденное результатами проверок в ходе осуществления контроля;</w:t>
            </w:r>
          </w:p>
        </w:tc>
      </w:tr>
      <w:tr w:rsidR="008475C8" w14:paraId="02AB7556" w14:textId="77777777" w:rsidTr="008475C8">
        <w:trPr>
          <w:trHeight w:val="556"/>
        </w:trPr>
        <w:tc>
          <w:tcPr>
            <w:tcW w:w="9116" w:type="dxa"/>
            <w:tcBorders>
              <w:top w:val="single" w:sz="4" w:space="0" w:color="auto"/>
              <w:left w:val="single" w:sz="4" w:space="0" w:color="auto"/>
              <w:bottom w:val="single" w:sz="4" w:space="0" w:color="auto"/>
            </w:tcBorders>
            <w:hideMark/>
          </w:tcPr>
          <w:p w14:paraId="1E246018" w14:textId="77777777" w:rsidR="008475C8" w:rsidRDefault="008475C8">
            <w:pPr>
              <w:spacing w:line="256" w:lineRule="auto"/>
              <w:jc w:val="both"/>
              <w:rPr>
                <w:sz w:val="28"/>
                <w:szCs w:val="28"/>
                <w:lang w:eastAsia="en-US"/>
              </w:rPr>
            </w:pPr>
            <w:r>
              <w:rPr>
                <w:sz w:val="28"/>
                <w:szCs w:val="28"/>
                <w:lang w:eastAsia="en-US"/>
              </w:rPr>
              <w:t xml:space="preserve">5.6. </w:t>
            </w:r>
            <w:proofErr w:type="gramStart"/>
            <w:r>
              <w:rPr>
                <w:sz w:val="28"/>
                <w:szCs w:val="28"/>
                <w:lang w:eastAsia="en-US"/>
              </w:rPr>
              <w:t>халатное</w:t>
            </w:r>
            <w:proofErr w:type="gramEnd"/>
            <w:r>
              <w:rPr>
                <w:sz w:val="28"/>
                <w:szCs w:val="28"/>
                <w:lang w:eastAsia="en-US"/>
              </w:rPr>
              <w:t xml:space="preserve"> отношение к сохранению материальных ценностей, повлекшее за собой материальный ущерб.</w:t>
            </w:r>
          </w:p>
        </w:tc>
        <w:tc>
          <w:tcPr>
            <w:tcW w:w="319" w:type="dxa"/>
            <w:tcBorders>
              <w:top w:val="single" w:sz="4" w:space="0" w:color="auto"/>
              <w:left w:val="nil"/>
              <w:bottom w:val="single" w:sz="4" w:space="0" w:color="auto"/>
              <w:right w:val="single" w:sz="4" w:space="0" w:color="auto"/>
            </w:tcBorders>
          </w:tcPr>
          <w:p w14:paraId="7487393B" w14:textId="77777777" w:rsidR="008475C8" w:rsidRDefault="008475C8">
            <w:pPr>
              <w:spacing w:line="256" w:lineRule="auto"/>
              <w:jc w:val="both"/>
              <w:rPr>
                <w:sz w:val="28"/>
                <w:szCs w:val="28"/>
                <w:lang w:eastAsia="en-US"/>
              </w:rPr>
            </w:pPr>
          </w:p>
        </w:tc>
      </w:tr>
      <w:tr w:rsidR="008475C8" w14:paraId="7609FAB7" w14:textId="77777777" w:rsidTr="008475C8">
        <w:trPr>
          <w:trHeight w:val="131"/>
        </w:trPr>
        <w:tc>
          <w:tcPr>
            <w:tcW w:w="9116" w:type="dxa"/>
            <w:tcBorders>
              <w:top w:val="single" w:sz="4" w:space="0" w:color="auto"/>
              <w:left w:val="single" w:sz="4" w:space="0" w:color="auto"/>
              <w:bottom w:val="single" w:sz="4" w:space="0" w:color="auto"/>
            </w:tcBorders>
          </w:tcPr>
          <w:p w14:paraId="06C1231C" w14:textId="77777777" w:rsidR="008475C8" w:rsidRPr="008475C8" w:rsidRDefault="008475C8" w:rsidP="008475C8">
            <w:pPr>
              <w:spacing w:line="256" w:lineRule="auto"/>
              <w:jc w:val="both"/>
              <w:rPr>
                <w:sz w:val="28"/>
                <w:szCs w:val="28"/>
                <w:lang w:val="ru-RU" w:eastAsia="en-US"/>
              </w:rPr>
            </w:pPr>
            <w:r>
              <w:rPr>
                <w:sz w:val="28"/>
                <w:szCs w:val="28"/>
                <w:lang w:val="ru-RU" w:eastAsia="en-US"/>
              </w:rPr>
              <w:t>5.7. дисциплинарное взыскание (выговор)</w:t>
            </w:r>
          </w:p>
        </w:tc>
        <w:tc>
          <w:tcPr>
            <w:tcW w:w="319" w:type="dxa"/>
            <w:tcBorders>
              <w:top w:val="single" w:sz="4" w:space="0" w:color="auto"/>
              <w:left w:val="nil"/>
              <w:bottom w:val="single" w:sz="4" w:space="0" w:color="auto"/>
              <w:right w:val="single" w:sz="4" w:space="0" w:color="auto"/>
            </w:tcBorders>
          </w:tcPr>
          <w:p w14:paraId="3A6CABDC" w14:textId="77777777" w:rsidR="008475C8" w:rsidRDefault="008475C8">
            <w:pPr>
              <w:spacing w:line="256" w:lineRule="auto"/>
              <w:jc w:val="both"/>
              <w:rPr>
                <w:sz w:val="28"/>
                <w:szCs w:val="28"/>
                <w:lang w:eastAsia="en-US"/>
              </w:rPr>
            </w:pPr>
          </w:p>
        </w:tc>
      </w:tr>
    </w:tbl>
    <w:p w14:paraId="77E42D4C" w14:textId="77777777" w:rsidR="00BF0CBE" w:rsidRPr="00524E90" w:rsidRDefault="00BF0CBE" w:rsidP="00BF0CBE">
      <w:pPr>
        <w:jc w:val="both"/>
        <w:rPr>
          <w:sz w:val="28"/>
          <w:szCs w:val="28"/>
          <w:lang w:val="ru-RU" w:eastAsia="en-US"/>
        </w:rPr>
      </w:pPr>
    </w:p>
    <w:p w14:paraId="07AAAF54" w14:textId="77777777" w:rsidR="00BF0CBE" w:rsidRDefault="008475C8" w:rsidP="008475C8">
      <w:pPr>
        <w:tabs>
          <w:tab w:val="left" w:pos="709"/>
        </w:tabs>
        <w:jc w:val="both"/>
        <w:rPr>
          <w:sz w:val="28"/>
          <w:szCs w:val="28"/>
          <w:lang w:val="ru-RU" w:eastAsia="en-US"/>
        </w:rPr>
      </w:pPr>
      <w:r>
        <w:rPr>
          <w:sz w:val="28"/>
          <w:szCs w:val="28"/>
          <w:lang w:val="ru-RU" w:eastAsia="en-US"/>
        </w:rPr>
        <w:t xml:space="preserve">          </w:t>
      </w:r>
      <w:r w:rsidR="00BF0CBE">
        <w:rPr>
          <w:sz w:val="28"/>
          <w:szCs w:val="28"/>
          <w:lang w:eastAsia="en-US"/>
        </w:rPr>
        <w:t>6. Лишение работника премии частично или полностью производится в тот период, когда произошло упущение в работе, либо о нем стало известно и оформлено приказом по учреждению с указанием причин лишения премии. При этом должна быть истребована объяснительная с работника, а приказ согласован с профсоюзным комитетом и доведен работнику для ознакомления под роспись. Профсоюзный комитет защищает интересы при этом только членов профсоюза.</w:t>
      </w:r>
    </w:p>
    <w:p w14:paraId="3A14E097" w14:textId="77777777" w:rsidR="001A2AD0" w:rsidRPr="00A171F3" w:rsidRDefault="001A2AD0" w:rsidP="001A2AD0">
      <w:pPr>
        <w:ind w:firstLine="708"/>
        <w:jc w:val="both"/>
        <w:rPr>
          <w:sz w:val="28"/>
          <w:szCs w:val="28"/>
        </w:rPr>
      </w:pPr>
      <w:r>
        <w:rPr>
          <w:sz w:val="28"/>
          <w:szCs w:val="28"/>
          <w:lang w:val="ru-RU"/>
        </w:rPr>
        <w:t>7</w:t>
      </w:r>
      <w:r w:rsidRPr="00A171F3">
        <w:rPr>
          <w:sz w:val="28"/>
          <w:szCs w:val="28"/>
        </w:rPr>
        <w:t>. Снижение или лишение базового размера премии р</w:t>
      </w:r>
      <w:r>
        <w:rPr>
          <w:sz w:val="28"/>
          <w:szCs w:val="28"/>
          <w:lang w:val="ru-RU"/>
        </w:rPr>
        <w:t xml:space="preserve">аботников </w:t>
      </w:r>
      <w:r w:rsidRPr="00A171F3">
        <w:rPr>
          <w:sz w:val="28"/>
          <w:szCs w:val="28"/>
        </w:rPr>
        <w:t>учреждения образова</w:t>
      </w:r>
      <w:r>
        <w:rPr>
          <w:sz w:val="28"/>
          <w:szCs w:val="28"/>
        </w:rPr>
        <w:t xml:space="preserve">ния не исключает возможность </w:t>
      </w:r>
      <w:r>
        <w:rPr>
          <w:sz w:val="28"/>
          <w:szCs w:val="28"/>
          <w:lang w:val="ru-RU"/>
        </w:rPr>
        <w:t>их</w:t>
      </w:r>
      <w:r w:rsidRPr="00A171F3">
        <w:rPr>
          <w:sz w:val="28"/>
          <w:szCs w:val="28"/>
        </w:rPr>
        <w:t xml:space="preserve"> премирования по показателям.</w:t>
      </w:r>
    </w:p>
    <w:p w14:paraId="4DF8C7BD" w14:textId="77777777" w:rsidR="00BF0CBE" w:rsidRPr="00524E90" w:rsidRDefault="00524E90" w:rsidP="00BF0CBE">
      <w:pPr>
        <w:jc w:val="both"/>
        <w:rPr>
          <w:sz w:val="28"/>
          <w:szCs w:val="28"/>
          <w:lang w:val="ru-RU" w:eastAsia="en-US"/>
        </w:rPr>
      </w:pPr>
      <w:r>
        <w:rPr>
          <w:sz w:val="28"/>
          <w:szCs w:val="28"/>
          <w:lang w:eastAsia="en-US"/>
        </w:rPr>
        <w:tab/>
      </w:r>
    </w:p>
    <w:p w14:paraId="5C13710E" w14:textId="77777777" w:rsidR="00BF0CBE" w:rsidRDefault="007E43C3" w:rsidP="007E43C3">
      <w:pPr>
        <w:widowControl w:val="0"/>
        <w:tabs>
          <w:tab w:val="left" w:pos="284"/>
          <w:tab w:val="left" w:pos="567"/>
        </w:tabs>
        <w:jc w:val="both"/>
        <w:rPr>
          <w:sz w:val="28"/>
          <w:szCs w:val="28"/>
          <w:lang w:val="ru-RU"/>
        </w:rPr>
      </w:pPr>
      <w:r>
        <w:rPr>
          <w:sz w:val="28"/>
          <w:szCs w:val="28"/>
          <w:lang w:val="ru-RU"/>
        </w:rPr>
        <w:t>СОГЛАСОВАНО</w:t>
      </w:r>
    </w:p>
    <w:p w14:paraId="70E5064B" w14:textId="77777777" w:rsidR="007E43C3" w:rsidRDefault="007E43C3" w:rsidP="007E43C3">
      <w:pPr>
        <w:widowControl w:val="0"/>
        <w:tabs>
          <w:tab w:val="left" w:pos="284"/>
          <w:tab w:val="left" w:pos="567"/>
        </w:tabs>
        <w:jc w:val="both"/>
        <w:rPr>
          <w:sz w:val="28"/>
          <w:szCs w:val="28"/>
          <w:lang w:val="ru-RU"/>
        </w:rPr>
      </w:pPr>
      <w:r>
        <w:rPr>
          <w:sz w:val="28"/>
          <w:szCs w:val="28"/>
          <w:lang w:val="ru-RU"/>
        </w:rPr>
        <w:t>Протокол заседания Профкома</w:t>
      </w:r>
    </w:p>
    <w:p w14:paraId="1D2F4DC7" w14:textId="77777777" w:rsidR="007E43C3" w:rsidRPr="007E43C3" w:rsidRDefault="007E43C3" w:rsidP="007E43C3">
      <w:pPr>
        <w:widowControl w:val="0"/>
        <w:tabs>
          <w:tab w:val="left" w:pos="284"/>
          <w:tab w:val="left" w:pos="567"/>
        </w:tabs>
        <w:jc w:val="both"/>
        <w:rPr>
          <w:sz w:val="28"/>
          <w:szCs w:val="28"/>
          <w:lang w:val="ru-RU"/>
        </w:rPr>
      </w:pPr>
      <w:r>
        <w:rPr>
          <w:sz w:val="28"/>
          <w:szCs w:val="28"/>
          <w:lang w:val="ru-RU"/>
        </w:rPr>
        <w:t>1</w:t>
      </w:r>
      <w:r w:rsidR="00EB4554">
        <w:rPr>
          <w:sz w:val="28"/>
          <w:szCs w:val="28"/>
          <w:lang w:val="ru-RU"/>
        </w:rPr>
        <w:t>7</w:t>
      </w:r>
      <w:r w:rsidR="00524E90">
        <w:rPr>
          <w:sz w:val="28"/>
          <w:szCs w:val="28"/>
          <w:lang w:val="ru-RU"/>
        </w:rPr>
        <w:t xml:space="preserve"> </w:t>
      </w:r>
      <w:r>
        <w:rPr>
          <w:sz w:val="28"/>
          <w:szCs w:val="28"/>
          <w:lang w:val="ru-RU"/>
        </w:rPr>
        <w:t>октября 2022 №10</w:t>
      </w:r>
    </w:p>
    <w:p w14:paraId="3AC79FBD" w14:textId="77777777" w:rsidR="00BF0CBE" w:rsidRDefault="00BF0CBE" w:rsidP="00BF0CBE">
      <w:pPr>
        <w:ind w:firstLine="709"/>
        <w:rPr>
          <w:sz w:val="30"/>
          <w:szCs w:val="30"/>
          <w:lang w:val="be-BY"/>
        </w:rPr>
      </w:pPr>
    </w:p>
    <w:p w14:paraId="1747E456" w14:textId="77777777" w:rsidR="00181AC5" w:rsidRDefault="00181AC5" w:rsidP="00181AC5">
      <w:pPr>
        <w:jc w:val="right"/>
        <w:rPr>
          <w:sz w:val="28"/>
          <w:lang w:eastAsia="en-US"/>
        </w:rPr>
      </w:pPr>
    </w:p>
    <w:p w14:paraId="3C0F8671" w14:textId="77777777" w:rsidR="00181AC5" w:rsidRDefault="00181AC5" w:rsidP="00181AC5">
      <w:pPr>
        <w:jc w:val="right"/>
        <w:rPr>
          <w:sz w:val="28"/>
          <w:lang w:eastAsia="en-US"/>
        </w:rPr>
      </w:pPr>
    </w:p>
    <w:p w14:paraId="3AA576AA" w14:textId="77777777" w:rsidR="00181AC5" w:rsidRDefault="00181AC5" w:rsidP="00181AC5">
      <w:pPr>
        <w:jc w:val="right"/>
        <w:rPr>
          <w:sz w:val="28"/>
          <w:lang w:eastAsia="en-US"/>
        </w:rPr>
      </w:pPr>
    </w:p>
    <w:p w14:paraId="78C63AE3" w14:textId="77777777" w:rsidR="00181AC5" w:rsidRDefault="00181AC5" w:rsidP="00181AC5">
      <w:pPr>
        <w:jc w:val="right"/>
        <w:rPr>
          <w:sz w:val="28"/>
          <w:lang w:eastAsia="en-US"/>
        </w:rPr>
      </w:pPr>
    </w:p>
    <w:p w14:paraId="67CDFC37" w14:textId="77777777" w:rsidR="00181AC5" w:rsidRDefault="00181AC5" w:rsidP="00181AC5">
      <w:pPr>
        <w:jc w:val="right"/>
        <w:rPr>
          <w:sz w:val="28"/>
          <w:lang w:eastAsia="en-US"/>
        </w:rPr>
      </w:pPr>
    </w:p>
    <w:p w14:paraId="6451BD98" w14:textId="77777777" w:rsidR="008475C8" w:rsidRPr="001A2AD0" w:rsidRDefault="008475C8" w:rsidP="001A2AD0">
      <w:pPr>
        <w:rPr>
          <w:sz w:val="28"/>
          <w:lang w:val="ru-RU" w:eastAsia="en-US"/>
        </w:rPr>
      </w:pPr>
    </w:p>
    <w:p w14:paraId="2EE35479" w14:textId="77777777" w:rsidR="008475C8" w:rsidRPr="008475C8" w:rsidRDefault="008475C8" w:rsidP="00181AC5">
      <w:pPr>
        <w:jc w:val="right"/>
        <w:rPr>
          <w:sz w:val="28"/>
          <w:lang w:val="ru-RU" w:eastAsia="en-US"/>
        </w:rPr>
      </w:pPr>
    </w:p>
    <w:p w14:paraId="3B159E88" w14:textId="77777777" w:rsidR="00D211B8" w:rsidRDefault="001324D0" w:rsidP="001324D0">
      <w:pPr>
        <w:rPr>
          <w:sz w:val="28"/>
          <w:lang w:val="ru-RU" w:eastAsia="en-US"/>
        </w:rPr>
      </w:pPr>
      <w:r>
        <w:rPr>
          <w:sz w:val="28"/>
          <w:lang w:val="ru-RU" w:eastAsia="en-US"/>
        </w:rPr>
        <w:lastRenderedPageBreak/>
        <w:t xml:space="preserve">                                                                                                        </w:t>
      </w:r>
      <w:r w:rsidR="001A2AD0">
        <w:rPr>
          <w:sz w:val="28"/>
          <w:lang w:val="ru-RU" w:eastAsia="en-US"/>
        </w:rPr>
        <w:t xml:space="preserve">  </w:t>
      </w:r>
    </w:p>
    <w:p w14:paraId="1D482511" w14:textId="77777777" w:rsidR="00D211B8" w:rsidRDefault="00D211B8" w:rsidP="001324D0">
      <w:pPr>
        <w:rPr>
          <w:sz w:val="28"/>
          <w:lang w:val="ru-RU" w:eastAsia="en-US"/>
        </w:rPr>
      </w:pPr>
    </w:p>
    <w:p w14:paraId="0FCEBF08" w14:textId="77777777" w:rsidR="00D211B8" w:rsidRDefault="00D211B8" w:rsidP="001324D0">
      <w:pPr>
        <w:rPr>
          <w:sz w:val="28"/>
          <w:lang w:val="ru-RU" w:eastAsia="en-US"/>
        </w:rPr>
      </w:pPr>
    </w:p>
    <w:p w14:paraId="0E1E7535" w14:textId="77777777" w:rsidR="00D211B8" w:rsidRDefault="00D211B8" w:rsidP="001324D0">
      <w:pPr>
        <w:rPr>
          <w:sz w:val="28"/>
          <w:lang w:val="ru-RU" w:eastAsia="en-US"/>
        </w:rPr>
      </w:pPr>
    </w:p>
    <w:p w14:paraId="622C8125" w14:textId="4FB1F924" w:rsidR="00181AC5" w:rsidRDefault="00D211B8" w:rsidP="001324D0">
      <w:pPr>
        <w:rPr>
          <w:sz w:val="28"/>
          <w:lang w:val="ru-RU" w:eastAsia="en-US"/>
        </w:rPr>
      </w:pPr>
      <w:r>
        <w:rPr>
          <w:sz w:val="28"/>
          <w:lang w:val="ru-RU" w:eastAsia="en-US"/>
        </w:rPr>
        <w:t xml:space="preserve">                                                                                                       </w:t>
      </w:r>
      <w:r w:rsidR="00503BD9">
        <w:rPr>
          <w:sz w:val="28"/>
          <w:lang w:val="ru-RU" w:eastAsia="en-US"/>
        </w:rPr>
        <w:t xml:space="preserve">  </w:t>
      </w:r>
      <w:proofErr w:type="gramStart"/>
      <w:r w:rsidR="001A2AD0">
        <w:rPr>
          <w:sz w:val="28"/>
          <w:lang w:val="ru-RU" w:eastAsia="en-US"/>
        </w:rPr>
        <w:t>П</w:t>
      </w:r>
      <w:r w:rsidR="00181AC5">
        <w:rPr>
          <w:sz w:val="28"/>
          <w:lang w:eastAsia="en-US"/>
        </w:rPr>
        <w:t xml:space="preserve">риложение </w:t>
      </w:r>
      <w:r w:rsidR="001A2AD0">
        <w:rPr>
          <w:sz w:val="28"/>
          <w:lang w:val="ru-RU" w:eastAsia="en-US"/>
        </w:rPr>
        <w:t xml:space="preserve"> №</w:t>
      </w:r>
      <w:proofErr w:type="gramEnd"/>
      <w:r w:rsidR="00181AC5">
        <w:rPr>
          <w:sz w:val="28"/>
          <w:lang w:val="ru-RU" w:eastAsia="en-US"/>
        </w:rPr>
        <w:t>2</w:t>
      </w:r>
    </w:p>
    <w:p w14:paraId="60634474" w14:textId="77777777" w:rsidR="008475C8" w:rsidRDefault="008475C8" w:rsidP="001324D0">
      <w:pPr>
        <w:rPr>
          <w:sz w:val="28"/>
          <w:lang w:val="ru-RU" w:eastAsia="en-US"/>
        </w:rPr>
      </w:pPr>
    </w:p>
    <w:p w14:paraId="5B45F214" w14:textId="77777777" w:rsidR="008475C8" w:rsidRPr="00787248" w:rsidRDefault="008475C8" w:rsidP="008475C8">
      <w:pPr>
        <w:ind w:left="5664"/>
        <w:rPr>
          <w:sz w:val="30"/>
          <w:szCs w:val="30"/>
          <w:lang w:val="ru-RU"/>
        </w:rPr>
      </w:pPr>
      <w:r w:rsidRPr="00787248">
        <w:rPr>
          <w:sz w:val="30"/>
          <w:szCs w:val="30"/>
        </w:rPr>
        <w:t>УТВЕРЖД</w:t>
      </w:r>
      <w:r w:rsidRPr="00787248">
        <w:rPr>
          <w:sz w:val="30"/>
          <w:szCs w:val="30"/>
          <w:lang w:val="ru-RU"/>
        </w:rPr>
        <w:t>АЮ</w:t>
      </w:r>
      <w:r w:rsidRPr="00787248">
        <w:rPr>
          <w:sz w:val="30"/>
          <w:szCs w:val="30"/>
        </w:rPr>
        <w:tab/>
      </w:r>
    </w:p>
    <w:p w14:paraId="2564BE3C" w14:textId="77777777" w:rsidR="008475C8" w:rsidRDefault="008475C8" w:rsidP="008475C8">
      <w:pPr>
        <w:ind w:left="5664"/>
        <w:contextualSpacing/>
        <w:rPr>
          <w:sz w:val="30"/>
          <w:szCs w:val="30"/>
          <w:lang w:val="ru-RU"/>
        </w:rPr>
      </w:pPr>
      <w:r>
        <w:rPr>
          <w:sz w:val="30"/>
          <w:szCs w:val="30"/>
          <w:lang w:val="ru-RU"/>
        </w:rPr>
        <w:t>Заведующий государственным</w:t>
      </w:r>
    </w:p>
    <w:p w14:paraId="24E2DCE3" w14:textId="77777777" w:rsidR="008475C8" w:rsidRDefault="008475C8" w:rsidP="008475C8">
      <w:pPr>
        <w:ind w:left="5664"/>
        <w:contextualSpacing/>
        <w:rPr>
          <w:sz w:val="30"/>
          <w:szCs w:val="30"/>
          <w:lang w:val="ru-RU"/>
        </w:rPr>
      </w:pPr>
      <w:r>
        <w:rPr>
          <w:sz w:val="30"/>
          <w:szCs w:val="30"/>
          <w:lang w:val="ru-RU"/>
        </w:rPr>
        <w:t>учреждением образования</w:t>
      </w:r>
    </w:p>
    <w:p w14:paraId="2E40C92E" w14:textId="77777777" w:rsidR="008475C8" w:rsidRDefault="008475C8" w:rsidP="008475C8">
      <w:pPr>
        <w:ind w:left="5664"/>
        <w:contextualSpacing/>
        <w:rPr>
          <w:sz w:val="30"/>
          <w:szCs w:val="30"/>
          <w:lang w:val="ru-RU"/>
        </w:rPr>
      </w:pPr>
      <w:r>
        <w:rPr>
          <w:sz w:val="30"/>
          <w:szCs w:val="30"/>
          <w:lang w:val="ru-RU"/>
        </w:rPr>
        <w:t>«Детский сад №4 г.Ельска»</w:t>
      </w:r>
    </w:p>
    <w:p w14:paraId="0672C5F4" w14:textId="77777777" w:rsidR="008475C8" w:rsidRDefault="008475C8" w:rsidP="008475C8">
      <w:pPr>
        <w:contextualSpacing/>
        <w:rPr>
          <w:sz w:val="30"/>
          <w:szCs w:val="30"/>
          <w:lang w:val="ru-RU"/>
        </w:rPr>
      </w:pPr>
      <w:r>
        <w:rPr>
          <w:sz w:val="30"/>
          <w:szCs w:val="30"/>
          <w:lang w:val="ru-RU"/>
        </w:rPr>
        <w:t xml:space="preserve">                                                                             </w:t>
      </w:r>
      <w:r w:rsidRPr="00787248">
        <w:rPr>
          <w:sz w:val="30"/>
          <w:szCs w:val="30"/>
        </w:rPr>
        <w:t>____________</w:t>
      </w:r>
      <w:r>
        <w:rPr>
          <w:sz w:val="30"/>
          <w:szCs w:val="30"/>
          <w:lang w:val="ru-RU"/>
        </w:rPr>
        <w:t>О. Ф. Громок</w:t>
      </w:r>
    </w:p>
    <w:p w14:paraId="7C20C5C1" w14:textId="77777777" w:rsidR="00181AC5" w:rsidRDefault="008475C8" w:rsidP="008475C8">
      <w:pPr>
        <w:ind w:left="5664"/>
        <w:contextualSpacing/>
        <w:rPr>
          <w:sz w:val="30"/>
          <w:szCs w:val="30"/>
          <w:lang w:val="ru-RU"/>
        </w:rPr>
      </w:pPr>
      <w:proofErr w:type="gramStart"/>
      <w:r>
        <w:rPr>
          <w:sz w:val="30"/>
          <w:szCs w:val="30"/>
        </w:rPr>
        <w:t>«_</w:t>
      </w:r>
      <w:proofErr w:type="gramEnd"/>
      <w:r>
        <w:rPr>
          <w:sz w:val="30"/>
          <w:szCs w:val="30"/>
        </w:rPr>
        <w:t>_»_________</w:t>
      </w:r>
      <w:r>
        <w:rPr>
          <w:sz w:val="30"/>
          <w:szCs w:val="30"/>
          <w:lang w:val="ru-RU"/>
        </w:rPr>
        <w:t xml:space="preserve"> </w:t>
      </w:r>
      <w:r w:rsidRPr="00787248">
        <w:rPr>
          <w:sz w:val="30"/>
          <w:szCs w:val="30"/>
        </w:rPr>
        <w:t>202</w:t>
      </w:r>
      <w:r w:rsidRPr="00787248">
        <w:rPr>
          <w:sz w:val="30"/>
          <w:szCs w:val="30"/>
          <w:lang w:val="ru-RU"/>
        </w:rPr>
        <w:t>2</w:t>
      </w:r>
      <w:r w:rsidRPr="00787248">
        <w:rPr>
          <w:sz w:val="30"/>
          <w:szCs w:val="30"/>
        </w:rPr>
        <w:t xml:space="preserve"> г</w:t>
      </w:r>
      <w:r>
        <w:rPr>
          <w:sz w:val="30"/>
          <w:szCs w:val="30"/>
          <w:lang w:val="ru-RU"/>
        </w:rPr>
        <w:t>.</w:t>
      </w:r>
    </w:p>
    <w:p w14:paraId="104F6C16" w14:textId="77777777" w:rsidR="008475C8" w:rsidRDefault="008475C8" w:rsidP="008475C8">
      <w:pPr>
        <w:ind w:left="5664"/>
        <w:contextualSpacing/>
        <w:rPr>
          <w:sz w:val="30"/>
          <w:szCs w:val="30"/>
          <w:lang w:val="ru-RU"/>
        </w:rPr>
      </w:pPr>
    </w:p>
    <w:p w14:paraId="51F23BEB" w14:textId="77777777" w:rsidR="008475C8" w:rsidRPr="008475C8" w:rsidRDefault="008475C8" w:rsidP="008475C8">
      <w:pPr>
        <w:ind w:left="5664"/>
        <w:contextualSpacing/>
        <w:rPr>
          <w:sz w:val="30"/>
          <w:szCs w:val="30"/>
          <w:lang w:val="ru-RU"/>
        </w:rPr>
      </w:pPr>
    </w:p>
    <w:p w14:paraId="54F17B7D" w14:textId="77777777" w:rsidR="005A6F28" w:rsidRDefault="005A6F28" w:rsidP="005A6F28">
      <w:pPr>
        <w:rPr>
          <w:b/>
          <w:sz w:val="30"/>
          <w:szCs w:val="24"/>
          <w:lang w:val="ru-RU"/>
        </w:rPr>
      </w:pPr>
    </w:p>
    <w:p w14:paraId="4F1B5170" w14:textId="77777777" w:rsidR="00102388" w:rsidRPr="00DD4F47" w:rsidRDefault="008475C8" w:rsidP="008475C8">
      <w:pPr>
        <w:contextualSpacing/>
        <w:rPr>
          <w:sz w:val="28"/>
          <w:szCs w:val="28"/>
        </w:rPr>
      </w:pPr>
      <w:r w:rsidRPr="00DD4F47">
        <w:rPr>
          <w:sz w:val="28"/>
          <w:szCs w:val="28"/>
          <w:lang w:val="ru-RU"/>
        </w:rPr>
        <w:t xml:space="preserve">                                             </w:t>
      </w:r>
      <w:r w:rsidR="00685952" w:rsidRPr="00DD4F47">
        <w:rPr>
          <w:sz w:val="28"/>
          <w:szCs w:val="28"/>
          <w:lang w:val="ru-RU"/>
        </w:rPr>
        <w:t xml:space="preserve">  </w:t>
      </w:r>
      <w:r w:rsidR="00D47EE3" w:rsidRPr="00DD4F47">
        <w:rPr>
          <w:sz w:val="28"/>
          <w:szCs w:val="28"/>
          <w:lang w:val="ru-RU"/>
        </w:rPr>
        <w:t xml:space="preserve">  </w:t>
      </w:r>
      <w:r w:rsidR="00685952" w:rsidRPr="00DD4F47">
        <w:rPr>
          <w:sz w:val="28"/>
          <w:szCs w:val="28"/>
          <w:lang w:val="ru-RU"/>
        </w:rPr>
        <w:t xml:space="preserve">  </w:t>
      </w:r>
      <w:r w:rsidR="00DD4F47">
        <w:rPr>
          <w:sz w:val="28"/>
          <w:szCs w:val="28"/>
          <w:lang w:val="ru-RU"/>
        </w:rPr>
        <w:t>ПОЛОЖЕНИЕ</w:t>
      </w:r>
      <w:r w:rsidR="00102388" w:rsidRPr="00DD4F47">
        <w:rPr>
          <w:sz w:val="28"/>
          <w:szCs w:val="28"/>
        </w:rPr>
        <w:t xml:space="preserve"> </w:t>
      </w:r>
    </w:p>
    <w:p w14:paraId="66100629" w14:textId="77777777" w:rsidR="008475C8" w:rsidRPr="00DD4F47" w:rsidRDefault="008475C8" w:rsidP="008475C8">
      <w:pPr>
        <w:rPr>
          <w:sz w:val="28"/>
          <w:szCs w:val="28"/>
          <w:lang w:val="ru-RU"/>
        </w:rPr>
      </w:pPr>
      <w:r w:rsidRPr="00DD4F47">
        <w:rPr>
          <w:sz w:val="28"/>
          <w:szCs w:val="28"/>
          <w:lang w:val="ru-RU"/>
        </w:rPr>
        <w:t xml:space="preserve">                   </w:t>
      </w:r>
      <w:proofErr w:type="gramStart"/>
      <w:r w:rsidR="00102388" w:rsidRPr="00DD4F47">
        <w:rPr>
          <w:sz w:val="28"/>
          <w:szCs w:val="28"/>
        </w:rPr>
        <w:t>о</w:t>
      </w:r>
      <w:proofErr w:type="gramEnd"/>
      <w:r w:rsidR="00102388" w:rsidRPr="00DD4F47">
        <w:rPr>
          <w:sz w:val="28"/>
          <w:szCs w:val="28"/>
        </w:rPr>
        <w:t xml:space="preserve"> порядке оказания материальной помощи работникам </w:t>
      </w:r>
    </w:p>
    <w:p w14:paraId="0FC92FE2" w14:textId="77777777" w:rsidR="00593BF6" w:rsidRPr="00DD4F47" w:rsidRDefault="008475C8" w:rsidP="008475C8">
      <w:pPr>
        <w:rPr>
          <w:sz w:val="30"/>
          <w:szCs w:val="24"/>
          <w:lang w:val="ru-RU"/>
        </w:rPr>
      </w:pPr>
      <w:r w:rsidRPr="00DD4F47">
        <w:rPr>
          <w:sz w:val="28"/>
          <w:szCs w:val="28"/>
          <w:lang w:val="ru-RU"/>
        </w:rPr>
        <w:t xml:space="preserve">государственного </w:t>
      </w:r>
      <w:r w:rsidR="00102388" w:rsidRPr="00DD4F47">
        <w:rPr>
          <w:sz w:val="28"/>
          <w:szCs w:val="28"/>
        </w:rPr>
        <w:t xml:space="preserve">учреждения образования </w:t>
      </w:r>
      <w:r w:rsidRPr="00DD4F47">
        <w:rPr>
          <w:sz w:val="28"/>
          <w:szCs w:val="28"/>
          <w:lang w:val="ru-RU"/>
        </w:rPr>
        <w:t>«Детский сад №</w:t>
      </w:r>
      <w:r w:rsidR="002D795F">
        <w:rPr>
          <w:sz w:val="28"/>
          <w:szCs w:val="28"/>
          <w:lang w:val="ru-RU"/>
        </w:rPr>
        <w:t xml:space="preserve"> </w:t>
      </w:r>
      <w:r w:rsidRPr="00DD4F47">
        <w:rPr>
          <w:sz w:val="28"/>
          <w:szCs w:val="28"/>
          <w:lang w:val="ru-RU"/>
        </w:rPr>
        <w:t>4 г.Ельска»</w:t>
      </w:r>
    </w:p>
    <w:p w14:paraId="343EB48A" w14:textId="77777777" w:rsidR="00593BF6" w:rsidRPr="00787248" w:rsidRDefault="00593BF6" w:rsidP="00593BF6">
      <w:pPr>
        <w:jc w:val="center"/>
        <w:rPr>
          <w:sz w:val="30"/>
          <w:szCs w:val="24"/>
        </w:rPr>
      </w:pPr>
    </w:p>
    <w:p w14:paraId="64A0D7E4" w14:textId="77777777" w:rsidR="00593BF6" w:rsidRPr="00787248" w:rsidRDefault="00593BF6" w:rsidP="00593BF6">
      <w:pPr>
        <w:numPr>
          <w:ilvl w:val="0"/>
          <w:numId w:val="12"/>
        </w:numPr>
        <w:autoSpaceDE/>
        <w:ind w:left="0" w:firstLine="567"/>
        <w:contextualSpacing/>
        <w:jc w:val="both"/>
        <w:rPr>
          <w:sz w:val="30"/>
          <w:szCs w:val="24"/>
        </w:rPr>
      </w:pPr>
      <w:r w:rsidRPr="00787248">
        <w:rPr>
          <w:sz w:val="30"/>
          <w:szCs w:val="24"/>
        </w:rPr>
        <w:t xml:space="preserve">Настоящее положение разработано в соответствии с Указом Президента Республики Беларусь от 18 января 2019 года № 27 </w:t>
      </w:r>
      <w:r w:rsidR="001A2AD0">
        <w:rPr>
          <w:sz w:val="30"/>
          <w:szCs w:val="24"/>
          <w:lang w:val="ru-RU"/>
        </w:rPr>
        <w:t>«</w:t>
      </w:r>
      <w:r w:rsidRPr="00787248">
        <w:rPr>
          <w:sz w:val="30"/>
          <w:szCs w:val="24"/>
        </w:rPr>
        <w:t>Об оплате труда р</w:t>
      </w:r>
      <w:r w:rsidR="001A2AD0">
        <w:rPr>
          <w:sz w:val="30"/>
          <w:szCs w:val="24"/>
        </w:rPr>
        <w:t>аботников бюджетных организаций</w:t>
      </w:r>
      <w:r w:rsidRPr="00787248">
        <w:rPr>
          <w:sz w:val="30"/>
          <w:szCs w:val="24"/>
        </w:rPr>
        <w:t>»</w:t>
      </w:r>
      <w:r w:rsidR="001A2AD0">
        <w:rPr>
          <w:sz w:val="30"/>
          <w:szCs w:val="24"/>
          <w:lang w:val="ru-RU"/>
        </w:rPr>
        <w:t xml:space="preserve"> (с изменениями и дополнениями)</w:t>
      </w:r>
      <w:r w:rsidRPr="00787248">
        <w:rPr>
          <w:sz w:val="30"/>
          <w:szCs w:val="24"/>
        </w:rPr>
        <w:t>.</w:t>
      </w:r>
    </w:p>
    <w:p w14:paraId="098723CB" w14:textId="77777777" w:rsidR="00593BF6" w:rsidRPr="00787248" w:rsidRDefault="00593BF6" w:rsidP="00593BF6">
      <w:pPr>
        <w:numPr>
          <w:ilvl w:val="0"/>
          <w:numId w:val="12"/>
        </w:numPr>
        <w:autoSpaceDE/>
        <w:ind w:left="0" w:firstLine="567"/>
        <w:contextualSpacing/>
        <w:jc w:val="both"/>
        <w:rPr>
          <w:sz w:val="30"/>
          <w:szCs w:val="24"/>
        </w:rPr>
      </w:pPr>
      <w:r w:rsidRPr="00787248">
        <w:rPr>
          <w:sz w:val="30"/>
        </w:rPr>
        <w:t>На оказание материаль</w:t>
      </w:r>
      <w:r w:rsidR="008475C8">
        <w:rPr>
          <w:sz w:val="30"/>
        </w:rPr>
        <w:t>ной помощи работникам учреждени</w:t>
      </w:r>
      <w:r w:rsidR="008475C8">
        <w:rPr>
          <w:sz w:val="30"/>
          <w:lang w:val="ru-RU"/>
        </w:rPr>
        <w:t>я</w:t>
      </w:r>
      <w:r w:rsidRPr="00787248">
        <w:rPr>
          <w:sz w:val="30"/>
        </w:rPr>
        <w:t xml:space="preserve"> образования направляются </w:t>
      </w:r>
      <w:r w:rsidRPr="00787248">
        <w:rPr>
          <w:kern w:val="24"/>
          <w:sz w:val="30"/>
        </w:rPr>
        <w:t>средства, предусматрива</w:t>
      </w:r>
      <w:r w:rsidR="008475C8">
        <w:rPr>
          <w:kern w:val="24"/>
          <w:sz w:val="30"/>
        </w:rPr>
        <w:t>емые в соответствующих бюджетах</w:t>
      </w:r>
      <w:r w:rsidR="008475C8">
        <w:rPr>
          <w:kern w:val="24"/>
          <w:sz w:val="30"/>
          <w:lang w:val="ru-RU"/>
        </w:rPr>
        <w:t>,</w:t>
      </w:r>
      <w:r w:rsidRPr="00787248">
        <w:rPr>
          <w:kern w:val="24"/>
          <w:sz w:val="30"/>
        </w:rPr>
        <w:t xml:space="preserve"> средства, получаемые от осуществления приносящей доходы деятельности, а также средства из иных источников, не запрещенных законодательством. </w:t>
      </w:r>
    </w:p>
    <w:p w14:paraId="2074CDAF" w14:textId="77777777" w:rsidR="00593BF6" w:rsidRPr="00787248" w:rsidRDefault="00593BF6" w:rsidP="00593BF6">
      <w:pPr>
        <w:numPr>
          <w:ilvl w:val="0"/>
          <w:numId w:val="12"/>
        </w:numPr>
        <w:autoSpaceDE/>
        <w:ind w:left="0" w:firstLine="567"/>
        <w:contextualSpacing/>
        <w:jc w:val="both"/>
        <w:rPr>
          <w:sz w:val="30"/>
          <w:szCs w:val="24"/>
        </w:rPr>
      </w:pPr>
      <w:r w:rsidRPr="00787248">
        <w:rPr>
          <w:kern w:val="24"/>
          <w:sz w:val="30"/>
        </w:rPr>
        <w:t>Источниками средств, направленных на оказание материальной помощи, как правило, в связи с непредвиденными материальными затруднениями, являются средства в размере 0,3 среднемесячной суммы окладов работников.</w:t>
      </w:r>
    </w:p>
    <w:p w14:paraId="3C03691F" w14:textId="77777777" w:rsidR="00593BF6" w:rsidRPr="00787248" w:rsidRDefault="00593BF6" w:rsidP="00593BF6">
      <w:pPr>
        <w:numPr>
          <w:ilvl w:val="0"/>
          <w:numId w:val="12"/>
        </w:numPr>
        <w:autoSpaceDE/>
        <w:ind w:left="0" w:firstLine="567"/>
        <w:contextualSpacing/>
        <w:jc w:val="both"/>
        <w:rPr>
          <w:sz w:val="30"/>
          <w:szCs w:val="24"/>
        </w:rPr>
      </w:pPr>
      <w:r w:rsidRPr="00787248">
        <w:rPr>
          <w:sz w:val="30"/>
          <w:szCs w:val="24"/>
        </w:rPr>
        <w:t>Выплата материальной помощи производится приказом Нанимателя учреждения, по согласованию с соответствующим профсоюзным комитетом, на основании заявления работника с указанием причин необходимости и при наличии подтверждающих документов.</w:t>
      </w:r>
    </w:p>
    <w:p w14:paraId="69E4AD17" w14:textId="77777777" w:rsidR="00593BF6" w:rsidRPr="00787248" w:rsidRDefault="00593BF6" w:rsidP="00593BF6">
      <w:pPr>
        <w:numPr>
          <w:ilvl w:val="0"/>
          <w:numId w:val="12"/>
        </w:numPr>
        <w:autoSpaceDE/>
        <w:ind w:left="0" w:firstLine="567"/>
        <w:contextualSpacing/>
        <w:jc w:val="both"/>
        <w:rPr>
          <w:sz w:val="30"/>
          <w:szCs w:val="24"/>
        </w:rPr>
      </w:pPr>
      <w:r w:rsidRPr="00787248">
        <w:rPr>
          <w:sz w:val="30"/>
          <w:szCs w:val="24"/>
        </w:rPr>
        <w:t>Материальная помощь оказывается в следующих случаях (размер указывается в базовых величинах) :</w:t>
      </w:r>
    </w:p>
    <w:p w14:paraId="04D13B9A" w14:textId="77777777" w:rsidR="00102388" w:rsidRPr="00593BF6" w:rsidRDefault="00102388" w:rsidP="00593BF6">
      <w:pPr>
        <w:contextualSpacing/>
        <w:jc w:val="both"/>
        <w:rPr>
          <w:sz w:val="28"/>
          <w:szCs w:val="28"/>
        </w:rPr>
      </w:pPr>
    </w:p>
    <w:tbl>
      <w:tblPr>
        <w:tblStyle w:val="ac"/>
        <w:tblW w:w="9464" w:type="dxa"/>
        <w:tblLayout w:type="fixed"/>
        <w:tblLook w:val="01E0" w:firstRow="1" w:lastRow="1" w:firstColumn="1" w:lastColumn="1" w:noHBand="0" w:noVBand="0"/>
      </w:tblPr>
      <w:tblGrid>
        <w:gridCol w:w="8250"/>
        <w:gridCol w:w="1214"/>
      </w:tblGrid>
      <w:tr w:rsidR="00102388" w:rsidRPr="00102388" w14:paraId="2DA9B235" w14:textId="77777777" w:rsidTr="00AF2667">
        <w:tc>
          <w:tcPr>
            <w:tcW w:w="8250" w:type="dxa"/>
          </w:tcPr>
          <w:p w14:paraId="69E83A2A" w14:textId="77777777" w:rsidR="00102388" w:rsidRPr="00102388" w:rsidRDefault="00102388" w:rsidP="00AF2667">
            <w:pPr>
              <w:contextualSpacing/>
              <w:jc w:val="both"/>
              <w:rPr>
                <w:sz w:val="28"/>
                <w:szCs w:val="28"/>
              </w:rPr>
            </w:pPr>
            <w:r w:rsidRPr="00102388">
              <w:rPr>
                <w:sz w:val="28"/>
                <w:szCs w:val="28"/>
              </w:rPr>
              <w:t xml:space="preserve">1. смерти работника учреждения                                                 </w:t>
            </w:r>
          </w:p>
        </w:tc>
        <w:tc>
          <w:tcPr>
            <w:tcW w:w="1214" w:type="dxa"/>
          </w:tcPr>
          <w:p w14:paraId="0D0C5871" w14:textId="77777777" w:rsidR="00102388" w:rsidRPr="00102388" w:rsidRDefault="00524E90" w:rsidP="00AF2667">
            <w:pPr>
              <w:contextualSpacing/>
              <w:jc w:val="both"/>
              <w:rPr>
                <w:sz w:val="28"/>
                <w:szCs w:val="28"/>
              </w:rPr>
            </w:pPr>
            <w:r>
              <w:rPr>
                <w:sz w:val="28"/>
                <w:szCs w:val="28"/>
                <w:lang w:val="ru-RU"/>
              </w:rPr>
              <w:t>5</w:t>
            </w:r>
            <w:r w:rsidR="00102388" w:rsidRPr="00102388">
              <w:rPr>
                <w:sz w:val="28"/>
                <w:szCs w:val="28"/>
              </w:rPr>
              <w:t xml:space="preserve"> БВ</w:t>
            </w:r>
          </w:p>
        </w:tc>
      </w:tr>
      <w:tr w:rsidR="00102388" w:rsidRPr="00102388" w14:paraId="7EAEB84F" w14:textId="77777777" w:rsidTr="00AF2667">
        <w:tc>
          <w:tcPr>
            <w:tcW w:w="8250" w:type="dxa"/>
          </w:tcPr>
          <w:p w14:paraId="622655D9" w14:textId="77777777" w:rsidR="00102388" w:rsidRPr="00102388" w:rsidRDefault="00102388" w:rsidP="00AF2667">
            <w:pPr>
              <w:contextualSpacing/>
              <w:jc w:val="both"/>
              <w:rPr>
                <w:sz w:val="28"/>
                <w:szCs w:val="28"/>
              </w:rPr>
            </w:pPr>
            <w:r w:rsidRPr="00102388">
              <w:rPr>
                <w:sz w:val="28"/>
                <w:szCs w:val="28"/>
              </w:rPr>
              <w:t>2. смерти родственника работника (муж, жена, дети, родители)</w:t>
            </w:r>
          </w:p>
        </w:tc>
        <w:tc>
          <w:tcPr>
            <w:tcW w:w="1214" w:type="dxa"/>
          </w:tcPr>
          <w:p w14:paraId="73B84151" w14:textId="77777777" w:rsidR="00102388" w:rsidRPr="00102388" w:rsidRDefault="00EB4554" w:rsidP="00AF2667">
            <w:pPr>
              <w:contextualSpacing/>
              <w:jc w:val="both"/>
              <w:rPr>
                <w:sz w:val="28"/>
                <w:szCs w:val="28"/>
              </w:rPr>
            </w:pPr>
            <w:r>
              <w:rPr>
                <w:sz w:val="28"/>
                <w:szCs w:val="28"/>
                <w:lang w:val="ru-RU"/>
              </w:rPr>
              <w:t>3</w:t>
            </w:r>
            <w:r w:rsidR="00102388" w:rsidRPr="00102388">
              <w:rPr>
                <w:sz w:val="28"/>
                <w:szCs w:val="28"/>
              </w:rPr>
              <w:t xml:space="preserve"> БВ</w:t>
            </w:r>
          </w:p>
        </w:tc>
      </w:tr>
      <w:tr w:rsidR="00102388" w:rsidRPr="00102388" w14:paraId="38B3E01C" w14:textId="77777777" w:rsidTr="00EB4554">
        <w:trPr>
          <w:trHeight w:val="508"/>
        </w:trPr>
        <w:tc>
          <w:tcPr>
            <w:tcW w:w="8250" w:type="dxa"/>
          </w:tcPr>
          <w:p w14:paraId="0FE1A085" w14:textId="77777777" w:rsidR="00102388" w:rsidRPr="00102388" w:rsidRDefault="00102388" w:rsidP="00AF2667">
            <w:pPr>
              <w:contextualSpacing/>
              <w:jc w:val="both"/>
              <w:rPr>
                <w:sz w:val="28"/>
                <w:szCs w:val="28"/>
              </w:rPr>
            </w:pPr>
            <w:r w:rsidRPr="00102388">
              <w:rPr>
                <w:sz w:val="28"/>
                <w:szCs w:val="28"/>
              </w:rPr>
              <w:lastRenderedPageBreak/>
              <w:t>3. продолжительной болезни работника (свыше 30 календарных дней)</w:t>
            </w:r>
          </w:p>
        </w:tc>
        <w:tc>
          <w:tcPr>
            <w:tcW w:w="1214" w:type="dxa"/>
          </w:tcPr>
          <w:p w14:paraId="5DD7BE7E" w14:textId="77777777" w:rsidR="00102388" w:rsidRPr="00EB108F" w:rsidRDefault="00EB108F" w:rsidP="00EB108F">
            <w:pPr>
              <w:jc w:val="both"/>
              <w:rPr>
                <w:sz w:val="28"/>
                <w:szCs w:val="28"/>
              </w:rPr>
            </w:pPr>
            <w:r>
              <w:rPr>
                <w:sz w:val="28"/>
                <w:szCs w:val="28"/>
                <w:lang w:val="ru-RU"/>
              </w:rPr>
              <w:t xml:space="preserve">2  </w:t>
            </w:r>
            <w:r w:rsidR="00102388" w:rsidRPr="00EB108F">
              <w:rPr>
                <w:sz w:val="28"/>
                <w:szCs w:val="28"/>
              </w:rPr>
              <w:t>БВ</w:t>
            </w:r>
          </w:p>
        </w:tc>
      </w:tr>
      <w:tr w:rsidR="00EB4554" w:rsidRPr="00102388" w14:paraId="0FAD2E32" w14:textId="77777777" w:rsidTr="00EB4554">
        <w:trPr>
          <w:trHeight w:val="120"/>
        </w:trPr>
        <w:tc>
          <w:tcPr>
            <w:tcW w:w="8250" w:type="dxa"/>
          </w:tcPr>
          <w:p w14:paraId="67A96112" w14:textId="77777777" w:rsidR="00EB4554" w:rsidRPr="00EB108F" w:rsidRDefault="00EB108F" w:rsidP="00EB108F">
            <w:pPr>
              <w:jc w:val="both"/>
              <w:rPr>
                <w:sz w:val="28"/>
                <w:szCs w:val="28"/>
              </w:rPr>
            </w:pPr>
            <w:r>
              <w:rPr>
                <w:sz w:val="28"/>
                <w:szCs w:val="28"/>
                <w:lang w:val="ru-RU"/>
              </w:rPr>
              <w:t xml:space="preserve">4. </w:t>
            </w:r>
            <w:r w:rsidR="00EB4554" w:rsidRPr="00EB108F">
              <w:rPr>
                <w:sz w:val="28"/>
                <w:szCs w:val="28"/>
              </w:rPr>
              <w:t xml:space="preserve">Вследствие </w:t>
            </w:r>
            <w:r w:rsidRPr="00EB108F">
              <w:rPr>
                <w:sz w:val="28"/>
                <w:szCs w:val="28"/>
              </w:rPr>
              <w:t>стихийного бедствия</w:t>
            </w:r>
          </w:p>
        </w:tc>
        <w:tc>
          <w:tcPr>
            <w:tcW w:w="1214" w:type="dxa"/>
          </w:tcPr>
          <w:p w14:paraId="67FDD3A4" w14:textId="77777777" w:rsidR="00EB4554" w:rsidRPr="00EB108F" w:rsidRDefault="00EB108F" w:rsidP="00AF2667">
            <w:pPr>
              <w:contextualSpacing/>
              <w:jc w:val="both"/>
              <w:rPr>
                <w:sz w:val="28"/>
                <w:szCs w:val="28"/>
                <w:lang w:val="ru-RU"/>
              </w:rPr>
            </w:pPr>
            <w:r>
              <w:rPr>
                <w:sz w:val="28"/>
                <w:szCs w:val="28"/>
                <w:lang w:val="ru-RU"/>
              </w:rPr>
              <w:t>4 БВ</w:t>
            </w:r>
          </w:p>
        </w:tc>
      </w:tr>
      <w:tr w:rsidR="00EB4554" w:rsidRPr="00102388" w14:paraId="233EFF72" w14:textId="77777777" w:rsidTr="00AF2667">
        <w:trPr>
          <w:trHeight w:val="131"/>
        </w:trPr>
        <w:tc>
          <w:tcPr>
            <w:tcW w:w="8250" w:type="dxa"/>
          </w:tcPr>
          <w:p w14:paraId="01D1F20F" w14:textId="77777777" w:rsidR="00EB4554" w:rsidRPr="00EB108F" w:rsidRDefault="00EB108F" w:rsidP="00EB108F">
            <w:pPr>
              <w:jc w:val="both"/>
              <w:rPr>
                <w:sz w:val="28"/>
                <w:szCs w:val="28"/>
              </w:rPr>
            </w:pPr>
            <w:r>
              <w:rPr>
                <w:sz w:val="28"/>
                <w:szCs w:val="28"/>
                <w:lang w:val="ru-RU"/>
              </w:rPr>
              <w:t xml:space="preserve"> 5. </w:t>
            </w:r>
            <w:r w:rsidR="00EB4554" w:rsidRPr="00EB108F">
              <w:rPr>
                <w:sz w:val="28"/>
                <w:szCs w:val="28"/>
              </w:rPr>
              <w:t>Бракосочетания работника (первый брак)</w:t>
            </w:r>
          </w:p>
        </w:tc>
        <w:tc>
          <w:tcPr>
            <w:tcW w:w="1214" w:type="dxa"/>
          </w:tcPr>
          <w:p w14:paraId="6E3FDE45" w14:textId="77777777" w:rsidR="00EB4554" w:rsidRPr="00EB4554" w:rsidRDefault="00EB4554" w:rsidP="00AF2667">
            <w:pPr>
              <w:contextualSpacing/>
              <w:jc w:val="both"/>
              <w:rPr>
                <w:sz w:val="28"/>
                <w:szCs w:val="28"/>
                <w:lang w:val="ru-RU"/>
              </w:rPr>
            </w:pPr>
            <w:r>
              <w:rPr>
                <w:sz w:val="28"/>
                <w:szCs w:val="28"/>
                <w:lang w:val="ru-RU"/>
              </w:rPr>
              <w:t>3 БВ</w:t>
            </w:r>
          </w:p>
        </w:tc>
      </w:tr>
      <w:tr w:rsidR="00102388" w:rsidRPr="00102388" w14:paraId="44819227" w14:textId="77777777" w:rsidTr="00AF2667">
        <w:tc>
          <w:tcPr>
            <w:tcW w:w="8250" w:type="dxa"/>
          </w:tcPr>
          <w:p w14:paraId="42DA8511" w14:textId="77777777" w:rsidR="00102388" w:rsidRPr="00102388" w:rsidRDefault="00EB108F" w:rsidP="00AF2667">
            <w:pPr>
              <w:contextualSpacing/>
              <w:jc w:val="both"/>
              <w:rPr>
                <w:sz w:val="28"/>
                <w:szCs w:val="28"/>
              </w:rPr>
            </w:pPr>
            <w:r>
              <w:rPr>
                <w:sz w:val="28"/>
                <w:szCs w:val="28"/>
                <w:lang w:val="ru-RU"/>
              </w:rPr>
              <w:t>6</w:t>
            </w:r>
            <w:r w:rsidR="00102388" w:rsidRPr="00102388">
              <w:rPr>
                <w:sz w:val="28"/>
                <w:szCs w:val="28"/>
              </w:rPr>
              <w:t xml:space="preserve">. в связи с круглыми </w:t>
            </w:r>
            <w:r w:rsidR="008475C8">
              <w:rPr>
                <w:sz w:val="28"/>
                <w:szCs w:val="28"/>
                <w:lang w:val="ru-RU"/>
              </w:rPr>
              <w:t xml:space="preserve">и юбилейными </w:t>
            </w:r>
            <w:r w:rsidR="00102388" w:rsidRPr="00102388">
              <w:rPr>
                <w:sz w:val="28"/>
                <w:szCs w:val="28"/>
              </w:rPr>
              <w:t>датами в жизни работника (50</w:t>
            </w:r>
            <w:r w:rsidR="008475C8">
              <w:rPr>
                <w:sz w:val="28"/>
                <w:szCs w:val="28"/>
                <w:lang w:val="ru-RU"/>
              </w:rPr>
              <w:t>, 55, 60</w:t>
            </w:r>
            <w:r w:rsidR="00102388" w:rsidRPr="00102388">
              <w:rPr>
                <w:sz w:val="28"/>
                <w:szCs w:val="28"/>
              </w:rPr>
              <w:t xml:space="preserve"> лет) </w:t>
            </w:r>
          </w:p>
        </w:tc>
        <w:tc>
          <w:tcPr>
            <w:tcW w:w="1214" w:type="dxa"/>
          </w:tcPr>
          <w:p w14:paraId="542FB00C" w14:textId="77777777" w:rsidR="00102388" w:rsidRPr="00102388" w:rsidRDefault="00102388" w:rsidP="00AF2667">
            <w:pPr>
              <w:contextualSpacing/>
              <w:jc w:val="both"/>
              <w:rPr>
                <w:sz w:val="28"/>
                <w:szCs w:val="28"/>
              </w:rPr>
            </w:pPr>
            <w:r w:rsidRPr="00102388">
              <w:rPr>
                <w:sz w:val="28"/>
                <w:szCs w:val="28"/>
              </w:rPr>
              <w:t>1 БВ</w:t>
            </w:r>
          </w:p>
        </w:tc>
      </w:tr>
      <w:tr w:rsidR="00102388" w:rsidRPr="00102388" w14:paraId="67FD17A5" w14:textId="77777777" w:rsidTr="00AF2667">
        <w:tc>
          <w:tcPr>
            <w:tcW w:w="8250" w:type="dxa"/>
          </w:tcPr>
          <w:p w14:paraId="39D0BB2F" w14:textId="77777777" w:rsidR="00102388" w:rsidRPr="00102388" w:rsidRDefault="00EB108F" w:rsidP="00AF2667">
            <w:pPr>
              <w:contextualSpacing/>
              <w:jc w:val="both"/>
              <w:rPr>
                <w:sz w:val="28"/>
                <w:szCs w:val="28"/>
              </w:rPr>
            </w:pPr>
            <w:r>
              <w:rPr>
                <w:sz w:val="28"/>
                <w:szCs w:val="28"/>
                <w:lang w:val="ru-RU"/>
              </w:rPr>
              <w:t>7</w:t>
            </w:r>
            <w:r w:rsidR="008475C8">
              <w:rPr>
                <w:sz w:val="28"/>
                <w:szCs w:val="28"/>
                <w:lang w:val="ru-RU"/>
              </w:rPr>
              <w:t>.</w:t>
            </w:r>
            <w:r w:rsidR="00102388" w:rsidRPr="00102388">
              <w:rPr>
                <w:sz w:val="28"/>
                <w:szCs w:val="28"/>
              </w:rPr>
              <w:t xml:space="preserve"> при достижении пенсионного возраста</w:t>
            </w:r>
          </w:p>
        </w:tc>
        <w:tc>
          <w:tcPr>
            <w:tcW w:w="1214" w:type="dxa"/>
          </w:tcPr>
          <w:p w14:paraId="17A9CBD3" w14:textId="77777777" w:rsidR="00102388" w:rsidRPr="00EB108F" w:rsidRDefault="00EB108F" w:rsidP="00EB108F">
            <w:pPr>
              <w:jc w:val="both"/>
              <w:rPr>
                <w:sz w:val="28"/>
                <w:szCs w:val="28"/>
              </w:rPr>
            </w:pPr>
            <w:r>
              <w:rPr>
                <w:sz w:val="28"/>
                <w:szCs w:val="28"/>
                <w:lang w:val="ru-RU"/>
              </w:rPr>
              <w:t xml:space="preserve">2  </w:t>
            </w:r>
            <w:r w:rsidR="00102388" w:rsidRPr="00EB108F">
              <w:rPr>
                <w:sz w:val="28"/>
                <w:szCs w:val="28"/>
              </w:rPr>
              <w:t>БВ</w:t>
            </w:r>
          </w:p>
        </w:tc>
      </w:tr>
      <w:tr w:rsidR="00102388" w:rsidRPr="00102388" w14:paraId="5CA29AE2" w14:textId="77777777" w:rsidTr="008475C8">
        <w:trPr>
          <w:trHeight w:val="1587"/>
        </w:trPr>
        <w:tc>
          <w:tcPr>
            <w:tcW w:w="8250" w:type="dxa"/>
          </w:tcPr>
          <w:p w14:paraId="73810568" w14:textId="77777777" w:rsidR="008475C8" w:rsidRPr="00EB108F" w:rsidRDefault="00EB108F" w:rsidP="00EB108F">
            <w:pPr>
              <w:jc w:val="both"/>
              <w:rPr>
                <w:sz w:val="28"/>
                <w:szCs w:val="28"/>
              </w:rPr>
            </w:pPr>
            <w:r>
              <w:rPr>
                <w:sz w:val="28"/>
                <w:szCs w:val="28"/>
                <w:lang w:val="ru-RU"/>
              </w:rPr>
              <w:t xml:space="preserve">8. </w:t>
            </w:r>
            <w:r w:rsidR="00593BF6" w:rsidRPr="00EB108F">
              <w:rPr>
                <w:sz w:val="28"/>
                <w:szCs w:val="28"/>
              </w:rPr>
              <w:t>м</w:t>
            </w:r>
            <w:r w:rsidR="00102388" w:rsidRPr="00EB108F">
              <w:rPr>
                <w:sz w:val="28"/>
                <w:szCs w:val="28"/>
              </w:rPr>
              <w:t>олодым специалистам, обучавшимся на условиях целевой подготовки единовременную выплату один раз в год при условии продолжения работы в учреждении образования после отработки обязательного срока работы</w:t>
            </w:r>
            <w:r w:rsidR="001B136D" w:rsidRPr="00EB108F">
              <w:rPr>
                <w:sz w:val="28"/>
                <w:szCs w:val="28"/>
              </w:rPr>
              <w:t xml:space="preserve"> и заключившим контракт (срочный трудовой договор) не менее чем на три года</w:t>
            </w:r>
          </w:p>
        </w:tc>
        <w:tc>
          <w:tcPr>
            <w:tcW w:w="1214" w:type="dxa"/>
          </w:tcPr>
          <w:p w14:paraId="37B95946" w14:textId="77777777" w:rsidR="00102388" w:rsidRPr="00EB108F" w:rsidRDefault="00EB108F" w:rsidP="00EB108F">
            <w:pPr>
              <w:jc w:val="both"/>
              <w:rPr>
                <w:sz w:val="28"/>
                <w:szCs w:val="28"/>
              </w:rPr>
            </w:pPr>
            <w:r>
              <w:rPr>
                <w:sz w:val="28"/>
                <w:szCs w:val="28"/>
                <w:lang w:val="ru-RU"/>
              </w:rPr>
              <w:t xml:space="preserve">2   </w:t>
            </w:r>
            <w:r w:rsidR="00102388" w:rsidRPr="00EB108F">
              <w:rPr>
                <w:sz w:val="28"/>
                <w:szCs w:val="28"/>
              </w:rPr>
              <w:t>БВ</w:t>
            </w:r>
          </w:p>
        </w:tc>
      </w:tr>
      <w:tr w:rsidR="008475C8" w:rsidRPr="00102388" w14:paraId="55CF886C" w14:textId="77777777" w:rsidTr="00AF2667">
        <w:trPr>
          <w:trHeight w:val="360"/>
        </w:trPr>
        <w:tc>
          <w:tcPr>
            <w:tcW w:w="8250" w:type="dxa"/>
          </w:tcPr>
          <w:p w14:paraId="651CC2BD" w14:textId="77777777" w:rsidR="008475C8" w:rsidRPr="00EB108F" w:rsidRDefault="00EB108F" w:rsidP="00EB108F">
            <w:pPr>
              <w:jc w:val="both"/>
              <w:rPr>
                <w:sz w:val="28"/>
                <w:szCs w:val="28"/>
              </w:rPr>
            </w:pPr>
            <w:r>
              <w:rPr>
                <w:sz w:val="28"/>
                <w:szCs w:val="28"/>
                <w:lang w:val="ru-RU"/>
              </w:rPr>
              <w:t xml:space="preserve"> 9. </w:t>
            </w:r>
            <w:r w:rsidR="007A0171" w:rsidRPr="00EB108F">
              <w:rPr>
                <w:sz w:val="28"/>
                <w:szCs w:val="28"/>
              </w:rPr>
              <w:t xml:space="preserve"> </w:t>
            </w:r>
            <w:proofErr w:type="gramStart"/>
            <w:r w:rsidR="008475C8" w:rsidRPr="00EB108F">
              <w:rPr>
                <w:sz w:val="28"/>
                <w:szCs w:val="28"/>
              </w:rPr>
              <w:t>молодым</w:t>
            </w:r>
            <w:proofErr w:type="gramEnd"/>
            <w:r w:rsidR="008475C8" w:rsidRPr="00EB108F">
              <w:rPr>
                <w:sz w:val="28"/>
                <w:szCs w:val="28"/>
              </w:rPr>
              <w:t xml:space="preserve"> </w:t>
            </w:r>
            <w:r w:rsidR="007A0171" w:rsidRPr="00EB108F">
              <w:rPr>
                <w:sz w:val="28"/>
                <w:szCs w:val="28"/>
              </w:rPr>
              <w:t>специалистам в конце третьего года работы</w:t>
            </w:r>
          </w:p>
          <w:p w14:paraId="1B67C96B" w14:textId="77777777" w:rsidR="008475C8" w:rsidRPr="008475C8" w:rsidRDefault="008475C8" w:rsidP="008475C8">
            <w:pPr>
              <w:pStyle w:val="af"/>
              <w:ind w:left="360"/>
              <w:jc w:val="both"/>
              <w:rPr>
                <w:sz w:val="28"/>
                <w:szCs w:val="28"/>
              </w:rPr>
            </w:pPr>
          </w:p>
        </w:tc>
        <w:tc>
          <w:tcPr>
            <w:tcW w:w="1214" w:type="dxa"/>
          </w:tcPr>
          <w:p w14:paraId="77A6D1E7" w14:textId="77777777" w:rsidR="008475C8" w:rsidRDefault="007A0171" w:rsidP="00AF2667">
            <w:pPr>
              <w:contextualSpacing/>
              <w:jc w:val="both"/>
              <w:rPr>
                <w:sz w:val="28"/>
                <w:szCs w:val="28"/>
                <w:lang w:val="ru-RU"/>
              </w:rPr>
            </w:pPr>
            <w:r>
              <w:rPr>
                <w:sz w:val="28"/>
                <w:szCs w:val="28"/>
                <w:lang w:val="ru-RU"/>
              </w:rPr>
              <w:t>2 БВ</w:t>
            </w:r>
          </w:p>
        </w:tc>
      </w:tr>
    </w:tbl>
    <w:p w14:paraId="15B17AAB" w14:textId="77777777" w:rsidR="00A4724B" w:rsidRDefault="00A4724B" w:rsidP="00102388">
      <w:pPr>
        <w:ind w:firstLine="708"/>
        <w:contextualSpacing/>
        <w:jc w:val="both"/>
        <w:rPr>
          <w:sz w:val="28"/>
          <w:szCs w:val="28"/>
        </w:rPr>
      </w:pPr>
    </w:p>
    <w:p w14:paraId="54BBA705" w14:textId="77777777" w:rsidR="00A4724B" w:rsidRPr="00787248" w:rsidRDefault="007A0171" w:rsidP="007A0171">
      <w:pPr>
        <w:tabs>
          <w:tab w:val="left" w:pos="709"/>
        </w:tabs>
        <w:ind w:firstLine="567"/>
        <w:jc w:val="both"/>
        <w:rPr>
          <w:sz w:val="30"/>
          <w:szCs w:val="24"/>
        </w:rPr>
      </w:pPr>
      <w:r>
        <w:rPr>
          <w:sz w:val="30"/>
          <w:szCs w:val="24"/>
          <w:lang w:val="ru-RU"/>
        </w:rPr>
        <w:t xml:space="preserve"> </w:t>
      </w:r>
      <w:r w:rsidR="00A4724B" w:rsidRPr="00787248">
        <w:rPr>
          <w:sz w:val="30"/>
          <w:szCs w:val="24"/>
        </w:rPr>
        <w:t>Материальная помощь руководителю учреждения оказывается по его заявлению из средств учреждения образования на основании показателей Положения</w:t>
      </w:r>
      <w:r w:rsidR="00A4724B">
        <w:rPr>
          <w:sz w:val="30"/>
          <w:szCs w:val="24"/>
          <w:lang w:val="ru-RU"/>
        </w:rPr>
        <w:t xml:space="preserve"> </w:t>
      </w:r>
      <w:r w:rsidR="00A4724B" w:rsidRPr="00787248">
        <w:rPr>
          <w:sz w:val="30"/>
          <w:szCs w:val="24"/>
          <w:lang w:val="ru-RU"/>
        </w:rPr>
        <w:t xml:space="preserve">районного соглашения </w:t>
      </w:r>
      <w:r w:rsidR="00A4724B" w:rsidRPr="00787248">
        <w:rPr>
          <w:sz w:val="30"/>
          <w:szCs w:val="24"/>
        </w:rPr>
        <w:t>вышестоящим органом управления по согласован</w:t>
      </w:r>
      <w:r w:rsidR="00A4724B">
        <w:rPr>
          <w:sz w:val="30"/>
          <w:szCs w:val="24"/>
        </w:rPr>
        <w:t>ию с соответствующим комитетом П</w:t>
      </w:r>
      <w:r w:rsidR="00A4724B" w:rsidRPr="00787248">
        <w:rPr>
          <w:sz w:val="30"/>
          <w:szCs w:val="24"/>
        </w:rPr>
        <w:t>рофсоюза.</w:t>
      </w:r>
    </w:p>
    <w:p w14:paraId="3E034DCC" w14:textId="77777777" w:rsidR="00102388" w:rsidRPr="007A0171" w:rsidRDefault="007A0171" w:rsidP="007A0171">
      <w:pPr>
        <w:pStyle w:val="12"/>
        <w:tabs>
          <w:tab w:val="left" w:pos="709"/>
        </w:tabs>
        <w:ind w:left="0"/>
        <w:jc w:val="both"/>
        <w:rPr>
          <w:sz w:val="30"/>
          <w:szCs w:val="30"/>
        </w:rPr>
      </w:pPr>
      <w:r>
        <w:rPr>
          <w:sz w:val="30"/>
        </w:rPr>
        <w:t xml:space="preserve">        </w:t>
      </w:r>
      <w:r w:rsidR="00102388" w:rsidRPr="007A0171">
        <w:rPr>
          <w:sz w:val="30"/>
          <w:szCs w:val="30"/>
        </w:rPr>
        <w:t>Оставшаяся сумма средств на оказание материальной помощи распределяется всем работникам</w:t>
      </w:r>
      <w:r w:rsidR="00DD4F47">
        <w:rPr>
          <w:sz w:val="30"/>
          <w:szCs w:val="30"/>
        </w:rPr>
        <w:t>, в том числе совместителям,</w:t>
      </w:r>
      <w:r w:rsidR="00102388" w:rsidRPr="007A0171">
        <w:rPr>
          <w:sz w:val="30"/>
          <w:szCs w:val="30"/>
        </w:rPr>
        <w:t xml:space="preserve"> и руководителю учреждения образования поровну, в конце текущего года</w:t>
      </w:r>
      <w:r>
        <w:rPr>
          <w:sz w:val="30"/>
          <w:szCs w:val="30"/>
        </w:rPr>
        <w:t>.</w:t>
      </w:r>
    </w:p>
    <w:p w14:paraId="1FCC62ED" w14:textId="77777777" w:rsidR="00181AC5" w:rsidRPr="00102388" w:rsidRDefault="00181AC5" w:rsidP="00524E90">
      <w:pPr>
        <w:pStyle w:val="12"/>
        <w:jc w:val="both"/>
        <w:rPr>
          <w:sz w:val="28"/>
          <w:szCs w:val="28"/>
        </w:rPr>
      </w:pPr>
    </w:p>
    <w:p w14:paraId="7EFBF370" w14:textId="77777777" w:rsidR="00593BF6" w:rsidRPr="00787248" w:rsidRDefault="00593BF6" w:rsidP="00593BF6">
      <w:pPr>
        <w:widowControl w:val="0"/>
        <w:shd w:val="clear" w:color="auto" w:fill="FFFFFF"/>
        <w:spacing w:after="120" w:line="280" w:lineRule="exact"/>
        <w:ind w:right="6"/>
        <w:rPr>
          <w:caps/>
          <w:color w:val="000000"/>
          <w:sz w:val="30"/>
          <w:szCs w:val="30"/>
        </w:rPr>
      </w:pPr>
      <w:r w:rsidRPr="00787248">
        <w:rPr>
          <w:caps/>
          <w:color w:val="000000"/>
          <w:sz w:val="30"/>
          <w:szCs w:val="30"/>
        </w:rPr>
        <w:t>Согласовано</w:t>
      </w:r>
    </w:p>
    <w:p w14:paraId="22B70B9F" w14:textId="77777777" w:rsidR="00593BF6" w:rsidRPr="00787248" w:rsidRDefault="00593BF6" w:rsidP="00593BF6">
      <w:pPr>
        <w:widowControl w:val="0"/>
        <w:shd w:val="clear" w:color="auto" w:fill="FFFFFF"/>
        <w:spacing w:before="120" w:line="280" w:lineRule="exact"/>
        <w:ind w:right="4394"/>
        <w:rPr>
          <w:sz w:val="30"/>
          <w:szCs w:val="30"/>
          <w:lang w:val="ru-RU"/>
        </w:rPr>
      </w:pPr>
      <w:r w:rsidRPr="00787248">
        <w:rPr>
          <w:sz w:val="30"/>
          <w:szCs w:val="30"/>
        </w:rPr>
        <w:t xml:space="preserve">Протокол </w:t>
      </w:r>
      <w:r w:rsidRPr="00787248">
        <w:rPr>
          <w:sz w:val="30"/>
          <w:szCs w:val="30"/>
          <w:lang w:val="ru-RU"/>
        </w:rPr>
        <w:t>заседания Профкома</w:t>
      </w:r>
    </w:p>
    <w:p w14:paraId="63459705" w14:textId="77777777" w:rsidR="00593BF6" w:rsidRPr="00593BF6" w:rsidRDefault="00593BF6" w:rsidP="00593BF6">
      <w:pPr>
        <w:widowControl w:val="0"/>
        <w:shd w:val="clear" w:color="auto" w:fill="FFFFFF"/>
        <w:spacing w:before="120" w:line="280" w:lineRule="exact"/>
        <w:ind w:right="4394"/>
        <w:rPr>
          <w:sz w:val="30"/>
          <w:szCs w:val="30"/>
          <w:lang w:val="ru-RU"/>
        </w:rPr>
      </w:pPr>
      <w:r>
        <w:rPr>
          <w:sz w:val="30"/>
          <w:szCs w:val="30"/>
          <w:lang w:val="ru-RU"/>
        </w:rPr>
        <w:t>1</w:t>
      </w:r>
      <w:r w:rsidR="00EB4554">
        <w:rPr>
          <w:sz w:val="30"/>
          <w:szCs w:val="30"/>
          <w:lang w:val="ru-RU"/>
        </w:rPr>
        <w:t>7</w:t>
      </w:r>
      <w:r>
        <w:rPr>
          <w:sz w:val="30"/>
          <w:szCs w:val="30"/>
          <w:lang w:val="ru-RU"/>
        </w:rPr>
        <w:t xml:space="preserve"> </w:t>
      </w:r>
      <w:r w:rsidR="00A4724B">
        <w:rPr>
          <w:sz w:val="30"/>
          <w:szCs w:val="30"/>
          <w:lang w:val="ru-RU"/>
        </w:rPr>
        <w:t>октября</w:t>
      </w:r>
      <w:r w:rsidR="00524E90">
        <w:rPr>
          <w:sz w:val="30"/>
          <w:szCs w:val="30"/>
          <w:lang w:val="ru-RU"/>
        </w:rPr>
        <w:t xml:space="preserve"> </w:t>
      </w:r>
      <w:r w:rsidRPr="00787248">
        <w:rPr>
          <w:sz w:val="30"/>
          <w:szCs w:val="30"/>
        </w:rPr>
        <w:t>202</w:t>
      </w:r>
      <w:r w:rsidRPr="00787248">
        <w:rPr>
          <w:sz w:val="30"/>
          <w:szCs w:val="30"/>
          <w:lang w:val="ru-RU"/>
        </w:rPr>
        <w:t>2</w:t>
      </w:r>
      <w:r w:rsidRPr="00787248">
        <w:rPr>
          <w:sz w:val="30"/>
          <w:szCs w:val="30"/>
        </w:rPr>
        <w:t xml:space="preserve"> №</w:t>
      </w:r>
      <w:r>
        <w:rPr>
          <w:sz w:val="30"/>
          <w:szCs w:val="30"/>
          <w:lang w:val="ru-RU"/>
        </w:rPr>
        <w:t>10</w:t>
      </w:r>
    </w:p>
    <w:p w14:paraId="7FBF86DC" w14:textId="77777777" w:rsidR="00593BF6" w:rsidRPr="00787248" w:rsidRDefault="00593BF6" w:rsidP="00593BF6">
      <w:pPr>
        <w:rPr>
          <w:sz w:val="30"/>
          <w:szCs w:val="24"/>
          <w:lang w:val="ru-RU"/>
        </w:rPr>
      </w:pPr>
    </w:p>
    <w:p w14:paraId="71A5A346" w14:textId="77777777" w:rsidR="00102388" w:rsidRPr="00102388" w:rsidRDefault="00102388" w:rsidP="005A6F28">
      <w:pPr>
        <w:rPr>
          <w:b/>
          <w:sz w:val="28"/>
          <w:szCs w:val="28"/>
          <w:lang w:val="ru-RU"/>
        </w:rPr>
      </w:pPr>
    </w:p>
    <w:p w14:paraId="7A75B048" w14:textId="77777777" w:rsidR="00102388" w:rsidRPr="00102388" w:rsidRDefault="00102388" w:rsidP="005A6F28">
      <w:pPr>
        <w:rPr>
          <w:b/>
          <w:sz w:val="28"/>
          <w:szCs w:val="28"/>
          <w:lang w:val="ru-RU"/>
        </w:rPr>
      </w:pPr>
    </w:p>
    <w:p w14:paraId="0FF8C41A" w14:textId="77777777" w:rsidR="00102388" w:rsidRDefault="00102388" w:rsidP="005A6F28">
      <w:pPr>
        <w:rPr>
          <w:b/>
          <w:sz w:val="30"/>
          <w:szCs w:val="24"/>
          <w:lang w:val="ru-RU"/>
        </w:rPr>
      </w:pPr>
    </w:p>
    <w:p w14:paraId="5587DC5B" w14:textId="77777777" w:rsidR="00102388" w:rsidRDefault="00102388" w:rsidP="005A6F28">
      <w:pPr>
        <w:rPr>
          <w:b/>
          <w:sz w:val="30"/>
          <w:szCs w:val="24"/>
          <w:lang w:val="ru-RU"/>
        </w:rPr>
      </w:pPr>
    </w:p>
    <w:p w14:paraId="581D70C4" w14:textId="77777777" w:rsidR="00102388" w:rsidRDefault="00102388" w:rsidP="005A6F28">
      <w:pPr>
        <w:rPr>
          <w:b/>
          <w:sz w:val="30"/>
          <w:szCs w:val="24"/>
          <w:lang w:val="ru-RU"/>
        </w:rPr>
      </w:pPr>
    </w:p>
    <w:p w14:paraId="7C7BE3A5" w14:textId="77777777" w:rsidR="00102388" w:rsidRDefault="00102388" w:rsidP="005A6F28">
      <w:pPr>
        <w:rPr>
          <w:b/>
          <w:sz w:val="30"/>
          <w:szCs w:val="24"/>
          <w:lang w:val="ru-RU"/>
        </w:rPr>
      </w:pPr>
    </w:p>
    <w:tbl>
      <w:tblPr>
        <w:tblW w:w="9495" w:type="dxa"/>
        <w:tblInd w:w="108" w:type="dxa"/>
        <w:tblLayout w:type="fixed"/>
        <w:tblLook w:val="01E0" w:firstRow="1" w:lastRow="1" w:firstColumn="1" w:lastColumn="1" w:noHBand="0" w:noVBand="0"/>
      </w:tblPr>
      <w:tblGrid>
        <w:gridCol w:w="8644"/>
        <w:gridCol w:w="851"/>
      </w:tblGrid>
      <w:tr w:rsidR="005A6F28" w:rsidRPr="00787248" w14:paraId="3D4991F5" w14:textId="77777777" w:rsidTr="00AF2667">
        <w:tc>
          <w:tcPr>
            <w:tcW w:w="8644" w:type="dxa"/>
            <w:hideMark/>
          </w:tcPr>
          <w:p w14:paraId="37D925FB" w14:textId="77777777" w:rsidR="005A6F28" w:rsidRPr="00787248" w:rsidRDefault="005A6F28" w:rsidP="00A4724B">
            <w:pPr>
              <w:autoSpaceDE/>
              <w:autoSpaceDN/>
              <w:spacing w:after="160" w:line="259" w:lineRule="auto"/>
              <w:rPr>
                <w:sz w:val="30"/>
                <w:szCs w:val="24"/>
              </w:rPr>
            </w:pPr>
          </w:p>
        </w:tc>
        <w:tc>
          <w:tcPr>
            <w:tcW w:w="851" w:type="dxa"/>
            <w:vAlign w:val="bottom"/>
          </w:tcPr>
          <w:p w14:paraId="2092DD89" w14:textId="77777777" w:rsidR="005A6F28" w:rsidRPr="00787248" w:rsidRDefault="005A6F28" w:rsidP="00AF2667">
            <w:pPr>
              <w:jc w:val="both"/>
              <w:rPr>
                <w:sz w:val="30"/>
                <w:szCs w:val="24"/>
              </w:rPr>
            </w:pPr>
          </w:p>
        </w:tc>
      </w:tr>
    </w:tbl>
    <w:p w14:paraId="4A713EE4" w14:textId="77777777" w:rsidR="005A6F28" w:rsidRPr="00787248" w:rsidRDefault="005A6F28" w:rsidP="005A6F28">
      <w:pPr>
        <w:jc w:val="both"/>
        <w:rPr>
          <w:sz w:val="30"/>
          <w:szCs w:val="24"/>
          <w:lang w:val="ru-RU"/>
        </w:rPr>
      </w:pPr>
    </w:p>
    <w:p w14:paraId="75869754" w14:textId="77777777" w:rsidR="005A6F28" w:rsidRPr="00787248" w:rsidRDefault="005A6F28" w:rsidP="005A6F28">
      <w:pPr>
        <w:pStyle w:val="12"/>
        <w:ind w:left="340" w:firstLine="567"/>
        <w:jc w:val="both"/>
        <w:rPr>
          <w:sz w:val="30"/>
        </w:rPr>
      </w:pPr>
    </w:p>
    <w:p w14:paraId="47685DF0" w14:textId="77777777" w:rsidR="005A6F28" w:rsidRPr="00787248" w:rsidRDefault="005A6F28" w:rsidP="005A6F28">
      <w:pPr>
        <w:widowControl w:val="0"/>
        <w:shd w:val="clear" w:color="auto" w:fill="FFFFFF"/>
        <w:spacing w:after="120" w:line="280" w:lineRule="exact"/>
        <w:ind w:right="6"/>
        <w:jc w:val="both"/>
        <w:rPr>
          <w:caps/>
          <w:color w:val="000000"/>
          <w:sz w:val="30"/>
          <w:szCs w:val="30"/>
          <w:lang w:val="ru-RU"/>
        </w:rPr>
      </w:pPr>
    </w:p>
    <w:p w14:paraId="09E893BC" w14:textId="77777777" w:rsidR="005A6F28" w:rsidRPr="00787248" w:rsidRDefault="005A6F28" w:rsidP="005A6F28">
      <w:pPr>
        <w:rPr>
          <w:sz w:val="30"/>
          <w:szCs w:val="24"/>
          <w:lang w:val="ru-RU"/>
        </w:rPr>
      </w:pPr>
    </w:p>
    <w:p w14:paraId="3A785B14" w14:textId="77777777" w:rsidR="00DC2C9D" w:rsidRDefault="00DC2C9D" w:rsidP="00181AC5">
      <w:pPr>
        <w:jc w:val="right"/>
        <w:rPr>
          <w:sz w:val="28"/>
          <w:lang w:val="ru-RU" w:eastAsia="en-US"/>
        </w:rPr>
      </w:pPr>
    </w:p>
    <w:p w14:paraId="364AE88E" w14:textId="77777777" w:rsidR="00DC2C9D" w:rsidRDefault="00DC2C9D" w:rsidP="00181AC5">
      <w:pPr>
        <w:jc w:val="right"/>
        <w:rPr>
          <w:sz w:val="28"/>
          <w:lang w:val="ru-RU" w:eastAsia="en-US"/>
        </w:rPr>
      </w:pPr>
    </w:p>
    <w:p w14:paraId="72C864B4" w14:textId="77777777" w:rsidR="00DC2C9D" w:rsidRDefault="00DC2C9D" w:rsidP="00181AC5">
      <w:pPr>
        <w:jc w:val="right"/>
        <w:rPr>
          <w:sz w:val="28"/>
          <w:lang w:val="ru-RU" w:eastAsia="en-US"/>
        </w:rPr>
      </w:pPr>
    </w:p>
    <w:p w14:paraId="0CCC346C" w14:textId="77777777" w:rsidR="00DC2C9D" w:rsidRDefault="00DC2C9D" w:rsidP="00181AC5">
      <w:pPr>
        <w:jc w:val="right"/>
        <w:rPr>
          <w:sz w:val="28"/>
          <w:lang w:val="ru-RU" w:eastAsia="en-US"/>
        </w:rPr>
      </w:pPr>
    </w:p>
    <w:p w14:paraId="1103BD6C" w14:textId="77777777" w:rsidR="00DC2C9D" w:rsidRDefault="00DC2C9D" w:rsidP="00181AC5">
      <w:pPr>
        <w:jc w:val="right"/>
        <w:rPr>
          <w:sz w:val="28"/>
          <w:lang w:val="ru-RU" w:eastAsia="en-US"/>
        </w:rPr>
      </w:pPr>
    </w:p>
    <w:p w14:paraId="578695D3" w14:textId="77777777" w:rsidR="00DC2C9D" w:rsidRDefault="00DC2C9D" w:rsidP="00181AC5">
      <w:pPr>
        <w:jc w:val="right"/>
        <w:rPr>
          <w:sz w:val="28"/>
          <w:lang w:val="ru-RU" w:eastAsia="en-US"/>
        </w:rPr>
      </w:pPr>
    </w:p>
    <w:p w14:paraId="612EA554" w14:textId="77777777" w:rsidR="00DC2C9D" w:rsidRDefault="00DC2C9D" w:rsidP="00181AC5">
      <w:pPr>
        <w:jc w:val="right"/>
        <w:rPr>
          <w:sz w:val="28"/>
          <w:lang w:val="ru-RU" w:eastAsia="en-US"/>
        </w:rPr>
      </w:pPr>
    </w:p>
    <w:p w14:paraId="55897403" w14:textId="77777777" w:rsidR="00DC2C9D" w:rsidRDefault="00DC2C9D" w:rsidP="00181AC5">
      <w:pPr>
        <w:jc w:val="right"/>
        <w:rPr>
          <w:sz w:val="28"/>
          <w:lang w:val="ru-RU" w:eastAsia="en-US"/>
        </w:rPr>
      </w:pPr>
    </w:p>
    <w:p w14:paraId="15347188" w14:textId="5A544776" w:rsidR="00181AC5" w:rsidRPr="00181AC5" w:rsidRDefault="00503BD9" w:rsidP="00181AC5">
      <w:pPr>
        <w:jc w:val="right"/>
        <w:rPr>
          <w:sz w:val="28"/>
          <w:lang w:val="ru-RU" w:eastAsia="en-US"/>
        </w:rPr>
      </w:pPr>
      <w:r>
        <w:rPr>
          <w:sz w:val="28"/>
          <w:lang w:eastAsia="en-US"/>
        </w:rPr>
        <w:t xml:space="preserve">Приложение </w:t>
      </w:r>
      <w:r w:rsidR="00C24DB9">
        <w:rPr>
          <w:sz w:val="28"/>
          <w:lang w:val="ru-RU" w:eastAsia="en-US"/>
        </w:rPr>
        <w:t>№</w:t>
      </w:r>
      <w:r w:rsidR="00181AC5">
        <w:rPr>
          <w:sz w:val="28"/>
          <w:lang w:val="ru-RU" w:eastAsia="en-US"/>
        </w:rPr>
        <w:t>3</w:t>
      </w:r>
    </w:p>
    <w:p w14:paraId="17F42B1A" w14:textId="77777777" w:rsidR="00181AC5" w:rsidRDefault="00181AC5" w:rsidP="00181AC5">
      <w:pPr>
        <w:jc w:val="right"/>
        <w:rPr>
          <w:sz w:val="28"/>
          <w:lang w:val="ru-RU" w:eastAsia="en-US"/>
        </w:rPr>
      </w:pPr>
    </w:p>
    <w:p w14:paraId="0D263CDF" w14:textId="77777777" w:rsidR="007A0171" w:rsidRPr="00787248" w:rsidRDefault="007A0171" w:rsidP="007A0171">
      <w:pPr>
        <w:ind w:left="5664"/>
        <w:rPr>
          <w:sz w:val="30"/>
          <w:szCs w:val="30"/>
          <w:lang w:val="ru-RU"/>
        </w:rPr>
      </w:pPr>
      <w:r w:rsidRPr="00787248">
        <w:rPr>
          <w:sz w:val="30"/>
          <w:szCs w:val="30"/>
        </w:rPr>
        <w:t>УТВЕРЖД</w:t>
      </w:r>
      <w:r w:rsidRPr="00787248">
        <w:rPr>
          <w:sz w:val="30"/>
          <w:szCs w:val="30"/>
          <w:lang w:val="ru-RU"/>
        </w:rPr>
        <w:t>АЮ</w:t>
      </w:r>
      <w:r w:rsidRPr="00787248">
        <w:rPr>
          <w:sz w:val="30"/>
          <w:szCs w:val="30"/>
        </w:rPr>
        <w:tab/>
      </w:r>
    </w:p>
    <w:p w14:paraId="0EF9E1E0" w14:textId="77777777" w:rsidR="007A0171" w:rsidRDefault="007A0171" w:rsidP="007A0171">
      <w:pPr>
        <w:ind w:left="5664"/>
        <w:contextualSpacing/>
        <w:rPr>
          <w:sz w:val="30"/>
          <w:szCs w:val="30"/>
          <w:lang w:val="ru-RU"/>
        </w:rPr>
      </w:pPr>
      <w:r>
        <w:rPr>
          <w:sz w:val="30"/>
          <w:szCs w:val="30"/>
          <w:lang w:val="ru-RU"/>
        </w:rPr>
        <w:t>Заведующий государственным</w:t>
      </w:r>
    </w:p>
    <w:p w14:paraId="235AFDF5" w14:textId="77777777" w:rsidR="007A0171" w:rsidRDefault="007A0171" w:rsidP="007A0171">
      <w:pPr>
        <w:ind w:left="5664"/>
        <w:contextualSpacing/>
        <w:rPr>
          <w:sz w:val="30"/>
          <w:szCs w:val="30"/>
          <w:lang w:val="ru-RU"/>
        </w:rPr>
      </w:pPr>
      <w:r>
        <w:rPr>
          <w:sz w:val="30"/>
          <w:szCs w:val="30"/>
          <w:lang w:val="ru-RU"/>
        </w:rPr>
        <w:t>учреждением образования</w:t>
      </w:r>
    </w:p>
    <w:p w14:paraId="74CD6097" w14:textId="77777777" w:rsidR="007A0171" w:rsidRDefault="007A0171" w:rsidP="007A0171">
      <w:pPr>
        <w:ind w:left="5664"/>
        <w:contextualSpacing/>
        <w:rPr>
          <w:sz w:val="30"/>
          <w:szCs w:val="30"/>
          <w:lang w:val="ru-RU"/>
        </w:rPr>
      </w:pPr>
      <w:r>
        <w:rPr>
          <w:sz w:val="30"/>
          <w:szCs w:val="30"/>
          <w:lang w:val="ru-RU"/>
        </w:rPr>
        <w:t>«Детский сад №4 г.Ельска»</w:t>
      </w:r>
    </w:p>
    <w:p w14:paraId="05FF70BA" w14:textId="77777777" w:rsidR="007A0171" w:rsidRDefault="007A0171" w:rsidP="007A0171">
      <w:pPr>
        <w:contextualSpacing/>
        <w:rPr>
          <w:sz w:val="30"/>
          <w:szCs w:val="30"/>
          <w:lang w:val="ru-RU"/>
        </w:rPr>
      </w:pPr>
      <w:r>
        <w:rPr>
          <w:sz w:val="30"/>
          <w:szCs w:val="30"/>
          <w:lang w:val="ru-RU"/>
        </w:rPr>
        <w:t xml:space="preserve">                                                                             </w:t>
      </w:r>
      <w:r w:rsidRPr="00787248">
        <w:rPr>
          <w:sz w:val="30"/>
          <w:szCs w:val="30"/>
        </w:rPr>
        <w:t>____________</w:t>
      </w:r>
      <w:r>
        <w:rPr>
          <w:sz w:val="30"/>
          <w:szCs w:val="30"/>
          <w:lang w:val="ru-RU"/>
        </w:rPr>
        <w:t>О. Ф. Громок</w:t>
      </w:r>
    </w:p>
    <w:p w14:paraId="33944A64" w14:textId="77777777" w:rsidR="007A0171" w:rsidRDefault="007A0171" w:rsidP="007A0171">
      <w:pPr>
        <w:ind w:left="5664"/>
        <w:contextualSpacing/>
        <w:rPr>
          <w:sz w:val="30"/>
          <w:szCs w:val="30"/>
          <w:lang w:val="ru-RU"/>
        </w:rPr>
      </w:pPr>
      <w:proofErr w:type="gramStart"/>
      <w:r>
        <w:rPr>
          <w:sz w:val="30"/>
          <w:szCs w:val="30"/>
        </w:rPr>
        <w:t>«_</w:t>
      </w:r>
      <w:proofErr w:type="gramEnd"/>
      <w:r>
        <w:rPr>
          <w:sz w:val="30"/>
          <w:szCs w:val="30"/>
        </w:rPr>
        <w:t>_»_________</w:t>
      </w:r>
      <w:r>
        <w:rPr>
          <w:sz w:val="30"/>
          <w:szCs w:val="30"/>
          <w:lang w:val="ru-RU"/>
        </w:rPr>
        <w:t xml:space="preserve"> </w:t>
      </w:r>
      <w:r w:rsidRPr="00787248">
        <w:rPr>
          <w:sz w:val="30"/>
          <w:szCs w:val="30"/>
        </w:rPr>
        <w:t>202</w:t>
      </w:r>
      <w:r w:rsidRPr="00787248">
        <w:rPr>
          <w:sz w:val="30"/>
          <w:szCs w:val="30"/>
          <w:lang w:val="ru-RU"/>
        </w:rPr>
        <w:t>2</w:t>
      </w:r>
      <w:r w:rsidRPr="00787248">
        <w:rPr>
          <w:sz w:val="30"/>
          <w:szCs w:val="30"/>
        </w:rPr>
        <w:t xml:space="preserve"> г</w:t>
      </w:r>
      <w:r>
        <w:rPr>
          <w:sz w:val="30"/>
          <w:szCs w:val="30"/>
          <w:lang w:val="ru-RU"/>
        </w:rPr>
        <w:t>.</w:t>
      </w:r>
    </w:p>
    <w:p w14:paraId="5AF6A85B" w14:textId="77777777" w:rsidR="00181AC5" w:rsidRDefault="00181AC5" w:rsidP="00181AC5">
      <w:pPr>
        <w:jc w:val="center"/>
        <w:rPr>
          <w:sz w:val="28"/>
          <w:lang w:val="ru-RU" w:eastAsia="en-US"/>
        </w:rPr>
      </w:pPr>
    </w:p>
    <w:p w14:paraId="43A59695" w14:textId="77777777" w:rsidR="007A0171" w:rsidRPr="00081603" w:rsidRDefault="007A0171" w:rsidP="00181AC5">
      <w:pPr>
        <w:jc w:val="center"/>
        <w:rPr>
          <w:sz w:val="28"/>
          <w:lang w:val="ru-RU" w:eastAsia="en-US"/>
        </w:rPr>
      </w:pPr>
    </w:p>
    <w:p w14:paraId="428E9EB5" w14:textId="77777777" w:rsidR="00181AC5" w:rsidRPr="00081603" w:rsidRDefault="00181AC5" w:rsidP="00181AC5">
      <w:pPr>
        <w:jc w:val="center"/>
        <w:rPr>
          <w:sz w:val="28"/>
          <w:szCs w:val="28"/>
        </w:rPr>
      </w:pPr>
    </w:p>
    <w:p w14:paraId="746B51A7" w14:textId="77777777" w:rsidR="005A6F28" w:rsidRPr="00081603" w:rsidRDefault="00081603" w:rsidP="00081603">
      <w:pPr>
        <w:rPr>
          <w:bCs/>
          <w:sz w:val="30"/>
          <w:szCs w:val="24"/>
          <w:lang w:val="ru-RU"/>
        </w:rPr>
      </w:pPr>
      <w:r>
        <w:rPr>
          <w:bCs/>
          <w:sz w:val="30"/>
          <w:szCs w:val="24"/>
          <w:lang w:val="ru-RU"/>
        </w:rPr>
        <w:t xml:space="preserve">                                              </w:t>
      </w:r>
      <w:r w:rsidR="005A6F28" w:rsidRPr="00081603">
        <w:rPr>
          <w:bCs/>
          <w:sz w:val="30"/>
          <w:szCs w:val="24"/>
          <w:lang w:val="ru-RU"/>
        </w:rPr>
        <w:t>П</w:t>
      </w:r>
      <w:r>
        <w:rPr>
          <w:bCs/>
          <w:sz w:val="30"/>
          <w:szCs w:val="24"/>
          <w:lang w:val="ru-RU"/>
        </w:rPr>
        <w:t>ОЛОЖЕНИЕ</w:t>
      </w:r>
    </w:p>
    <w:p w14:paraId="542873F2" w14:textId="77777777" w:rsidR="005A6F28" w:rsidRPr="00081603" w:rsidRDefault="005A6F28" w:rsidP="005A6F28">
      <w:pPr>
        <w:jc w:val="center"/>
        <w:rPr>
          <w:bCs/>
          <w:sz w:val="30"/>
          <w:szCs w:val="24"/>
          <w:lang w:val="ru-RU"/>
        </w:rPr>
      </w:pPr>
      <w:proofErr w:type="gramStart"/>
      <w:r w:rsidRPr="00081603">
        <w:rPr>
          <w:bCs/>
          <w:sz w:val="30"/>
          <w:szCs w:val="24"/>
        </w:rPr>
        <w:t>о</w:t>
      </w:r>
      <w:proofErr w:type="gramEnd"/>
      <w:r w:rsidRPr="00081603">
        <w:rPr>
          <w:bCs/>
          <w:sz w:val="30"/>
          <w:szCs w:val="24"/>
        </w:rPr>
        <w:t xml:space="preserve"> порядке и условиях осуществления единовременной выплаты на оздоровление работникам </w:t>
      </w:r>
      <w:r w:rsidR="007A0171" w:rsidRPr="00081603">
        <w:rPr>
          <w:bCs/>
          <w:sz w:val="30"/>
          <w:szCs w:val="24"/>
          <w:lang w:val="ru-RU"/>
        </w:rPr>
        <w:t xml:space="preserve">государственного </w:t>
      </w:r>
      <w:r w:rsidRPr="00081603">
        <w:rPr>
          <w:bCs/>
          <w:sz w:val="30"/>
          <w:szCs w:val="24"/>
        </w:rPr>
        <w:t>учреждения образования</w:t>
      </w:r>
    </w:p>
    <w:p w14:paraId="2EF4E38E" w14:textId="77777777" w:rsidR="007A0171" w:rsidRPr="00081603" w:rsidRDefault="007A0171" w:rsidP="007A0171">
      <w:pPr>
        <w:rPr>
          <w:bCs/>
          <w:sz w:val="30"/>
          <w:szCs w:val="24"/>
          <w:lang w:val="ru-RU"/>
        </w:rPr>
      </w:pPr>
      <w:r w:rsidRPr="00081603">
        <w:rPr>
          <w:bCs/>
          <w:sz w:val="30"/>
          <w:szCs w:val="24"/>
          <w:lang w:val="ru-RU"/>
        </w:rPr>
        <w:t xml:space="preserve">                                   «Детский сад №4 г.</w:t>
      </w:r>
      <w:r w:rsidR="00080490" w:rsidRPr="00081603">
        <w:rPr>
          <w:bCs/>
          <w:sz w:val="30"/>
          <w:szCs w:val="24"/>
          <w:lang w:val="ru-RU"/>
        </w:rPr>
        <w:t xml:space="preserve"> </w:t>
      </w:r>
      <w:r w:rsidRPr="00081603">
        <w:rPr>
          <w:bCs/>
          <w:sz w:val="30"/>
          <w:szCs w:val="24"/>
          <w:lang w:val="ru-RU"/>
        </w:rPr>
        <w:t>Ельска»</w:t>
      </w:r>
    </w:p>
    <w:p w14:paraId="03CA93DC" w14:textId="77777777" w:rsidR="005A6F28" w:rsidRPr="00081603" w:rsidRDefault="005A6F28" w:rsidP="005A6F28">
      <w:pPr>
        <w:jc w:val="center"/>
        <w:rPr>
          <w:sz w:val="30"/>
          <w:szCs w:val="24"/>
        </w:rPr>
      </w:pPr>
    </w:p>
    <w:p w14:paraId="0D970729" w14:textId="77777777" w:rsidR="005A6F28" w:rsidRPr="00081603" w:rsidRDefault="00D47EE3" w:rsidP="00D47EE3">
      <w:pPr>
        <w:tabs>
          <w:tab w:val="left" w:pos="3273"/>
          <w:tab w:val="center" w:pos="4819"/>
        </w:tabs>
        <w:rPr>
          <w:sz w:val="30"/>
          <w:szCs w:val="24"/>
          <w:lang w:val="ru-RU"/>
        </w:rPr>
      </w:pPr>
      <w:r w:rsidRPr="00081603">
        <w:rPr>
          <w:sz w:val="30"/>
          <w:szCs w:val="24"/>
        </w:rPr>
        <w:tab/>
      </w:r>
      <w:r w:rsidR="005A6F28" w:rsidRPr="00081603">
        <w:rPr>
          <w:sz w:val="30"/>
          <w:szCs w:val="24"/>
        </w:rPr>
        <w:t>1. Общие положения</w:t>
      </w:r>
    </w:p>
    <w:p w14:paraId="75FA781F" w14:textId="77777777" w:rsidR="007A0171" w:rsidRPr="007A0171" w:rsidRDefault="007A0171" w:rsidP="005C01F0">
      <w:pPr>
        <w:tabs>
          <w:tab w:val="left" w:pos="709"/>
        </w:tabs>
        <w:jc w:val="center"/>
        <w:rPr>
          <w:sz w:val="30"/>
          <w:szCs w:val="24"/>
          <w:lang w:val="ru-RU"/>
        </w:rPr>
      </w:pPr>
    </w:p>
    <w:p w14:paraId="24DF415D" w14:textId="77777777" w:rsidR="005A6F28" w:rsidRPr="00787248" w:rsidRDefault="005A6F28" w:rsidP="005A6F28">
      <w:pPr>
        <w:numPr>
          <w:ilvl w:val="1"/>
          <w:numId w:val="14"/>
        </w:numPr>
        <w:autoSpaceDE/>
        <w:ind w:left="0" w:firstLine="567"/>
        <w:contextualSpacing/>
        <w:jc w:val="both"/>
        <w:rPr>
          <w:sz w:val="30"/>
          <w:szCs w:val="24"/>
        </w:rPr>
      </w:pPr>
      <w:r w:rsidRPr="00787248">
        <w:rPr>
          <w:sz w:val="30"/>
          <w:szCs w:val="24"/>
          <w:lang w:val="ru-RU"/>
        </w:rPr>
        <w:t> </w:t>
      </w:r>
      <w:r w:rsidRPr="00787248">
        <w:rPr>
          <w:sz w:val="30"/>
          <w:szCs w:val="24"/>
        </w:rPr>
        <w:t>Настоящее положение разработано в соответствии с пунктом 4 Указа Президента Республики Беларусь от 18 января 2019 года № 27</w:t>
      </w:r>
      <w:proofErr w:type="gramStart"/>
      <w:r w:rsidRPr="00787248">
        <w:rPr>
          <w:sz w:val="30"/>
          <w:szCs w:val="24"/>
        </w:rPr>
        <w:t xml:space="preserve"> «Об</w:t>
      </w:r>
      <w:proofErr w:type="gramEnd"/>
      <w:r w:rsidRPr="00787248">
        <w:rPr>
          <w:sz w:val="30"/>
          <w:szCs w:val="24"/>
        </w:rPr>
        <w:t xml:space="preserve"> оплате труда работников бюджетных организаций»</w:t>
      </w:r>
      <w:r w:rsidR="001A2AD0">
        <w:rPr>
          <w:sz w:val="30"/>
          <w:szCs w:val="24"/>
          <w:lang w:val="ru-RU"/>
        </w:rPr>
        <w:t xml:space="preserve"> (с изменениями и дополнениями)</w:t>
      </w:r>
      <w:r w:rsidRPr="00787248">
        <w:rPr>
          <w:sz w:val="30"/>
          <w:szCs w:val="24"/>
        </w:rPr>
        <w:t xml:space="preserve"> и регулирует порядок</w:t>
      </w:r>
      <w:r w:rsidRPr="00787248">
        <w:rPr>
          <w:sz w:val="30"/>
          <w:szCs w:val="24"/>
          <w:lang w:val="ru-RU"/>
        </w:rPr>
        <w:t>,</w:t>
      </w:r>
      <w:r w:rsidRPr="00787248">
        <w:rPr>
          <w:sz w:val="30"/>
          <w:szCs w:val="24"/>
        </w:rPr>
        <w:t xml:space="preserve"> условия осуществления единовременной выплаты на оздоровление.</w:t>
      </w:r>
    </w:p>
    <w:p w14:paraId="23DB4941" w14:textId="77777777" w:rsidR="005A6F28" w:rsidRPr="00787248" w:rsidRDefault="005A6F28" w:rsidP="005A6F28">
      <w:pPr>
        <w:numPr>
          <w:ilvl w:val="1"/>
          <w:numId w:val="14"/>
        </w:numPr>
        <w:autoSpaceDE/>
        <w:ind w:left="0" w:firstLine="567"/>
        <w:contextualSpacing/>
        <w:jc w:val="both"/>
        <w:rPr>
          <w:sz w:val="30"/>
          <w:szCs w:val="24"/>
        </w:rPr>
      </w:pPr>
      <w:r w:rsidRPr="00787248">
        <w:rPr>
          <w:sz w:val="30"/>
          <w:szCs w:val="24"/>
        </w:rPr>
        <w:t>На осуществление единовременной выплаты на оздоровление направляются бюджетные средства из расчета</w:t>
      </w:r>
      <w:r>
        <w:rPr>
          <w:sz w:val="30"/>
          <w:szCs w:val="24"/>
          <w:lang w:val="ru-RU"/>
        </w:rPr>
        <w:t xml:space="preserve"> </w:t>
      </w:r>
      <w:r w:rsidRPr="00787248">
        <w:rPr>
          <w:sz w:val="30"/>
          <w:szCs w:val="24"/>
          <w:lang w:val="ru-RU"/>
        </w:rPr>
        <w:t>1 оклад работника (если иное не установлено законодательством).</w:t>
      </w:r>
    </w:p>
    <w:p w14:paraId="2E960C7E" w14:textId="77777777" w:rsidR="005A6F28" w:rsidRPr="00787248" w:rsidRDefault="005A6F28" w:rsidP="005A6F28">
      <w:pPr>
        <w:numPr>
          <w:ilvl w:val="1"/>
          <w:numId w:val="14"/>
        </w:numPr>
        <w:autoSpaceDE/>
        <w:ind w:left="0" w:firstLine="567"/>
        <w:contextualSpacing/>
        <w:jc w:val="both"/>
        <w:rPr>
          <w:sz w:val="30"/>
          <w:szCs w:val="24"/>
        </w:rPr>
      </w:pPr>
      <w:r w:rsidRPr="00787248">
        <w:rPr>
          <w:sz w:val="30"/>
          <w:szCs w:val="24"/>
        </w:rPr>
        <w:t>Единовременная выплата на оздоровление работникам учреждения образования осуществляется один раз в календарном году, как правило, при уходе в трудовой отпуск</w:t>
      </w:r>
      <w:r w:rsidRPr="00787248">
        <w:rPr>
          <w:sz w:val="30"/>
          <w:szCs w:val="24"/>
          <w:lang w:val="ru-RU"/>
        </w:rPr>
        <w:t xml:space="preserve"> независимо от количества частей на которые делится трудовой отпуск</w:t>
      </w:r>
      <w:r w:rsidRPr="00787248">
        <w:rPr>
          <w:sz w:val="30"/>
          <w:szCs w:val="24"/>
        </w:rPr>
        <w:t>.</w:t>
      </w:r>
    </w:p>
    <w:p w14:paraId="4D6A1B5C" w14:textId="77777777" w:rsidR="005A6F28" w:rsidRPr="00787248" w:rsidRDefault="005A6F28" w:rsidP="005A6F28">
      <w:pPr>
        <w:numPr>
          <w:ilvl w:val="1"/>
          <w:numId w:val="14"/>
        </w:numPr>
        <w:autoSpaceDE/>
        <w:ind w:left="0" w:firstLine="567"/>
        <w:contextualSpacing/>
        <w:jc w:val="both"/>
        <w:rPr>
          <w:sz w:val="30"/>
          <w:szCs w:val="24"/>
        </w:rPr>
      </w:pPr>
      <w:r w:rsidRPr="00787248">
        <w:rPr>
          <w:sz w:val="30"/>
          <w:szCs w:val="24"/>
        </w:rPr>
        <w:t xml:space="preserve">Единовременная выплата на оздоровление производится приказом </w:t>
      </w:r>
      <w:r w:rsidRPr="00787248">
        <w:rPr>
          <w:sz w:val="30"/>
          <w:szCs w:val="24"/>
          <w:lang w:val="ru-RU"/>
        </w:rPr>
        <w:t>руководителя</w:t>
      </w:r>
      <w:r w:rsidRPr="00787248">
        <w:rPr>
          <w:sz w:val="30"/>
          <w:szCs w:val="24"/>
        </w:rPr>
        <w:t xml:space="preserve"> учреждения, по согласованию с соответствующим профсоюзным комитетом, на основании заявления работника.</w:t>
      </w:r>
    </w:p>
    <w:p w14:paraId="7AA86D3D" w14:textId="77777777" w:rsidR="005A6F28" w:rsidRPr="00787248" w:rsidRDefault="005A6F28" w:rsidP="005A6F28">
      <w:pPr>
        <w:numPr>
          <w:ilvl w:val="0"/>
          <w:numId w:val="14"/>
        </w:numPr>
        <w:autoSpaceDE/>
        <w:ind w:left="0" w:firstLine="567"/>
        <w:contextualSpacing/>
        <w:jc w:val="both"/>
        <w:rPr>
          <w:sz w:val="30"/>
          <w:szCs w:val="24"/>
        </w:rPr>
      </w:pPr>
      <w:r w:rsidRPr="00787248">
        <w:rPr>
          <w:color w:val="000000"/>
          <w:kern w:val="24"/>
          <w:sz w:val="30"/>
          <w:szCs w:val="24"/>
        </w:rPr>
        <w:t xml:space="preserve">Порядок осуществления единовременной выплаты на </w:t>
      </w:r>
      <w:proofErr w:type="gramStart"/>
      <w:r w:rsidRPr="00787248">
        <w:rPr>
          <w:color w:val="000000"/>
          <w:kern w:val="24"/>
          <w:sz w:val="30"/>
          <w:szCs w:val="24"/>
        </w:rPr>
        <w:t>оздоровление:</w:t>
      </w:r>
      <w:proofErr w:type="gramEnd"/>
    </w:p>
    <w:p w14:paraId="2A73AEAE" w14:textId="77777777" w:rsidR="005A6F28" w:rsidRPr="00787248" w:rsidRDefault="005A6F28" w:rsidP="005A6F28">
      <w:pPr>
        <w:numPr>
          <w:ilvl w:val="1"/>
          <w:numId w:val="14"/>
        </w:numPr>
        <w:autoSpaceDE/>
        <w:ind w:left="0" w:firstLine="567"/>
        <w:contextualSpacing/>
        <w:jc w:val="both"/>
        <w:rPr>
          <w:sz w:val="30"/>
          <w:szCs w:val="24"/>
        </w:rPr>
      </w:pPr>
      <w:r w:rsidRPr="00787248">
        <w:rPr>
          <w:sz w:val="30"/>
          <w:lang w:val="ru-RU"/>
        </w:rPr>
        <w:t>п</w:t>
      </w:r>
      <w:r w:rsidRPr="00787248">
        <w:rPr>
          <w:sz w:val="30"/>
        </w:rPr>
        <w:t xml:space="preserve">орядок и условия оказания единовременной выплаты применяются в отношении всех работников (включая работающих на </w:t>
      </w:r>
      <w:r w:rsidRPr="00787248">
        <w:rPr>
          <w:sz w:val="30"/>
        </w:rPr>
        <w:lastRenderedPageBreak/>
        <w:t xml:space="preserve">условиях внутреннего или внешнего совместительства, принятым на работу в течение календарного года и отработавшим менее шести месяцев (до возникновения права на трудовой отпуск), принятым в течение календарного года на должности, по которым в текущем календарном году уже произведена единовременная выплата </w:t>
      </w:r>
      <w:r w:rsidRPr="00787248">
        <w:rPr>
          <w:sz w:val="30"/>
          <w:lang w:val="ru-RU"/>
        </w:rPr>
        <w:t>на оздоровление</w:t>
      </w:r>
      <w:r w:rsidRPr="00787248">
        <w:rPr>
          <w:sz w:val="30"/>
        </w:rPr>
        <w:t>).</w:t>
      </w:r>
    </w:p>
    <w:p w14:paraId="330103E2" w14:textId="77777777" w:rsidR="005A6F28" w:rsidRPr="00787248" w:rsidRDefault="005A6F28" w:rsidP="005A6F28">
      <w:pPr>
        <w:numPr>
          <w:ilvl w:val="1"/>
          <w:numId w:val="14"/>
        </w:numPr>
        <w:autoSpaceDE/>
        <w:ind w:left="0" w:firstLine="567"/>
        <w:contextualSpacing/>
        <w:jc w:val="both"/>
        <w:rPr>
          <w:sz w:val="30"/>
          <w:szCs w:val="24"/>
        </w:rPr>
      </w:pPr>
      <w:r w:rsidRPr="00787248">
        <w:rPr>
          <w:sz w:val="30"/>
          <w:lang w:val="ru-RU"/>
        </w:rPr>
        <w:t>п</w:t>
      </w:r>
      <w:r w:rsidRPr="00787248">
        <w:rPr>
          <w:sz w:val="30"/>
        </w:rPr>
        <w:t xml:space="preserve">едагогическим работникам, которым установлены нормы часов педагогической нагрузки за ставку, единовременная выплата на оздоровление осуществляется из расчета </w:t>
      </w:r>
      <w:r w:rsidRPr="00787248">
        <w:rPr>
          <w:sz w:val="30"/>
          <w:lang w:val="ru-RU"/>
        </w:rPr>
        <w:t xml:space="preserve">1 </w:t>
      </w:r>
      <w:r w:rsidRPr="00787248">
        <w:rPr>
          <w:sz w:val="30"/>
        </w:rPr>
        <w:t>оклада с учетом педагогической нагрузки.</w:t>
      </w:r>
    </w:p>
    <w:p w14:paraId="48FEB132" w14:textId="77777777" w:rsidR="005A6F28" w:rsidRPr="00787248" w:rsidRDefault="005A6F28" w:rsidP="005A6F28">
      <w:pPr>
        <w:numPr>
          <w:ilvl w:val="1"/>
          <w:numId w:val="14"/>
        </w:numPr>
        <w:autoSpaceDE/>
        <w:ind w:left="0" w:firstLine="567"/>
        <w:contextualSpacing/>
        <w:jc w:val="both"/>
        <w:rPr>
          <w:sz w:val="30"/>
          <w:szCs w:val="24"/>
        </w:rPr>
      </w:pPr>
      <w:r w:rsidRPr="00787248">
        <w:rPr>
          <w:sz w:val="30"/>
          <w:szCs w:val="24"/>
          <w:lang w:val="ru-RU"/>
        </w:rPr>
        <w:t>работникам, работающим на неполную ставку, выплата на оздоровление осуществляется с учетом объема работы;</w:t>
      </w:r>
    </w:p>
    <w:p w14:paraId="6DE09890" w14:textId="77777777" w:rsidR="005A6F28" w:rsidRPr="00787248" w:rsidRDefault="005A6F28" w:rsidP="005A6F28">
      <w:pPr>
        <w:numPr>
          <w:ilvl w:val="1"/>
          <w:numId w:val="14"/>
        </w:numPr>
        <w:autoSpaceDE/>
        <w:ind w:left="0" w:firstLine="567"/>
        <w:contextualSpacing/>
        <w:jc w:val="both"/>
        <w:rPr>
          <w:sz w:val="30"/>
          <w:szCs w:val="24"/>
        </w:rPr>
      </w:pPr>
      <w:r w:rsidRPr="00787248">
        <w:rPr>
          <w:color w:val="000000"/>
          <w:kern w:val="24"/>
          <w:sz w:val="30"/>
          <w:lang w:val="ru-RU"/>
        </w:rPr>
        <w:t>р</w:t>
      </w:r>
      <w:r w:rsidRPr="00787248">
        <w:rPr>
          <w:color w:val="000000"/>
          <w:kern w:val="24"/>
          <w:sz w:val="30"/>
        </w:rPr>
        <w:t>азмер оклада работника, из которого исчисляется единовременная выплата на оздоровление, определяется на день начала трудового отпуска работника</w:t>
      </w:r>
      <w:r w:rsidRPr="00787248">
        <w:rPr>
          <w:color w:val="000000"/>
          <w:kern w:val="24"/>
          <w:sz w:val="30"/>
          <w:lang w:val="ru-RU"/>
        </w:rPr>
        <w:t>, а при увольнении – на дату увольнения, если работнику трудовой отпуск не предоставлялся</w:t>
      </w:r>
      <w:r>
        <w:rPr>
          <w:color w:val="000000"/>
          <w:kern w:val="24"/>
          <w:sz w:val="30"/>
          <w:lang w:val="ru-RU"/>
        </w:rPr>
        <w:t>,</w:t>
      </w:r>
      <w:r w:rsidRPr="00787248">
        <w:rPr>
          <w:color w:val="000000"/>
          <w:kern w:val="24"/>
          <w:sz w:val="30"/>
          <w:lang w:val="ru-RU"/>
        </w:rPr>
        <w:t xml:space="preserve"> и единовременная выплата не производилась;</w:t>
      </w:r>
    </w:p>
    <w:p w14:paraId="5C49BE80" w14:textId="77777777" w:rsidR="005A6F28" w:rsidRPr="00787248" w:rsidRDefault="005A6F28" w:rsidP="005A6F28">
      <w:pPr>
        <w:numPr>
          <w:ilvl w:val="1"/>
          <w:numId w:val="14"/>
        </w:numPr>
        <w:autoSpaceDE/>
        <w:ind w:left="0" w:firstLine="567"/>
        <w:contextualSpacing/>
        <w:jc w:val="both"/>
        <w:rPr>
          <w:spacing w:val="-6"/>
          <w:sz w:val="30"/>
          <w:szCs w:val="24"/>
        </w:rPr>
      </w:pPr>
      <w:r w:rsidRPr="00787248">
        <w:rPr>
          <w:color w:val="000000"/>
          <w:spacing w:val="-6"/>
          <w:kern w:val="24"/>
          <w:sz w:val="30"/>
          <w:lang w:val="ru-RU"/>
        </w:rPr>
        <w:t>р</w:t>
      </w:r>
      <w:r w:rsidRPr="00787248">
        <w:rPr>
          <w:color w:val="000000"/>
          <w:spacing w:val="-6"/>
          <w:kern w:val="24"/>
          <w:sz w:val="30"/>
        </w:rPr>
        <w:t>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r w:rsidRPr="00787248">
        <w:rPr>
          <w:color w:val="000000"/>
          <w:spacing w:val="-6"/>
          <w:kern w:val="24"/>
          <w:sz w:val="30"/>
          <w:lang w:val="ru-RU"/>
        </w:rPr>
        <w:t>;</w:t>
      </w:r>
    </w:p>
    <w:p w14:paraId="141E2DD0" w14:textId="77777777" w:rsidR="005A6F28" w:rsidRPr="00787248" w:rsidRDefault="005A6F28" w:rsidP="005A6F28">
      <w:pPr>
        <w:numPr>
          <w:ilvl w:val="1"/>
          <w:numId w:val="14"/>
        </w:numPr>
        <w:autoSpaceDE/>
        <w:ind w:left="0" w:firstLine="567"/>
        <w:contextualSpacing/>
        <w:jc w:val="both"/>
        <w:rPr>
          <w:spacing w:val="-6"/>
          <w:sz w:val="30"/>
          <w:szCs w:val="24"/>
        </w:rPr>
      </w:pPr>
      <w:r w:rsidRPr="00787248">
        <w:rPr>
          <w:color w:val="000000"/>
          <w:spacing w:val="-6"/>
          <w:kern w:val="24"/>
          <w:sz w:val="30"/>
          <w:lang w:val="ru-RU"/>
        </w:rPr>
        <w:t>е</w:t>
      </w:r>
      <w:r w:rsidRPr="00787248">
        <w:rPr>
          <w:color w:val="000000"/>
          <w:spacing w:val="-6"/>
          <w:kern w:val="24"/>
          <w:sz w:val="30"/>
        </w:rPr>
        <w:t>диновременная выплата руководителю осуществляется по его заявлению из средств учреждения на основании положения вышестоящего органа управления по согласован</w:t>
      </w:r>
      <w:r>
        <w:rPr>
          <w:color w:val="000000"/>
          <w:spacing w:val="-6"/>
          <w:kern w:val="24"/>
          <w:sz w:val="30"/>
        </w:rPr>
        <w:t>ию с соответствующим комитетом П</w:t>
      </w:r>
      <w:r w:rsidRPr="00787248">
        <w:rPr>
          <w:color w:val="000000"/>
          <w:spacing w:val="-6"/>
          <w:kern w:val="24"/>
          <w:sz w:val="30"/>
        </w:rPr>
        <w:t>рофсоюза</w:t>
      </w:r>
      <w:r w:rsidRPr="00787248">
        <w:rPr>
          <w:color w:val="000000"/>
          <w:spacing w:val="-6"/>
          <w:kern w:val="24"/>
          <w:sz w:val="30"/>
          <w:lang w:val="ru-RU"/>
        </w:rPr>
        <w:t>;</w:t>
      </w:r>
    </w:p>
    <w:p w14:paraId="64D03AF5" w14:textId="77777777" w:rsidR="005A6F28" w:rsidRPr="00787248" w:rsidRDefault="005A6F28" w:rsidP="005A6F28">
      <w:pPr>
        <w:ind w:firstLine="567"/>
        <w:jc w:val="both"/>
        <w:rPr>
          <w:spacing w:val="-6"/>
          <w:sz w:val="30"/>
          <w:szCs w:val="30"/>
          <w:lang w:val="ru-RU"/>
        </w:rPr>
      </w:pPr>
      <w:r w:rsidRPr="00787248">
        <w:rPr>
          <w:spacing w:val="-6"/>
          <w:sz w:val="30"/>
          <w:szCs w:val="30"/>
          <w:lang w:val="ru-RU"/>
        </w:rPr>
        <w:t>2.7. единовременная выплата на оздоровление выплачивается в конце календарного года по заявлению работника, если ему в текущем календарном году отпуск не предоставлялся.</w:t>
      </w:r>
    </w:p>
    <w:p w14:paraId="2372C443" w14:textId="77777777" w:rsidR="005A6F28" w:rsidRPr="00524E90" w:rsidRDefault="00524E90" w:rsidP="00524E90">
      <w:pPr>
        <w:jc w:val="both"/>
        <w:rPr>
          <w:b/>
          <w:sz w:val="30"/>
          <w:szCs w:val="30"/>
          <w:lang w:val="ru-RU"/>
        </w:rPr>
      </w:pPr>
      <w:r>
        <w:rPr>
          <w:b/>
          <w:sz w:val="30"/>
          <w:szCs w:val="30"/>
          <w:lang w:val="ru-RU"/>
        </w:rPr>
        <w:tab/>
      </w:r>
    </w:p>
    <w:p w14:paraId="04E01077" w14:textId="77777777" w:rsidR="005A6F28" w:rsidRPr="00787248" w:rsidRDefault="005A6F28" w:rsidP="005A6F28">
      <w:pPr>
        <w:widowControl w:val="0"/>
        <w:shd w:val="clear" w:color="auto" w:fill="FFFFFF"/>
        <w:spacing w:after="120" w:line="280" w:lineRule="exact"/>
        <w:ind w:right="6"/>
        <w:jc w:val="both"/>
        <w:rPr>
          <w:caps/>
          <w:color w:val="000000"/>
          <w:sz w:val="30"/>
          <w:szCs w:val="30"/>
        </w:rPr>
      </w:pPr>
      <w:r w:rsidRPr="00787248">
        <w:rPr>
          <w:caps/>
          <w:color w:val="000000"/>
          <w:sz w:val="30"/>
          <w:szCs w:val="30"/>
        </w:rPr>
        <w:t>Согласовано</w:t>
      </w:r>
    </w:p>
    <w:p w14:paraId="22E45BB5" w14:textId="77777777" w:rsidR="005A6F28" w:rsidRPr="00787248" w:rsidRDefault="005A6F28" w:rsidP="00EB4554">
      <w:pPr>
        <w:widowControl w:val="0"/>
        <w:shd w:val="clear" w:color="auto" w:fill="FFFFFF"/>
        <w:ind w:right="4394"/>
        <w:jc w:val="both"/>
        <w:rPr>
          <w:sz w:val="30"/>
          <w:szCs w:val="30"/>
          <w:lang w:val="ru-RU"/>
        </w:rPr>
      </w:pPr>
      <w:r w:rsidRPr="00787248">
        <w:rPr>
          <w:sz w:val="30"/>
          <w:szCs w:val="30"/>
        </w:rPr>
        <w:t xml:space="preserve">Протокол </w:t>
      </w:r>
      <w:r w:rsidRPr="00787248">
        <w:rPr>
          <w:sz w:val="30"/>
          <w:szCs w:val="30"/>
          <w:lang w:val="ru-RU"/>
        </w:rPr>
        <w:t>заседания Профкома</w:t>
      </w:r>
    </w:p>
    <w:p w14:paraId="2D9EE441" w14:textId="77777777" w:rsidR="005A6F28" w:rsidRPr="00DB52F1" w:rsidRDefault="00DB52F1" w:rsidP="00EB4554">
      <w:pPr>
        <w:widowControl w:val="0"/>
        <w:shd w:val="clear" w:color="auto" w:fill="FFFFFF"/>
        <w:ind w:right="4394"/>
        <w:jc w:val="both"/>
        <w:rPr>
          <w:sz w:val="30"/>
          <w:szCs w:val="30"/>
          <w:lang w:val="ru-RU"/>
        </w:rPr>
      </w:pPr>
      <w:r>
        <w:rPr>
          <w:sz w:val="30"/>
          <w:szCs w:val="30"/>
          <w:lang w:val="ru-RU"/>
        </w:rPr>
        <w:t>1</w:t>
      </w:r>
      <w:r w:rsidR="00EB4554">
        <w:rPr>
          <w:sz w:val="30"/>
          <w:szCs w:val="30"/>
          <w:lang w:val="ru-RU"/>
        </w:rPr>
        <w:t>7</w:t>
      </w:r>
      <w:r w:rsidR="00903E91">
        <w:rPr>
          <w:sz w:val="30"/>
          <w:szCs w:val="30"/>
          <w:lang w:val="ru-RU"/>
        </w:rPr>
        <w:t xml:space="preserve"> </w:t>
      </w:r>
      <w:r w:rsidR="00181AC5">
        <w:rPr>
          <w:sz w:val="30"/>
          <w:szCs w:val="30"/>
          <w:lang w:val="ru-RU"/>
        </w:rPr>
        <w:t>о</w:t>
      </w:r>
      <w:r>
        <w:rPr>
          <w:sz w:val="30"/>
          <w:szCs w:val="30"/>
          <w:lang w:val="ru-RU"/>
        </w:rPr>
        <w:t xml:space="preserve">ктября </w:t>
      </w:r>
      <w:r w:rsidR="005A6F28" w:rsidRPr="00787248">
        <w:rPr>
          <w:sz w:val="30"/>
          <w:szCs w:val="30"/>
        </w:rPr>
        <w:t>202</w:t>
      </w:r>
      <w:r w:rsidR="005A6F28" w:rsidRPr="00787248">
        <w:rPr>
          <w:sz w:val="30"/>
          <w:szCs w:val="30"/>
          <w:lang w:val="ru-RU"/>
        </w:rPr>
        <w:t>2</w:t>
      </w:r>
      <w:r w:rsidR="005A6F28" w:rsidRPr="00787248">
        <w:rPr>
          <w:sz w:val="30"/>
          <w:szCs w:val="30"/>
        </w:rPr>
        <w:t xml:space="preserve"> №</w:t>
      </w:r>
      <w:r>
        <w:rPr>
          <w:sz w:val="30"/>
          <w:szCs w:val="30"/>
          <w:lang w:val="ru-RU"/>
        </w:rPr>
        <w:t>10</w:t>
      </w:r>
    </w:p>
    <w:p w14:paraId="43A75F9D" w14:textId="77777777" w:rsidR="005A6F28" w:rsidRPr="00787248" w:rsidRDefault="005A6F28" w:rsidP="005A6F28">
      <w:pPr>
        <w:rPr>
          <w:sz w:val="30"/>
          <w:szCs w:val="30"/>
          <w:lang w:val="ru-RU"/>
        </w:rPr>
      </w:pPr>
    </w:p>
    <w:p w14:paraId="070BE740" w14:textId="77777777" w:rsidR="005A6F28" w:rsidRPr="00787248" w:rsidRDefault="005A6F28" w:rsidP="005A6F28">
      <w:pPr>
        <w:rPr>
          <w:sz w:val="30"/>
          <w:szCs w:val="30"/>
          <w:lang w:val="ru-RU"/>
        </w:rPr>
      </w:pPr>
    </w:p>
    <w:p w14:paraId="6EB3343A" w14:textId="77777777" w:rsidR="00181AC5" w:rsidRPr="00787248" w:rsidRDefault="00181AC5" w:rsidP="00181AC5">
      <w:pPr>
        <w:pageBreakBefore/>
        <w:tabs>
          <w:tab w:val="left" w:pos="4980"/>
        </w:tabs>
        <w:jc w:val="center"/>
        <w:rPr>
          <w:sz w:val="30"/>
          <w:szCs w:val="30"/>
          <w:lang w:val="ru-RU"/>
        </w:rPr>
      </w:pPr>
    </w:p>
    <w:p w14:paraId="6BE774D4" w14:textId="77777777" w:rsidR="00181AC5" w:rsidRDefault="00503BD9" w:rsidP="00181AC5">
      <w:pPr>
        <w:jc w:val="right"/>
        <w:rPr>
          <w:sz w:val="28"/>
          <w:lang w:val="ru-RU" w:eastAsia="en-US"/>
        </w:rPr>
      </w:pPr>
      <w:r>
        <w:rPr>
          <w:sz w:val="28"/>
          <w:lang w:eastAsia="en-US"/>
        </w:rPr>
        <w:t xml:space="preserve">Приложение </w:t>
      </w:r>
      <w:r w:rsidR="00DC2C9D">
        <w:rPr>
          <w:sz w:val="28"/>
          <w:lang w:val="ru-RU" w:eastAsia="en-US"/>
        </w:rPr>
        <w:t xml:space="preserve">№ </w:t>
      </w:r>
      <w:r w:rsidR="00181AC5">
        <w:rPr>
          <w:sz w:val="28"/>
          <w:lang w:val="ru-RU" w:eastAsia="en-US"/>
        </w:rPr>
        <w:t>4</w:t>
      </w:r>
    </w:p>
    <w:p w14:paraId="2979C840" w14:textId="77777777" w:rsidR="00181AC5" w:rsidRDefault="00181AC5" w:rsidP="00181AC5">
      <w:pPr>
        <w:jc w:val="right"/>
        <w:rPr>
          <w:sz w:val="28"/>
          <w:lang w:val="ru-RU" w:eastAsia="en-US"/>
        </w:rPr>
      </w:pPr>
    </w:p>
    <w:p w14:paraId="400413FF" w14:textId="77777777" w:rsidR="005C01F0" w:rsidRPr="00787248" w:rsidRDefault="005C01F0" w:rsidP="005C01F0">
      <w:pPr>
        <w:ind w:left="5664"/>
        <w:rPr>
          <w:sz w:val="30"/>
          <w:szCs w:val="30"/>
          <w:lang w:val="ru-RU"/>
        </w:rPr>
      </w:pPr>
      <w:r w:rsidRPr="00787248">
        <w:rPr>
          <w:sz w:val="30"/>
          <w:szCs w:val="30"/>
        </w:rPr>
        <w:t>УТВЕРЖД</w:t>
      </w:r>
      <w:r w:rsidRPr="00787248">
        <w:rPr>
          <w:sz w:val="30"/>
          <w:szCs w:val="30"/>
          <w:lang w:val="ru-RU"/>
        </w:rPr>
        <w:t>АЮ</w:t>
      </w:r>
      <w:r w:rsidRPr="00787248">
        <w:rPr>
          <w:sz w:val="30"/>
          <w:szCs w:val="30"/>
        </w:rPr>
        <w:tab/>
      </w:r>
    </w:p>
    <w:p w14:paraId="777FE1D2" w14:textId="77777777" w:rsidR="005C01F0" w:rsidRDefault="005C01F0" w:rsidP="005C01F0">
      <w:pPr>
        <w:ind w:left="5664"/>
        <w:contextualSpacing/>
        <w:rPr>
          <w:sz w:val="30"/>
          <w:szCs w:val="30"/>
          <w:lang w:val="ru-RU"/>
        </w:rPr>
      </w:pPr>
      <w:r>
        <w:rPr>
          <w:sz w:val="30"/>
          <w:szCs w:val="30"/>
          <w:lang w:val="ru-RU"/>
        </w:rPr>
        <w:t>Заведующий государственным</w:t>
      </w:r>
    </w:p>
    <w:p w14:paraId="00071A5F" w14:textId="77777777" w:rsidR="005C01F0" w:rsidRDefault="005C01F0" w:rsidP="005C01F0">
      <w:pPr>
        <w:ind w:left="5664"/>
        <w:contextualSpacing/>
        <w:rPr>
          <w:sz w:val="30"/>
          <w:szCs w:val="30"/>
          <w:lang w:val="ru-RU"/>
        </w:rPr>
      </w:pPr>
      <w:r>
        <w:rPr>
          <w:sz w:val="30"/>
          <w:szCs w:val="30"/>
          <w:lang w:val="ru-RU"/>
        </w:rPr>
        <w:t>учреждением образования</w:t>
      </w:r>
    </w:p>
    <w:p w14:paraId="2B8B6356" w14:textId="77777777" w:rsidR="005C01F0" w:rsidRDefault="005C01F0" w:rsidP="005C01F0">
      <w:pPr>
        <w:ind w:left="5664"/>
        <w:contextualSpacing/>
        <w:rPr>
          <w:sz w:val="30"/>
          <w:szCs w:val="30"/>
          <w:lang w:val="ru-RU"/>
        </w:rPr>
      </w:pPr>
      <w:r>
        <w:rPr>
          <w:sz w:val="30"/>
          <w:szCs w:val="30"/>
          <w:lang w:val="ru-RU"/>
        </w:rPr>
        <w:t>«Детский сад №4 г.Ельска»</w:t>
      </w:r>
    </w:p>
    <w:p w14:paraId="1D6EB642" w14:textId="77777777" w:rsidR="005C01F0" w:rsidRDefault="005C01F0" w:rsidP="005C01F0">
      <w:pPr>
        <w:contextualSpacing/>
        <w:rPr>
          <w:sz w:val="30"/>
          <w:szCs w:val="30"/>
          <w:lang w:val="ru-RU"/>
        </w:rPr>
      </w:pPr>
      <w:r>
        <w:rPr>
          <w:sz w:val="30"/>
          <w:szCs w:val="30"/>
          <w:lang w:val="ru-RU"/>
        </w:rPr>
        <w:t xml:space="preserve">                                                                             </w:t>
      </w:r>
      <w:r w:rsidRPr="00787248">
        <w:rPr>
          <w:sz w:val="30"/>
          <w:szCs w:val="30"/>
        </w:rPr>
        <w:t>____________</w:t>
      </w:r>
      <w:r>
        <w:rPr>
          <w:sz w:val="30"/>
          <w:szCs w:val="30"/>
          <w:lang w:val="ru-RU"/>
        </w:rPr>
        <w:t>О. Ф. Громок</w:t>
      </w:r>
    </w:p>
    <w:p w14:paraId="3B52C530" w14:textId="77777777" w:rsidR="005C01F0" w:rsidRDefault="005C01F0" w:rsidP="005C01F0">
      <w:pPr>
        <w:ind w:left="5664"/>
        <w:contextualSpacing/>
        <w:rPr>
          <w:sz w:val="30"/>
          <w:szCs w:val="30"/>
          <w:lang w:val="ru-RU"/>
        </w:rPr>
      </w:pPr>
      <w:proofErr w:type="gramStart"/>
      <w:r>
        <w:rPr>
          <w:sz w:val="30"/>
          <w:szCs w:val="30"/>
        </w:rPr>
        <w:t>«_</w:t>
      </w:r>
      <w:proofErr w:type="gramEnd"/>
      <w:r>
        <w:rPr>
          <w:sz w:val="30"/>
          <w:szCs w:val="30"/>
        </w:rPr>
        <w:t>_»_________</w:t>
      </w:r>
      <w:r>
        <w:rPr>
          <w:sz w:val="30"/>
          <w:szCs w:val="30"/>
          <w:lang w:val="ru-RU"/>
        </w:rPr>
        <w:t xml:space="preserve"> </w:t>
      </w:r>
      <w:r w:rsidRPr="00787248">
        <w:rPr>
          <w:sz w:val="30"/>
          <w:szCs w:val="30"/>
        </w:rPr>
        <w:t>202</w:t>
      </w:r>
      <w:r w:rsidRPr="00787248">
        <w:rPr>
          <w:sz w:val="30"/>
          <w:szCs w:val="30"/>
          <w:lang w:val="ru-RU"/>
        </w:rPr>
        <w:t>2</w:t>
      </w:r>
      <w:r w:rsidRPr="00787248">
        <w:rPr>
          <w:sz w:val="30"/>
          <w:szCs w:val="30"/>
        </w:rPr>
        <w:t xml:space="preserve"> г</w:t>
      </w:r>
      <w:r>
        <w:rPr>
          <w:sz w:val="30"/>
          <w:szCs w:val="30"/>
          <w:lang w:val="ru-RU"/>
        </w:rPr>
        <w:t>.</w:t>
      </w:r>
    </w:p>
    <w:p w14:paraId="716399A7" w14:textId="77777777" w:rsidR="00181AC5" w:rsidRDefault="00181AC5" w:rsidP="00181AC5">
      <w:pPr>
        <w:jc w:val="center"/>
        <w:rPr>
          <w:sz w:val="28"/>
          <w:lang w:eastAsia="en-US"/>
        </w:rPr>
      </w:pPr>
    </w:p>
    <w:p w14:paraId="150A85FF" w14:textId="77777777" w:rsidR="00181AC5" w:rsidRDefault="00181AC5" w:rsidP="00181AC5">
      <w:pPr>
        <w:jc w:val="center"/>
        <w:rPr>
          <w:sz w:val="28"/>
          <w:lang w:eastAsia="en-US"/>
        </w:rPr>
      </w:pPr>
    </w:p>
    <w:p w14:paraId="4FC33185" w14:textId="77777777" w:rsidR="00181AC5" w:rsidRPr="00081603" w:rsidRDefault="00181AC5" w:rsidP="00181AC5">
      <w:pPr>
        <w:jc w:val="center"/>
        <w:rPr>
          <w:sz w:val="28"/>
          <w:szCs w:val="28"/>
        </w:rPr>
      </w:pPr>
    </w:p>
    <w:p w14:paraId="0E4FA9C4" w14:textId="77777777" w:rsidR="00986BC0" w:rsidRPr="00081603" w:rsidRDefault="00081603" w:rsidP="00986BC0">
      <w:pPr>
        <w:contextualSpacing/>
        <w:jc w:val="center"/>
        <w:rPr>
          <w:sz w:val="28"/>
          <w:szCs w:val="28"/>
          <w:lang w:val="ru-RU"/>
        </w:rPr>
      </w:pPr>
      <w:r>
        <w:rPr>
          <w:sz w:val="28"/>
          <w:szCs w:val="28"/>
        </w:rPr>
        <w:t>П</w:t>
      </w:r>
      <w:r>
        <w:rPr>
          <w:sz w:val="28"/>
          <w:szCs w:val="28"/>
          <w:lang w:val="ru-RU"/>
        </w:rPr>
        <w:t>ОЛОЖЕНИЕ</w:t>
      </w:r>
    </w:p>
    <w:p w14:paraId="21306DA4" w14:textId="77777777" w:rsidR="005805DB" w:rsidRPr="00081603" w:rsidRDefault="00986BC0" w:rsidP="005805DB">
      <w:pPr>
        <w:ind w:left="284"/>
        <w:contextualSpacing/>
        <w:jc w:val="center"/>
        <w:rPr>
          <w:sz w:val="28"/>
          <w:szCs w:val="28"/>
          <w:lang w:val="ru-RU"/>
        </w:rPr>
      </w:pPr>
      <w:proofErr w:type="gramStart"/>
      <w:r w:rsidRPr="00081603">
        <w:rPr>
          <w:sz w:val="28"/>
          <w:szCs w:val="28"/>
        </w:rPr>
        <w:t>о</w:t>
      </w:r>
      <w:proofErr w:type="gramEnd"/>
      <w:r w:rsidRPr="00081603">
        <w:rPr>
          <w:sz w:val="28"/>
          <w:szCs w:val="28"/>
        </w:rPr>
        <w:t xml:space="preserve"> порядке и условиях установления надбавки  за высокие достижении в труде работникам </w:t>
      </w:r>
      <w:r w:rsidR="005C01F0" w:rsidRPr="00081603">
        <w:rPr>
          <w:sz w:val="28"/>
          <w:szCs w:val="28"/>
          <w:lang w:val="ru-RU"/>
        </w:rPr>
        <w:t xml:space="preserve">государственного </w:t>
      </w:r>
      <w:r w:rsidRPr="00081603">
        <w:rPr>
          <w:sz w:val="28"/>
          <w:szCs w:val="28"/>
        </w:rPr>
        <w:t>учреждения образовани</w:t>
      </w:r>
      <w:r w:rsidR="005805DB" w:rsidRPr="00081603">
        <w:rPr>
          <w:sz w:val="28"/>
          <w:szCs w:val="28"/>
          <w:lang w:val="ru-RU"/>
        </w:rPr>
        <w:t>я</w:t>
      </w:r>
    </w:p>
    <w:p w14:paraId="59EAF136" w14:textId="77777777" w:rsidR="005C01F0" w:rsidRPr="00081603" w:rsidRDefault="00081603" w:rsidP="00081603">
      <w:pPr>
        <w:ind w:left="284"/>
        <w:contextualSpacing/>
        <w:rPr>
          <w:sz w:val="28"/>
          <w:szCs w:val="28"/>
          <w:lang w:val="ru-RU"/>
        </w:rPr>
      </w:pPr>
      <w:r>
        <w:rPr>
          <w:sz w:val="28"/>
          <w:szCs w:val="28"/>
          <w:lang w:val="ru-RU"/>
        </w:rPr>
        <w:t xml:space="preserve">                                        </w:t>
      </w:r>
      <w:r w:rsidR="005C01F0" w:rsidRPr="00081603">
        <w:rPr>
          <w:sz w:val="28"/>
          <w:szCs w:val="28"/>
          <w:lang w:val="ru-RU"/>
        </w:rPr>
        <w:t>«Детский сад №4 г.</w:t>
      </w:r>
      <w:r w:rsidR="00080490" w:rsidRPr="00081603">
        <w:rPr>
          <w:sz w:val="28"/>
          <w:szCs w:val="28"/>
          <w:lang w:val="ru-RU"/>
        </w:rPr>
        <w:t xml:space="preserve"> </w:t>
      </w:r>
      <w:r w:rsidR="005C01F0" w:rsidRPr="00081603">
        <w:rPr>
          <w:sz w:val="28"/>
          <w:szCs w:val="28"/>
          <w:lang w:val="ru-RU"/>
        </w:rPr>
        <w:t>Ельска»</w:t>
      </w:r>
    </w:p>
    <w:p w14:paraId="25348D25" w14:textId="77777777" w:rsidR="005805DB" w:rsidRPr="00787248" w:rsidRDefault="005805DB" w:rsidP="005805DB">
      <w:pPr>
        <w:ind w:left="285"/>
        <w:contextualSpacing/>
        <w:jc w:val="both"/>
        <w:rPr>
          <w:sz w:val="30"/>
          <w:szCs w:val="30"/>
        </w:rPr>
      </w:pPr>
    </w:p>
    <w:p w14:paraId="6C1786D3" w14:textId="77777777" w:rsidR="005805DB" w:rsidRPr="00081603" w:rsidRDefault="005805DB" w:rsidP="005805DB">
      <w:pPr>
        <w:ind w:left="3117" w:firstLine="423"/>
        <w:contextualSpacing/>
        <w:rPr>
          <w:sz w:val="30"/>
          <w:szCs w:val="30"/>
          <w:lang w:val="ru-RU"/>
        </w:rPr>
      </w:pPr>
      <w:r w:rsidRPr="00081603">
        <w:rPr>
          <w:sz w:val="30"/>
          <w:szCs w:val="30"/>
        </w:rPr>
        <w:t>1. Общие положения</w:t>
      </w:r>
    </w:p>
    <w:p w14:paraId="5D9C4A4E" w14:textId="77777777" w:rsidR="005C01F0" w:rsidRPr="005C01F0" w:rsidRDefault="005C01F0" w:rsidP="005C01F0">
      <w:pPr>
        <w:tabs>
          <w:tab w:val="left" w:pos="709"/>
        </w:tabs>
        <w:ind w:left="3117" w:firstLine="423"/>
        <w:contextualSpacing/>
        <w:rPr>
          <w:sz w:val="30"/>
          <w:szCs w:val="30"/>
          <w:lang w:val="ru-RU"/>
        </w:rPr>
      </w:pPr>
    </w:p>
    <w:p w14:paraId="4FDB83B4" w14:textId="77777777" w:rsidR="005805DB" w:rsidRPr="001A2AD0" w:rsidRDefault="001A2AD0" w:rsidP="005805DB">
      <w:pPr>
        <w:numPr>
          <w:ilvl w:val="1"/>
          <w:numId w:val="15"/>
        </w:numPr>
        <w:autoSpaceDE/>
        <w:ind w:left="0" w:firstLine="567"/>
        <w:contextualSpacing/>
        <w:jc w:val="both"/>
        <w:rPr>
          <w:sz w:val="30"/>
          <w:szCs w:val="30"/>
        </w:rPr>
      </w:pPr>
      <w:r w:rsidRPr="00001DA6">
        <w:rPr>
          <w:sz w:val="28"/>
          <w:szCs w:val="28"/>
        </w:rPr>
        <w:t>Настоящее положение разработано в соответствии с действующим законодательством (Указом Президента Республики Беларусь от 18 января 2019 года № 27</w:t>
      </w:r>
      <w:proofErr w:type="gramStart"/>
      <w:r w:rsidRPr="00001DA6">
        <w:rPr>
          <w:sz w:val="28"/>
          <w:szCs w:val="28"/>
        </w:rPr>
        <w:t xml:space="preserve"> «Об</w:t>
      </w:r>
      <w:proofErr w:type="gramEnd"/>
      <w:r w:rsidRPr="00001DA6">
        <w:rPr>
          <w:sz w:val="28"/>
          <w:szCs w:val="28"/>
        </w:rPr>
        <w:t xml:space="preserve"> оплате труда работников бюджетных организаций»)</w:t>
      </w:r>
      <w:r>
        <w:rPr>
          <w:sz w:val="28"/>
          <w:szCs w:val="28"/>
        </w:rPr>
        <w:t xml:space="preserve"> (с изменениями и дополнениями), </w:t>
      </w:r>
      <w:r w:rsidRPr="00215F39">
        <w:rPr>
          <w:sz w:val="28"/>
          <w:szCs w:val="28"/>
        </w:rPr>
        <w:t xml:space="preserve">постановлением Министерства образования Республики Беларусь от 3 июля </w:t>
      </w:r>
      <w:smartTag w:uri="urn:schemas-microsoft-com:office:smarttags" w:element="metricconverter">
        <w:smartTagPr>
          <w:attr w:name="ProductID" w:val="2019 г"/>
        </w:smartTagPr>
        <w:r w:rsidRPr="00215F39">
          <w:rPr>
            <w:sz w:val="28"/>
            <w:szCs w:val="28"/>
          </w:rPr>
          <w:t>2019 г</w:t>
        </w:r>
      </w:smartTag>
      <w:r w:rsidRPr="00215F39">
        <w:rPr>
          <w:sz w:val="28"/>
          <w:szCs w:val="28"/>
        </w:rPr>
        <w:t>. № 71 «Об оплате труда работников в сфере образования» (с изменениями и дополнениями).</w:t>
      </w:r>
    </w:p>
    <w:p w14:paraId="3358636A" w14:textId="77777777" w:rsidR="001A2AD0" w:rsidRPr="00787248" w:rsidRDefault="001A2AD0" w:rsidP="005805DB">
      <w:pPr>
        <w:numPr>
          <w:ilvl w:val="1"/>
          <w:numId w:val="15"/>
        </w:numPr>
        <w:autoSpaceDE/>
        <w:ind w:left="0" w:firstLine="567"/>
        <w:contextualSpacing/>
        <w:jc w:val="both"/>
        <w:rPr>
          <w:sz w:val="30"/>
          <w:szCs w:val="30"/>
        </w:rPr>
      </w:pPr>
      <w:r>
        <w:rPr>
          <w:sz w:val="28"/>
          <w:szCs w:val="28"/>
          <w:lang w:val="ru-RU"/>
        </w:rPr>
        <w:t xml:space="preserve">Надбавка за высокие достижения в труде </w:t>
      </w:r>
      <w:r>
        <w:rPr>
          <w:sz w:val="28"/>
          <w:szCs w:val="28"/>
        </w:rPr>
        <w:t>производится в обстановке полной гласности, на основании приказа руководителя учреждения, по согласованию с Профкомом, в соответствии с настоящим Положением. Приказы доводятся для ознакомления с ними всех работников учреждения.</w:t>
      </w:r>
    </w:p>
    <w:p w14:paraId="60EA96DF" w14:textId="77777777" w:rsidR="005805DB" w:rsidRPr="009924DB" w:rsidRDefault="005805DB" w:rsidP="005805DB">
      <w:pPr>
        <w:numPr>
          <w:ilvl w:val="1"/>
          <w:numId w:val="15"/>
        </w:numPr>
        <w:autoSpaceDE/>
        <w:ind w:left="0" w:firstLine="567"/>
        <w:contextualSpacing/>
        <w:jc w:val="both"/>
        <w:rPr>
          <w:sz w:val="30"/>
          <w:szCs w:val="30"/>
        </w:rPr>
      </w:pPr>
      <w:r w:rsidRPr="00787248">
        <w:rPr>
          <w:sz w:val="30"/>
          <w:szCs w:val="30"/>
          <w:shd w:val="clear" w:color="auto" w:fill="FFFFFF"/>
          <w:lang w:val="ru-RU"/>
        </w:rPr>
        <w:t>На выплату надбавки направляются</w:t>
      </w:r>
      <w:r w:rsidRPr="00787248">
        <w:rPr>
          <w:sz w:val="30"/>
          <w:szCs w:val="30"/>
          <w:shd w:val="clear" w:color="auto" w:fill="FFFFFF"/>
        </w:rPr>
        <w:t xml:space="preserve"> средства в размерах от суммы окладов работников: родителям-воспитателям, приемным родителям - 30 процентов, иным работникам бюджетных организаций сферы образования - 15 процентов.</w:t>
      </w:r>
    </w:p>
    <w:p w14:paraId="22AAE026" w14:textId="77777777" w:rsidR="009924DB" w:rsidRPr="009924DB" w:rsidRDefault="009924DB" w:rsidP="009924DB">
      <w:pPr>
        <w:tabs>
          <w:tab w:val="left" w:pos="709"/>
        </w:tabs>
        <w:jc w:val="both"/>
        <w:rPr>
          <w:sz w:val="30"/>
          <w:szCs w:val="30"/>
        </w:rPr>
      </w:pPr>
      <w:r w:rsidRPr="009924DB">
        <w:rPr>
          <w:sz w:val="30"/>
          <w:szCs w:val="30"/>
          <w:lang w:val="ru-RU"/>
        </w:rPr>
        <w:t xml:space="preserve">    </w:t>
      </w:r>
      <w:r>
        <w:rPr>
          <w:sz w:val="30"/>
          <w:szCs w:val="30"/>
          <w:lang w:val="ru-RU"/>
        </w:rPr>
        <w:t xml:space="preserve">  </w:t>
      </w:r>
      <w:r w:rsidRPr="009924DB">
        <w:rPr>
          <w:sz w:val="30"/>
          <w:szCs w:val="30"/>
          <w:lang w:val="ru-RU"/>
        </w:rPr>
        <w:t xml:space="preserve"> 1.4. </w:t>
      </w:r>
      <w:r>
        <w:rPr>
          <w:sz w:val="30"/>
          <w:szCs w:val="30"/>
        </w:rPr>
        <w:t>Надбавк</w:t>
      </w:r>
      <w:r>
        <w:rPr>
          <w:sz w:val="30"/>
          <w:szCs w:val="30"/>
          <w:lang w:val="ru-RU"/>
        </w:rPr>
        <w:t>а</w:t>
      </w:r>
      <w:r w:rsidRPr="009924DB">
        <w:rPr>
          <w:sz w:val="30"/>
          <w:szCs w:val="30"/>
        </w:rPr>
        <w:t xml:space="preserve"> выплачиваются за фактически отработанное время.</w:t>
      </w:r>
    </w:p>
    <w:p w14:paraId="1065E44E" w14:textId="77777777" w:rsidR="009924DB" w:rsidRPr="009924DB" w:rsidRDefault="009924DB" w:rsidP="009924DB">
      <w:pPr>
        <w:contextualSpacing/>
        <w:jc w:val="both"/>
        <w:rPr>
          <w:sz w:val="30"/>
          <w:szCs w:val="30"/>
        </w:rPr>
      </w:pPr>
      <w:r>
        <w:rPr>
          <w:sz w:val="30"/>
          <w:szCs w:val="30"/>
          <w:lang w:val="ru-RU"/>
        </w:rPr>
        <w:t xml:space="preserve">      </w:t>
      </w:r>
      <w:r w:rsidRPr="009924DB">
        <w:rPr>
          <w:sz w:val="30"/>
          <w:szCs w:val="30"/>
        </w:rPr>
        <w:t xml:space="preserve">  Надбавка не начисляется за периоды:</w:t>
      </w:r>
    </w:p>
    <w:p w14:paraId="2FF4374A" w14:textId="77777777" w:rsidR="009924DB" w:rsidRPr="009924DB" w:rsidRDefault="009924DB" w:rsidP="009924DB">
      <w:pPr>
        <w:numPr>
          <w:ilvl w:val="0"/>
          <w:numId w:val="16"/>
        </w:numPr>
        <w:tabs>
          <w:tab w:val="num" w:pos="397"/>
        </w:tabs>
        <w:autoSpaceDE/>
        <w:autoSpaceDN/>
        <w:ind w:left="0" w:firstLine="0"/>
        <w:contextualSpacing/>
        <w:jc w:val="both"/>
        <w:rPr>
          <w:sz w:val="30"/>
          <w:szCs w:val="30"/>
        </w:rPr>
      </w:pPr>
      <w:r w:rsidRPr="009924DB">
        <w:rPr>
          <w:sz w:val="30"/>
          <w:szCs w:val="30"/>
        </w:rPr>
        <w:t>трудового отпуска;</w:t>
      </w:r>
    </w:p>
    <w:p w14:paraId="46F9D924" w14:textId="77777777" w:rsidR="009924DB" w:rsidRPr="009924DB" w:rsidRDefault="009924DB" w:rsidP="009924DB">
      <w:pPr>
        <w:numPr>
          <w:ilvl w:val="0"/>
          <w:numId w:val="16"/>
        </w:numPr>
        <w:tabs>
          <w:tab w:val="num" w:pos="397"/>
        </w:tabs>
        <w:autoSpaceDE/>
        <w:autoSpaceDN/>
        <w:ind w:left="0" w:firstLine="0"/>
        <w:contextualSpacing/>
        <w:jc w:val="both"/>
        <w:rPr>
          <w:sz w:val="30"/>
          <w:szCs w:val="30"/>
        </w:rPr>
      </w:pPr>
      <w:r w:rsidRPr="009924DB">
        <w:rPr>
          <w:sz w:val="30"/>
          <w:szCs w:val="30"/>
        </w:rPr>
        <w:t>социального отпуска;</w:t>
      </w:r>
    </w:p>
    <w:p w14:paraId="7A0C09F3" w14:textId="77777777" w:rsidR="009924DB" w:rsidRPr="009924DB" w:rsidRDefault="009924DB" w:rsidP="009924DB">
      <w:pPr>
        <w:numPr>
          <w:ilvl w:val="0"/>
          <w:numId w:val="16"/>
        </w:numPr>
        <w:tabs>
          <w:tab w:val="num" w:pos="397"/>
        </w:tabs>
        <w:autoSpaceDE/>
        <w:autoSpaceDN/>
        <w:ind w:left="0" w:firstLine="0"/>
        <w:contextualSpacing/>
        <w:jc w:val="both"/>
        <w:rPr>
          <w:sz w:val="30"/>
          <w:szCs w:val="30"/>
        </w:rPr>
      </w:pPr>
      <w:r w:rsidRPr="009924DB">
        <w:rPr>
          <w:sz w:val="30"/>
          <w:szCs w:val="30"/>
        </w:rPr>
        <w:t>временной нетрудоспособности;</w:t>
      </w:r>
    </w:p>
    <w:p w14:paraId="3AE6A13E" w14:textId="77777777" w:rsidR="009924DB" w:rsidRPr="009924DB" w:rsidRDefault="009924DB" w:rsidP="009924DB">
      <w:pPr>
        <w:numPr>
          <w:ilvl w:val="0"/>
          <w:numId w:val="16"/>
        </w:numPr>
        <w:tabs>
          <w:tab w:val="num" w:pos="397"/>
        </w:tabs>
        <w:autoSpaceDE/>
        <w:autoSpaceDN/>
        <w:ind w:left="0" w:firstLine="0"/>
        <w:contextualSpacing/>
        <w:jc w:val="both"/>
        <w:rPr>
          <w:sz w:val="30"/>
          <w:szCs w:val="30"/>
        </w:rPr>
      </w:pPr>
      <w:r w:rsidRPr="009924DB">
        <w:rPr>
          <w:sz w:val="30"/>
          <w:szCs w:val="30"/>
        </w:rPr>
        <w:t>повышения квалификации;</w:t>
      </w:r>
      <w:r w:rsidRPr="009924DB">
        <w:rPr>
          <w:sz w:val="30"/>
          <w:szCs w:val="30"/>
        </w:rPr>
        <w:tab/>
      </w:r>
    </w:p>
    <w:p w14:paraId="3CC4AC01" w14:textId="77777777" w:rsidR="009924DB" w:rsidRPr="009924DB" w:rsidRDefault="009924DB" w:rsidP="009924DB">
      <w:pPr>
        <w:contextualSpacing/>
        <w:jc w:val="both"/>
        <w:rPr>
          <w:sz w:val="30"/>
          <w:szCs w:val="30"/>
        </w:rPr>
      </w:pPr>
      <w:r>
        <w:rPr>
          <w:sz w:val="30"/>
          <w:szCs w:val="30"/>
          <w:lang w:val="ru-RU"/>
        </w:rPr>
        <w:t xml:space="preserve"> </w:t>
      </w:r>
      <w:r w:rsidRPr="009924DB">
        <w:rPr>
          <w:sz w:val="30"/>
          <w:szCs w:val="30"/>
        </w:rPr>
        <w:t xml:space="preserve">за другие периоды, когда за работником в соответствии с  действующим законодательством сохраняется средняя заработная плата.  </w:t>
      </w:r>
    </w:p>
    <w:p w14:paraId="60076C17" w14:textId="77777777" w:rsidR="009924DB" w:rsidRPr="00787248" w:rsidRDefault="009924DB" w:rsidP="009924DB">
      <w:pPr>
        <w:autoSpaceDE/>
        <w:ind w:left="567"/>
        <w:contextualSpacing/>
        <w:jc w:val="both"/>
        <w:rPr>
          <w:sz w:val="30"/>
          <w:szCs w:val="30"/>
        </w:rPr>
      </w:pPr>
    </w:p>
    <w:p w14:paraId="17CAA45F" w14:textId="77777777" w:rsidR="005805DB" w:rsidRPr="001A2AD0" w:rsidRDefault="009924DB" w:rsidP="009924DB">
      <w:pPr>
        <w:tabs>
          <w:tab w:val="left" w:pos="851"/>
        </w:tabs>
        <w:autoSpaceDE/>
        <w:contextualSpacing/>
        <w:jc w:val="both"/>
        <w:rPr>
          <w:sz w:val="30"/>
          <w:szCs w:val="30"/>
        </w:rPr>
      </w:pPr>
      <w:r>
        <w:rPr>
          <w:sz w:val="30"/>
          <w:szCs w:val="30"/>
          <w:lang w:val="ru-RU"/>
        </w:rPr>
        <w:lastRenderedPageBreak/>
        <w:t xml:space="preserve">        1.5. </w:t>
      </w:r>
      <w:r w:rsidR="005805DB" w:rsidRPr="00787248">
        <w:rPr>
          <w:sz w:val="30"/>
          <w:szCs w:val="30"/>
        </w:rPr>
        <w:t xml:space="preserve">Надбавка руководителю устанавливается из средств учреждения вышестоящим органом управления по согласованию с соответствующим комитетом профсоюза на основании </w:t>
      </w:r>
      <w:r w:rsidR="005805DB" w:rsidRPr="00787248">
        <w:rPr>
          <w:color w:val="000000"/>
          <w:spacing w:val="-6"/>
          <w:kern w:val="24"/>
          <w:sz w:val="30"/>
        </w:rPr>
        <w:t>положения вышестоящего органа управления</w:t>
      </w:r>
      <w:r w:rsidR="005805DB" w:rsidRPr="00787248">
        <w:rPr>
          <w:sz w:val="30"/>
          <w:szCs w:val="30"/>
        </w:rPr>
        <w:t>.</w:t>
      </w:r>
    </w:p>
    <w:p w14:paraId="54108735" w14:textId="77777777" w:rsidR="001A2AD0" w:rsidRPr="009924DB" w:rsidRDefault="009924DB" w:rsidP="009924DB">
      <w:pPr>
        <w:tabs>
          <w:tab w:val="left" w:pos="709"/>
          <w:tab w:val="left" w:pos="851"/>
        </w:tabs>
        <w:autoSpaceDE/>
        <w:contextualSpacing/>
        <w:jc w:val="both"/>
        <w:rPr>
          <w:sz w:val="30"/>
          <w:szCs w:val="30"/>
        </w:rPr>
      </w:pPr>
      <w:r>
        <w:rPr>
          <w:sz w:val="30"/>
          <w:szCs w:val="30"/>
          <w:lang w:val="ru-RU"/>
        </w:rPr>
        <w:t xml:space="preserve">        1.6. </w:t>
      </w:r>
      <w:r w:rsidR="001A2AD0">
        <w:rPr>
          <w:sz w:val="30"/>
          <w:szCs w:val="30"/>
          <w:lang w:val="ru-RU"/>
        </w:rPr>
        <w:t>Размер надбавки каждого работника определяется в пределах, предусмотренных на эти цели средств, диффе</w:t>
      </w:r>
      <w:r>
        <w:rPr>
          <w:sz w:val="30"/>
          <w:szCs w:val="30"/>
          <w:lang w:val="ru-RU"/>
        </w:rPr>
        <w:t xml:space="preserve">ренцировано с учетом качества, </w:t>
      </w:r>
      <w:r w:rsidR="001A2AD0">
        <w:rPr>
          <w:sz w:val="30"/>
          <w:szCs w:val="30"/>
          <w:lang w:val="ru-RU"/>
        </w:rPr>
        <w:t>эффективности их т</w:t>
      </w:r>
      <w:r>
        <w:rPr>
          <w:sz w:val="30"/>
          <w:szCs w:val="30"/>
          <w:lang w:val="ru-RU"/>
        </w:rPr>
        <w:t xml:space="preserve">руда и максимальными размерами </w:t>
      </w:r>
      <w:r w:rsidR="001A2AD0">
        <w:rPr>
          <w:sz w:val="30"/>
          <w:szCs w:val="30"/>
          <w:lang w:val="ru-RU"/>
        </w:rPr>
        <w:t>не ограничивается.</w:t>
      </w:r>
    </w:p>
    <w:p w14:paraId="191FED06" w14:textId="77777777" w:rsidR="009924DB" w:rsidRPr="00787248" w:rsidRDefault="009924DB" w:rsidP="009924DB">
      <w:pPr>
        <w:autoSpaceDE/>
        <w:contextualSpacing/>
        <w:jc w:val="both"/>
        <w:rPr>
          <w:sz w:val="30"/>
          <w:szCs w:val="30"/>
        </w:rPr>
      </w:pPr>
      <w:r>
        <w:rPr>
          <w:sz w:val="30"/>
          <w:szCs w:val="30"/>
          <w:lang w:val="ru-RU"/>
        </w:rPr>
        <w:t xml:space="preserve">         1.7. Начисление надбавки производится ежемесячно в заработную плату работников по результатам работы за предыдущий месяц.</w:t>
      </w:r>
    </w:p>
    <w:p w14:paraId="78D4C0D0" w14:textId="77777777" w:rsidR="005805DB" w:rsidRPr="00787248" w:rsidRDefault="009924DB" w:rsidP="005805DB">
      <w:pPr>
        <w:numPr>
          <w:ilvl w:val="0"/>
          <w:numId w:val="15"/>
        </w:numPr>
        <w:autoSpaceDE/>
        <w:ind w:left="0" w:firstLine="567"/>
        <w:contextualSpacing/>
        <w:jc w:val="both"/>
        <w:rPr>
          <w:sz w:val="30"/>
          <w:szCs w:val="30"/>
        </w:rPr>
      </w:pPr>
      <w:r>
        <w:rPr>
          <w:sz w:val="30"/>
          <w:szCs w:val="30"/>
          <w:lang w:val="ru-RU"/>
        </w:rPr>
        <w:t xml:space="preserve"> </w:t>
      </w:r>
      <w:r w:rsidR="005805DB" w:rsidRPr="00787248">
        <w:rPr>
          <w:sz w:val="30"/>
          <w:szCs w:val="30"/>
        </w:rPr>
        <w:t>Порядок и условия установления надбавок к окладам работников:</w:t>
      </w:r>
    </w:p>
    <w:p w14:paraId="14F5F043" w14:textId="77777777" w:rsidR="00986BC0" w:rsidRPr="00ED5096" w:rsidRDefault="005805DB" w:rsidP="00ED5096">
      <w:pPr>
        <w:numPr>
          <w:ilvl w:val="1"/>
          <w:numId w:val="15"/>
        </w:numPr>
        <w:autoSpaceDE/>
        <w:ind w:left="0" w:firstLine="567"/>
        <w:contextualSpacing/>
        <w:jc w:val="both"/>
        <w:rPr>
          <w:sz w:val="30"/>
          <w:szCs w:val="30"/>
        </w:rPr>
      </w:pPr>
      <w:r w:rsidRPr="00787248">
        <w:rPr>
          <w:sz w:val="30"/>
          <w:szCs w:val="30"/>
        </w:rPr>
        <w:t>Надбавка за высокие достижения в труде работникам устанавливается за достижения, обеспечивающие устойчивое функционирование и развитие учреждения образования</w:t>
      </w:r>
    </w:p>
    <w:p w14:paraId="3A0F0831" w14:textId="77777777" w:rsidR="00986BC0" w:rsidRPr="006C45DF" w:rsidRDefault="00986BC0" w:rsidP="00986BC0">
      <w:pPr>
        <w:ind w:firstLine="708"/>
        <w:contextualSpacing/>
        <w:jc w:val="both"/>
        <w:rPr>
          <w:sz w:val="28"/>
          <w:szCs w:val="28"/>
        </w:rPr>
      </w:pPr>
      <w:r w:rsidRPr="006C45DF">
        <w:rPr>
          <w:sz w:val="28"/>
          <w:szCs w:val="28"/>
        </w:rPr>
        <w:t xml:space="preserve">2.2. Показатели установления надбавок за высокие </w:t>
      </w:r>
      <w:r w:rsidRPr="006C45DF">
        <w:rPr>
          <w:sz w:val="28"/>
          <w:szCs w:val="28"/>
        </w:rPr>
        <w:br/>
        <w:t xml:space="preserve">достижения в труде: </w:t>
      </w:r>
    </w:p>
    <w:p w14:paraId="6DBA0F13" w14:textId="77777777" w:rsidR="00986BC0" w:rsidRPr="00081603" w:rsidRDefault="00986BC0" w:rsidP="00986BC0">
      <w:pPr>
        <w:ind w:firstLine="708"/>
        <w:contextualSpacing/>
        <w:jc w:val="both"/>
        <w:rPr>
          <w:sz w:val="28"/>
          <w:szCs w:val="28"/>
        </w:rPr>
      </w:pPr>
    </w:p>
    <w:p w14:paraId="15E12C7D" w14:textId="77777777" w:rsidR="00986BC0" w:rsidRPr="00081603" w:rsidRDefault="005C01F0" w:rsidP="005C01F0">
      <w:pPr>
        <w:ind w:firstLine="708"/>
        <w:contextualSpacing/>
        <w:rPr>
          <w:sz w:val="28"/>
          <w:szCs w:val="28"/>
          <w:lang w:val="ru-RU"/>
        </w:rPr>
      </w:pPr>
      <w:r w:rsidRPr="00081603">
        <w:rPr>
          <w:sz w:val="28"/>
          <w:szCs w:val="28"/>
          <w:lang w:val="ru-RU"/>
        </w:rPr>
        <w:t xml:space="preserve">                  </w:t>
      </w:r>
      <w:r w:rsidR="00986BC0" w:rsidRPr="00081603">
        <w:rPr>
          <w:sz w:val="28"/>
          <w:szCs w:val="28"/>
        </w:rPr>
        <w:t>для руководи</w:t>
      </w:r>
      <w:r w:rsidR="009924DB" w:rsidRPr="00081603">
        <w:rPr>
          <w:sz w:val="28"/>
          <w:szCs w:val="28"/>
        </w:rPr>
        <w:t>тел</w:t>
      </w:r>
      <w:r w:rsidR="009924DB" w:rsidRPr="00081603">
        <w:rPr>
          <w:sz w:val="28"/>
          <w:szCs w:val="28"/>
          <w:lang w:val="ru-RU"/>
        </w:rPr>
        <w:t>я</w:t>
      </w:r>
      <w:r w:rsidR="00986BC0" w:rsidRPr="00081603">
        <w:rPr>
          <w:sz w:val="28"/>
          <w:szCs w:val="28"/>
        </w:rPr>
        <w:t xml:space="preserve"> и специалистов:</w:t>
      </w:r>
    </w:p>
    <w:p w14:paraId="7A747021" w14:textId="77777777" w:rsidR="005C01F0" w:rsidRPr="005C01F0" w:rsidRDefault="005C01F0" w:rsidP="005C01F0">
      <w:pPr>
        <w:ind w:firstLine="708"/>
        <w:contextualSpacing/>
        <w:rPr>
          <w:sz w:val="28"/>
          <w:szCs w:val="28"/>
          <w:lang w:val="ru-RU"/>
        </w:rPr>
      </w:pPr>
    </w:p>
    <w:tbl>
      <w:tblPr>
        <w:tblStyle w:val="ac"/>
        <w:tblW w:w="9464" w:type="dxa"/>
        <w:tblLayout w:type="fixed"/>
        <w:tblLook w:val="01E0" w:firstRow="1" w:lastRow="1" w:firstColumn="1" w:lastColumn="1" w:noHBand="0" w:noVBand="0"/>
      </w:tblPr>
      <w:tblGrid>
        <w:gridCol w:w="8188"/>
        <w:gridCol w:w="1276"/>
      </w:tblGrid>
      <w:tr w:rsidR="00986BC0" w:rsidRPr="006C45DF" w14:paraId="51EB983A" w14:textId="77777777" w:rsidTr="00AF2667">
        <w:tc>
          <w:tcPr>
            <w:tcW w:w="8188" w:type="dxa"/>
          </w:tcPr>
          <w:p w14:paraId="5FFE8F15" w14:textId="77777777" w:rsidR="00986BC0" w:rsidRPr="006C45DF" w:rsidRDefault="00986BC0" w:rsidP="00AF2667">
            <w:pPr>
              <w:tabs>
                <w:tab w:val="num" w:pos="432"/>
                <w:tab w:val="num" w:pos="720"/>
              </w:tabs>
              <w:contextualSpacing/>
              <w:jc w:val="both"/>
              <w:rPr>
                <w:sz w:val="28"/>
                <w:szCs w:val="28"/>
              </w:rPr>
            </w:pPr>
            <w:r w:rsidRPr="006C45DF">
              <w:rPr>
                <w:sz w:val="28"/>
                <w:szCs w:val="28"/>
              </w:rPr>
              <w:t>2.2.1. высокие результаты работы, подтвержденные в ходе внутрисадовского, ведомственного и других видов контроля</w:t>
            </w:r>
          </w:p>
        </w:tc>
        <w:tc>
          <w:tcPr>
            <w:tcW w:w="1276" w:type="dxa"/>
          </w:tcPr>
          <w:p w14:paraId="43C40473" w14:textId="77777777" w:rsidR="00986BC0" w:rsidRPr="006C45DF" w:rsidRDefault="009924DB" w:rsidP="00AF2667">
            <w:pPr>
              <w:contextualSpacing/>
              <w:rPr>
                <w:sz w:val="28"/>
                <w:szCs w:val="28"/>
              </w:rPr>
            </w:pPr>
            <w:r>
              <w:rPr>
                <w:sz w:val="28"/>
                <w:szCs w:val="28"/>
                <w:lang w:val="ru-RU"/>
              </w:rPr>
              <w:t>10</w:t>
            </w:r>
            <w:r>
              <w:rPr>
                <w:sz w:val="28"/>
                <w:szCs w:val="28"/>
              </w:rPr>
              <w:t>-</w:t>
            </w:r>
            <w:r>
              <w:rPr>
                <w:sz w:val="28"/>
                <w:szCs w:val="28"/>
                <w:lang w:val="ru-RU"/>
              </w:rPr>
              <w:t>50</w:t>
            </w:r>
            <w:r w:rsidR="00986BC0" w:rsidRPr="006C45DF">
              <w:rPr>
                <w:sz w:val="28"/>
                <w:szCs w:val="28"/>
              </w:rPr>
              <w:t>%</w:t>
            </w:r>
          </w:p>
        </w:tc>
      </w:tr>
      <w:tr w:rsidR="00986BC0" w:rsidRPr="006C45DF" w14:paraId="4BA5733A" w14:textId="77777777" w:rsidTr="00AF2667">
        <w:tc>
          <w:tcPr>
            <w:tcW w:w="8188" w:type="dxa"/>
          </w:tcPr>
          <w:p w14:paraId="563BCADA" w14:textId="77777777" w:rsidR="00986BC0" w:rsidRPr="006C45DF" w:rsidRDefault="00986BC0" w:rsidP="00AF2667">
            <w:pPr>
              <w:tabs>
                <w:tab w:val="num" w:pos="432"/>
                <w:tab w:val="num" w:pos="720"/>
              </w:tabs>
              <w:contextualSpacing/>
              <w:jc w:val="both"/>
              <w:rPr>
                <w:sz w:val="28"/>
                <w:szCs w:val="28"/>
              </w:rPr>
            </w:pPr>
            <w:r w:rsidRPr="006C45DF">
              <w:rPr>
                <w:sz w:val="28"/>
                <w:szCs w:val="28"/>
              </w:rPr>
              <w:t>2.2.2.  качественное и своевременное выполнение планов работы, программ, планов образовательного  процесса</w:t>
            </w:r>
          </w:p>
        </w:tc>
        <w:tc>
          <w:tcPr>
            <w:tcW w:w="1276" w:type="dxa"/>
          </w:tcPr>
          <w:p w14:paraId="4EE1E89B" w14:textId="77777777" w:rsidR="00986BC0" w:rsidRPr="006C45DF" w:rsidRDefault="00986BC0" w:rsidP="00AF2667">
            <w:pPr>
              <w:contextualSpacing/>
              <w:rPr>
                <w:sz w:val="28"/>
                <w:szCs w:val="28"/>
              </w:rPr>
            </w:pPr>
            <w:r w:rsidRPr="006C45DF">
              <w:rPr>
                <w:sz w:val="28"/>
                <w:szCs w:val="28"/>
              </w:rPr>
              <w:t>10%-50%</w:t>
            </w:r>
          </w:p>
        </w:tc>
      </w:tr>
      <w:tr w:rsidR="00986BC0" w:rsidRPr="006C45DF" w14:paraId="338836CC" w14:textId="77777777" w:rsidTr="00AF2667">
        <w:tc>
          <w:tcPr>
            <w:tcW w:w="8188" w:type="dxa"/>
          </w:tcPr>
          <w:p w14:paraId="254247A5" w14:textId="77777777" w:rsidR="00986BC0" w:rsidRPr="006C45DF" w:rsidRDefault="00986BC0" w:rsidP="00AF2667">
            <w:pPr>
              <w:contextualSpacing/>
              <w:jc w:val="both"/>
              <w:rPr>
                <w:sz w:val="28"/>
                <w:szCs w:val="28"/>
              </w:rPr>
            </w:pPr>
            <w:r w:rsidRPr="006C45DF">
              <w:rPr>
                <w:sz w:val="28"/>
                <w:szCs w:val="28"/>
              </w:rPr>
              <w:t xml:space="preserve">2.2.3. оказание помощи педагогическим работникам в повышении качества и эффективности работы         </w:t>
            </w:r>
          </w:p>
        </w:tc>
        <w:tc>
          <w:tcPr>
            <w:tcW w:w="1276" w:type="dxa"/>
          </w:tcPr>
          <w:p w14:paraId="7AC35B08" w14:textId="77777777" w:rsidR="00986BC0" w:rsidRPr="006C45DF" w:rsidRDefault="009924DB" w:rsidP="00AF2667">
            <w:pPr>
              <w:contextualSpacing/>
              <w:rPr>
                <w:sz w:val="28"/>
                <w:szCs w:val="28"/>
              </w:rPr>
            </w:pPr>
            <w:r>
              <w:rPr>
                <w:sz w:val="28"/>
                <w:szCs w:val="28"/>
                <w:lang w:val="ru-RU"/>
              </w:rPr>
              <w:t>10</w:t>
            </w:r>
            <w:r>
              <w:rPr>
                <w:sz w:val="28"/>
                <w:szCs w:val="28"/>
              </w:rPr>
              <w:t>-</w:t>
            </w:r>
            <w:r>
              <w:rPr>
                <w:sz w:val="28"/>
                <w:szCs w:val="28"/>
                <w:lang w:val="ru-RU"/>
              </w:rPr>
              <w:t>30</w:t>
            </w:r>
            <w:r w:rsidR="00986BC0" w:rsidRPr="006C45DF">
              <w:rPr>
                <w:sz w:val="28"/>
                <w:szCs w:val="28"/>
              </w:rPr>
              <w:t>%</w:t>
            </w:r>
          </w:p>
        </w:tc>
      </w:tr>
      <w:tr w:rsidR="00986BC0" w:rsidRPr="006C45DF" w14:paraId="707C86B0" w14:textId="77777777" w:rsidTr="00AF2667">
        <w:tc>
          <w:tcPr>
            <w:tcW w:w="8188" w:type="dxa"/>
          </w:tcPr>
          <w:p w14:paraId="0BAAF160" w14:textId="77777777" w:rsidR="00986BC0" w:rsidRPr="006C45DF" w:rsidRDefault="00986BC0" w:rsidP="00AF2667">
            <w:pPr>
              <w:contextualSpacing/>
              <w:jc w:val="both"/>
              <w:rPr>
                <w:sz w:val="28"/>
                <w:szCs w:val="28"/>
              </w:rPr>
            </w:pPr>
            <w:r w:rsidRPr="006C45DF">
              <w:rPr>
                <w:sz w:val="28"/>
                <w:szCs w:val="28"/>
              </w:rPr>
              <w:t>2.2.4. подготовка и проведение педагогических советов, семинаров, конференций:</w:t>
            </w:r>
          </w:p>
          <w:p w14:paraId="37FAAB5E" w14:textId="77777777" w:rsidR="00986BC0" w:rsidRPr="006C45DF" w:rsidRDefault="00986BC0" w:rsidP="00AF2667">
            <w:pPr>
              <w:contextualSpacing/>
              <w:jc w:val="both"/>
              <w:rPr>
                <w:sz w:val="28"/>
                <w:szCs w:val="28"/>
              </w:rPr>
            </w:pPr>
            <w:r w:rsidRPr="006C45DF">
              <w:rPr>
                <w:sz w:val="28"/>
                <w:szCs w:val="28"/>
              </w:rPr>
              <w:t>- на уровне района</w:t>
            </w:r>
          </w:p>
          <w:p w14:paraId="268D1788" w14:textId="77777777" w:rsidR="00986BC0" w:rsidRPr="006C45DF" w:rsidRDefault="00986BC0" w:rsidP="00AF2667">
            <w:pPr>
              <w:contextualSpacing/>
              <w:jc w:val="both"/>
              <w:rPr>
                <w:sz w:val="28"/>
                <w:szCs w:val="28"/>
              </w:rPr>
            </w:pPr>
            <w:r w:rsidRPr="006C45DF">
              <w:rPr>
                <w:sz w:val="28"/>
                <w:szCs w:val="28"/>
              </w:rPr>
              <w:t>- на уровне области</w:t>
            </w:r>
          </w:p>
          <w:p w14:paraId="0DCC82D8" w14:textId="77777777" w:rsidR="00986BC0" w:rsidRPr="006C45DF" w:rsidRDefault="00986BC0" w:rsidP="00AF2667">
            <w:pPr>
              <w:contextualSpacing/>
              <w:jc w:val="both"/>
              <w:rPr>
                <w:sz w:val="28"/>
                <w:szCs w:val="28"/>
              </w:rPr>
            </w:pPr>
            <w:r w:rsidRPr="006C45DF">
              <w:rPr>
                <w:sz w:val="28"/>
                <w:szCs w:val="28"/>
              </w:rPr>
              <w:t>- на уровне республики</w:t>
            </w:r>
          </w:p>
        </w:tc>
        <w:tc>
          <w:tcPr>
            <w:tcW w:w="1276" w:type="dxa"/>
          </w:tcPr>
          <w:p w14:paraId="79C4420D" w14:textId="77777777" w:rsidR="00986BC0" w:rsidRPr="006C45DF" w:rsidRDefault="00986BC0" w:rsidP="00AF2667">
            <w:pPr>
              <w:contextualSpacing/>
              <w:rPr>
                <w:sz w:val="28"/>
                <w:szCs w:val="28"/>
              </w:rPr>
            </w:pPr>
          </w:p>
          <w:p w14:paraId="7926E5A7" w14:textId="77777777" w:rsidR="009924DB" w:rsidRDefault="009924DB" w:rsidP="00AF2667">
            <w:pPr>
              <w:contextualSpacing/>
              <w:rPr>
                <w:sz w:val="28"/>
                <w:szCs w:val="28"/>
                <w:lang w:val="ru-RU"/>
              </w:rPr>
            </w:pPr>
          </w:p>
          <w:p w14:paraId="64453E76" w14:textId="77777777" w:rsidR="00986BC0" w:rsidRPr="006C45DF" w:rsidRDefault="00986BC0" w:rsidP="00AF2667">
            <w:pPr>
              <w:contextualSpacing/>
              <w:rPr>
                <w:sz w:val="28"/>
                <w:szCs w:val="28"/>
              </w:rPr>
            </w:pPr>
            <w:r w:rsidRPr="006C45DF">
              <w:rPr>
                <w:sz w:val="28"/>
                <w:szCs w:val="28"/>
              </w:rPr>
              <w:t>20%</w:t>
            </w:r>
          </w:p>
          <w:p w14:paraId="4F7A2C61" w14:textId="77777777" w:rsidR="00986BC0" w:rsidRPr="006C45DF" w:rsidRDefault="00986BC0" w:rsidP="00AF2667">
            <w:pPr>
              <w:contextualSpacing/>
              <w:rPr>
                <w:sz w:val="28"/>
                <w:szCs w:val="28"/>
              </w:rPr>
            </w:pPr>
            <w:r w:rsidRPr="006C45DF">
              <w:rPr>
                <w:sz w:val="28"/>
                <w:szCs w:val="28"/>
              </w:rPr>
              <w:t>40%</w:t>
            </w:r>
          </w:p>
          <w:p w14:paraId="1D055437" w14:textId="77777777" w:rsidR="00986BC0" w:rsidRPr="006C45DF" w:rsidRDefault="00986BC0" w:rsidP="00AF2667">
            <w:pPr>
              <w:contextualSpacing/>
              <w:rPr>
                <w:sz w:val="28"/>
                <w:szCs w:val="28"/>
              </w:rPr>
            </w:pPr>
            <w:r w:rsidRPr="006C45DF">
              <w:rPr>
                <w:sz w:val="28"/>
                <w:szCs w:val="28"/>
              </w:rPr>
              <w:t>60%</w:t>
            </w:r>
          </w:p>
        </w:tc>
      </w:tr>
      <w:tr w:rsidR="00986BC0" w:rsidRPr="006C45DF" w14:paraId="065DFD9A" w14:textId="77777777" w:rsidTr="00AF2667">
        <w:tc>
          <w:tcPr>
            <w:tcW w:w="8188" w:type="dxa"/>
          </w:tcPr>
          <w:p w14:paraId="7447FD6E" w14:textId="77777777" w:rsidR="00986BC0" w:rsidRPr="006C45DF" w:rsidRDefault="00986BC0" w:rsidP="00AF2667">
            <w:pPr>
              <w:contextualSpacing/>
              <w:jc w:val="both"/>
              <w:rPr>
                <w:sz w:val="28"/>
                <w:szCs w:val="28"/>
              </w:rPr>
            </w:pPr>
            <w:r w:rsidRPr="006C45DF">
              <w:rPr>
                <w:sz w:val="28"/>
                <w:szCs w:val="28"/>
              </w:rPr>
              <w:t>2.2.5.</w:t>
            </w:r>
            <w:r w:rsidR="009250B3">
              <w:rPr>
                <w:sz w:val="28"/>
                <w:szCs w:val="28"/>
                <w:lang w:val="ru-RU"/>
              </w:rPr>
              <w:t xml:space="preserve"> </w:t>
            </w:r>
            <w:r w:rsidRPr="006C45DF">
              <w:rPr>
                <w:sz w:val="28"/>
                <w:szCs w:val="28"/>
              </w:rPr>
              <w:t>совершенствование учебного процесса, укрепление материально-технической базы и трудовой дисциплины</w:t>
            </w:r>
          </w:p>
        </w:tc>
        <w:tc>
          <w:tcPr>
            <w:tcW w:w="1276" w:type="dxa"/>
          </w:tcPr>
          <w:p w14:paraId="08D24998" w14:textId="77777777" w:rsidR="00986BC0" w:rsidRPr="006C45DF" w:rsidRDefault="00986BC0" w:rsidP="00AF2667">
            <w:pPr>
              <w:contextualSpacing/>
              <w:rPr>
                <w:sz w:val="28"/>
                <w:szCs w:val="28"/>
              </w:rPr>
            </w:pPr>
            <w:r w:rsidRPr="006C45DF">
              <w:rPr>
                <w:sz w:val="28"/>
                <w:szCs w:val="28"/>
              </w:rPr>
              <w:t>30-50%</w:t>
            </w:r>
          </w:p>
        </w:tc>
      </w:tr>
      <w:tr w:rsidR="00986BC0" w:rsidRPr="006C45DF" w14:paraId="1297F932" w14:textId="77777777" w:rsidTr="00AF2667">
        <w:tc>
          <w:tcPr>
            <w:tcW w:w="8188" w:type="dxa"/>
          </w:tcPr>
          <w:p w14:paraId="5ED6A4F5" w14:textId="77777777" w:rsidR="00986BC0" w:rsidRPr="006C45DF" w:rsidRDefault="00986BC0" w:rsidP="00AF2667">
            <w:pPr>
              <w:tabs>
                <w:tab w:val="num" w:pos="432"/>
                <w:tab w:val="num" w:pos="720"/>
              </w:tabs>
              <w:contextualSpacing/>
              <w:jc w:val="both"/>
              <w:rPr>
                <w:sz w:val="28"/>
                <w:szCs w:val="28"/>
              </w:rPr>
            </w:pPr>
            <w:r w:rsidRPr="006C45DF">
              <w:rPr>
                <w:sz w:val="28"/>
                <w:szCs w:val="28"/>
              </w:rPr>
              <w:t>2.2.6. подготовка и участие в массовых мероприятиях с работниками и обучающимися:</w:t>
            </w:r>
          </w:p>
          <w:p w14:paraId="6B8324B1" w14:textId="77777777" w:rsidR="00986BC0" w:rsidRPr="006C45DF" w:rsidRDefault="00986BC0" w:rsidP="00AF2667">
            <w:pPr>
              <w:contextualSpacing/>
              <w:jc w:val="both"/>
              <w:rPr>
                <w:sz w:val="28"/>
                <w:szCs w:val="28"/>
              </w:rPr>
            </w:pPr>
            <w:r w:rsidRPr="006C45DF">
              <w:rPr>
                <w:sz w:val="28"/>
                <w:szCs w:val="28"/>
              </w:rPr>
              <w:t>- на уровне района</w:t>
            </w:r>
          </w:p>
          <w:p w14:paraId="21238467" w14:textId="77777777" w:rsidR="00986BC0" w:rsidRPr="006C45DF" w:rsidRDefault="00986BC0" w:rsidP="00AF2667">
            <w:pPr>
              <w:contextualSpacing/>
              <w:jc w:val="both"/>
              <w:rPr>
                <w:sz w:val="28"/>
                <w:szCs w:val="28"/>
              </w:rPr>
            </w:pPr>
            <w:r w:rsidRPr="006C45DF">
              <w:rPr>
                <w:sz w:val="28"/>
                <w:szCs w:val="28"/>
              </w:rPr>
              <w:t>- на уровне области</w:t>
            </w:r>
          </w:p>
          <w:p w14:paraId="6A9B1EAF" w14:textId="77777777" w:rsidR="00986BC0" w:rsidRPr="006C45DF" w:rsidRDefault="00986BC0" w:rsidP="00AF2667">
            <w:pPr>
              <w:tabs>
                <w:tab w:val="num" w:pos="432"/>
                <w:tab w:val="num" w:pos="720"/>
              </w:tabs>
              <w:contextualSpacing/>
              <w:jc w:val="both"/>
              <w:rPr>
                <w:sz w:val="28"/>
                <w:szCs w:val="28"/>
              </w:rPr>
            </w:pPr>
            <w:r w:rsidRPr="006C45DF">
              <w:rPr>
                <w:sz w:val="28"/>
                <w:szCs w:val="28"/>
              </w:rPr>
              <w:t>- на уровне республики</w:t>
            </w:r>
          </w:p>
        </w:tc>
        <w:tc>
          <w:tcPr>
            <w:tcW w:w="1276" w:type="dxa"/>
          </w:tcPr>
          <w:p w14:paraId="5BF51369" w14:textId="77777777" w:rsidR="00986BC0" w:rsidRPr="006C45DF" w:rsidRDefault="00986BC0" w:rsidP="00AF2667">
            <w:pPr>
              <w:contextualSpacing/>
              <w:rPr>
                <w:sz w:val="28"/>
                <w:szCs w:val="28"/>
              </w:rPr>
            </w:pPr>
          </w:p>
          <w:p w14:paraId="63F69C4D" w14:textId="77777777" w:rsidR="00986BC0" w:rsidRPr="006C45DF" w:rsidRDefault="00986BC0" w:rsidP="00AF2667">
            <w:pPr>
              <w:contextualSpacing/>
              <w:rPr>
                <w:sz w:val="28"/>
                <w:szCs w:val="28"/>
              </w:rPr>
            </w:pPr>
          </w:p>
          <w:p w14:paraId="06D72B2A" w14:textId="77777777" w:rsidR="00986BC0" w:rsidRPr="006C45DF" w:rsidRDefault="00986BC0" w:rsidP="00AF2667">
            <w:pPr>
              <w:contextualSpacing/>
              <w:rPr>
                <w:sz w:val="28"/>
                <w:szCs w:val="28"/>
              </w:rPr>
            </w:pPr>
            <w:r w:rsidRPr="006C45DF">
              <w:rPr>
                <w:sz w:val="28"/>
                <w:szCs w:val="28"/>
              </w:rPr>
              <w:t>20%</w:t>
            </w:r>
          </w:p>
          <w:p w14:paraId="079FA109" w14:textId="77777777" w:rsidR="00986BC0" w:rsidRPr="006C45DF" w:rsidRDefault="00986BC0" w:rsidP="00AF2667">
            <w:pPr>
              <w:contextualSpacing/>
              <w:rPr>
                <w:sz w:val="28"/>
                <w:szCs w:val="28"/>
              </w:rPr>
            </w:pPr>
            <w:r w:rsidRPr="006C45DF">
              <w:rPr>
                <w:sz w:val="28"/>
                <w:szCs w:val="28"/>
              </w:rPr>
              <w:t>40%</w:t>
            </w:r>
          </w:p>
          <w:p w14:paraId="11F18148" w14:textId="77777777" w:rsidR="00986BC0" w:rsidRPr="006C45DF" w:rsidRDefault="00986BC0" w:rsidP="00AF2667">
            <w:pPr>
              <w:contextualSpacing/>
              <w:rPr>
                <w:sz w:val="28"/>
                <w:szCs w:val="28"/>
              </w:rPr>
            </w:pPr>
            <w:r w:rsidRPr="006C45DF">
              <w:rPr>
                <w:sz w:val="28"/>
                <w:szCs w:val="28"/>
              </w:rPr>
              <w:t>60%</w:t>
            </w:r>
          </w:p>
          <w:p w14:paraId="78F964AB" w14:textId="77777777" w:rsidR="00986BC0" w:rsidRPr="006C45DF" w:rsidRDefault="00986BC0" w:rsidP="00AF2667">
            <w:pPr>
              <w:contextualSpacing/>
              <w:rPr>
                <w:sz w:val="28"/>
                <w:szCs w:val="28"/>
              </w:rPr>
            </w:pPr>
          </w:p>
        </w:tc>
      </w:tr>
      <w:tr w:rsidR="00986BC0" w:rsidRPr="006C45DF" w14:paraId="04CF368E" w14:textId="77777777" w:rsidTr="00AF2667">
        <w:tc>
          <w:tcPr>
            <w:tcW w:w="8188" w:type="dxa"/>
          </w:tcPr>
          <w:p w14:paraId="6B3FBD6A" w14:textId="77777777" w:rsidR="00986BC0" w:rsidRPr="006C45DF" w:rsidRDefault="00986BC0" w:rsidP="00AF2667">
            <w:pPr>
              <w:contextualSpacing/>
              <w:rPr>
                <w:sz w:val="28"/>
                <w:szCs w:val="28"/>
              </w:rPr>
            </w:pPr>
            <w:r w:rsidRPr="006C45DF">
              <w:rPr>
                <w:sz w:val="28"/>
                <w:szCs w:val="28"/>
              </w:rPr>
              <w:t>2.2.7   активное внедрение в практику прогрессивных форм организации труда и управленческой деятельности</w:t>
            </w:r>
          </w:p>
        </w:tc>
        <w:tc>
          <w:tcPr>
            <w:tcW w:w="1276" w:type="dxa"/>
          </w:tcPr>
          <w:p w14:paraId="07528BF0" w14:textId="77777777" w:rsidR="00986BC0" w:rsidRPr="006C45DF" w:rsidRDefault="00986BC0" w:rsidP="00AF2667">
            <w:pPr>
              <w:contextualSpacing/>
              <w:rPr>
                <w:sz w:val="28"/>
                <w:szCs w:val="28"/>
              </w:rPr>
            </w:pPr>
            <w:r w:rsidRPr="006C45DF">
              <w:rPr>
                <w:sz w:val="28"/>
                <w:szCs w:val="28"/>
              </w:rPr>
              <w:t>10-50%</w:t>
            </w:r>
          </w:p>
        </w:tc>
      </w:tr>
      <w:tr w:rsidR="00986BC0" w:rsidRPr="006C45DF" w14:paraId="4D29BECC" w14:textId="77777777" w:rsidTr="00AF2667">
        <w:tc>
          <w:tcPr>
            <w:tcW w:w="8188" w:type="dxa"/>
          </w:tcPr>
          <w:p w14:paraId="1C6C9A30" w14:textId="77777777" w:rsidR="00986BC0" w:rsidRPr="006C45DF" w:rsidRDefault="00986BC0" w:rsidP="00AF2667">
            <w:pPr>
              <w:tabs>
                <w:tab w:val="num" w:pos="432"/>
                <w:tab w:val="num" w:pos="720"/>
              </w:tabs>
              <w:contextualSpacing/>
              <w:jc w:val="both"/>
              <w:rPr>
                <w:sz w:val="28"/>
                <w:szCs w:val="28"/>
              </w:rPr>
            </w:pPr>
            <w:r w:rsidRPr="006C45DF">
              <w:rPr>
                <w:sz w:val="28"/>
                <w:szCs w:val="28"/>
              </w:rPr>
              <w:t>2.2.8. рациональное использование, экономия материальных, денежных и энергетических ресурсов</w:t>
            </w:r>
          </w:p>
        </w:tc>
        <w:tc>
          <w:tcPr>
            <w:tcW w:w="1276" w:type="dxa"/>
          </w:tcPr>
          <w:p w14:paraId="0D63EA8C" w14:textId="77777777" w:rsidR="00986BC0" w:rsidRPr="006C45DF" w:rsidRDefault="00986BC0" w:rsidP="00AF2667">
            <w:pPr>
              <w:contextualSpacing/>
              <w:rPr>
                <w:sz w:val="28"/>
                <w:szCs w:val="28"/>
              </w:rPr>
            </w:pPr>
            <w:r w:rsidRPr="006C45DF">
              <w:rPr>
                <w:sz w:val="28"/>
                <w:szCs w:val="28"/>
              </w:rPr>
              <w:t>15%-30%</w:t>
            </w:r>
          </w:p>
        </w:tc>
      </w:tr>
      <w:tr w:rsidR="00986BC0" w:rsidRPr="006C45DF" w14:paraId="452B546A" w14:textId="77777777" w:rsidTr="00AF2667">
        <w:tc>
          <w:tcPr>
            <w:tcW w:w="8188" w:type="dxa"/>
          </w:tcPr>
          <w:p w14:paraId="55896BF4" w14:textId="77777777" w:rsidR="00986BC0" w:rsidRPr="006C45DF" w:rsidRDefault="00986BC0" w:rsidP="00AF2667">
            <w:pPr>
              <w:contextualSpacing/>
              <w:jc w:val="both"/>
              <w:rPr>
                <w:sz w:val="28"/>
                <w:szCs w:val="28"/>
              </w:rPr>
            </w:pPr>
            <w:r w:rsidRPr="006C45DF">
              <w:rPr>
                <w:sz w:val="28"/>
                <w:szCs w:val="28"/>
              </w:rPr>
              <w:lastRenderedPageBreak/>
              <w:t>2.2.9. обеспечение своевременной и качественной  подготовки  к новому учебному году</w:t>
            </w:r>
          </w:p>
        </w:tc>
        <w:tc>
          <w:tcPr>
            <w:tcW w:w="1276" w:type="dxa"/>
          </w:tcPr>
          <w:p w14:paraId="13FF534C" w14:textId="77777777" w:rsidR="00986BC0" w:rsidRPr="006C45DF" w:rsidRDefault="00986BC0" w:rsidP="00AF2667">
            <w:pPr>
              <w:contextualSpacing/>
              <w:rPr>
                <w:sz w:val="28"/>
                <w:szCs w:val="28"/>
              </w:rPr>
            </w:pPr>
            <w:r w:rsidRPr="006C45DF">
              <w:rPr>
                <w:sz w:val="28"/>
                <w:szCs w:val="28"/>
              </w:rPr>
              <w:t>30%-50%</w:t>
            </w:r>
          </w:p>
        </w:tc>
      </w:tr>
    </w:tbl>
    <w:p w14:paraId="2A523D20" w14:textId="77777777" w:rsidR="005C01F0" w:rsidRDefault="005C01F0" w:rsidP="00986BC0">
      <w:pPr>
        <w:contextualSpacing/>
        <w:jc w:val="center"/>
        <w:rPr>
          <w:sz w:val="28"/>
          <w:szCs w:val="28"/>
          <w:lang w:val="ru-RU"/>
        </w:rPr>
      </w:pPr>
    </w:p>
    <w:p w14:paraId="2FFFCD91" w14:textId="77777777" w:rsidR="00986BC0" w:rsidRPr="00081603" w:rsidRDefault="00986BC0" w:rsidP="00986BC0">
      <w:pPr>
        <w:contextualSpacing/>
        <w:jc w:val="center"/>
        <w:rPr>
          <w:sz w:val="28"/>
          <w:szCs w:val="28"/>
        </w:rPr>
      </w:pPr>
      <w:r w:rsidRPr="00081603">
        <w:rPr>
          <w:sz w:val="28"/>
          <w:szCs w:val="28"/>
        </w:rPr>
        <w:t>для педагогических работников:</w:t>
      </w:r>
    </w:p>
    <w:p w14:paraId="037DFE75" w14:textId="77777777" w:rsidR="00986BC0" w:rsidRPr="006C45DF" w:rsidRDefault="00986BC0" w:rsidP="00986BC0">
      <w:pPr>
        <w:contextualSpacing/>
        <w:jc w:val="center"/>
        <w:rPr>
          <w:b/>
          <w:sz w:val="28"/>
          <w:szCs w:val="28"/>
        </w:rPr>
      </w:pPr>
    </w:p>
    <w:tbl>
      <w:tblPr>
        <w:tblStyle w:val="ac"/>
        <w:tblW w:w="9464" w:type="dxa"/>
        <w:tblLayout w:type="fixed"/>
        <w:tblLook w:val="01E0" w:firstRow="1" w:lastRow="1" w:firstColumn="1" w:lastColumn="1" w:noHBand="0" w:noVBand="0"/>
      </w:tblPr>
      <w:tblGrid>
        <w:gridCol w:w="8188"/>
        <w:gridCol w:w="1276"/>
      </w:tblGrid>
      <w:tr w:rsidR="00986BC0" w:rsidRPr="006C45DF" w14:paraId="1F13A66D" w14:textId="77777777" w:rsidTr="00AF2667">
        <w:tc>
          <w:tcPr>
            <w:tcW w:w="8188" w:type="dxa"/>
          </w:tcPr>
          <w:p w14:paraId="13978C9F" w14:textId="77777777" w:rsidR="00986BC0" w:rsidRPr="006C45DF" w:rsidRDefault="00986BC0" w:rsidP="00AF2667">
            <w:pPr>
              <w:contextualSpacing/>
              <w:jc w:val="both"/>
              <w:rPr>
                <w:sz w:val="28"/>
                <w:szCs w:val="28"/>
              </w:rPr>
            </w:pPr>
            <w:r w:rsidRPr="006C45DF">
              <w:rPr>
                <w:sz w:val="28"/>
                <w:szCs w:val="28"/>
              </w:rPr>
              <w:t>2.2.10</w:t>
            </w:r>
            <w:r w:rsidR="009250B3">
              <w:rPr>
                <w:sz w:val="28"/>
                <w:szCs w:val="28"/>
                <w:lang w:val="ru-RU"/>
              </w:rPr>
              <w:t xml:space="preserve"> </w:t>
            </w:r>
            <w:r w:rsidRPr="006C45DF">
              <w:rPr>
                <w:sz w:val="28"/>
                <w:szCs w:val="28"/>
              </w:rPr>
              <w:t>за проведение открытых занятий с воспитанниками на уровне района</w:t>
            </w:r>
          </w:p>
        </w:tc>
        <w:tc>
          <w:tcPr>
            <w:tcW w:w="1276" w:type="dxa"/>
          </w:tcPr>
          <w:p w14:paraId="37FA797E" w14:textId="77777777" w:rsidR="00986BC0" w:rsidRPr="006C45DF" w:rsidRDefault="005C01F0" w:rsidP="00AF2667">
            <w:pPr>
              <w:contextualSpacing/>
              <w:rPr>
                <w:sz w:val="28"/>
                <w:szCs w:val="28"/>
              </w:rPr>
            </w:pPr>
            <w:r>
              <w:rPr>
                <w:sz w:val="28"/>
                <w:szCs w:val="28"/>
              </w:rPr>
              <w:t>5%-</w:t>
            </w:r>
            <w:r>
              <w:rPr>
                <w:sz w:val="28"/>
                <w:szCs w:val="28"/>
                <w:lang w:val="ru-RU"/>
              </w:rPr>
              <w:t>50</w:t>
            </w:r>
            <w:r w:rsidR="00986BC0" w:rsidRPr="006C45DF">
              <w:rPr>
                <w:sz w:val="28"/>
                <w:szCs w:val="28"/>
              </w:rPr>
              <w:t>%</w:t>
            </w:r>
          </w:p>
        </w:tc>
      </w:tr>
      <w:tr w:rsidR="00986BC0" w:rsidRPr="006C45DF" w14:paraId="0066BB18" w14:textId="77777777" w:rsidTr="00AF2667">
        <w:trPr>
          <w:trHeight w:val="274"/>
        </w:trPr>
        <w:tc>
          <w:tcPr>
            <w:tcW w:w="8188" w:type="dxa"/>
          </w:tcPr>
          <w:p w14:paraId="4FE45A4B" w14:textId="77777777" w:rsidR="00986BC0" w:rsidRPr="006C45DF" w:rsidRDefault="00986BC0" w:rsidP="00AF2667">
            <w:pPr>
              <w:contextualSpacing/>
              <w:jc w:val="both"/>
              <w:rPr>
                <w:sz w:val="28"/>
                <w:szCs w:val="28"/>
              </w:rPr>
            </w:pPr>
            <w:r w:rsidRPr="006C45DF">
              <w:rPr>
                <w:sz w:val="28"/>
                <w:szCs w:val="28"/>
              </w:rPr>
              <w:t>2.2.11. активное участие в методической и экспериментальной работе</w:t>
            </w:r>
          </w:p>
        </w:tc>
        <w:tc>
          <w:tcPr>
            <w:tcW w:w="1276" w:type="dxa"/>
          </w:tcPr>
          <w:p w14:paraId="0668E004" w14:textId="77777777" w:rsidR="00986BC0" w:rsidRPr="009924DB" w:rsidRDefault="005C01F0" w:rsidP="00AF2667">
            <w:pPr>
              <w:contextualSpacing/>
              <w:jc w:val="center"/>
              <w:rPr>
                <w:sz w:val="28"/>
                <w:szCs w:val="28"/>
                <w:lang w:val="ru-RU"/>
              </w:rPr>
            </w:pPr>
            <w:r>
              <w:rPr>
                <w:sz w:val="28"/>
                <w:szCs w:val="28"/>
              </w:rPr>
              <w:t>5-</w:t>
            </w:r>
            <w:r>
              <w:rPr>
                <w:sz w:val="28"/>
                <w:szCs w:val="28"/>
                <w:lang w:val="ru-RU"/>
              </w:rPr>
              <w:t>50</w:t>
            </w:r>
            <w:r w:rsidR="009924DB">
              <w:rPr>
                <w:sz w:val="28"/>
                <w:szCs w:val="28"/>
              </w:rPr>
              <w:t>%</w:t>
            </w:r>
          </w:p>
        </w:tc>
      </w:tr>
      <w:tr w:rsidR="00986BC0" w:rsidRPr="006C45DF" w14:paraId="2EC9D0F2" w14:textId="77777777" w:rsidTr="00AF2667">
        <w:trPr>
          <w:trHeight w:val="159"/>
        </w:trPr>
        <w:tc>
          <w:tcPr>
            <w:tcW w:w="8188" w:type="dxa"/>
          </w:tcPr>
          <w:p w14:paraId="00243FB2" w14:textId="77777777" w:rsidR="00986BC0" w:rsidRPr="006C45DF" w:rsidRDefault="00986BC0" w:rsidP="00AF2667">
            <w:pPr>
              <w:contextualSpacing/>
              <w:jc w:val="both"/>
              <w:rPr>
                <w:sz w:val="28"/>
                <w:szCs w:val="28"/>
              </w:rPr>
            </w:pPr>
            <w:r w:rsidRPr="006C45DF">
              <w:rPr>
                <w:sz w:val="28"/>
                <w:szCs w:val="28"/>
              </w:rPr>
              <w:t>2.2.12.применение новаторских подходов, форм и методов работы</w:t>
            </w:r>
          </w:p>
        </w:tc>
        <w:tc>
          <w:tcPr>
            <w:tcW w:w="1276" w:type="dxa"/>
          </w:tcPr>
          <w:p w14:paraId="09AC3715" w14:textId="77777777" w:rsidR="00986BC0" w:rsidRPr="006C45DF" w:rsidRDefault="005C01F0" w:rsidP="00AF2667">
            <w:pPr>
              <w:contextualSpacing/>
              <w:jc w:val="center"/>
              <w:rPr>
                <w:sz w:val="28"/>
                <w:szCs w:val="28"/>
              </w:rPr>
            </w:pPr>
            <w:r>
              <w:rPr>
                <w:sz w:val="28"/>
                <w:szCs w:val="28"/>
              </w:rPr>
              <w:t>5%-</w:t>
            </w:r>
            <w:r>
              <w:rPr>
                <w:sz w:val="28"/>
                <w:szCs w:val="28"/>
                <w:lang w:val="ru-RU"/>
              </w:rPr>
              <w:t>50</w:t>
            </w:r>
            <w:r w:rsidR="00986BC0" w:rsidRPr="006C45DF">
              <w:rPr>
                <w:sz w:val="28"/>
                <w:szCs w:val="28"/>
              </w:rPr>
              <w:t>%</w:t>
            </w:r>
          </w:p>
        </w:tc>
      </w:tr>
      <w:tr w:rsidR="00986BC0" w:rsidRPr="006C45DF" w14:paraId="68E20F3F" w14:textId="77777777" w:rsidTr="00AF2667">
        <w:trPr>
          <w:trHeight w:val="309"/>
        </w:trPr>
        <w:tc>
          <w:tcPr>
            <w:tcW w:w="8188" w:type="dxa"/>
          </w:tcPr>
          <w:p w14:paraId="0F61AE30" w14:textId="77777777" w:rsidR="00986BC0" w:rsidRPr="006C45DF" w:rsidRDefault="00986BC0" w:rsidP="00AF2667">
            <w:pPr>
              <w:contextualSpacing/>
              <w:jc w:val="both"/>
              <w:rPr>
                <w:sz w:val="28"/>
                <w:szCs w:val="28"/>
              </w:rPr>
            </w:pPr>
            <w:r w:rsidRPr="006C45DF">
              <w:rPr>
                <w:sz w:val="28"/>
                <w:szCs w:val="28"/>
              </w:rPr>
              <w:t>2.2.13 качественную подготовку группы к началу учебного года</w:t>
            </w:r>
          </w:p>
        </w:tc>
        <w:tc>
          <w:tcPr>
            <w:tcW w:w="1276" w:type="dxa"/>
          </w:tcPr>
          <w:p w14:paraId="31641E10" w14:textId="77777777" w:rsidR="00986BC0" w:rsidRPr="006C45DF" w:rsidRDefault="005C01F0" w:rsidP="005C01F0">
            <w:pPr>
              <w:contextualSpacing/>
              <w:rPr>
                <w:sz w:val="28"/>
                <w:szCs w:val="28"/>
                <w:lang w:val="en-US"/>
              </w:rPr>
            </w:pPr>
            <w:r>
              <w:rPr>
                <w:sz w:val="28"/>
                <w:szCs w:val="28"/>
              </w:rPr>
              <w:t>5%-</w:t>
            </w:r>
            <w:r>
              <w:rPr>
                <w:sz w:val="28"/>
                <w:szCs w:val="28"/>
                <w:lang w:val="ru-RU"/>
              </w:rPr>
              <w:t>50</w:t>
            </w:r>
            <w:r w:rsidR="00986BC0" w:rsidRPr="006C45DF">
              <w:rPr>
                <w:sz w:val="28"/>
                <w:szCs w:val="28"/>
              </w:rPr>
              <w:t>%</w:t>
            </w:r>
          </w:p>
        </w:tc>
      </w:tr>
      <w:tr w:rsidR="00986BC0" w:rsidRPr="006C45DF" w14:paraId="1285C33D" w14:textId="77777777" w:rsidTr="00AF2667">
        <w:tc>
          <w:tcPr>
            <w:tcW w:w="8188" w:type="dxa"/>
          </w:tcPr>
          <w:p w14:paraId="436FD002" w14:textId="77777777" w:rsidR="00986BC0" w:rsidRPr="006C45DF" w:rsidRDefault="00986BC0" w:rsidP="00AF2667">
            <w:pPr>
              <w:tabs>
                <w:tab w:val="num" w:pos="252"/>
              </w:tabs>
              <w:contextualSpacing/>
              <w:jc w:val="both"/>
              <w:rPr>
                <w:sz w:val="28"/>
                <w:szCs w:val="28"/>
              </w:rPr>
            </w:pPr>
            <w:r w:rsidRPr="006C45DF">
              <w:rPr>
                <w:sz w:val="28"/>
                <w:szCs w:val="28"/>
              </w:rPr>
              <w:t>2.2.14. своевременное и полное оформление материалов передового опыта, организация выставок</w:t>
            </w:r>
          </w:p>
        </w:tc>
        <w:tc>
          <w:tcPr>
            <w:tcW w:w="1276" w:type="dxa"/>
          </w:tcPr>
          <w:p w14:paraId="338BBAB0" w14:textId="77777777" w:rsidR="00986BC0" w:rsidRPr="006C45DF" w:rsidRDefault="005C01F0" w:rsidP="005C01F0">
            <w:pPr>
              <w:contextualSpacing/>
              <w:rPr>
                <w:sz w:val="28"/>
                <w:szCs w:val="28"/>
              </w:rPr>
            </w:pPr>
            <w:r>
              <w:rPr>
                <w:sz w:val="28"/>
                <w:szCs w:val="28"/>
              </w:rPr>
              <w:t>5-%-</w:t>
            </w:r>
            <w:r>
              <w:rPr>
                <w:sz w:val="28"/>
                <w:szCs w:val="28"/>
                <w:lang w:val="ru-RU"/>
              </w:rPr>
              <w:t>50</w:t>
            </w:r>
            <w:r w:rsidR="00986BC0" w:rsidRPr="006C45DF">
              <w:rPr>
                <w:sz w:val="28"/>
                <w:szCs w:val="28"/>
              </w:rPr>
              <w:t>%</w:t>
            </w:r>
          </w:p>
        </w:tc>
      </w:tr>
      <w:tr w:rsidR="00986BC0" w:rsidRPr="006C45DF" w14:paraId="0B06F760" w14:textId="77777777" w:rsidTr="00AF2667">
        <w:trPr>
          <w:trHeight w:val="300"/>
        </w:trPr>
        <w:tc>
          <w:tcPr>
            <w:tcW w:w="8188" w:type="dxa"/>
          </w:tcPr>
          <w:p w14:paraId="309FB1B6" w14:textId="77777777" w:rsidR="00986BC0" w:rsidRPr="006C45DF" w:rsidRDefault="00986BC0" w:rsidP="00AF2667">
            <w:pPr>
              <w:contextualSpacing/>
              <w:rPr>
                <w:sz w:val="28"/>
                <w:szCs w:val="28"/>
              </w:rPr>
            </w:pPr>
            <w:r w:rsidRPr="006C45DF">
              <w:rPr>
                <w:sz w:val="28"/>
                <w:szCs w:val="28"/>
              </w:rPr>
              <w:t xml:space="preserve">2.2.15. работу в местах оздоровления </w:t>
            </w:r>
          </w:p>
        </w:tc>
        <w:tc>
          <w:tcPr>
            <w:tcW w:w="1276" w:type="dxa"/>
          </w:tcPr>
          <w:p w14:paraId="79714F95" w14:textId="77777777" w:rsidR="00986BC0" w:rsidRPr="006C45DF" w:rsidRDefault="00986BC0" w:rsidP="00AF2667">
            <w:pPr>
              <w:contextualSpacing/>
              <w:jc w:val="both"/>
              <w:rPr>
                <w:sz w:val="28"/>
                <w:szCs w:val="28"/>
              </w:rPr>
            </w:pPr>
            <w:r w:rsidRPr="006C45DF">
              <w:rPr>
                <w:sz w:val="28"/>
                <w:szCs w:val="28"/>
              </w:rPr>
              <w:t>50%</w:t>
            </w:r>
          </w:p>
        </w:tc>
      </w:tr>
      <w:tr w:rsidR="00986BC0" w:rsidRPr="006C45DF" w14:paraId="04E9ECE8" w14:textId="77777777" w:rsidTr="00AF2667">
        <w:trPr>
          <w:trHeight w:val="555"/>
        </w:trPr>
        <w:tc>
          <w:tcPr>
            <w:tcW w:w="8188" w:type="dxa"/>
          </w:tcPr>
          <w:p w14:paraId="254CD540" w14:textId="77777777" w:rsidR="00986BC0" w:rsidRPr="006C45DF" w:rsidRDefault="00986BC0" w:rsidP="00AF2667">
            <w:pPr>
              <w:contextualSpacing/>
              <w:rPr>
                <w:sz w:val="28"/>
                <w:szCs w:val="28"/>
              </w:rPr>
            </w:pPr>
            <w:r w:rsidRPr="006C45DF">
              <w:rPr>
                <w:sz w:val="28"/>
                <w:szCs w:val="28"/>
              </w:rPr>
              <w:t>2.2.16. систематическую работу  по содержательному наполнению кабинетов ( по результатам  административного контроля)</w:t>
            </w:r>
          </w:p>
        </w:tc>
        <w:tc>
          <w:tcPr>
            <w:tcW w:w="1276" w:type="dxa"/>
          </w:tcPr>
          <w:p w14:paraId="0F9DB4A5" w14:textId="77777777" w:rsidR="00986BC0" w:rsidRPr="006C45DF" w:rsidRDefault="00986BC0" w:rsidP="00AF2667">
            <w:pPr>
              <w:contextualSpacing/>
              <w:jc w:val="both"/>
              <w:rPr>
                <w:sz w:val="28"/>
                <w:szCs w:val="28"/>
              </w:rPr>
            </w:pPr>
          </w:p>
          <w:p w14:paraId="3027E0DB" w14:textId="77777777" w:rsidR="00986BC0" w:rsidRPr="006C45DF" w:rsidRDefault="005C01F0" w:rsidP="00AF2667">
            <w:pPr>
              <w:contextualSpacing/>
              <w:jc w:val="both"/>
              <w:rPr>
                <w:sz w:val="28"/>
                <w:szCs w:val="28"/>
              </w:rPr>
            </w:pPr>
            <w:r>
              <w:rPr>
                <w:sz w:val="28"/>
                <w:szCs w:val="28"/>
              </w:rPr>
              <w:t>5%-</w:t>
            </w:r>
            <w:r>
              <w:rPr>
                <w:sz w:val="28"/>
                <w:szCs w:val="28"/>
                <w:lang w:val="ru-RU"/>
              </w:rPr>
              <w:t>50</w:t>
            </w:r>
            <w:r w:rsidR="00986BC0" w:rsidRPr="006C45DF">
              <w:rPr>
                <w:sz w:val="28"/>
                <w:szCs w:val="28"/>
              </w:rPr>
              <w:t>%</w:t>
            </w:r>
          </w:p>
        </w:tc>
      </w:tr>
      <w:tr w:rsidR="00986BC0" w:rsidRPr="006C45DF" w14:paraId="3665A211" w14:textId="77777777" w:rsidTr="00AF2667">
        <w:trPr>
          <w:trHeight w:val="195"/>
        </w:trPr>
        <w:tc>
          <w:tcPr>
            <w:tcW w:w="8188" w:type="dxa"/>
          </w:tcPr>
          <w:p w14:paraId="1D322E5D" w14:textId="77777777" w:rsidR="00986BC0" w:rsidRPr="006C45DF" w:rsidRDefault="00986BC0" w:rsidP="00AF2667">
            <w:pPr>
              <w:jc w:val="both"/>
              <w:rPr>
                <w:sz w:val="28"/>
                <w:szCs w:val="28"/>
              </w:rPr>
            </w:pPr>
            <w:r w:rsidRPr="006C45DF">
              <w:rPr>
                <w:sz w:val="28"/>
                <w:szCs w:val="28"/>
              </w:rPr>
              <w:t xml:space="preserve"> 2.2.17.выполнение обязанностей председателя профсоюзного комитета</w:t>
            </w:r>
          </w:p>
        </w:tc>
        <w:tc>
          <w:tcPr>
            <w:tcW w:w="1276" w:type="dxa"/>
          </w:tcPr>
          <w:p w14:paraId="29297476" w14:textId="77777777" w:rsidR="00986BC0" w:rsidRPr="006C45DF" w:rsidRDefault="00986BC0" w:rsidP="00AF2667">
            <w:pPr>
              <w:contextualSpacing/>
              <w:jc w:val="both"/>
              <w:rPr>
                <w:sz w:val="28"/>
                <w:szCs w:val="28"/>
              </w:rPr>
            </w:pPr>
            <w:r w:rsidRPr="006C45DF">
              <w:rPr>
                <w:sz w:val="28"/>
                <w:szCs w:val="28"/>
              </w:rPr>
              <w:t>10%</w:t>
            </w:r>
          </w:p>
        </w:tc>
      </w:tr>
      <w:tr w:rsidR="00986BC0" w:rsidRPr="006C45DF" w14:paraId="55F1866B" w14:textId="77777777" w:rsidTr="00AF2667">
        <w:trPr>
          <w:trHeight w:val="267"/>
        </w:trPr>
        <w:tc>
          <w:tcPr>
            <w:tcW w:w="8188" w:type="dxa"/>
          </w:tcPr>
          <w:p w14:paraId="74073FCA" w14:textId="77777777" w:rsidR="00986BC0" w:rsidRPr="00F92053" w:rsidRDefault="00986BC0" w:rsidP="00AF2667">
            <w:pPr>
              <w:jc w:val="both"/>
              <w:rPr>
                <w:b/>
                <w:sz w:val="28"/>
                <w:szCs w:val="28"/>
                <w:lang w:val="ru-RU"/>
              </w:rPr>
            </w:pPr>
            <w:r w:rsidRPr="006C45DF">
              <w:rPr>
                <w:sz w:val="28"/>
                <w:szCs w:val="28"/>
              </w:rPr>
              <w:t>2.2.18. погашение род</w:t>
            </w:r>
            <w:r w:rsidR="00080490">
              <w:rPr>
                <w:sz w:val="28"/>
                <w:szCs w:val="28"/>
                <w:lang w:val="ru-RU"/>
              </w:rPr>
              <w:t>ительской о</w:t>
            </w:r>
            <w:r w:rsidR="00F92053">
              <w:rPr>
                <w:sz w:val="28"/>
                <w:szCs w:val="28"/>
                <w:lang w:val="ru-RU"/>
              </w:rPr>
              <w:t>платы</w:t>
            </w:r>
            <w:r w:rsidR="005C01F0">
              <w:rPr>
                <w:sz w:val="28"/>
                <w:szCs w:val="28"/>
                <w:lang w:val="ru-RU"/>
              </w:rPr>
              <w:t xml:space="preserve"> на 100%</w:t>
            </w:r>
          </w:p>
        </w:tc>
        <w:tc>
          <w:tcPr>
            <w:tcW w:w="1276" w:type="dxa"/>
          </w:tcPr>
          <w:p w14:paraId="55270B83" w14:textId="77777777" w:rsidR="00986BC0" w:rsidRPr="006C45DF" w:rsidRDefault="00986BC0" w:rsidP="00AF2667">
            <w:pPr>
              <w:contextualSpacing/>
              <w:jc w:val="both"/>
              <w:rPr>
                <w:sz w:val="28"/>
                <w:szCs w:val="28"/>
              </w:rPr>
            </w:pPr>
            <w:r w:rsidRPr="006C45DF">
              <w:rPr>
                <w:sz w:val="28"/>
                <w:szCs w:val="28"/>
              </w:rPr>
              <w:t>5%</w:t>
            </w:r>
          </w:p>
        </w:tc>
      </w:tr>
      <w:tr w:rsidR="00986BC0" w:rsidRPr="006C45DF" w14:paraId="4BE6B031" w14:textId="77777777" w:rsidTr="00AF2667">
        <w:trPr>
          <w:trHeight w:val="525"/>
        </w:trPr>
        <w:tc>
          <w:tcPr>
            <w:tcW w:w="8188" w:type="dxa"/>
          </w:tcPr>
          <w:p w14:paraId="2DBE8AF1" w14:textId="77777777" w:rsidR="00986BC0" w:rsidRPr="006C45DF" w:rsidRDefault="00986BC0" w:rsidP="00AF2667">
            <w:pPr>
              <w:jc w:val="both"/>
              <w:rPr>
                <w:sz w:val="28"/>
                <w:szCs w:val="28"/>
              </w:rPr>
            </w:pPr>
            <w:r w:rsidRPr="006C45DF">
              <w:rPr>
                <w:sz w:val="28"/>
                <w:szCs w:val="28"/>
              </w:rPr>
              <w:t>2.2.19</w:t>
            </w:r>
            <w:r w:rsidR="005C01F0">
              <w:rPr>
                <w:sz w:val="28"/>
                <w:szCs w:val="28"/>
                <w:lang w:val="ru-RU"/>
              </w:rPr>
              <w:t>.</w:t>
            </w:r>
            <w:r w:rsidRPr="006C45DF">
              <w:rPr>
                <w:sz w:val="28"/>
                <w:szCs w:val="28"/>
              </w:rPr>
              <w:t xml:space="preserve"> достижение стабильных результатов в процессе проведения оздоровительных мероприятий с воспитанниками</w:t>
            </w:r>
          </w:p>
        </w:tc>
        <w:tc>
          <w:tcPr>
            <w:tcW w:w="1276" w:type="dxa"/>
          </w:tcPr>
          <w:p w14:paraId="01E511C0" w14:textId="77777777" w:rsidR="00986BC0" w:rsidRPr="006C45DF" w:rsidRDefault="005C01F0" w:rsidP="00AF2667">
            <w:pPr>
              <w:contextualSpacing/>
              <w:jc w:val="both"/>
              <w:rPr>
                <w:sz w:val="28"/>
                <w:szCs w:val="28"/>
              </w:rPr>
            </w:pPr>
            <w:r>
              <w:rPr>
                <w:sz w:val="28"/>
                <w:szCs w:val="28"/>
              </w:rPr>
              <w:t>5%-</w:t>
            </w:r>
            <w:r>
              <w:rPr>
                <w:sz w:val="28"/>
                <w:szCs w:val="28"/>
                <w:lang w:val="ru-RU"/>
              </w:rPr>
              <w:t>5</w:t>
            </w:r>
            <w:r w:rsidR="00986BC0" w:rsidRPr="006C45DF">
              <w:rPr>
                <w:sz w:val="28"/>
                <w:szCs w:val="28"/>
              </w:rPr>
              <w:t>0%</w:t>
            </w:r>
          </w:p>
        </w:tc>
      </w:tr>
      <w:tr w:rsidR="00986BC0" w:rsidRPr="006C45DF" w14:paraId="7771EE12" w14:textId="77777777" w:rsidTr="00AF2667">
        <w:trPr>
          <w:trHeight w:val="600"/>
        </w:trPr>
        <w:tc>
          <w:tcPr>
            <w:tcW w:w="8188" w:type="dxa"/>
          </w:tcPr>
          <w:p w14:paraId="6C021F8B" w14:textId="77777777" w:rsidR="00986BC0" w:rsidRPr="006C45DF" w:rsidRDefault="00986BC0" w:rsidP="00AF2667">
            <w:pPr>
              <w:tabs>
                <w:tab w:val="left" w:pos="709"/>
              </w:tabs>
              <w:jc w:val="both"/>
              <w:rPr>
                <w:sz w:val="28"/>
                <w:szCs w:val="28"/>
              </w:rPr>
            </w:pPr>
            <w:r w:rsidRPr="006C45DF">
              <w:rPr>
                <w:sz w:val="28"/>
                <w:szCs w:val="28"/>
              </w:rPr>
              <w:t>2.2.20</w:t>
            </w:r>
            <w:r w:rsidR="009250B3">
              <w:rPr>
                <w:sz w:val="28"/>
                <w:szCs w:val="28"/>
                <w:lang w:val="ru-RU"/>
              </w:rPr>
              <w:t>.</w:t>
            </w:r>
            <w:r w:rsidR="005C01F0">
              <w:rPr>
                <w:sz w:val="28"/>
                <w:szCs w:val="28"/>
                <w:lang w:val="ru-RU"/>
              </w:rPr>
              <w:t xml:space="preserve"> </w:t>
            </w:r>
            <w:r w:rsidRPr="006C45DF">
              <w:rPr>
                <w:sz w:val="28"/>
                <w:szCs w:val="28"/>
              </w:rPr>
              <w:t>участие в работе по методическому обеспечению образ</w:t>
            </w:r>
            <w:r w:rsidR="005C01F0">
              <w:rPr>
                <w:sz w:val="28"/>
                <w:szCs w:val="28"/>
                <w:lang w:val="ru-RU"/>
              </w:rPr>
              <w:t>о</w:t>
            </w:r>
            <w:r w:rsidRPr="006C45DF">
              <w:rPr>
                <w:sz w:val="28"/>
                <w:szCs w:val="28"/>
              </w:rPr>
              <w:t xml:space="preserve">вательного процесса, разработке методических пособий         </w:t>
            </w:r>
          </w:p>
        </w:tc>
        <w:tc>
          <w:tcPr>
            <w:tcW w:w="1276" w:type="dxa"/>
          </w:tcPr>
          <w:p w14:paraId="2880FCE0" w14:textId="77777777" w:rsidR="00986BC0" w:rsidRPr="006C45DF" w:rsidRDefault="005C01F0" w:rsidP="00AF2667">
            <w:pPr>
              <w:contextualSpacing/>
              <w:jc w:val="both"/>
              <w:rPr>
                <w:sz w:val="28"/>
                <w:szCs w:val="28"/>
              </w:rPr>
            </w:pPr>
            <w:r>
              <w:rPr>
                <w:sz w:val="28"/>
                <w:szCs w:val="28"/>
              </w:rPr>
              <w:t>5%-</w:t>
            </w:r>
            <w:r>
              <w:rPr>
                <w:sz w:val="28"/>
                <w:szCs w:val="28"/>
                <w:lang w:val="ru-RU"/>
              </w:rPr>
              <w:t>5</w:t>
            </w:r>
            <w:r w:rsidR="00986BC0" w:rsidRPr="006C45DF">
              <w:rPr>
                <w:sz w:val="28"/>
                <w:szCs w:val="28"/>
              </w:rPr>
              <w:t>0%</w:t>
            </w:r>
          </w:p>
        </w:tc>
      </w:tr>
      <w:tr w:rsidR="00986BC0" w:rsidRPr="006C45DF" w14:paraId="7880CEEF" w14:textId="77777777" w:rsidTr="00AF2667">
        <w:trPr>
          <w:trHeight w:val="489"/>
        </w:trPr>
        <w:tc>
          <w:tcPr>
            <w:tcW w:w="8188" w:type="dxa"/>
          </w:tcPr>
          <w:p w14:paraId="68C71A6E" w14:textId="77777777" w:rsidR="00986BC0" w:rsidRPr="006C45DF" w:rsidRDefault="00986BC0" w:rsidP="00AF2667">
            <w:pPr>
              <w:contextualSpacing/>
              <w:jc w:val="both"/>
              <w:rPr>
                <w:sz w:val="28"/>
                <w:szCs w:val="28"/>
              </w:rPr>
            </w:pPr>
            <w:r w:rsidRPr="006C45DF">
              <w:rPr>
                <w:sz w:val="28"/>
                <w:szCs w:val="28"/>
              </w:rPr>
              <w:t xml:space="preserve"> 2.2.21.</w:t>
            </w:r>
            <w:r w:rsidR="005C01F0">
              <w:rPr>
                <w:sz w:val="28"/>
                <w:szCs w:val="28"/>
                <w:lang w:val="ru-RU"/>
              </w:rPr>
              <w:t xml:space="preserve"> </w:t>
            </w:r>
            <w:r w:rsidRPr="006C45DF">
              <w:rPr>
                <w:sz w:val="28"/>
                <w:szCs w:val="28"/>
              </w:rPr>
              <w:t xml:space="preserve">участие в работе по развитию и обновлению материально-технической  базы учреждения </w:t>
            </w:r>
          </w:p>
        </w:tc>
        <w:tc>
          <w:tcPr>
            <w:tcW w:w="1276" w:type="dxa"/>
          </w:tcPr>
          <w:p w14:paraId="394DCB66" w14:textId="77777777" w:rsidR="00986BC0" w:rsidRPr="006C45DF" w:rsidRDefault="005C01F0" w:rsidP="00AF2667">
            <w:pPr>
              <w:contextualSpacing/>
              <w:jc w:val="both"/>
              <w:rPr>
                <w:sz w:val="28"/>
                <w:szCs w:val="28"/>
              </w:rPr>
            </w:pPr>
            <w:r>
              <w:rPr>
                <w:sz w:val="28"/>
                <w:szCs w:val="28"/>
              </w:rPr>
              <w:t>5%-</w:t>
            </w:r>
            <w:r>
              <w:rPr>
                <w:sz w:val="28"/>
                <w:szCs w:val="28"/>
                <w:lang w:val="ru-RU"/>
              </w:rPr>
              <w:t>5</w:t>
            </w:r>
            <w:r w:rsidR="00986BC0" w:rsidRPr="006C45DF">
              <w:rPr>
                <w:sz w:val="28"/>
                <w:szCs w:val="28"/>
              </w:rPr>
              <w:t>0%</w:t>
            </w:r>
          </w:p>
        </w:tc>
      </w:tr>
      <w:tr w:rsidR="00986BC0" w:rsidRPr="006C45DF" w14:paraId="0A8329A6" w14:textId="77777777" w:rsidTr="00AF2667">
        <w:trPr>
          <w:trHeight w:val="360"/>
        </w:trPr>
        <w:tc>
          <w:tcPr>
            <w:tcW w:w="8188" w:type="dxa"/>
          </w:tcPr>
          <w:p w14:paraId="008FA096" w14:textId="77777777" w:rsidR="00986BC0" w:rsidRPr="006C45DF" w:rsidRDefault="00986BC0" w:rsidP="00AF2667">
            <w:pPr>
              <w:jc w:val="both"/>
              <w:rPr>
                <w:sz w:val="28"/>
                <w:szCs w:val="28"/>
              </w:rPr>
            </w:pPr>
            <w:r w:rsidRPr="006C45DF">
              <w:rPr>
                <w:sz w:val="28"/>
                <w:szCs w:val="28"/>
              </w:rPr>
              <w:t xml:space="preserve">  </w:t>
            </w:r>
            <w:r w:rsidR="00F92053">
              <w:rPr>
                <w:sz w:val="28"/>
                <w:szCs w:val="28"/>
                <w:lang w:val="ru-RU"/>
              </w:rPr>
              <w:t>2.2.22</w:t>
            </w:r>
            <w:r w:rsidR="005C01F0">
              <w:rPr>
                <w:sz w:val="28"/>
                <w:szCs w:val="28"/>
                <w:lang w:val="ru-RU"/>
              </w:rPr>
              <w:t>.</w:t>
            </w:r>
            <w:r w:rsidRPr="006C45DF">
              <w:rPr>
                <w:sz w:val="28"/>
                <w:szCs w:val="28"/>
              </w:rPr>
              <w:t xml:space="preserve">  </w:t>
            </w:r>
            <w:r w:rsidR="00F92053">
              <w:rPr>
                <w:sz w:val="28"/>
                <w:szCs w:val="28"/>
                <w:lang w:val="ru-RU"/>
              </w:rPr>
              <w:t>эффективное участие в куль</w:t>
            </w:r>
            <w:r w:rsidR="005C01F0">
              <w:rPr>
                <w:sz w:val="28"/>
                <w:szCs w:val="28"/>
                <w:lang w:val="ru-RU"/>
              </w:rPr>
              <w:t>т</w:t>
            </w:r>
            <w:r w:rsidR="00F92053">
              <w:rPr>
                <w:sz w:val="28"/>
                <w:szCs w:val="28"/>
                <w:lang w:val="ru-RU"/>
              </w:rPr>
              <w:t>урно-массовых, спортивных и других районных (городских) мероприятиях</w:t>
            </w:r>
            <w:r w:rsidRPr="006C45DF">
              <w:rPr>
                <w:sz w:val="28"/>
                <w:szCs w:val="28"/>
              </w:rPr>
              <w:t xml:space="preserve">  </w:t>
            </w:r>
          </w:p>
        </w:tc>
        <w:tc>
          <w:tcPr>
            <w:tcW w:w="1276" w:type="dxa"/>
          </w:tcPr>
          <w:p w14:paraId="2110546A" w14:textId="77777777" w:rsidR="00986BC0" w:rsidRPr="00F92053" w:rsidRDefault="005C01F0" w:rsidP="00AF2667">
            <w:pPr>
              <w:contextualSpacing/>
              <w:jc w:val="both"/>
              <w:rPr>
                <w:sz w:val="28"/>
                <w:szCs w:val="28"/>
                <w:lang w:val="ru-RU"/>
              </w:rPr>
            </w:pPr>
            <w:r>
              <w:rPr>
                <w:sz w:val="28"/>
                <w:szCs w:val="28"/>
                <w:lang w:val="ru-RU"/>
              </w:rPr>
              <w:t>5%-3</w:t>
            </w:r>
            <w:r w:rsidR="00F92053">
              <w:rPr>
                <w:sz w:val="28"/>
                <w:szCs w:val="28"/>
                <w:lang w:val="ru-RU"/>
              </w:rPr>
              <w:t>0%</w:t>
            </w:r>
          </w:p>
        </w:tc>
      </w:tr>
    </w:tbl>
    <w:p w14:paraId="64E17AB0" w14:textId="77777777" w:rsidR="009924DB" w:rsidRPr="00081603" w:rsidRDefault="009924DB" w:rsidP="00986BC0">
      <w:pPr>
        <w:ind w:firstLine="708"/>
        <w:contextualSpacing/>
        <w:jc w:val="center"/>
        <w:rPr>
          <w:sz w:val="28"/>
          <w:szCs w:val="28"/>
          <w:lang w:val="ru-RU"/>
        </w:rPr>
      </w:pPr>
    </w:p>
    <w:p w14:paraId="392CAF08" w14:textId="77777777" w:rsidR="00986BC0" w:rsidRPr="00081603" w:rsidRDefault="00986BC0" w:rsidP="00986BC0">
      <w:pPr>
        <w:ind w:firstLine="708"/>
        <w:contextualSpacing/>
        <w:jc w:val="center"/>
        <w:rPr>
          <w:sz w:val="28"/>
          <w:szCs w:val="28"/>
          <w:lang w:val="ru-RU"/>
        </w:rPr>
      </w:pPr>
      <w:r w:rsidRPr="00081603">
        <w:rPr>
          <w:sz w:val="28"/>
          <w:szCs w:val="28"/>
        </w:rPr>
        <w:t>для иных работников:</w:t>
      </w:r>
    </w:p>
    <w:p w14:paraId="02439615" w14:textId="77777777" w:rsidR="009924DB" w:rsidRPr="009924DB" w:rsidRDefault="009924DB" w:rsidP="00986BC0">
      <w:pPr>
        <w:ind w:firstLine="708"/>
        <w:contextualSpacing/>
        <w:jc w:val="center"/>
        <w:rPr>
          <w:b/>
          <w:sz w:val="28"/>
          <w:szCs w:val="28"/>
          <w:lang w:val="ru-RU"/>
        </w:rPr>
      </w:pPr>
    </w:p>
    <w:tbl>
      <w:tblPr>
        <w:tblStyle w:val="ac"/>
        <w:tblW w:w="9464" w:type="dxa"/>
        <w:tblLayout w:type="fixed"/>
        <w:tblLook w:val="01E0" w:firstRow="1" w:lastRow="1" w:firstColumn="1" w:lastColumn="1" w:noHBand="0" w:noVBand="0"/>
      </w:tblPr>
      <w:tblGrid>
        <w:gridCol w:w="8188"/>
        <w:gridCol w:w="1276"/>
      </w:tblGrid>
      <w:tr w:rsidR="00986BC0" w:rsidRPr="006C45DF" w14:paraId="1A986434" w14:textId="77777777" w:rsidTr="00AF2667">
        <w:tc>
          <w:tcPr>
            <w:tcW w:w="8188" w:type="dxa"/>
          </w:tcPr>
          <w:p w14:paraId="75E164BD" w14:textId="4FB85321" w:rsidR="00986BC0" w:rsidRPr="006C45DF" w:rsidRDefault="00986BC0" w:rsidP="00AF2667">
            <w:pPr>
              <w:contextualSpacing/>
              <w:jc w:val="both"/>
              <w:rPr>
                <w:sz w:val="28"/>
                <w:szCs w:val="28"/>
              </w:rPr>
            </w:pPr>
            <w:r w:rsidRPr="006C45DF">
              <w:rPr>
                <w:sz w:val="28"/>
                <w:szCs w:val="28"/>
              </w:rPr>
              <w:t>2.2.</w:t>
            </w:r>
            <w:r w:rsidR="00D211B8">
              <w:rPr>
                <w:sz w:val="28"/>
                <w:szCs w:val="28"/>
                <w:lang w:val="ru-RU"/>
              </w:rPr>
              <w:t>23</w:t>
            </w:r>
            <w:r w:rsidRPr="006C45DF">
              <w:rPr>
                <w:sz w:val="28"/>
                <w:szCs w:val="28"/>
              </w:rPr>
              <w:t>. Поддержка порядка в группах</w:t>
            </w:r>
          </w:p>
        </w:tc>
        <w:tc>
          <w:tcPr>
            <w:tcW w:w="1276" w:type="dxa"/>
          </w:tcPr>
          <w:p w14:paraId="62E2A0F2" w14:textId="77777777" w:rsidR="00986BC0" w:rsidRPr="006C45DF" w:rsidRDefault="00986BC0" w:rsidP="00AF2667">
            <w:pPr>
              <w:contextualSpacing/>
              <w:rPr>
                <w:sz w:val="28"/>
                <w:szCs w:val="28"/>
              </w:rPr>
            </w:pPr>
          </w:p>
          <w:p w14:paraId="2B453F41" w14:textId="77777777" w:rsidR="00986BC0" w:rsidRPr="006C45DF" w:rsidRDefault="005C01F0" w:rsidP="00AF2667">
            <w:pPr>
              <w:contextualSpacing/>
              <w:rPr>
                <w:sz w:val="28"/>
                <w:szCs w:val="28"/>
              </w:rPr>
            </w:pPr>
            <w:r>
              <w:rPr>
                <w:sz w:val="28"/>
                <w:szCs w:val="28"/>
              </w:rPr>
              <w:t>5%-</w:t>
            </w:r>
            <w:r>
              <w:rPr>
                <w:sz w:val="28"/>
                <w:szCs w:val="28"/>
                <w:lang w:val="ru-RU"/>
              </w:rPr>
              <w:t>50</w:t>
            </w:r>
            <w:r w:rsidR="00986BC0" w:rsidRPr="006C45DF">
              <w:rPr>
                <w:sz w:val="28"/>
                <w:szCs w:val="28"/>
              </w:rPr>
              <w:t>%</w:t>
            </w:r>
          </w:p>
        </w:tc>
      </w:tr>
      <w:tr w:rsidR="00986BC0" w:rsidRPr="006C45DF" w14:paraId="04E533A6" w14:textId="77777777" w:rsidTr="00AF2667">
        <w:trPr>
          <w:trHeight w:val="159"/>
        </w:trPr>
        <w:tc>
          <w:tcPr>
            <w:tcW w:w="8188" w:type="dxa"/>
          </w:tcPr>
          <w:p w14:paraId="6348CC38" w14:textId="0E98C479" w:rsidR="00986BC0" w:rsidRPr="006C45DF" w:rsidRDefault="00986BC0" w:rsidP="00AF2667">
            <w:pPr>
              <w:contextualSpacing/>
              <w:jc w:val="both"/>
              <w:rPr>
                <w:sz w:val="28"/>
                <w:szCs w:val="28"/>
              </w:rPr>
            </w:pPr>
            <w:r w:rsidRPr="006C45DF">
              <w:rPr>
                <w:sz w:val="28"/>
                <w:szCs w:val="28"/>
              </w:rPr>
              <w:t>2.2.</w:t>
            </w:r>
            <w:r w:rsidR="00D211B8">
              <w:rPr>
                <w:sz w:val="28"/>
                <w:szCs w:val="28"/>
                <w:lang w:val="ru-RU"/>
              </w:rPr>
              <w:t>24</w:t>
            </w:r>
            <w:r w:rsidRPr="006C45DF">
              <w:rPr>
                <w:sz w:val="28"/>
                <w:szCs w:val="28"/>
              </w:rPr>
              <w:t>. обеспечение бесперебойной работы приборов и оборудования</w:t>
            </w:r>
          </w:p>
        </w:tc>
        <w:tc>
          <w:tcPr>
            <w:tcW w:w="1276" w:type="dxa"/>
          </w:tcPr>
          <w:p w14:paraId="7ACF7C6C" w14:textId="77777777" w:rsidR="00986BC0" w:rsidRPr="006C45DF" w:rsidRDefault="00986BC0" w:rsidP="00AF2667">
            <w:pPr>
              <w:contextualSpacing/>
              <w:rPr>
                <w:sz w:val="28"/>
                <w:szCs w:val="28"/>
              </w:rPr>
            </w:pPr>
            <w:r w:rsidRPr="006C45DF">
              <w:rPr>
                <w:sz w:val="28"/>
                <w:szCs w:val="28"/>
              </w:rPr>
              <w:t>5</w:t>
            </w:r>
            <w:r w:rsidR="005C01F0">
              <w:rPr>
                <w:sz w:val="28"/>
                <w:szCs w:val="28"/>
              </w:rPr>
              <w:t>%-</w:t>
            </w:r>
            <w:r w:rsidR="005C01F0">
              <w:rPr>
                <w:sz w:val="28"/>
                <w:szCs w:val="28"/>
                <w:lang w:val="ru-RU"/>
              </w:rPr>
              <w:t>50</w:t>
            </w:r>
            <w:r w:rsidRPr="006C45DF">
              <w:rPr>
                <w:sz w:val="28"/>
                <w:szCs w:val="28"/>
              </w:rPr>
              <w:t>%</w:t>
            </w:r>
          </w:p>
        </w:tc>
      </w:tr>
      <w:tr w:rsidR="00986BC0" w:rsidRPr="006C45DF" w14:paraId="59ACB997" w14:textId="77777777" w:rsidTr="00AF2667">
        <w:trPr>
          <w:trHeight w:val="309"/>
        </w:trPr>
        <w:tc>
          <w:tcPr>
            <w:tcW w:w="8188" w:type="dxa"/>
          </w:tcPr>
          <w:p w14:paraId="67FB16E2" w14:textId="03557BD8" w:rsidR="00986BC0" w:rsidRPr="006C45DF" w:rsidRDefault="00986BC0" w:rsidP="00AF2667">
            <w:pPr>
              <w:contextualSpacing/>
              <w:jc w:val="both"/>
              <w:rPr>
                <w:sz w:val="28"/>
                <w:szCs w:val="28"/>
              </w:rPr>
            </w:pPr>
            <w:r w:rsidRPr="006C45DF">
              <w:rPr>
                <w:sz w:val="28"/>
                <w:szCs w:val="28"/>
              </w:rPr>
              <w:t>2.2.2</w:t>
            </w:r>
            <w:r w:rsidR="00D211B8">
              <w:rPr>
                <w:sz w:val="28"/>
                <w:szCs w:val="28"/>
                <w:lang w:val="ru-RU"/>
              </w:rPr>
              <w:t>5</w:t>
            </w:r>
            <w:r w:rsidRPr="006C45DF">
              <w:rPr>
                <w:sz w:val="28"/>
                <w:szCs w:val="28"/>
              </w:rPr>
              <w:t>.  экономия материальных и энергетических ресурсов</w:t>
            </w:r>
          </w:p>
        </w:tc>
        <w:tc>
          <w:tcPr>
            <w:tcW w:w="1276" w:type="dxa"/>
          </w:tcPr>
          <w:p w14:paraId="26A9C30E" w14:textId="77777777" w:rsidR="00986BC0" w:rsidRPr="006C45DF" w:rsidRDefault="00986BC0" w:rsidP="00AF2667">
            <w:pPr>
              <w:contextualSpacing/>
              <w:rPr>
                <w:sz w:val="28"/>
                <w:szCs w:val="28"/>
              </w:rPr>
            </w:pPr>
            <w:r w:rsidRPr="006C45DF">
              <w:rPr>
                <w:sz w:val="28"/>
                <w:szCs w:val="28"/>
              </w:rPr>
              <w:t>5%-20%</w:t>
            </w:r>
          </w:p>
        </w:tc>
      </w:tr>
      <w:tr w:rsidR="00986BC0" w:rsidRPr="006C45DF" w14:paraId="4FA90906" w14:textId="77777777" w:rsidTr="00AF2667">
        <w:tc>
          <w:tcPr>
            <w:tcW w:w="8188" w:type="dxa"/>
          </w:tcPr>
          <w:p w14:paraId="5258B6F6" w14:textId="2C083E4F" w:rsidR="00986BC0" w:rsidRPr="006C45DF" w:rsidRDefault="00986BC0" w:rsidP="00AF2667">
            <w:pPr>
              <w:tabs>
                <w:tab w:val="num" w:pos="252"/>
              </w:tabs>
              <w:contextualSpacing/>
              <w:jc w:val="both"/>
              <w:rPr>
                <w:sz w:val="28"/>
                <w:szCs w:val="28"/>
              </w:rPr>
            </w:pPr>
            <w:r w:rsidRPr="006C45DF">
              <w:rPr>
                <w:sz w:val="28"/>
                <w:szCs w:val="28"/>
              </w:rPr>
              <w:t>2.2.</w:t>
            </w:r>
            <w:proofErr w:type="gramStart"/>
            <w:r w:rsidRPr="006C45DF">
              <w:rPr>
                <w:sz w:val="28"/>
                <w:szCs w:val="28"/>
              </w:rPr>
              <w:t>2</w:t>
            </w:r>
            <w:r w:rsidR="00D211B8">
              <w:rPr>
                <w:sz w:val="28"/>
                <w:szCs w:val="28"/>
                <w:lang w:val="ru-RU"/>
              </w:rPr>
              <w:t>6</w:t>
            </w:r>
            <w:r w:rsidRPr="006C45DF">
              <w:rPr>
                <w:sz w:val="28"/>
                <w:szCs w:val="28"/>
              </w:rPr>
              <w:t>.подготовка</w:t>
            </w:r>
            <w:proofErr w:type="gramEnd"/>
            <w:r w:rsidRPr="006C45DF">
              <w:rPr>
                <w:sz w:val="28"/>
                <w:szCs w:val="28"/>
              </w:rPr>
              <w:t xml:space="preserve"> групп к новому учебному году</w:t>
            </w:r>
          </w:p>
        </w:tc>
        <w:tc>
          <w:tcPr>
            <w:tcW w:w="1276" w:type="dxa"/>
          </w:tcPr>
          <w:p w14:paraId="306FE4CB" w14:textId="77777777" w:rsidR="00986BC0" w:rsidRPr="006C45DF" w:rsidRDefault="005C01F0" w:rsidP="00AF2667">
            <w:pPr>
              <w:contextualSpacing/>
              <w:rPr>
                <w:sz w:val="28"/>
                <w:szCs w:val="28"/>
              </w:rPr>
            </w:pPr>
            <w:r>
              <w:rPr>
                <w:sz w:val="28"/>
                <w:szCs w:val="28"/>
              </w:rPr>
              <w:t>10%-</w:t>
            </w:r>
            <w:r>
              <w:rPr>
                <w:sz w:val="28"/>
                <w:szCs w:val="28"/>
                <w:lang w:val="ru-RU"/>
              </w:rPr>
              <w:t>4</w:t>
            </w:r>
            <w:r w:rsidR="00986BC0" w:rsidRPr="006C45DF">
              <w:rPr>
                <w:sz w:val="28"/>
                <w:szCs w:val="28"/>
              </w:rPr>
              <w:t>0%</w:t>
            </w:r>
          </w:p>
        </w:tc>
      </w:tr>
      <w:tr w:rsidR="00986BC0" w:rsidRPr="006C45DF" w14:paraId="4638AEB8" w14:textId="77777777" w:rsidTr="00AF2667">
        <w:tc>
          <w:tcPr>
            <w:tcW w:w="8188" w:type="dxa"/>
          </w:tcPr>
          <w:p w14:paraId="22CC1DBF" w14:textId="05788054" w:rsidR="00986BC0" w:rsidRPr="006C45DF" w:rsidRDefault="00986BC0" w:rsidP="00AF2667">
            <w:pPr>
              <w:tabs>
                <w:tab w:val="num" w:pos="252"/>
              </w:tabs>
              <w:contextualSpacing/>
              <w:jc w:val="both"/>
              <w:rPr>
                <w:sz w:val="28"/>
                <w:szCs w:val="28"/>
              </w:rPr>
            </w:pPr>
            <w:r w:rsidRPr="006C45DF">
              <w:rPr>
                <w:sz w:val="28"/>
                <w:szCs w:val="28"/>
              </w:rPr>
              <w:t>2.2.2</w:t>
            </w:r>
            <w:r w:rsidR="00D211B8">
              <w:rPr>
                <w:sz w:val="28"/>
                <w:szCs w:val="28"/>
                <w:lang w:val="ru-RU"/>
              </w:rPr>
              <w:t>7</w:t>
            </w:r>
            <w:r w:rsidRPr="006C45DF">
              <w:rPr>
                <w:sz w:val="28"/>
                <w:szCs w:val="28"/>
              </w:rPr>
              <w:t>. вклад в оснащение учебно-методической базы учреждения</w:t>
            </w:r>
          </w:p>
        </w:tc>
        <w:tc>
          <w:tcPr>
            <w:tcW w:w="1276" w:type="dxa"/>
          </w:tcPr>
          <w:p w14:paraId="0B9DF7D0" w14:textId="77777777" w:rsidR="00986BC0" w:rsidRPr="006C45DF" w:rsidRDefault="005C01F0" w:rsidP="00AF2667">
            <w:pPr>
              <w:contextualSpacing/>
              <w:rPr>
                <w:sz w:val="28"/>
                <w:szCs w:val="28"/>
              </w:rPr>
            </w:pPr>
            <w:r>
              <w:rPr>
                <w:sz w:val="28"/>
                <w:szCs w:val="28"/>
              </w:rPr>
              <w:t>10%-</w:t>
            </w:r>
            <w:r>
              <w:rPr>
                <w:sz w:val="28"/>
                <w:szCs w:val="28"/>
                <w:lang w:val="ru-RU"/>
              </w:rPr>
              <w:t>3</w:t>
            </w:r>
            <w:r w:rsidR="00986BC0" w:rsidRPr="006C45DF">
              <w:rPr>
                <w:sz w:val="28"/>
                <w:szCs w:val="28"/>
              </w:rPr>
              <w:t>0%</w:t>
            </w:r>
          </w:p>
        </w:tc>
      </w:tr>
      <w:tr w:rsidR="00986BC0" w:rsidRPr="006C45DF" w14:paraId="6A2485C2" w14:textId="77777777" w:rsidTr="00AF2667">
        <w:tc>
          <w:tcPr>
            <w:tcW w:w="8188" w:type="dxa"/>
          </w:tcPr>
          <w:p w14:paraId="07939F9D" w14:textId="7926667B" w:rsidR="00986BC0" w:rsidRPr="006C45DF" w:rsidRDefault="00986BC0" w:rsidP="00AF2667">
            <w:pPr>
              <w:tabs>
                <w:tab w:val="num" w:pos="252"/>
              </w:tabs>
              <w:contextualSpacing/>
              <w:jc w:val="both"/>
              <w:rPr>
                <w:sz w:val="28"/>
                <w:szCs w:val="28"/>
              </w:rPr>
            </w:pPr>
            <w:r w:rsidRPr="006C45DF">
              <w:rPr>
                <w:sz w:val="28"/>
                <w:szCs w:val="28"/>
              </w:rPr>
              <w:t>2.2.2</w:t>
            </w:r>
            <w:r w:rsidR="00D211B8">
              <w:rPr>
                <w:sz w:val="28"/>
                <w:szCs w:val="28"/>
                <w:lang w:val="ru-RU"/>
              </w:rPr>
              <w:t>8</w:t>
            </w:r>
            <w:r w:rsidRPr="006C45DF">
              <w:rPr>
                <w:sz w:val="28"/>
                <w:szCs w:val="28"/>
              </w:rPr>
              <w:t>. проведение ремонтных работ</w:t>
            </w:r>
          </w:p>
        </w:tc>
        <w:tc>
          <w:tcPr>
            <w:tcW w:w="1276" w:type="dxa"/>
          </w:tcPr>
          <w:p w14:paraId="455F0A8C" w14:textId="77777777" w:rsidR="00986BC0" w:rsidRPr="006C45DF" w:rsidRDefault="005C01F0" w:rsidP="00AF2667">
            <w:pPr>
              <w:contextualSpacing/>
              <w:rPr>
                <w:sz w:val="28"/>
                <w:szCs w:val="28"/>
              </w:rPr>
            </w:pPr>
            <w:r>
              <w:rPr>
                <w:sz w:val="28"/>
                <w:szCs w:val="28"/>
                <w:lang w:val="ru-RU"/>
              </w:rPr>
              <w:t>1</w:t>
            </w:r>
            <w:r w:rsidR="00986BC0" w:rsidRPr="006C45DF">
              <w:rPr>
                <w:sz w:val="28"/>
                <w:szCs w:val="28"/>
              </w:rPr>
              <w:t>0%-30%</w:t>
            </w:r>
          </w:p>
        </w:tc>
      </w:tr>
      <w:tr w:rsidR="00986BC0" w:rsidRPr="006C45DF" w14:paraId="36135DDA" w14:textId="77777777" w:rsidTr="00AF2667">
        <w:tc>
          <w:tcPr>
            <w:tcW w:w="8188" w:type="dxa"/>
          </w:tcPr>
          <w:p w14:paraId="162C48B5" w14:textId="7809DC71" w:rsidR="00986BC0" w:rsidRPr="006C45DF" w:rsidRDefault="00986BC0" w:rsidP="00AF2667">
            <w:pPr>
              <w:tabs>
                <w:tab w:val="num" w:pos="252"/>
              </w:tabs>
              <w:contextualSpacing/>
              <w:jc w:val="both"/>
              <w:rPr>
                <w:sz w:val="28"/>
                <w:szCs w:val="28"/>
              </w:rPr>
            </w:pPr>
            <w:r w:rsidRPr="006C45DF">
              <w:rPr>
                <w:sz w:val="28"/>
                <w:szCs w:val="28"/>
              </w:rPr>
              <w:lastRenderedPageBreak/>
              <w:t>2.2.2</w:t>
            </w:r>
            <w:r w:rsidR="00D211B8">
              <w:rPr>
                <w:sz w:val="28"/>
                <w:szCs w:val="28"/>
                <w:lang w:val="ru-RU"/>
              </w:rPr>
              <w:t>9</w:t>
            </w:r>
            <w:r w:rsidRPr="006C45DF">
              <w:rPr>
                <w:sz w:val="28"/>
                <w:szCs w:val="28"/>
              </w:rPr>
              <w:t xml:space="preserve"> образцовое содержание рабочего места, спецодежды, инструмента, оборудования</w:t>
            </w:r>
          </w:p>
        </w:tc>
        <w:tc>
          <w:tcPr>
            <w:tcW w:w="1276" w:type="dxa"/>
          </w:tcPr>
          <w:p w14:paraId="3BEE0A71" w14:textId="77777777" w:rsidR="00986BC0" w:rsidRPr="006C45DF" w:rsidRDefault="005C01F0" w:rsidP="00AF2667">
            <w:pPr>
              <w:contextualSpacing/>
              <w:rPr>
                <w:sz w:val="28"/>
                <w:szCs w:val="28"/>
              </w:rPr>
            </w:pPr>
            <w:r>
              <w:rPr>
                <w:sz w:val="28"/>
                <w:szCs w:val="28"/>
              </w:rPr>
              <w:t>5%-</w:t>
            </w:r>
            <w:r>
              <w:rPr>
                <w:sz w:val="28"/>
                <w:szCs w:val="28"/>
                <w:lang w:val="ru-RU"/>
              </w:rPr>
              <w:t>3</w:t>
            </w:r>
            <w:r w:rsidR="00986BC0" w:rsidRPr="006C45DF">
              <w:rPr>
                <w:sz w:val="28"/>
                <w:szCs w:val="28"/>
              </w:rPr>
              <w:t>0%</w:t>
            </w:r>
          </w:p>
        </w:tc>
      </w:tr>
      <w:tr w:rsidR="00986BC0" w:rsidRPr="006C45DF" w14:paraId="435DECA2" w14:textId="77777777" w:rsidTr="00AF2667">
        <w:tc>
          <w:tcPr>
            <w:tcW w:w="8188" w:type="dxa"/>
          </w:tcPr>
          <w:p w14:paraId="20045501" w14:textId="095EECA7" w:rsidR="00986BC0" w:rsidRPr="006C45DF" w:rsidRDefault="00986BC0" w:rsidP="00AF2667">
            <w:pPr>
              <w:tabs>
                <w:tab w:val="num" w:pos="252"/>
              </w:tabs>
              <w:contextualSpacing/>
              <w:jc w:val="both"/>
              <w:rPr>
                <w:sz w:val="28"/>
                <w:szCs w:val="28"/>
              </w:rPr>
            </w:pPr>
            <w:r w:rsidRPr="006C45DF">
              <w:rPr>
                <w:sz w:val="28"/>
                <w:szCs w:val="28"/>
              </w:rPr>
              <w:t>2.2</w:t>
            </w:r>
            <w:r w:rsidR="00D211B8">
              <w:rPr>
                <w:sz w:val="28"/>
                <w:szCs w:val="28"/>
                <w:lang w:val="ru-RU"/>
              </w:rPr>
              <w:t>.30</w:t>
            </w:r>
            <w:r w:rsidRPr="006C45DF">
              <w:rPr>
                <w:sz w:val="28"/>
                <w:szCs w:val="28"/>
              </w:rPr>
              <w:t>. предотвращение и ликвидация аварий и их последствий, если они произошли не по вине работника</w:t>
            </w:r>
          </w:p>
        </w:tc>
        <w:tc>
          <w:tcPr>
            <w:tcW w:w="1276" w:type="dxa"/>
          </w:tcPr>
          <w:p w14:paraId="613DD4EA" w14:textId="77777777" w:rsidR="00986BC0" w:rsidRPr="006C45DF" w:rsidRDefault="005C01F0" w:rsidP="00AF2667">
            <w:pPr>
              <w:contextualSpacing/>
              <w:rPr>
                <w:sz w:val="28"/>
                <w:szCs w:val="28"/>
              </w:rPr>
            </w:pPr>
            <w:r>
              <w:rPr>
                <w:sz w:val="28"/>
                <w:szCs w:val="28"/>
                <w:lang w:val="ru-RU"/>
              </w:rPr>
              <w:t>1</w:t>
            </w:r>
            <w:r w:rsidR="00986BC0" w:rsidRPr="006C45DF">
              <w:rPr>
                <w:sz w:val="28"/>
                <w:szCs w:val="28"/>
              </w:rPr>
              <w:t>0%-50%</w:t>
            </w:r>
          </w:p>
          <w:p w14:paraId="1C1DEEC6" w14:textId="77777777" w:rsidR="00986BC0" w:rsidRPr="006C45DF" w:rsidRDefault="00986BC0" w:rsidP="00AF2667">
            <w:pPr>
              <w:contextualSpacing/>
              <w:rPr>
                <w:sz w:val="28"/>
                <w:szCs w:val="28"/>
              </w:rPr>
            </w:pPr>
          </w:p>
        </w:tc>
      </w:tr>
    </w:tbl>
    <w:p w14:paraId="054BE05E" w14:textId="77777777" w:rsidR="00ED5096" w:rsidRDefault="00ED5096" w:rsidP="008A145A">
      <w:pPr>
        <w:contextualSpacing/>
        <w:jc w:val="both"/>
        <w:rPr>
          <w:sz w:val="28"/>
          <w:szCs w:val="28"/>
          <w:lang w:val="ru-RU"/>
        </w:rPr>
      </w:pPr>
    </w:p>
    <w:p w14:paraId="4AEB1DA3" w14:textId="77777777" w:rsidR="00ED5096" w:rsidRPr="009924DB" w:rsidRDefault="005C01F0" w:rsidP="009924DB">
      <w:pPr>
        <w:jc w:val="both"/>
        <w:rPr>
          <w:sz w:val="28"/>
          <w:szCs w:val="28"/>
          <w:lang w:val="ru-RU"/>
        </w:rPr>
      </w:pPr>
      <w:r>
        <w:rPr>
          <w:sz w:val="28"/>
          <w:szCs w:val="28"/>
          <w:lang w:val="ru-RU"/>
        </w:rPr>
        <w:t xml:space="preserve">    </w:t>
      </w:r>
    </w:p>
    <w:p w14:paraId="38DCC57D" w14:textId="77777777" w:rsidR="00986BC0" w:rsidRPr="006C45DF" w:rsidRDefault="00986BC0" w:rsidP="00986BC0">
      <w:pPr>
        <w:rPr>
          <w:sz w:val="28"/>
          <w:szCs w:val="28"/>
        </w:rPr>
      </w:pPr>
      <w:r w:rsidRPr="006C45DF">
        <w:rPr>
          <w:sz w:val="28"/>
          <w:szCs w:val="28"/>
        </w:rPr>
        <w:t>СОГЛАСОВАНО</w:t>
      </w:r>
    </w:p>
    <w:p w14:paraId="08912CFF" w14:textId="77777777" w:rsidR="0078126F" w:rsidRDefault="005C01F0" w:rsidP="005C01F0">
      <w:pPr>
        <w:rPr>
          <w:sz w:val="28"/>
          <w:szCs w:val="28"/>
          <w:lang w:val="ru-RU"/>
        </w:rPr>
      </w:pPr>
      <w:r>
        <w:rPr>
          <w:sz w:val="28"/>
          <w:szCs w:val="28"/>
        </w:rPr>
        <w:t xml:space="preserve">Протокол </w:t>
      </w:r>
      <w:r w:rsidR="0078126F">
        <w:rPr>
          <w:sz w:val="28"/>
          <w:szCs w:val="28"/>
          <w:lang w:val="ru-RU"/>
        </w:rPr>
        <w:t>заседания Профкома</w:t>
      </w:r>
    </w:p>
    <w:p w14:paraId="4477EB48" w14:textId="77777777" w:rsidR="00986BC0" w:rsidRPr="005C01F0" w:rsidRDefault="005C01F0" w:rsidP="005C01F0">
      <w:pPr>
        <w:rPr>
          <w:sz w:val="28"/>
          <w:szCs w:val="28"/>
          <w:lang w:val="ru-RU"/>
        </w:rPr>
      </w:pPr>
      <w:r>
        <w:rPr>
          <w:sz w:val="28"/>
          <w:szCs w:val="28"/>
        </w:rPr>
        <w:t xml:space="preserve">от </w:t>
      </w:r>
      <w:r w:rsidR="00986BC0" w:rsidRPr="006C45DF">
        <w:rPr>
          <w:sz w:val="28"/>
          <w:szCs w:val="28"/>
          <w:lang w:val="ru-RU"/>
        </w:rPr>
        <w:t>1</w:t>
      </w:r>
      <w:r w:rsidR="00EB4554">
        <w:rPr>
          <w:sz w:val="28"/>
          <w:szCs w:val="28"/>
          <w:lang w:val="ru-RU"/>
        </w:rPr>
        <w:t>7</w:t>
      </w:r>
      <w:r>
        <w:rPr>
          <w:sz w:val="28"/>
          <w:szCs w:val="28"/>
          <w:lang w:val="ru-RU"/>
        </w:rPr>
        <w:t xml:space="preserve"> октября 2022 №10</w:t>
      </w:r>
    </w:p>
    <w:p w14:paraId="478A0F49" w14:textId="77777777" w:rsidR="00181AC5" w:rsidRPr="00787248" w:rsidRDefault="00181AC5" w:rsidP="00072D13">
      <w:pPr>
        <w:pageBreakBefore/>
        <w:tabs>
          <w:tab w:val="left" w:pos="4980"/>
        </w:tabs>
        <w:rPr>
          <w:sz w:val="30"/>
          <w:szCs w:val="30"/>
          <w:lang w:val="ru-RU"/>
        </w:rPr>
      </w:pPr>
      <w:bookmarkStart w:id="11" w:name="_Hlk117177752"/>
    </w:p>
    <w:p w14:paraId="16792D1A" w14:textId="77777777" w:rsidR="00181AC5" w:rsidRDefault="00503BD9" w:rsidP="00181AC5">
      <w:pPr>
        <w:jc w:val="right"/>
        <w:rPr>
          <w:sz w:val="28"/>
          <w:lang w:val="ru-RU" w:eastAsia="en-US"/>
        </w:rPr>
      </w:pPr>
      <w:r>
        <w:rPr>
          <w:sz w:val="28"/>
          <w:lang w:eastAsia="en-US"/>
        </w:rPr>
        <w:t xml:space="preserve">Приложение </w:t>
      </w:r>
      <w:r w:rsidR="00DC2C9D">
        <w:rPr>
          <w:sz w:val="28"/>
          <w:lang w:val="ru-RU" w:eastAsia="en-US"/>
        </w:rPr>
        <w:t xml:space="preserve">№ </w:t>
      </w:r>
      <w:r w:rsidR="00181AC5">
        <w:rPr>
          <w:sz w:val="28"/>
          <w:lang w:val="ru-RU" w:eastAsia="en-US"/>
        </w:rPr>
        <w:t>5</w:t>
      </w:r>
    </w:p>
    <w:p w14:paraId="41C40028" w14:textId="77777777" w:rsidR="00181AC5" w:rsidRDefault="00181AC5" w:rsidP="00181AC5">
      <w:pPr>
        <w:jc w:val="right"/>
        <w:rPr>
          <w:sz w:val="28"/>
          <w:lang w:val="ru-RU" w:eastAsia="en-US"/>
        </w:rPr>
      </w:pPr>
    </w:p>
    <w:p w14:paraId="1746E3D6" w14:textId="77777777" w:rsidR="005C01F0" w:rsidRPr="00787248" w:rsidRDefault="005C01F0" w:rsidP="005C01F0">
      <w:pPr>
        <w:ind w:left="5664"/>
        <w:rPr>
          <w:sz w:val="30"/>
          <w:szCs w:val="30"/>
          <w:lang w:val="ru-RU"/>
        </w:rPr>
      </w:pPr>
      <w:r w:rsidRPr="00787248">
        <w:rPr>
          <w:sz w:val="30"/>
          <w:szCs w:val="30"/>
        </w:rPr>
        <w:t>УТВЕРЖД</w:t>
      </w:r>
      <w:r w:rsidRPr="00787248">
        <w:rPr>
          <w:sz w:val="30"/>
          <w:szCs w:val="30"/>
          <w:lang w:val="ru-RU"/>
        </w:rPr>
        <w:t>АЮ</w:t>
      </w:r>
      <w:r w:rsidRPr="00787248">
        <w:rPr>
          <w:sz w:val="30"/>
          <w:szCs w:val="30"/>
        </w:rPr>
        <w:tab/>
      </w:r>
    </w:p>
    <w:p w14:paraId="159F5266" w14:textId="77777777" w:rsidR="005C01F0" w:rsidRDefault="005C01F0" w:rsidP="005C01F0">
      <w:pPr>
        <w:ind w:left="5664"/>
        <w:contextualSpacing/>
        <w:rPr>
          <w:sz w:val="30"/>
          <w:szCs w:val="30"/>
          <w:lang w:val="ru-RU"/>
        </w:rPr>
      </w:pPr>
      <w:r>
        <w:rPr>
          <w:sz w:val="30"/>
          <w:szCs w:val="30"/>
          <w:lang w:val="ru-RU"/>
        </w:rPr>
        <w:t>Заведующий государственным</w:t>
      </w:r>
    </w:p>
    <w:p w14:paraId="1C28DBBD" w14:textId="77777777" w:rsidR="005C01F0" w:rsidRDefault="005C01F0" w:rsidP="005C01F0">
      <w:pPr>
        <w:ind w:left="5664"/>
        <w:contextualSpacing/>
        <w:rPr>
          <w:sz w:val="30"/>
          <w:szCs w:val="30"/>
          <w:lang w:val="ru-RU"/>
        </w:rPr>
      </w:pPr>
      <w:r>
        <w:rPr>
          <w:sz w:val="30"/>
          <w:szCs w:val="30"/>
          <w:lang w:val="ru-RU"/>
        </w:rPr>
        <w:t>учреждением образования</w:t>
      </w:r>
    </w:p>
    <w:p w14:paraId="66829C7A" w14:textId="77777777" w:rsidR="005C01F0" w:rsidRDefault="005C01F0" w:rsidP="005C01F0">
      <w:pPr>
        <w:ind w:left="5664"/>
        <w:contextualSpacing/>
        <w:rPr>
          <w:sz w:val="30"/>
          <w:szCs w:val="30"/>
          <w:lang w:val="ru-RU"/>
        </w:rPr>
      </w:pPr>
      <w:r>
        <w:rPr>
          <w:sz w:val="30"/>
          <w:szCs w:val="30"/>
          <w:lang w:val="ru-RU"/>
        </w:rPr>
        <w:t>«Детский сад №4 г.Ельска»</w:t>
      </w:r>
    </w:p>
    <w:p w14:paraId="3BB9E4B7" w14:textId="77777777" w:rsidR="005C01F0" w:rsidRDefault="005C01F0" w:rsidP="005C01F0">
      <w:pPr>
        <w:contextualSpacing/>
        <w:rPr>
          <w:sz w:val="30"/>
          <w:szCs w:val="30"/>
          <w:lang w:val="ru-RU"/>
        </w:rPr>
      </w:pPr>
      <w:r>
        <w:rPr>
          <w:sz w:val="30"/>
          <w:szCs w:val="30"/>
          <w:lang w:val="ru-RU"/>
        </w:rPr>
        <w:t xml:space="preserve">                                                                             </w:t>
      </w:r>
      <w:r w:rsidRPr="00787248">
        <w:rPr>
          <w:sz w:val="30"/>
          <w:szCs w:val="30"/>
        </w:rPr>
        <w:t>____________</w:t>
      </w:r>
      <w:r>
        <w:rPr>
          <w:sz w:val="30"/>
          <w:szCs w:val="30"/>
          <w:lang w:val="ru-RU"/>
        </w:rPr>
        <w:t>О. Ф. Громок</w:t>
      </w:r>
    </w:p>
    <w:p w14:paraId="658805A3" w14:textId="77777777" w:rsidR="005C01F0" w:rsidRDefault="005C01F0" w:rsidP="005C01F0">
      <w:pPr>
        <w:ind w:left="5664"/>
        <w:contextualSpacing/>
        <w:rPr>
          <w:sz w:val="30"/>
          <w:szCs w:val="30"/>
          <w:lang w:val="ru-RU"/>
        </w:rPr>
      </w:pPr>
      <w:r>
        <w:rPr>
          <w:sz w:val="30"/>
          <w:szCs w:val="30"/>
        </w:rPr>
        <w:t>«__»_________</w:t>
      </w:r>
      <w:r>
        <w:rPr>
          <w:sz w:val="30"/>
          <w:szCs w:val="30"/>
          <w:lang w:val="ru-RU"/>
        </w:rPr>
        <w:t xml:space="preserve"> </w:t>
      </w:r>
      <w:r w:rsidRPr="00787248">
        <w:rPr>
          <w:sz w:val="30"/>
          <w:szCs w:val="30"/>
        </w:rPr>
        <w:t>202</w:t>
      </w:r>
      <w:r w:rsidRPr="00787248">
        <w:rPr>
          <w:sz w:val="30"/>
          <w:szCs w:val="30"/>
          <w:lang w:val="ru-RU"/>
        </w:rPr>
        <w:t>2</w:t>
      </w:r>
      <w:r w:rsidRPr="00787248">
        <w:rPr>
          <w:sz w:val="30"/>
          <w:szCs w:val="30"/>
        </w:rPr>
        <w:t xml:space="preserve"> г</w:t>
      </w:r>
      <w:r>
        <w:rPr>
          <w:sz w:val="30"/>
          <w:szCs w:val="30"/>
          <w:lang w:val="ru-RU"/>
        </w:rPr>
        <w:t>.</w:t>
      </w:r>
    </w:p>
    <w:p w14:paraId="2E4D3128" w14:textId="77777777" w:rsidR="00181AC5" w:rsidRDefault="00181AC5" w:rsidP="00181AC5">
      <w:pPr>
        <w:jc w:val="center"/>
        <w:rPr>
          <w:sz w:val="28"/>
          <w:lang w:eastAsia="en-US"/>
        </w:rPr>
      </w:pPr>
    </w:p>
    <w:p w14:paraId="6263976F" w14:textId="77777777" w:rsidR="00181AC5" w:rsidRDefault="00181AC5" w:rsidP="00181AC5">
      <w:pPr>
        <w:jc w:val="center"/>
        <w:rPr>
          <w:sz w:val="28"/>
          <w:lang w:eastAsia="en-US"/>
        </w:rPr>
      </w:pPr>
    </w:p>
    <w:p w14:paraId="21B5573E" w14:textId="77777777" w:rsidR="00181AC5" w:rsidRDefault="00181AC5" w:rsidP="00181AC5">
      <w:pPr>
        <w:jc w:val="center"/>
        <w:rPr>
          <w:b/>
          <w:sz w:val="28"/>
          <w:szCs w:val="28"/>
        </w:rPr>
      </w:pPr>
    </w:p>
    <w:bookmarkEnd w:id="11"/>
    <w:p w14:paraId="44E097CD" w14:textId="77777777" w:rsidR="00CE0945" w:rsidRPr="00081603" w:rsidRDefault="00072D13" w:rsidP="00072D13">
      <w:pPr>
        <w:contextualSpacing/>
        <w:rPr>
          <w:sz w:val="28"/>
          <w:szCs w:val="28"/>
          <w:lang w:val="ru-RU"/>
        </w:rPr>
      </w:pPr>
      <w:r w:rsidRPr="00081603">
        <w:rPr>
          <w:sz w:val="28"/>
          <w:szCs w:val="28"/>
          <w:lang w:val="ru-RU"/>
        </w:rPr>
        <w:t xml:space="preserve">                                                  </w:t>
      </w:r>
      <w:r w:rsidR="00081603">
        <w:rPr>
          <w:sz w:val="28"/>
          <w:szCs w:val="28"/>
        </w:rPr>
        <w:t>П</w:t>
      </w:r>
      <w:r w:rsidR="00081603">
        <w:rPr>
          <w:sz w:val="28"/>
          <w:szCs w:val="28"/>
          <w:lang w:val="ru-RU"/>
        </w:rPr>
        <w:t>ОЛОЖЕНИЕ</w:t>
      </w:r>
    </w:p>
    <w:p w14:paraId="772C68BD" w14:textId="77777777" w:rsidR="00584C50" w:rsidRPr="00081603" w:rsidRDefault="00CE0945" w:rsidP="00081603">
      <w:pPr>
        <w:contextualSpacing/>
        <w:jc w:val="center"/>
        <w:rPr>
          <w:sz w:val="28"/>
          <w:szCs w:val="28"/>
          <w:lang w:val="ru-RU"/>
        </w:rPr>
      </w:pPr>
      <w:r w:rsidRPr="00081603">
        <w:rPr>
          <w:sz w:val="28"/>
          <w:szCs w:val="28"/>
        </w:rPr>
        <w:t xml:space="preserve">о размере, порядке и условиях установления надбавок педагогическим работникам </w:t>
      </w:r>
      <w:r w:rsidR="005C01F0" w:rsidRPr="00081603">
        <w:rPr>
          <w:sz w:val="28"/>
          <w:szCs w:val="28"/>
          <w:lang w:val="ru-RU"/>
        </w:rPr>
        <w:t>государственного</w:t>
      </w:r>
      <w:r w:rsidR="00CD249A">
        <w:rPr>
          <w:sz w:val="28"/>
          <w:szCs w:val="28"/>
          <w:lang w:val="ru-RU"/>
        </w:rPr>
        <w:t xml:space="preserve"> </w:t>
      </w:r>
      <w:r w:rsidRPr="00081603">
        <w:rPr>
          <w:sz w:val="28"/>
          <w:szCs w:val="28"/>
        </w:rPr>
        <w:t xml:space="preserve">учреждения образования </w:t>
      </w:r>
      <w:r w:rsidR="005C01F0" w:rsidRPr="00081603">
        <w:rPr>
          <w:sz w:val="28"/>
          <w:szCs w:val="28"/>
          <w:lang w:val="ru-RU"/>
        </w:rPr>
        <w:t>«Детский сад №4</w:t>
      </w:r>
    </w:p>
    <w:p w14:paraId="7DBB0F9F" w14:textId="77777777" w:rsidR="00CE0945" w:rsidRPr="00081603" w:rsidRDefault="005C01F0" w:rsidP="00CE0945">
      <w:pPr>
        <w:contextualSpacing/>
        <w:jc w:val="center"/>
        <w:rPr>
          <w:sz w:val="28"/>
          <w:szCs w:val="28"/>
        </w:rPr>
      </w:pPr>
      <w:r w:rsidRPr="00081603">
        <w:rPr>
          <w:sz w:val="28"/>
          <w:szCs w:val="28"/>
          <w:lang w:val="ru-RU"/>
        </w:rPr>
        <w:t xml:space="preserve"> г.</w:t>
      </w:r>
      <w:r w:rsidR="00584C50" w:rsidRPr="00081603">
        <w:rPr>
          <w:sz w:val="28"/>
          <w:szCs w:val="28"/>
          <w:lang w:val="ru-RU"/>
        </w:rPr>
        <w:t xml:space="preserve"> </w:t>
      </w:r>
      <w:r w:rsidRPr="00081603">
        <w:rPr>
          <w:sz w:val="28"/>
          <w:szCs w:val="28"/>
          <w:lang w:val="ru-RU"/>
        </w:rPr>
        <w:t xml:space="preserve">Ельска» </w:t>
      </w:r>
      <w:r w:rsidR="00CE0945" w:rsidRPr="00081603">
        <w:rPr>
          <w:sz w:val="28"/>
          <w:szCs w:val="28"/>
        </w:rPr>
        <w:t xml:space="preserve">за характер труда  </w:t>
      </w:r>
    </w:p>
    <w:p w14:paraId="0C53356F" w14:textId="77777777" w:rsidR="00CE0945" w:rsidRPr="00081603" w:rsidRDefault="00CE0945" w:rsidP="00072D13">
      <w:pPr>
        <w:contextualSpacing/>
        <w:rPr>
          <w:sz w:val="28"/>
          <w:szCs w:val="28"/>
          <w:lang w:val="ru-RU"/>
        </w:rPr>
      </w:pPr>
    </w:p>
    <w:p w14:paraId="6F35A1BD" w14:textId="77777777" w:rsidR="00DD4F47" w:rsidRPr="00DD4F47" w:rsidRDefault="00952666" w:rsidP="00DD4F47">
      <w:pPr>
        <w:pStyle w:val="af"/>
        <w:numPr>
          <w:ilvl w:val="0"/>
          <w:numId w:val="18"/>
        </w:numPr>
        <w:jc w:val="center"/>
        <w:rPr>
          <w:sz w:val="28"/>
          <w:szCs w:val="28"/>
        </w:rPr>
      </w:pPr>
      <w:r w:rsidRPr="00DD4F47">
        <w:rPr>
          <w:sz w:val="28"/>
          <w:szCs w:val="28"/>
        </w:rPr>
        <w:t>ОБЩИЕ ПОЛОЖЕНИЯ</w:t>
      </w:r>
    </w:p>
    <w:p w14:paraId="778AB543" w14:textId="77777777" w:rsidR="00952666" w:rsidRPr="00787248" w:rsidRDefault="00952666" w:rsidP="00952666">
      <w:pPr>
        <w:numPr>
          <w:ilvl w:val="1"/>
          <w:numId w:val="18"/>
        </w:numPr>
        <w:autoSpaceDE/>
        <w:ind w:left="0" w:firstLine="709"/>
        <w:contextualSpacing/>
        <w:jc w:val="both"/>
        <w:rPr>
          <w:sz w:val="30"/>
          <w:szCs w:val="30"/>
        </w:rPr>
      </w:pPr>
      <w:r w:rsidRPr="00787248">
        <w:rPr>
          <w:sz w:val="30"/>
          <w:szCs w:val="30"/>
        </w:rPr>
        <w:t>Настоящее положение разработано на основании постановления Министерства образования Республики Беларусь от 03.06.2019 № 71 «Об оплате труда работников в сфере образования»</w:t>
      </w:r>
      <w:r w:rsidR="0078126F">
        <w:rPr>
          <w:sz w:val="30"/>
          <w:szCs w:val="30"/>
          <w:lang w:val="ru-RU"/>
        </w:rPr>
        <w:t xml:space="preserve"> с изменениями и дополнениями</w:t>
      </w:r>
      <w:r w:rsidRPr="00787248">
        <w:rPr>
          <w:sz w:val="30"/>
          <w:szCs w:val="30"/>
        </w:rPr>
        <w:t xml:space="preserve">. </w:t>
      </w:r>
    </w:p>
    <w:p w14:paraId="1F58B0DF" w14:textId="77777777" w:rsidR="00952666" w:rsidRPr="00787248" w:rsidRDefault="00952666" w:rsidP="00952666">
      <w:pPr>
        <w:numPr>
          <w:ilvl w:val="1"/>
          <w:numId w:val="18"/>
        </w:numPr>
        <w:autoSpaceDE/>
        <w:ind w:left="0" w:firstLine="709"/>
        <w:contextualSpacing/>
        <w:jc w:val="both"/>
        <w:rPr>
          <w:sz w:val="30"/>
          <w:szCs w:val="30"/>
        </w:rPr>
      </w:pPr>
      <w:r w:rsidRPr="00787248">
        <w:rPr>
          <w:sz w:val="30"/>
          <w:szCs w:val="30"/>
        </w:rPr>
        <w:t>Положение определяет размеры, порядок и условия установления надбавок педагогическим работникам учреждения образования за выполнение отдельных видов работ.</w:t>
      </w:r>
    </w:p>
    <w:p w14:paraId="28861349" w14:textId="77777777" w:rsidR="00952666" w:rsidRPr="00787248" w:rsidRDefault="00952666" w:rsidP="00952666">
      <w:pPr>
        <w:numPr>
          <w:ilvl w:val="1"/>
          <w:numId w:val="18"/>
        </w:numPr>
        <w:autoSpaceDE/>
        <w:ind w:left="0" w:firstLine="709"/>
        <w:contextualSpacing/>
        <w:jc w:val="both"/>
        <w:rPr>
          <w:sz w:val="30"/>
          <w:szCs w:val="30"/>
        </w:rPr>
      </w:pPr>
      <w:r w:rsidRPr="00787248">
        <w:rPr>
          <w:sz w:val="30"/>
          <w:szCs w:val="30"/>
        </w:rPr>
        <w:t>Надбавки педагогическим работникам учреждения образования устанавливаются в процентах от базовой ставки, устанавливаемой Советом Министров Республики Беларусь для оплаты труда работников бюджетных организаций.</w:t>
      </w:r>
    </w:p>
    <w:p w14:paraId="3A9E9ACE" w14:textId="77777777" w:rsidR="00952666" w:rsidRPr="00787248" w:rsidRDefault="00952666" w:rsidP="00952666">
      <w:pPr>
        <w:numPr>
          <w:ilvl w:val="1"/>
          <w:numId w:val="18"/>
        </w:numPr>
        <w:autoSpaceDE/>
        <w:ind w:left="0" w:firstLine="709"/>
        <w:contextualSpacing/>
        <w:jc w:val="both"/>
        <w:rPr>
          <w:sz w:val="30"/>
          <w:szCs w:val="30"/>
        </w:rPr>
      </w:pPr>
      <w:r w:rsidRPr="00787248">
        <w:rPr>
          <w:sz w:val="30"/>
          <w:szCs w:val="30"/>
        </w:rPr>
        <w:t>Надбавки устанавливаются педагогическим работникам за выполнение дополнительной работы, непосредственно не связанной с прямыми обязанностями конкретного педагога.</w:t>
      </w:r>
    </w:p>
    <w:p w14:paraId="71A5AF05" w14:textId="77777777" w:rsidR="00952666" w:rsidRPr="00787248" w:rsidRDefault="00952666" w:rsidP="00952666">
      <w:pPr>
        <w:numPr>
          <w:ilvl w:val="1"/>
          <w:numId w:val="18"/>
        </w:numPr>
        <w:autoSpaceDE/>
        <w:ind w:left="0" w:firstLine="709"/>
        <w:contextualSpacing/>
        <w:jc w:val="both"/>
        <w:rPr>
          <w:sz w:val="30"/>
          <w:szCs w:val="30"/>
        </w:rPr>
      </w:pPr>
      <w:r w:rsidRPr="00787248">
        <w:rPr>
          <w:sz w:val="30"/>
          <w:szCs w:val="30"/>
        </w:rPr>
        <w:t xml:space="preserve">Надбавки определяются без учета установленных педагогическому работнику часов педагогической нагрузки (объема выполняемой работы) на срок не менее чем на месяц, учебную четверть, семестр, год </w:t>
      </w:r>
      <w:r w:rsidR="005C01F0">
        <w:rPr>
          <w:sz w:val="30"/>
          <w:szCs w:val="30"/>
          <w:lang w:val="ru-RU"/>
        </w:rPr>
        <w:t xml:space="preserve"> </w:t>
      </w:r>
      <w:r w:rsidRPr="00787248">
        <w:rPr>
          <w:sz w:val="30"/>
          <w:szCs w:val="30"/>
        </w:rPr>
        <w:t>по одному или нескольким о</w:t>
      </w:r>
      <w:r>
        <w:rPr>
          <w:sz w:val="30"/>
          <w:szCs w:val="30"/>
        </w:rPr>
        <w:t>с</w:t>
      </w:r>
      <w:r w:rsidR="00D01A79">
        <w:rPr>
          <w:sz w:val="30"/>
          <w:szCs w:val="30"/>
        </w:rPr>
        <w:t xml:space="preserve">нованиям, указанным в пункте 2 </w:t>
      </w:r>
      <w:r w:rsidR="00D01A79">
        <w:rPr>
          <w:sz w:val="30"/>
          <w:szCs w:val="30"/>
          <w:lang w:val="ru-RU"/>
        </w:rPr>
        <w:t>Настоящ</w:t>
      </w:r>
      <w:r>
        <w:rPr>
          <w:sz w:val="30"/>
          <w:szCs w:val="30"/>
          <w:lang w:val="ru-RU"/>
        </w:rPr>
        <w:t>его П</w:t>
      </w:r>
      <w:r w:rsidRPr="00787248">
        <w:rPr>
          <w:sz w:val="30"/>
          <w:szCs w:val="30"/>
        </w:rPr>
        <w:t>оложения.  При установлении надбавок по нескольким основаниям они суммируются.</w:t>
      </w:r>
    </w:p>
    <w:p w14:paraId="7C383904" w14:textId="77777777" w:rsidR="00952666" w:rsidRPr="00787248" w:rsidRDefault="00952666" w:rsidP="00952666">
      <w:pPr>
        <w:numPr>
          <w:ilvl w:val="1"/>
          <w:numId w:val="18"/>
        </w:numPr>
        <w:autoSpaceDE/>
        <w:ind w:left="0" w:firstLine="709"/>
        <w:contextualSpacing/>
        <w:jc w:val="both"/>
        <w:rPr>
          <w:sz w:val="30"/>
          <w:szCs w:val="30"/>
        </w:rPr>
      </w:pPr>
      <w:r w:rsidRPr="00787248">
        <w:rPr>
          <w:sz w:val="30"/>
          <w:szCs w:val="30"/>
        </w:rPr>
        <w:t xml:space="preserve">Размер надбавки по каждому основанию устанавливается до 60 процентов (включительно) от базовой ставки. </w:t>
      </w:r>
    </w:p>
    <w:p w14:paraId="13F0455E" w14:textId="77777777" w:rsidR="00952666" w:rsidRPr="00787248" w:rsidRDefault="00952666" w:rsidP="00952666">
      <w:pPr>
        <w:numPr>
          <w:ilvl w:val="1"/>
          <w:numId w:val="18"/>
        </w:numPr>
        <w:autoSpaceDE/>
        <w:ind w:left="0" w:firstLine="709"/>
        <w:contextualSpacing/>
        <w:jc w:val="both"/>
        <w:rPr>
          <w:sz w:val="30"/>
          <w:szCs w:val="30"/>
        </w:rPr>
      </w:pPr>
      <w:r w:rsidRPr="00787248">
        <w:rPr>
          <w:sz w:val="30"/>
          <w:szCs w:val="30"/>
        </w:rPr>
        <w:lastRenderedPageBreak/>
        <w:t>Надбавки педагогическим работникам выплачиваются за фактически отработанное время. Надбавка не начисляется за периоды:</w:t>
      </w:r>
    </w:p>
    <w:p w14:paraId="03A1E4D2" w14:textId="77777777" w:rsidR="00952666" w:rsidRPr="00787248" w:rsidRDefault="00952666" w:rsidP="00952666">
      <w:pPr>
        <w:numPr>
          <w:ilvl w:val="0"/>
          <w:numId w:val="19"/>
        </w:numPr>
        <w:autoSpaceDE/>
        <w:ind w:left="0" w:firstLine="709"/>
        <w:contextualSpacing/>
        <w:jc w:val="both"/>
        <w:rPr>
          <w:sz w:val="30"/>
          <w:szCs w:val="30"/>
        </w:rPr>
      </w:pPr>
      <w:r w:rsidRPr="00787248">
        <w:rPr>
          <w:sz w:val="30"/>
          <w:szCs w:val="30"/>
        </w:rPr>
        <w:t>трудового отпуска;</w:t>
      </w:r>
    </w:p>
    <w:p w14:paraId="74D3EC35" w14:textId="77777777" w:rsidR="00952666" w:rsidRPr="00787248" w:rsidRDefault="00952666" w:rsidP="00952666">
      <w:pPr>
        <w:widowControl w:val="0"/>
        <w:numPr>
          <w:ilvl w:val="0"/>
          <w:numId w:val="19"/>
        </w:numPr>
        <w:autoSpaceDE/>
        <w:ind w:left="0" w:firstLine="709"/>
        <w:contextualSpacing/>
        <w:jc w:val="both"/>
        <w:rPr>
          <w:sz w:val="30"/>
          <w:szCs w:val="30"/>
        </w:rPr>
      </w:pPr>
      <w:r w:rsidRPr="00787248">
        <w:rPr>
          <w:sz w:val="30"/>
          <w:szCs w:val="30"/>
        </w:rPr>
        <w:t>социального отпуска;</w:t>
      </w:r>
    </w:p>
    <w:p w14:paraId="011995A2" w14:textId="77777777" w:rsidR="00952666" w:rsidRPr="00787248" w:rsidRDefault="00952666" w:rsidP="00952666">
      <w:pPr>
        <w:numPr>
          <w:ilvl w:val="0"/>
          <w:numId w:val="19"/>
        </w:numPr>
        <w:autoSpaceDE/>
        <w:ind w:left="0" w:firstLine="709"/>
        <w:contextualSpacing/>
        <w:jc w:val="both"/>
        <w:rPr>
          <w:sz w:val="30"/>
          <w:szCs w:val="30"/>
        </w:rPr>
      </w:pPr>
      <w:r w:rsidRPr="00787248">
        <w:rPr>
          <w:sz w:val="30"/>
          <w:szCs w:val="30"/>
        </w:rPr>
        <w:t>временной нетрудоспособности;</w:t>
      </w:r>
    </w:p>
    <w:p w14:paraId="4D8E1C60" w14:textId="77777777" w:rsidR="00952666" w:rsidRPr="00787248" w:rsidRDefault="00952666" w:rsidP="00952666">
      <w:pPr>
        <w:numPr>
          <w:ilvl w:val="0"/>
          <w:numId w:val="19"/>
        </w:numPr>
        <w:autoSpaceDE/>
        <w:ind w:left="0" w:firstLine="709"/>
        <w:contextualSpacing/>
        <w:jc w:val="both"/>
        <w:rPr>
          <w:sz w:val="30"/>
          <w:szCs w:val="30"/>
        </w:rPr>
      </w:pPr>
      <w:r w:rsidRPr="00787248">
        <w:rPr>
          <w:sz w:val="30"/>
          <w:szCs w:val="30"/>
        </w:rPr>
        <w:t>повышения квалификации;</w:t>
      </w:r>
    </w:p>
    <w:p w14:paraId="5FE37560" w14:textId="77777777" w:rsidR="00952666" w:rsidRPr="00787248" w:rsidRDefault="00952666" w:rsidP="00952666">
      <w:pPr>
        <w:numPr>
          <w:ilvl w:val="0"/>
          <w:numId w:val="19"/>
        </w:numPr>
        <w:autoSpaceDE/>
        <w:ind w:left="0" w:firstLine="709"/>
        <w:contextualSpacing/>
        <w:jc w:val="both"/>
        <w:rPr>
          <w:sz w:val="30"/>
          <w:szCs w:val="30"/>
        </w:rPr>
      </w:pPr>
      <w:r w:rsidRPr="00787248">
        <w:rPr>
          <w:sz w:val="30"/>
          <w:szCs w:val="30"/>
        </w:rPr>
        <w:t>за другие периоды, когда за работником в соответствии с действующим законодательством сохраняется средняя заработная плата.</w:t>
      </w:r>
    </w:p>
    <w:p w14:paraId="341ADBC3" w14:textId="77777777" w:rsidR="00952666" w:rsidRPr="00072D13" w:rsidRDefault="00952666" w:rsidP="00072D13">
      <w:pPr>
        <w:numPr>
          <w:ilvl w:val="0"/>
          <w:numId w:val="18"/>
        </w:numPr>
        <w:autoSpaceDE/>
        <w:ind w:left="0" w:firstLine="567"/>
        <w:contextualSpacing/>
        <w:jc w:val="both"/>
        <w:rPr>
          <w:sz w:val="30"/>
          <w:szCs w:val="30"/>
        </w:rPr>
      </w:pPr>
      <w:r w:rsidRPr="00787248">
        <w:rPr>
          <w:sz w:val="30"/>
          <w:szCs w:val="30"/>
        </w:rPr>
        <w:t>Надбавки устанавливаются:</w:t>
      </w:r>
    </w:p>
    <w:tbl>
      <w:tblPr>
        <w:tblStyle w:val="ac"/>
        <w:tblW w:w="9464" w:type="dxa"/>
        <w:tblLayout w:type="fixed"/>
        <w:tblLook w:val="01E0" w:firstRow="1" w:lastRow="1" w:firstColumn="1" w:lastColumn="1" w:noHBand="0" w:noVBand="0"/>
      </w:tblPr>
      <w:tblGrid>
        <w:gridCol w:w="7479"/>
        <w:gridCol w:w="1985"/>
      </w:tblGrid>
      <w:tr w:rsidR="00CE0945" w:rsidRPr="00952666" w14:paraId="08CF2D12" w14:textId="77777777" w:rsidTr="00AF2667">
        <w:tc>
          <w:tcPr>
            <w:tcW w:w="7479" w:type="dxa"/>
          </w:tcPr>
          <w:p w14:paraId="056D934C" w14:textId="77777777" w:rsidR="00CE0945" w:rsidRPr="00952666" w:rsidRDefault="00CE0945" w:rsidP="00AF2667">
            <w:pPr>
              <w:contextualSpacing/>
              <w:jc w:val="both"/>
              <w:rPr>
                <w:sz w:val="28"/>
                <w:szCs w:val="28"/>
              </w:rPr>
            </w:pPr>
            <w:r w:rsidRPr="00952666">
              <w:rPr>
                <w:sz w:val="28"/>
                <w:szCs w:val="28"/>
              </w:rPr>
              <w:t xml:space="preserve">2.1. За системную работу по обеспечению защиты прав и законных интересов детей из неблагополучных семей, детей – сирот и детей, оставшихся без попечения родителей </w:t>
            </w:r>
          </w:p>
        </w:tc>
        <w:tc>
          <w:tcPr>
            <w:tcW w:w="1985" w:type="dxa"/>
          </w:tcPr>
          <w:p w14:paraId="57B87AB6" w14:textId="77777777" w:rsidR="00CE0945" w:rsidRPr="00952666" w:rsidRDefault="00CE0945" w:rsidP="00AF2667">
            <w:pPr>
              <w:contextualSpacing/>
              <w:rPr>
                <w:sz w:val="28"/>
                <w:szCs w:val="28"/>
              </w:rPr>
            </w:pPr>
          </w:p>
          <w:p w14:paraId="5B48897B" w14:textId="77777777" w:rsidR="00CE0945" w:rsidRPr="00952666" w:rsidRDefault="00CE0945" w:rsidP="00AF2667">
            <w:pPr>
              <w:contextualSpacing/>
              <w:rPr>
                <w:sz w:val="28"/>
                <w:szCs w:val="28"/>
              </w:rPr>
            </w:pPr>
            <w:r w:rsidRPr="00952666">
              <w:rPr>
                <w:sz w:val="28"/>
                <w:szCs w:val="28"/>
              </w:rPr>
              <w:t>до 50% (включительно)</w:t>
            </w:r>
          </w:p>
        </w:tc>
      </w:tr>
      <w:tr w:rsidR="00CE0945" w:rsidRPr="00952666" w14:paraId="1EBB1496" w14:textId="77777777" w:rsidTr="00AF2667">
        <w:tc>
          <w:tcPr>
            <w:tcW w:w="7479" w:type="dxa"/>
          </w:tcPr>
          <w:p w14:paraId="0F00C8E9" w14:textId="77777777" w:rsidR="00CE0945" w:rsidRPr="00952666" w:rsidRDefault="00CE0945" w:rsidP="00AF2667">
            <w:pPr>
              <w:contextualSpacing/>
              <w:jc w:val="both"/>
              <w:rPr>
                <w:sz w:val="28"/>
                <w:szCs w:val="28"/>
              </w:rPr>
            </w:pPr>
            <w:r w:rsidRPr="00952666">
              <w:rPr>
                <w:sz w:val="28"/>
                <w:szCs w:val="28"/>
              </w:rPr>
              <w:t>2.2. за системную работу с родителями</w:t>
            </w:r>
          </w:p>
        </w:tc>
        <w:tc>
          <w:tcPr>
            <w:tcW w:w="1985" w:type="dxa"/>
          </w:tcPr>
          <w:p w14:paraId="2C283D0E" w14:textId="77777777" w:rsidR="00CE0945" w:rsidRPr="00952666" w:rsidRDefault="00CE0945" w:rsidP="00AF2667">
            <w:pPr>
              <w:contextualSpacing/>
              <w:rPr>
                <w:sz w:val="28"/>
                <w:szCs w:val="28"/>
              </w:rPr>
            </w:pPr>
            <w:r w:rsidRPr="00952666">
              <w:rPr>
                <w:sz w:val="28"/>
                <w:szCs w:val="28"/>
              </w:rPr>
              <w:t>до 40% (включительно)</w:t>
            </w:r>
          </w:p>
        </w:tc>
      </w:tr>
      <w:tr w:rsidR="00CE0945" w:rsidRPr="00952666" w14:paraId="7AC63B5B" w14:textId="77777777" w:rsidTr="00AF2667">
        <w:tc>
          <w:tcPr>
            <w:tcW w:w="7479" w:type="dxa"/>
          </w:tcPr>
          <w:p w14:paraId="0A117172" w14:textId="77777777" w:rsidR="00CE0945" w:rsidRPr="00952666" w:rsidRDefault="00CE0945" w:rsidP="00AF2667">
            <w:pPr>
              <w:contextualSpacing/>
              <w:jc w:val="both"/>
              <w:rPr>
                <w:sz w:val="28"/>
                <w:szCs w:val="28"/>
              </w:rPr>
            </w:pPr>
            <w:r w:rsidRPr="00952666">
              <w:rPr>
                <w:sz w:val="28"/>
                <w:szCs w:val="28"/>
              </w:rPr>
              <w:t xml:space="preserve">2.3. за системную работу по организации питания воспитанников  </w:t>
            </w:r>
          </w:p>
        </w:tc>
        <w:tc>
          <w:tcPr>
            <w:tcW w:w="1985" w:type="dxa"/>
          </w:tcPr>
          <w:p w14:paraId="5A39E9AB" w14:textId="77777777" w:rsidR="00CE0945" w:rsidRPr="00952666" w:rsidRDefault="00CE0945" w:rsidP="00AF2667">
            <w:pPr>
              <w:contextualSpacing/>
              <w:rPr>
                <w:sz w:val="28"/>
                <w:szCs w:val="28"/>
              </w:rPr>
            </w:pPr>
            <w:r w:rsidRPr="00952666">
              <w:rPr>
                <w:sz w:val="28"/>
                <w:szCs w:val="28"/>
              </w:rPr>
              <w:t>до 40% (включительно)</w:t>
            </w:r>
          </w:p>
        </w:tc>
      </w:tr>
      <w:tr w:rsidR="00CE0945" w:rsidRPr="00952666" w14:paraId="72FBA31F" w14:textId="77777777" w:rsidTr="00AF2667">
        <w:trPr>
          <w:trHeight w:val="495"/>
        </w:trPr>
        <w:tc>
          <w:tcPr>
            <w:tcW w:w="7479" w:type="dxa"/>
          </w:tcPr>
          <w:p w14:paraId="21E00407" w14:textId="77777777" w:rsidR="00CE0945" w:rsidRPr="00952666" w:rsidRDefault="00CE0945" w:rsidP="00AF2667">
            <w:pPr>
              <w:contextualSpacing/>
              <w:jc w:val="both"/>
              <w:rPr>
                <w:sz w:val="28"/>
                <w:szCs w:val="28"/>
              </w:rPr>
            </w:pPr>
            <w:r w:rsidRPr="00952666">
              <w:rPr>
                <w:sz w:val="28"/>
                <w:szCs w:val="28"/>
              </w:rPr>
              <w:t xml:space="preserve">2.4. за системную работу по организации  оздоровления воспитанников                                                                                        </w:t>
            </w:r>
          </w:p>
        </w:tc>
        <w:tc>
          <w:tcPr>
            <w:tcW w:w="1985" w:type="dxa"/>
          </w:tcPr>
          <w:p w14:paraId="2A073EA9" w14:textId="77777777" w:rsidR="00CE0945" w:rsidRPr="00952666" w:rsidRDefault="00CE0945" w:rsidP="00AF2667">
            <w:pPr>
              <w:contextualSpacing/>
              <w:rPr>
                <w:sz w:val="28"/>
                <w:szCs w:val="28"/>
              </w:rPr>
            </w:pPr>
            <w:r w:rsidRPr="00952666">
              <w:rPr>
                <w:sz w:val="28"/>
                <w:szCs w:val="28"/>
              </w:rPr>
              <w:t>до 40% (включительно)</w:t>
            </w:r>
          </w:p>
        </w:tc>
      </w:tr>
      <w:tr w:rsidR="00CE0945" w:rsidRPr="00952666" w14:paraId="7E7E200B" w14:textId="77777777" w:rsidTr="00AF2667">
        <w:trPr>
          <w:trHeight w:val="495"/>
        </w:trPr>
        <w:tc>
          <w:tcPr>
            <w:tcW w:w="7479" w:type="dxa"/>
          </w:tcPr>
          <w:p w14:paraId="3AADD246" w14:textId="77777777" w:rsidR="00CE0945" w:rsidRPr="00952666" w:rsidRDefault="00CE0945" w:rsidP="00AF2667">
            <w:pPr>
              <w:contextualSpacing/>
              <w:jc w:val="both"/>
              <w:rPr>
                <w:sz w:val="28"/>
                <w:szCs w:val="28"/>
              </w:rPr>
            </w:pPr>
            <w:r w:rsidRPr="00952666">
              <w:rPr>
                <w:sz w:val="28"/>
                <w:szCs w:val="28"/>
              </w:rPr>
              <w:t xml:space="preserve">2.5. за сопровождение воспитанников в учреждениях дошкольного образования при организации их подвоза                                                                                            </w:t>
            </w:r>
          </w:p>
        </w:tc>
        <w:tc>
          <w:tcPr>
            <w:tcW w:w="1985" w:type="dxa"/>
          </w:tcPr>
          <w:p w14:paraId="3968A491" w14:textId="77777777" w:rsidR="00CE0945" w:rsidRPr="00952666" w:rsidRDefault="00CE0945" w:rsidP="00AF2667">
            <w:pPr>
              <w:contextualSpacing/>
              <w:rPr>
                <w:sz w:val="28"/>
                <w:szCs w:val="28"/>
              </w:rPr>
            </w:pPr>
            <w:r w:rsidRPr="00952666">
              <w:rPr>
                <w:sz w:val="28"/>
                <w:szCs w:val="28"/>
              </w:rPr>
              <w:t>до 40% (включительно)</w:t>
            </w:r>
          </w:p>
        </w:tc>
      </w:tr>
      <w:tr w:rsidR="00CE0945" w:rsidRPr="00952666" w14:paraId="5B67D7A8" w14:textId="77777777" w:rsidTr="00AF2667">
        <w:trPr>
          <w:trHeight w:val="588"/>
        </w:trPr>
        <w:tc>
          <w:tcPr>
            <w:tcW w:w="7479" w:type="dxa"/>
          </w:tcPr>
          <w:p w14:paraId="47A0503D" w14:textId="77777777" w:rsidR="00CE0945" w:rsidRPr="00952666" w:rsidRDefault="00CE0945" w:rsidP="00AF2667">
            <w:pPr>
              <w:contextualSpacing/>
              <w:jc w:val="both"/>
              <w:rPr>
                <w:sz w:val="28"/>
                <w:szCs w:val="28"/>
              </w:rPr>
            </w:pPr>
            <w:r w:rsidRPr="00952666">
              <w:rPr>
                <w:sz w:val="28"/>
                <w:szCs w:val="28"/>
              </w:rPr>
              <w:t>2.5. з</w:t>
            </w:r>
            <w:r w:rsidR="005C01F0">
              <w:rPr>
                <w:sz w:val="28"/>
                <w:szCs w:val="28"/>
              </w:rPr>
              <w:t xml:space="preserve">а участие в деятельности </w:t>
            </w:r>
            <w:r w:rsidRPr="00952666">
              <w:rPr>
                <w:sz w:val="28"/>
                <w:szCs w:val="28"/>
              </w:rPr>
              <w:t xml:space="preserve">методических объединений, обновлении, разработке структурных элементов научно-методического обеспечения образования                                                              </w:t>
            </w:r>
          </w:p>
        </w:tc>
        <w:tc>
          <w:tcPr>
            <w:tcW w:w="1985" w:type="dxa"/>
          </w:tcPr>
          <w:p w14:paraId="6C3312F1" w14:textId="77777777" w:rsidR="00CE0945" w:rsidRPr="00952666" w:rsidRDefault="00CE0945" w:rsidP="00AF2667">
            <w:pPr>
              <w:contextualSpacing/>
              <w:rPr>
                <w:sz w:val="28"/>
                <w:szCs w:val="28"/>
              </w:rPr>
            </w:pPr>
            <w:r w:rsidRPr="00952666">
              <w:rPr>
                <w:sz w:val="28"/>
                <w:szCs w:val="28"/>
              </w:rPr>
              <w:t>до 40% (включительно)</w:t>
            </w:r>
          </w:p>
          <w:p w14:paraId="7E6A9F22" w14:textId="77777777" w:rsidR="00CE0945" w:rsidRPr="00952666" w:rsidRDefault="00CE0945" w:rsidP="00AF2667">
            <w:pPr>
              <w:contextualSpacing/>
              <w:rPr>
                <w:sz w:val="28"/>
                <w:szCs w:val="28"/>
              </w:rPr>
            </w:pPr>
          </w:p>
        </w:tc>
      </w:tr>
      <w:tr w:rsidR="00CE0945" w:rsidRPr="00952666" w14:paraId="5C209F92" w14:textId="77777777" w:rsidTr="00AF2667">
        <w:tc>
          <w:tcPr>
            <w:tcW w:w="7479" w:type="dxa"/>
          </w:tcPr>
          <w:p w14:paraId="39C92F0F" w14:textId="77777777" w:rsidR="00CE0945" w:rsidRPr="00952666" w:rsidRDefault="00CE0945" w:rsidP="00AF2667">
            <w:pPr>
              <w:contextualSpacing/>
              <w:jc w:val="both"/>
              <w:rPr>
                <w:sz w:val="28"/>
                <w:szCs w:val="28"/>
              </w:rPr>
            </w:pPr>
            <w:r w:rsidRPr="00952666">
              <w:rPr>
                <w:sz w:val="28"/>
                <w:szCs w:val="28"/>
              </w:rPr>
              <w:t xml:space="preserve">2.6. за работу с одаренными и талантливыми воспитанниками (подготовка обучающихся  к участию в конкурсах и других образовательных мероприятиях и творческих конкурсах, организация, проведение указанных мероприятий) </w:t>
            </w:r>
          </w:p>
        </w:tc>
        <w:tc>
          <w:tcPr>
            <w:tcW w:w="1985" w:type="dxa"/>
          </w:tcPr>
          <w:p w14:paraId="761F22EB" w14:textId="77777777" w:rsidR="00CE0945" w:rsidRPr="00952666" w:rsidRDefault="00CE0945" w:rsidP="00AF2667">
            <w:pPr>
              <w:contextualSpacing/>
              <w:rPr>
                <w:sz w:val="28"/>
                <w:szCs w:val="28"/>
              </w:rPr>
            </w:pPr>
            <w:r w:rsidRPr="00952666">
              <w:rPr>
                <w:sz w:val="28"/>
                <w:szCs w:val="28"/>
              </w:rPr>
              <w:t>до 40% (включительно)</w:t>
            </w:r>
          </w:p>
          <w:p w14:paraId="238B94B9" w14:textId="77777777" w:rsidR="00CE0945" w:rsidRPr="00952666" w:rsidRDefault="00CE0945" w:rsidP="00AF2667">
            <w:pPr>
              <w:contextualSpacing/>
              <w:rPr>
                <w:sz w:val="28"/>
                <w:szCs w:val="28"/>
              </w:rPr>
            </w:pPr>
          </w:p>
          <w:p w14:paraId="3CD540B8" w14:textId="77777777" w:rsidR="00CE0945" w:rsidRPr="00952666" w:rsidRDefault="00CE0945" w:rsidP="00AF2667">
            <w:pPr>
              <w:contextualSpacing/>
              <w:rPr>
                <w:sz w:val="28"/>
                <w:szCs w:val="28"/>
              </w:rPr>
            </w:pPr>
          </w:p>
        </w:tc>
      </w:tr>
    </w:tbl>
    <w:p w14:paraId="6A967DE0" w14:textId="77777777" w:rsidR="00CE0945" w:rsidRPr="00952666" w:rsidRDefault="00CE0945" w:rsidP="00CE0945">
      <w:pPr>
        <w:contextualSpacing/>
        <w:jc w:val="both"/>
        <w:rPr>
          <w:sz w:val="28"/>
          <w:szCs w:val="28"/>
        </w:rPr>
      </w:pPr>
    </w:p>
    <w:p w14:paraId="2A67F269" w14:textId="77777777" w:rsidR="00CE0945" w:rsidRPr="00F92053" w:rsidRDefault="00CE0945" w:rsidP="00CE0945">
      <w:pPr>
        <w:ind w:firstLine="708"/>
        <w:contextualSpacing/>
        <w:jc w:val="both"/>
        <w:rPr>
          <w:sz w:val="28"/>
          <w:szCs w:val="28"/>
        </w:rPr>
      </w:pPr>
      <w:r w:rsidRPr="00952666">
        <w:rPr>
          <w:sz w:val="28"/>
          <w:szCs w:val="28"/>
        </w:rPr>
        <w:t>3. Конкретные размеры надбавок устанавливаются приказом руководителя</w:t>
      </w:r>
      <w:r w:rsidRPr="00F92053">
        <w:rPr>
          <w:sz w:val="28"/>
          <w:szCs w:val="28"/>
        </w:rPr>
        <w:t xml:space="preserve"> учреждения образования по согласованию с профсоюзным комитетом на основании Положения о надбавках педагогическим работникам.</w:t>
      </w:r>
    </w:p>
    <w:p w14:paraId="70CB7F88" w14:textId="77777777" w:rsidR="00CE0945" w:rsidRPr="005C01F0" w:rsidRDefault="00CE0945" w:rsidP="00CE0945">
      <w:pPr>
        <w:rPr>
          <w:sz w:val="24"/>
          <w:lang w:val="ru-RU"/>
        </w:rPr>
      </w:pPr>
    </w:p>
    <w:p w14:paraId="49E878FF" w14:textId="77777777" w:rsidR="000E070C" w:rsidRPr="000E070C" w:rsidRDefault="00952666" w:rsidP="00952666">
      <w:pPr>
        <w:rPr>
          <w:sz w:val="28"/>
          <w:szCs w:val="28"/>
          <w:lang w:val="ru-RU"/>
        </w:rPr>
      </w:pPr>
      <w:r w:rsidRPr="006C45DF">
        <w:rPr>
          <w:sz w:val="28"/>
          <w:szCs w:val="28"/>
        </w:rPr>
        <w:t>СОГЛАСОВАНО</w:t>
      </w:r>
    </w:p>
    <w:p w14:paraId="76769A63" w14:textId="77777777" w:rsidR="0078126F" w:rsidRDefault="005C01F0" w:rsidP="00181AC5">
      <w:pPr>
        <w:rPr>
          <w:sz w:val="28"/>
          <w:szCs w:val="28"/>
          <w:lang w:val="ru-RU"/>
        </w:rPr>
      </w:pPr>
      <w:r>
        <w:rPr>
          <w:sz w:val="28"/>
          <w:szCs w:val="28"/>
        </w:rPr>
        <w:t xml:space="preserve">Протокол </w:t>
      </w:r>
      <w:r w:rsidR="0078126F">
        <w:rPr>
          <w:sz w:val="28"/>
          <w:szCs w:val="28"/>
          <w:lang w:val="ru-RU"/>
        </w:rPr>
        <w:t>заседания Профкома</w:t>
      </w:r>
    </w:p>
    <w:p w14:paraId="3F0DBA4E" w14:textId="77777777" w:rsidR="00181AC5" w:rsidRPr="00787248" w:rsidRDefault="005C01F0" w:rsidP="00181AC5">
      <w:pPr>
        <w:rPr>
          <w:sz w:val="30"/>
          <w:szCs w:val="30"/>
          <w:lang w:val="ru-RU"/>
        </w:rPr>
      </w:pPr>
      <w:r>
        <w:rPr>
          <w:sz w:val="28"/>
          <w:szCs w:val="28"/>
        </w:rPr>
        <w:t xml:space="preserve">от </w:t>
      </w:r>
      <w:r w:rsidR="00952666" w:rsidRPr="006C45DF">
        <w:rPr>
          <w:sz w:val="28"/>
          <w:szCs w:val="28"/>
          <w:lang w:val="ru-RU"/>
        </w:rPr>
        <w:t>1</w:t>
      </w:r>
      <w:r w:rsidR="00EB4554">
        <w:rPr>
          <w:sz w:val="28"/>
          <w:szCs w:val="28"/>
          <w:lang w:val="ru-RU"/>
        </w:rPr>
        <w:t>7</w:t>
      </w:r>
      <w:r>
        <w:rPr>
          <w:sz w:val="28"/>
          <w:szCs w:val="28"/>
          <w:lang w:val="ru-RU"/>
        </w:rPr>
        <w:t xml:space="preserve"> </w:t>
      </w:r>
      <w:r w:rsidR="00952666" w:rsidRPr="006C45DF">
        <w:rPr>
          <w:sz w:val="28"/>
          <w:szCs w:val="28"/>
          <w:lang w:val="ru-RU"/>
        </w:rPr>
        <w:t>октября 2022 №</w:t>
      </w:r>
      <w:r w:rsidR="00EB4554">
        <w:rPr>
          <w:sz w:val="28"/>
          <w:szCs w:val="28"/>
          <w:lang w:val="ru-RU"/>
        </w:rPr>
        <w:t xml:space="preserve"> </w:t>
      </w:r>
      <w:r w:rsidR="00952666" w:rsidRPr="006C45DF">
        <w:rPr>
          <w:sz w:val="28"/>
          <w:szCs w:val="28"/>
          <w:lang w:val="ru-RU"/>
        </w:rPr>
        <w:t>10</w:t>
      </w:r>
    </w:p>
    <w:p w14:paraId="0CB1235F" w14:textId="77777777" w:rsidR="000E070C" w:rsidRDefault="000E070C" w:rsidP="00072D13">
      <w:pPr>
        <w:rPr>
          <w:sz w:val="28"/>
          <w:lang w:val="ru-RU" w:eastAsia="en-US"/>
        </w:rPr>
      </w:pPr>
    </w:p>
    <w:p w14:paraId="02A6AF9C" w14:textId="77777777" w:rsidR="00181AC5" w:rsidRDefault="00503BD9" w:rsidP="00181AC5">
      <w:pPr>
        <w:jc w:val="right"/>
        <w:rPr>
          <w:sz w:val="28"/>
          <w:lang w:val="ru-RU" w:eastAsia="en-US"/>
        </w:rPr>
      </w:pPr>
      <w:r>
        <w:rPr>
          <w:sz w:val="28"/>
          <w:lang w:eastAsia="en-US"/>
        </w:rPr>
        <w:lastRenderedPageBreak/>
        <w:t xml:space="preserve">Приложение </w:t>
      </w:r>
      <w:r w:rsidR="00DC2C9D">
        <w:rPr>
          <w:sz w:val="28"/>
          <w:lang w:val="ru-RU" w:eastAsia="en-US"/>
        </w:rPr>
        <w:t xml:space="preserve">№ </w:t>
      </w:r>
      <w:r w:rsidR="00181AC5">
        <w:rPr>
          <w:sz w:val="28"/>
          <w:lang w:val="ru-RU" w:eastAsia="en-US"/>
        </w:rPr>
        <w:t>6</w:t>
      </w:r>
    </w:p>
    <w:p w14:paraId="4FAB9AB5" w14:textId="77777777" w:rsidR="00181AC5" w:rsidRDefault="00181AC5" w:rsidP="00181AC5">
      <w:pPr>
        <w:jc w:val="center"/>
        <w:rPr>
          <w:sz w:val="28"/>
          <w:lang w:eastAsia="en-US"/>
        </w:rPr>
      </w:pPr>
    </w:p>
    <w:p w14:paraId="055B03F3" w14:textId="77777777" w:rsidR="00181AC5" w:rsidRDefault="00181AC5" w:rsidP="00181AC5">
      <w:pPr>
        <w:jc w:val="center"/>
        <w:rPr>
          <w:sz w:val="28"/>
          <w:lang w:eastAsia="en-US"/>
        </w:rPr>
      </w:pPr>
    </w:p>
    <w:p w14:paraId="0FB344DE" w14:textId="77777777" w:rsidR="00181AC5" w:rsidRPr="00081603" w:rsidRDefault="00181AC5" w:rsidP="00181AC5">
      <w:pPr>
        <w:jc w:val="center"/>
        <w:rPr>
          <w:sz w:val="28"/>
          <w:szCs w:val="28"/>
        </w:rPr>
      </w:pPr>
    </w:p>
    <w:p w14:paraId="6B65A5FA" w14:textId="77777777" w:rsidR="003A30D7" w:rsidRPr="00081603" w:rsidRDefault="003A30D7" w:rsidP="003A30D7">
      <w:pPr>
        <w:jc w:val="center"/>
        <w:rPr>
          <w:sz w:val="28"/>
        </w:rPr>
      </w:pPr>
      <w:r w:rsidRPr="00081603">
        <w:rPr>
          <w:sz w:val="28"/>
        </w:rPr>
        <w:t>ПЛАН</w:t>
      </w:r>
    </w:p>
    <w:p w14:paraId="359D63E7" w14:textId="77777777" w:rsidR="003A30D7" w:rsidRPr="00081603" w:rsidRDefault="003A30D7" w:rsidP="003A30D7">
      <w:pPr>
        <w:jc w:val="center"/>
        <w:rPr>
          <w:sz w:val="28"/>
        </w:rPr>
      </w:pPr>
      <w:r w:rsidRPr="00081603">
        <w:rPr>
          <w:sz w:val="28"/>
        </w:rPr>
        <w:t xml:space="preserve">мероприятий по охране труда </w:t>
      </w:r>
    </w:p>
    <w:p w14:paraId="720E66F6" w14:textId="77777777" w:rsidR="003A30D7" w:rsidRPr="00081603" w:rsidRDefault="005C01F0" w:rsidP="003A30D7">
      <w:pPr>
        <w:jc w:val="center"/>
        <w:rPr>
          <w:sz w:val="28"/>
        </w:rPr>
      </w:pPr>
      <w:r w:rsidRPr="00081603">
        <w:rPr>
          <w:sz w:val="28"/>
          <w:lang w:val="ru-RU"/>
        </w:rPr>
        <w:t>г</w:t>
      </w:r>
      <w:r w:rsidR="003A30D7" w:rsidRPr="00081603">
        <w:rPr>
          <w:sz w:val="28"/>
        </w:rPr>
        <w:t>осударственного учреждения образования</w:t>
      </w:r>
    </w:p>
    <w:p w14:paraId="2D90E79A" w14:textId="77777777" w:rsidR="003A30D7" w:rsidRPr="00081603" w:rsidRDefault="005C01F0" w:rsidP="003A30D7">
      <w:pPr>
        <w:jc w:val="center"/>
        <w:rPr>
          <w:sz w:val="28"/>
        </w:rPr>
      </w:pPr>
      <w:r w:rsidRPr="00081603">
        <w:rPr>
          <w:sz w:val="28"/>
        </w:rPr>
        <w:t>«</w:t>
      </w:r>
      <w:r w:rsidRPr="00081603">
        <w:rPr>
          <w:sz w:val="28"/>
          <w:lang w:val="ru-RU"/>
        </w:rPr>
        <w:t xml:space="preserve">Детский </w:t>
      </w:r>
      <w:r w:rsidR="003A30D7" w:rsidRPr="00081603">
        <w:rPr>
          <w:sz w:val="28"/>
        </w:rPr>
        <w:t>сад № 4 г. Ельска»</w:t>
      </w:r>
    </w:p>
    <w:p w14:paraId="2B11B8B7" w14:textId="77777777" w:rsidR="003A30D7" w:rsidRDefault="003A30D7" w:rsidP="003A30D7">
      <w:pPr>
        <w:jc w:val="center"/>
        <w:rPr>
          <w:b/>
          <w:sz w:val="28"/>
        </w:rPr>
      </w:pPr>
    </w:p>
    <w:tbl>
      <w:tblPr>
        <w:tblStyle w:val="ac"/>
        <w:tblW w:w="9571" w:type="dxa"/>
        <w:tblLayout w:type="fixed"/>
        <w:tblLook w:val="04A0" w:firstRow="1" w:lastRow="0" w:firstColumn="1" w:lastColumn="0" w:noHBand="0" w:noVBand="1"/>
      </w:tblPr>
      <w:tblGrid>
        <w:gridCol w:w="392"/>
        <w:gridCol w:w="1864"/>
        <w:gridCol w:w="1121"/>
        <w:gridCol w:w="983"/>
        <w:gridCol w:w="1277"/>
        <w:gridCol w:w="1417"/>
        <w:gridCol w:w="2517"/>
      </w:tblGrid>
      <w:tr w:rsidR="003A30D7" w:rsidRPr="00CB35FE" w14:paraId="0375AB6C" w14:textId="77777777" w:rsidTr="00AF2667">
        <w:tc>
          <w:tcPr>
            <w:tcW w:w="392" w:type="dxa"/>
            <w:vMerge w:val="restart"/>
          </w:tcPr>
          <w:p w14:paraId="61E8200B" w14:textId="77777777" w:rsidR="003A30D7" w:rsidRPr="005776EA" w:rsidRDefault="003A30D7" w:rsidP="00AF2667">
            <w:pPr>
              <w:pStyle w:val="af"/>
              <w:ind w:left="0" w:right="459"/>
            </w:pPr>
            <w:r w:rsidRPr="005776EA">
              <w:t>№</w:t>
            </w:r>
          </w:p>
        </w:tc>
        <w:tc>
          <w:tcPr>
            <w:tcW w:w="1864" w:type="dxa"/>
            <w:vMerge w:val="restart"/>
          </w:tcPr>
          <w:p w14:paraId="21221E7D" w14:textId="77777777" w:rsidR="003A30D7" w:rsidRPr="00081603" w:rsidRDefault="003A30D7" w:rsidP="00AF2667">
            <w:pPr>
              <w:jc w:val="center"/>
              <w:rPr>
                <w:sz w:val="24"/>
                <w:szCs w:val="24"/>
              </w:rPr>
            </w:pPr>
            <w:r w:rsidRPr="00081603">
              <w:rPr>
                <w:sz w:val="24"/>
                <w:szCs w:val="24"/>
              </w:rPr>
              <w:t>Наименование мероприятий по охране труда</w:t>
            </w:r>
          </w:p>
        </w:tc>
        <w:tc>
          <w:tcPr>
            <w:tcW w:w="2104" w:type="dxa"/>
            <w:gridSpan w:val="2"/>
          </w:tcPr>
          <w:p w14:paraId="34F868BE" w14:textId="77777777" w:rsidR="003A30D7" w:rsidRPr="00081603" w:rsidRDefault="003A30D7" w:rsidP="00AF2667">
            <w:pPr>
              <w:jc w:val="center"/>
              <w:rPr>
                <w:sz w:val="24"/>
                <w:szCs w:val="24"/>
              </w:rPr>
            </w:pPr>
            <w:r w:rsidRPr="00081603">
              <w:rPr>
                <w:sz w:val="24"/>
                <w:szCs w:val="24"/>
              </w:rPr>
              <w:t>Стоимость</w:t>
            </w:r>
          </w:p>
          <w:p w14:paraId="38D717DE" w14:textId="77777777" w:rsidR="003A30D7" w:rsidRPr="00081603" w:rsidRDefault="003A30D7" w:rsidP="00AF2667">
            <w:pPr>
              <w:jc w:val="center"/>
              <w:rPr>
                <w:sz w:val="24"/>
                <w:szCs w:val="24"/>
              </w:rPr>
            </w:pPr>
            <w:r w:rsidRPr="00081603">
              <w:rPr>
                <w:sz w:val="24"/>
                <w:szCs w:val="24"/>
              </w:rPr>
              <w:t xml:space="preserve"> выполнения</w:t>
            </w:r>
          </w:p>
          <w:p w14:paraId="2EBB6722" w14:textId="77777777" w:rsidR="003A30D7" w:rsidRPr="00081603" w:rsidRDefault="003A30D7" w:rsidP="00AF2667">
            <w:pPr>
              <w:jc w:val="center"/>
              <w:rPr>
                <w:sz w:val="24"/>
                <w:szCs w:val="24"/>
              </w:rPr>
            </w:pPr>
            <w:r w:rsidRPr="00081603">
              <w:rPr>
                <w:sz w:val="24"/>
                <w:szCs w:val="24"/>
              </w:rPr>
              <w:t>мероприятий</w:t>
            </w:r>
          </w:p>
        </w:tc>
        <w:tc>
          <w:tcPr>
            <w:tcW w:w="1277" w:type="dxa"/>
            <w:vMerge w:val="restart"/>
          </w:tcPr>
          <w:p w14:paraId="667041C4" w14:textId="77777777" w:rsidR="003A30D7" w:rsidRPr="00081603" w:rsidRDefault="003A30D7" w:rsidP="00AF2667">
            <w:pPr>
              <w:jc w:val="center"/>
              <w:rPr>
                <w:sz w:val="24"/>
                <w:szCs w:val="24"/>
              </w:rPr>
            </w:pPr>
            <w:r w:rsidRPr="00081603">
              <w:rPr>
                <w:sz w:val="24"/>
                <w:szCs w:val="24"/>
              </w:rPr>
              <w:t>Сроки выполне-ния меропри-ятий</w:t>
            </w:r>
          </w:p>
        </w:tc>
        <w:tc>
          <w:tcPr>
            <w:tcW w:w="1417" w:type="dxa"/>
            <w:vMerge w:val="restart"/>
          </w:tcPr>
          <w:p w14:paraId="7B97E1CD" w14:textId="77777777" w:rsidR="003A30D7" w:rsidRPr="00081603" w:rsidRDefault="003A30D7" w:rsidP="00AF2667">
            <w:pPr>
              <w:jc w:val="center"/>
              <w:rPr>
                <w:sz w:val="24"/>
                <w:szCs w:val="24"/>
              </w:rPr>
            </w:pPr>
            <w:r w:rsidRPr="00081603">
              <w:rPr>
                <w:sz w:val="24"/>
                <w:szCs w:val="24"/>
              </w:rPr>
              <w:t>Ответственное лицо за вы-полнение мероприя-тий</w:t>
            </w:r>
          </w:p>
        </w:tc>
        <w:tc>
          <w:tcPr>
            <w:tcW w:w="2517" w:type="dxa"/>
            <w:vMerge w:val="restart"/>
          </w:tcPr>
          <w:p w14:paraId="0CBE815E" w14:textId="77777777" w:rsidR="003A30D7" w:rsidRPr="00081603" w:rsidRDefault="003A30D7" w:rsidP="00AF2667">
            <w:pPr>
              <w:jc w:val="center"/>
              <w:rPr>
                <w:sz w:val="24"/>
                <w:szCs w:val="24"/>
              </w:rPr>
            </w:pPr>
            <w:r w:rsidRPr="00081603">
              <w:rPr>
                <w:sz w:val="24"/>
                <w:szCs w:val="24"/>
              </w:rPr>
              <w:t>Ожидаемая социальная эффективность</w:t>
            </w:r>
          </w:p>
        </w:tc>
      </w:tr>
      <w:tr w:rsidR="003A30D7" w:rsidRPr="00CB35FE" w14:paraId="47CB1221" w14:textId="77777777" w:rsidTr="00AF2667">
        <w:tc>
          <w:tcPr>
            <w:tcW w:w="392" w:type="dxa"/>
            <w:vMerge/>
          </w:tcPr>
          <w:p w14:paraId="543E1185" w14:textId="77777777" w:rsidR="003A30D7" w:rsidRPr="005776EA" w:rsidRDefault="003A30D7" w:rsidP="003A30D7">
            <w:pPr>
              <w:pStyle w:val="af"/>
              <w:numPr>
                <w:ilvl w:val="0"/>
                <w:numId w:val="27"/>
              </w:numPr>
              <w:ind w:left="0" w:right="459" w:firstLine="0"/>
            </w:pPr>
          </w:p>
        </w:tc>
        <w:tc>
          <w:tcPr>
            <w:tcW w:w="1864" w:type="dxa"/>
            <w:vMerge/>
          </w:tcPr>
          <w:p w14:paraId="6C32F980" w14:textId="77777777" w:rsidR="003A30D7" w:rsidRPr="00CB35FE" w:rsidRDefault="003A30D7" w:rsidP="00AF2667">
            <w:pPr>
              <w:jc w:val="center"/>
              <w:rPr>
                <w:b/>
                <w:sz w:val="24"/>
                <w:szCs w:val="24"/>
              </w:rPr>
            </w:pPr>
          </w:p>
        </w:tc>
        <w:tc>
          <w:tcPr>
            <w:tcW w:w="1121" w:type="dxa"/>
          </w:tcPr>
          <w:p w14:paraId="7A9A89B3" w14:textId="77777777" w:rsidR="003A30D7" w:rsidRPr="00081603" w:rsidRDefault="003A30D7" w:rsidP="00AF2667">
            <w:pPr>
              <w:jc w:val="center"/>
              <w:rPr>
                <w:sz w:val="24"/>
                <w:szCs w:val="24"/>
              </w:rPr>
            </w:pPr>
            <w:r w:rsidRPr="00081603">
              <w:rPr>
                <w:sz w:val="24"/>
                <w:szCs w:val="24"/>
              </w:rPr>
              <w:t>Планируемая</w:t>
            </w:r>
          </w:p>
        </w:tc>
        <w:tc>
          <w:tcPr>
            <w:tcW w:w="983" w:type="dxa"/>
          </w:tcPr>
          <w:p w14:paraId="15A18EF1" w14:textId="77777777" w:rsidR="003A30D7" w:rsidRPr="00081603" w:rsidRDefault="003A30D7" w:rsidP="00AF2667">
            <w:pPr>
              <w:jc w:val="center"/>
              <w:rPr>
                <w:sz w:val="24"/>
                <w:szCs w:val="24"/>
              </w:rPr>
            </w:pPr>
            <w:r w:rsidRPr="00081603">
              <w:rPr>
                <w:sz w:val="24"/>
                <w:szCs w:val="24"/>
              </w:rPr>
              <w:t>Фактическая</w:t>
            </w:r>
          </w:p>
        </w:tc>
        <w:tc>
          <w:tcPr>
            <w:tcW w:w="1277" w:type="dxa"/>
            <w:vMerge/>
          </w:tcPr>
          <w:p w14:paraId="71F57137" w14:textId="77777777" w:rsidR="003A30D7" w:rsidRPr="00CB35FE" w:rsidRDefault="003A30D7" w:rsidP="00AF2667">
            <w:pPr>
              <w:jc w:val="center"/>
              <w:rPr>
                <w:b/>
                <w:sz w:val="24"/>
                <w:szCs w:val="24"/>
              </w:rPr>
            </w:pPr>
          </w:p>
        </w:tc>
        <w:tc>
          <w:tcPr>
            <w:tcW w:w="1417" w:type="dxa"/>
            <w:vMerge/>
          </w:tcPr>
          <w:p w14:paraId="700537A0" w14:textId="77777777" w:rsidR="003A30D7" w:rsidRPr="00CB35FE" w:rsidRDefault="003A30D7" w:rsidP="00AF2667">
            <w:pPr>
              <w:jc w:val="center"/>
              <w:rPr>
                <w:b/>
                <w:sz w:val="24"/>
                <w:szCs w:val="24"/>
              </w:rPr>
            </w:pPr>
          </w:p>
        </w:tc>
        <w:tc>
          <w:tcPr>
            <w:tcW w:w="2517" w:type="dxa"/>
            <w:vMerge/>
          </w:tcPr>
          <w:p w14:paraId="1333DDA7" w14:textId="77777777" w:rsidR="003A30D7" w:rsidRPr="00CB35FE" w:rsidRDefault="003A30D7" w:rsidP="00AF2667">
            <w:pPr>
              <w:jc w:val="center"/>
              <w:rPr>
                <w:b/>
                <w:sz w:val="24"/>
                <w:szCs w:val="24"/>
              </w:rPr>
            </w:pPr>
          </w:p>
        </w:tc>
      </w:tr>
      <w:tr w:rsidR="003A30D7" w:rsidRPr="00CB35FE" w14:paraId="089E0D20" w14:textId="77777777" w:rsidTr="00AF2667">
        <w:tc>
          <w:tcPr>
            <w:tcW w:w="392" w:type="dxa"/>
          </w:tcPr>
          <w:p w14:paraId="54835A3F" w14:textId="77777777" w:rsidR="003A30D7" w:rsidRPr="005776EA" w:rsidRDefault="003A30D7" w:rsidP="003A30D7">
            <w:pPr>
              <w:pStyle w:val="af"/>
              <w:numPr>
                <w:ilvl w:val="0"/>
                <w:numId w:val="27"/>
              </w:numPr>
              <w:ind w:left="0" w:right="459" w:firstLine="0"/>
            </w:pPr>
          </w:p>
        </w:tc>
        <w:tc>
          <w:tcPr>
            <w:tcW w:w="1864" w:type="dxa"/>
          </w:tcPr>
          <w:p w14:paraId="4E2A100F" w14:textId="77777777" w:rsidR="003A30D7" w:rsidRPr="00CB35FE" w:rsidRDefault="003A30D7" w:rsidP="00AF2667">
            <w:pPr>
              <w:rPr>
                <w:sz w:val="24"/>
                <w:szCs w:val="24"/>
              </w:rPr>
            </w:pPr>
            <w:r w:rsidRPr="00CB35FE">
              <w:rPr>
                <w:sz w:val="24"/>
                <w:szCs w:val="24"/>
              </w:rPr>
              <w:t>Замена санитарного оборудования</w:t>
            </w:r>
          </w:p>
        </w:tc>
        <w:tc>
          <w:tcPr>
            <w:tcW w:w="1121" w:type="dxa"/>
          </w:tcPr>
          <w:p w14:paraId="3EB6DBE0" w14:textId="77777777" w:rsidR="003A30D7" w:rsidRPr="00CB35FE" w:rsidRDefault="003A30D7" w:rsidP="00AF2667">
            <w:pPr>
              <w:jc w:val="center"/>
              <w:rPr>
                <w:sz w:val="24"/>
                <w:szCs w:val="24"/>
              </w:rPr>
            </w:pPr>
          </w:p>
        </w:tc>
        <w:tc>
          <w:tcPr>
            <w:tcW w:w="983" w:type="dxa"/>
          </w:tcPr>
          <w:p w14:paraId="081E04B5" w14:textId="77777777" w:rsidR="003A30D7" w:rsidRPr="00CB35FE" w:rsidRDefault="003A30D7" w:rsidP="00AF2667">
            <w:pPr>
              <w:jc w:val="center"/>
              <w:rPr>
                <w:sz w:val="24"/>
                <w:szCs w:val="24"/>
              </w:rPr>
            </w:pPr>
          </w:p>
        </w:tc>
        <w:tc>
          <w:tcPr>
            <w:tcW w:w="1277" w:type="dxa"/>
          </w:tcPr>
          <w:p w14:paraId="02A74F8D" w14:textId="77777777" w:rsidR="003A30D7" w:rsidRPr="003A30D7" w:rsidRDefault="003A30D7" w:rsidP="00AF2667">
            <w:pPr>
              <w:jc w:val="center"/>
              <w:rPr>
                <w:sz w:val="24"/>
                <w:szCs w:val="24"/>
                <w:lang w:val="ru-RU"/>
              </w:rPr>
            </w:pPr>
            <w:r w:rsidRPr="00CB35FE">
              <w:rPr>
                <w:sz w:val="24"/>
                <w:szCs w:val="24"/>
              </w:rPr>
              <w:t>2022</w:t>
            </w:r>
            <w:r>
              <w:rPr>
                <w:sz w:val="24"/>
                <w:szCs w:val="24"/>
                <w:lang w:val="ru-RU"/>
              </w:rPr>
              <w:t>-2025</w:t>
            </w:r>
          </w:p>
        </w:tc>
        <w:tc>
          <w:tcPr>
            <w:tcW w:w="1417" w:type="dxa"/>
          </w:tcPr>
          <w:p w14:paraId="67A385C0" w14:textId="77777777" w:rsidR="003A30D7" w:rsidRPr="00CB35FE" w:rsidRDefault="003A30D7" w:rsidP="00AF2667">
            <w:pPr>
              <w:rPr>
                <w:sz w:val="24"/>
                <w:szCs w:val="24"/>
              </w:rPr>
            </w:pPr>
            <w:r w:rsidRPr="00CB35FE">
              <w:rPr>
                <w:sz w:val="24"/>
                <w:szCs w:val="24"/>
              </w:rPr>
              <w:t>Администрация</w:t>
            </w:r>
          </w:p>
        </w:tc>
        <w:tc>
          <w:tcPr>
            <w:tcW w:w="2517" w:type="dxa"/>
          </w:tcPr>
          <w:p w14:paraId="074EF311" w14:textId="77777777" w:rsidR="003A30D7" w:rsidRPr="00CB35FE" w:rsidRDefault="003A30D7" w:rsidP="00AF2667">
            <w:pPr>
              <w:jc w:val="both"/>
              <w:rPr>
                <w:sz w:val="24"/>
                <w:szCs w:val="24"/>
              </w:rPr>
            </w:pPr>
            <w:r w:rsidRPr="00CB35FE">
              <w:rPr>
                <w:sz w:val="24"/>
                <w:szCs w:val="24"/>
              </w:rPr>
              <w:t>Улучшение условий охраны труда</w:t>
            </w:r>
          </w:p>
          <w:p w14:paraId="7ACF9542" w14:textId="77777777" w:rsidR="003A30D7" w:rsidRPr="00CB35FE" w:rsidRDefault="003A30D7" w:rsidP="00AF2667">
            <w:pPr>
              <w:jc w:val="both"/>
              <w:rPr>
                <w:sz w:val="24"/>
                <w:szCs w:val="24"/>
              </w:rPr>
            </w:pPr>
            <w:r w:rsidRPr="00CB35FE">
              <w:rPr>
                <w:sz w:val="24"/>
                <w:szCs w:val="24"/>
              </w:rPr>
              <w:t>профзаболеваемости</w:t>
            </w:r>
          </w:p>
        </w:tc>
      </w:tr>
      <w:tr w:rsidR="003A30D7" w:rsidRPr="00CB35FE" w14:paraId="271325DF" w14:textId="77777777" w:rsidTr="00AF2667">
        <w:tc>
          <w:tcPr>
            <w:tcW w:w="392" w:type="dxa"/>
          </w:tcPr>
          <w:p w14:paraId="326A39C0" w14:textId="77777777" w:rsidR="003A30D7" w:rsidRPr="005776EA" w:rsidRDefault="003A30D7" w:rsidP="003A30D7">
            <w:pPr>
              <w:pStyle w:val="af"/>
              <w:numPr>
                <w:ilvl w:val="0"/>
                <w:numId w:val="27"/>
              </w:numPr>
              <w:ind w:left="0" w:right="459" w:firstLine="0"/>
            </w:pPr>
          </w:p>
          <w:p w14:paraId="30364C46" w14:textId="77777777" w:rsidR="003A30D7" w:rsidRPr="005776EA" w:rsidRDefault="003A30D7" w:rsidP="00AF2667">
            <w:pPr>
              <w:rPr>
                <w:sz w:val="24"/>
                <w:szCs w:val="24"/>
              </w:rPr>
            </w:pPr>
          </w:p>
        </w:tc>
        <w:tc>
          <w:tcPr>
            <w:tcW w:w="1864" w:type="dxa"/>
          </w:tcPr>
          <w:p w14:paraId="2E18E4E2" w14:textId="77777777" w:rsidR="003A30D7" w:rsidRPr="00CB35FE" w:rsidRDefault="003A30D7" w:rsidP="00AF2667">
            <w:pPr>
              <w:rPr>
                <w:sz w:val="24"/>
                <w:szCs w:val="24"/>
              </w:rPr>
            </w:pPr>
            <w:r>
              <w:rPr>
                <w:sz w:val="24"/>
                <w:szCs w:val="24"/>
              </w:rPr>
              <w:t xml:space="preserve">Обеспечить разводку горячей воды в умывальной комнате персонала, в прачечной и медицинском кабинете </w:t>
            </w:r>
          </w:p>
        </w:tc>
        <w:tc>
          <w:tcPr>
            <w:tcW w:w="1121" w:type="dxa"/>
          </w:tcPr>
          <w:p w14:paraId="0C118893" w14:textId="77777777" w:rsidR="003A30D7" w:rsidRPr="00CB35FE" w:rsidRDefault="003A30D7" w:rsidP="00AF2667">
            <w:pPr>
              <w:jc w:val="center"/>
              <w:rPr>
                <w:sz w:val="24"/>
                <w:szCs w:val="24"/>
              </w:rPr>
            </w:pPr>
          </w:p>
        </w:tc>
        <w:tc>
          <w:tcPr>
            <w:tcW w:w="983" w:type="dxa"/>
          </w:tcPr>
          <w:p w14:paraId="17B1140C" w14:textId="77777777" w:rsidR="003A30D7" w:rsidRPr="00CB35FE" w:rsidRDefault="003A30D7" w:rsidP="00AF2667">
            <w:pPr>
              <w:jc w:val="center"/>
              <w:rPr>
                <w:sz w:val="24"/>
                <w:szCs w:val="24"/>
              </w:rPr>
            </w:pPr>
          </w:p>
        </w:tc>
        <w:tc>
          <w:tcPr>
            <w:tcW w:w="1277" w:type="dxa"/>
          </w:tcPr>
          <w:p w14:paraId="7F5ABD03" w14:textId="77777777" w:rsidR="003A30D7" w:rsidRPr="003A30D7" w:rsidRDefault="003A30D7" w:rsidP="003A30D7">
            <w:pPr>
              <w:rPr>
                <w:sz w:val="24"/>
                <w:szCs w:val="24"/>
                <w:lang w:val="ru-RU"/>
              </w:rPr>
            </w:pPr>
            <w:r w:rsidRPr="00CB35FE">
              <w:rPr>
                <w:sz w:val="24"/>
                <w:szCs w:val="24"/>
              </w:rPr>
              <w:t>2022</w:t>
            </w:r>
            <w:r>
              <w:rPr>
                <w:sz w:val="24"/>
                <w:szCs w:val="24"/>
                <w:lang w:val="ru-RU"/>
              </w:rPr>
              <w:t>-2025</w:t>
            </w:r>
          </w:p>
        </w:tc>
        <w:tc>
          <w:tcPr>
            <w:tcW w:w="1417" w:type="dxa"/>
          </w:tcPr>
          <w:p w14:paraId="5712262E" w14:textId="77777777" w:rsidR="003A30D7" w:rsidRPr="00CB35FE" w:rsidRDefault="003A30D7" w:rsidP="00AF2667">
            <w:pPr>
              <w:rPr>
                <w:sz w:val="24"/>
                <w:szCs w:val="24"/>
              </w:rPr>
            </w:pPr>
            <w:r w:rsidRPr="00CB35FE">
              <w:rPr>
                <w:sz w:val="24"/>
                <w:szCs w:val="24"/>
              </w:rPr>
              <w:t>Администрация</w:t>
            </w:r>
          </w:p>
        </w:tc>
        <w:tc>
          <w:tcPr>
            <w:tcW w:w="2517" w:type="dxa"/>
          </w:tcPr>
          <w:p w14:paraId="6E4FA9EB" w14:textId="77777777" w:rsidR="003A30D7" w:rsidRPr="00CB35FE" w:rsidRDefault="003A30D7" w:rsidP="00AF2667">
            <w:pPr>
              <w:jc w:val="both"/>
              <w:rPr>
                <w:sz w:val="24"/>
                <w:szCs w:val="24"/>
              </w:rPr>
            </w:pPr>
            <w:r w:rsidRPr="00CB35FE">
              <w:rPr>
                <w:sz w:val="24"/>
                <w:szCs w:val="24"/>
              </w:rPr>
              <w:t>Улучшение условий охраны труда</w:t>
            </w:r>
          </w:p>
          <w:p w14:paraId="01369C34" w14:textId="77777777" w:rsidR="003A30D7" w:rsidRPr="00CB35FE" w:rsidRDefault="003A30D7" w:rsidP="00AF2667">
            <w:pPr>
              <w:jc w:val="both"/>
              <w:rPr>
                <w:sz w:val="24"/>
                <w:szCs w:val="24"/>
              </w:rPr>
            </w:pPr>
            <w:r w:rsidRPr="00CB35FE">
              <w:rPr>
                <w:sz w:val="24"/>
                <w:szCs w:val="24"/>
              </w:rPr>
              <w:t>профзаболеваемости</w:t>
            </w:r>
          </w:p>
        </w:tc>
      </w:tr>
      <w:tr w:rsidR="003A30D7" w:rsidRPr="00CB35FE" w14:paraId="605AF64B" w14:textId="77777777" w:rsidTr="00AF2667">
        <w:tc>
          <w:tcPr>
            <w:tcW w:w="392" w:type="dxa"/>
          </w:tcPr>
          <w:p w14:paraId="24A0B195" w14:textId="77777777" w:rsidR="003A30D7" w:rsidRPr="005776EA" w:rsidRDefault="003A30D7" w:rsidP="003A30D7">
            <w:pPr>
              <w:pStyle w:val="af"/>
              <w:numPr>
                <w:ilvl w:val="0"/>
                <w:numId w:val="27"/>
              </w:numPr>
              <w:ind w:left="0" w:right="459" w:firstLine="0"/>
            </w:pPr>
          </w:p>
        </w:tc>
        <w:tc>
          <w:tcPr>
            <w:tcW w:w="1864" w:type="dxa"/>
          </w:tcPr>
          <w:p w14:paraId="43C970BE" w14:textId="77777777" w:rsidR="003A30D7" w:rsidRPr="00CB35FE" w:rsidRDefault="003A30D7" w:rsidP="00AF2667">
            <w:pPr>
              <w:rPr>
                <w:sz w:val="24"/>
                <w:szCs w:val="24"/>
              </w:rPr>
            </w:pPr>
            <w:r>
              <w:rPr>
                <w:sz w:val="24"/>
                <w:szCs w:val="24"/>
              </w:rPr>
              <w:t>Дооборудовать уголок</w:t>
            </w:r>
            <w:r w:rsidRPr="00CB35FE">
              <w:rPr>
                <w:sz w:val="24"/>
                <w:szCs w:val="24"/>
              </w:rPr>
              <w:t xml:space="preserve"> по охране труда</w:t>
            </w:r>
          </w:p>
        </w:tc>
        <w:tc>
          <w:tcPr>
            <w:tcW w:w="1121" w:type="dxa"/>
          </w:tcPr>
          <w:p w14:paraId="21F6EF6C" w14:textId="77777777" w:rsidR="003A30D7" w:rsidRPr="00CB35FE" w:rsidRDefault="003A30D7" w:rsidP="00AF2667">
            <w:pPr>
              <w:jc w:val="center"/>
              <w:rPr>
                <w:sz w:val="24"/>
                <w:szCs w:val="24"/>
              </w:rPr>
            </w:pPr>
          </w:p>
        </w:tc>
        <w:tc>
          <w:tcPr>
            <w:tcW w:w="983" w:type="dxa"/>
          </w:tcPr>
          <w:p w14:paraId="194BBB7B" w14:textId="77777777" w:rsidR="003A30D7" w:rsidRPr="00CB35FE" w:rsidRDefault="003A30D7" w:rsidP="00AF2667">
            <w:pPr>
              <w:jc w:val="center"/>
              <w:rPr>
                <w:sz w:val="24"/>
                <w:szCs w:val="24"/>
              </w:rPr>
            </w:pPr>
          </w:p>
        </w:tc>
        <w:tc>
          <w:tcPr>
            <w:tcW w:w="1277" w:type="dxa"/>
          </w:tcPr>
          <w:p w14:paraId="09642ED6" w14:textId="77777777" w:rsidR="003A30D7" w:rsidRPr="003A30D7" w:rsidRDefault="003A30D7" w:rsidP="00AF2667">
            <w:pPr>
              <w:jc w:val="center"/>
              <w:rPr>
                <w:sz w:val="24"/>
                <w:szCs w:val="24"/>
                <w:lang w:val="ru-RU"/>
              </w:rPr>
            </w:pPr>
            <w:r w:rsidRPr="00CB35FE">
              <w:rPr>
                <w:sz w:val="24"/>
                <w:szCs w:val="24"/>
              </w:rPr>
              <w:t>2022</w:t>
            </w:r>
            <w:r>
              <w:rPr>
                <w:sz w:val="24"/>
                <w:szCs w:val="24"/>
                <w:lang w:val="ru-RU"/>
              </w:rPr>
              <w:t>-2025</w:t>
            </w:r>
          </w:p>
        </w:tc>
        <w:tc>
          <w:tcPr>
            <w:tcW w:w="1417" w:type="dxa"/>
          </w:tcPr>
          <w:p w14:paraId="6365705A" w14:textId="77777777" w:rsidR="003A30D7" w:rsidRPr="00CB35FE" w:rsidRDefault="003A30D7" w:rsidP="00AF2667">
            <w:pPr>
              <w:rPr>
                <w:sz w:val="24"/>
                <w:szCs w:val="24"/>
              </w:rPr>
            </w:pPr>
            <w:r w:rsidRPr="00CB35FE">
              <w:rPr>
                <w:sz w:val="24"/>
                <w:szCs w:val="24"/>
              </w:rPr>
              <w:t>Администрация, профком</w:t>
            </w:r>
          </w:p>
        </w:tc>
        <w:tc>
          <w:tcPr>
            <w:tcW w:w="2517" w:type="dxa"/>
          </w:tcPr>
          <w:p w14:paraId="459417C5" w14:textId="77777777" w:rsidR="003A30D7" w:rsidRPr="00CB35FE" w:rsidRDefault="003A30D7" w:rsidP="00AF2667">
            <w:pPr>
              <w:jc w:val="both"/>
              <w:rPr>
                <w:sz w:val="24"/>
                <w:szCs w:val="24"/>
              </w:rPr>
            </w:pPr>
            <w:r w:rsidRPr="00CB35FE">
              <w:rPr>
                <w:sz w:val="24"/>
                <w:szCs w:val="24"/>
              </w:rPr>
              <w:t>Улучшение условий охраны труда</w:t>
            </w:r>
          </w:p>
          <w:p w14:paraId="5D60A9B2" w14:textId="77777777" w:rsidR="003A30D7" w:rsidRPr="00CB35FE" w:rsidRDefault="003A30D7" w:rsidP="00AF2667">
            <w:pPr>
              <w:jc w:val="both"/>
              <w:rPr>
                <w:sz w:val="24"/>
                <w:szCs w:val="24"/>
              </w:rPr>
            </w:pPr>
            <w:r w:rsidRPr="00CB35FE">
              <w:rPr>
                <w:sz w:val="24"/>
                <w:szCs w:val="24"/>
              </w:rPr>
              <w:t>профзаболеваемости</w:t>
            </w:r>
          </w:p>
        </w:tc>
      </w:tr>
      <w:tr w:rsidR="003A30D7" w:rsidRPr="00CB35FE" w14:paraId="5A45EF32" w14:textId="77777777" w:rsidTr="00AF2667">
        <w:tc>
          <w:tcPr>
            <w:tcW w:w="392" w:type="dxa"/>
          </w:tcPr>
          <w:p w14:paraId="1CA772EA" w14:textId="77777777" w:rsidR="003A30D7" w:rsidRPr="005776EA" w:rsidRDefault="003A30D7" w:rsidP="003A30D7">
            <w:pPr>
              <w:pStyle w:val="af"/>
              <w:numPr>
                <w:ilvl w:val="0"/>
                <w:numId w:val="27"/>
              </w:numPr>
              <w:ind w:left="0" w:right="459" w:firstLine="0"/>
            </w:pPr>
          </w:p>
        </w:tc>
        <w:tc>
          <w:tcPr>
            <w:tcW w:w="1864" w:type="dxa"/>
          </w:tcPr>
          <w:p w14:paraId="5EF0426A" w14:textId="77777777" w:rsidR="003A30D7" w:rsidRDefault="003A30D7" w:rsidP="00AF2667">
            <w:pPr>
              <w:rPr>
                <w:sz w:val="24"/>
                <w:szCs w:val="24"/>
              </w:rPr>
            </w:pPr>
            <w:r w:rsidRPr="00CB35FE">
              <w:rPr>
                <w:sz w:val="24"/>
                <w:szCs w:val="24"/>
              </w:rPr>
              <w:t xml:space="preserve">Проверка состояния </w:t>
            </w:r>
            <w:r>
              <w:rPr>
                <w:sz w:val="24"/>
                <w:szCs w:val="24"/>
              </w:rPr>
              <w:t>здания, оборудования,</w:t>
            </w:r>
          </w:p>
          <w:p w14:paraId="4230BA51" w14:textId="77777777" w:rsidR="003A30D7" w:rsidRPr="00CB35FE" w:rsidRDefault="003A30D7" w:rsidP="00AF2667">
            <w:pPr>
              <w:rPr>
                <w:sz w:val="24"/>
                <w:szCs w:val="24"/>
              </w:rPr>
            </w:pPr>
            <w:r>
              <w:rPr>
                <w:sz w:val="24"/>
                <w:szCs w:val="24"/>
              </w:rPr>
              <w:t>ра</w:t>
            </w:r>
            <w:r w:rsidR="003E5DB8">
              <w:rPr>
                <w:sz w:val="24"/>
                <w:szCs w:val="24"/>
              </w:rPr>
              <w:t>бочих мест</w:t>
            </w:r>
            <w:r w:rsidR="003E5DB8">
              <w:rPr>
                <w:sz w:val="24"/>
                <w:szCs w:val="24"/>
                <w:lang w:val="ru-RU"/>
              </w:rPr>
              <w:t>,</w:t>
            </w:r>
            <w:r w:rsidRPr="00CB35FE">
              <w:rPr>
                <w:sz w:val="24"/>
                <w:szCs w:val="24"/>
              </w:rPr>
              <w:t xml:space="preserve">  согласно требованиям охраны труда</w:t>
            </w:r>
          </w:p>
        </w:tc>
        <w:tc>
          <w:tcPr>
            <w:tcW w:w="1121" w:type="dxa"/>
          </w:tcPr>
          <w:p w14:paraId="62689F26" w14:textId="77777777" w:rsidR="003A30D7" w:rsidRPr="00CB35FE" w:rsidRDefault="003A30D7" w:rsidP="00AF2667">
            <w:pPr>
              <w:jc w:val="center"/>
              <w:rPr>
                <w:sz w:val="24"/>
                <w:szCs w:val="24"/>
              </w:rPr>
            </w:pPr>
          </w:p>
        </w:tc>
        <w:tc>
          <w:tcPr>
            <w:tcW w:w="983" w:type="dxa"/>
          </w:tcPr>
          <w:p w14:paraId="62AE59F5" w14:textId="77777777" w:rsidR="003A30D7" w:rsidRPr="00CB35FE" w:rsidRDefault="003A30D7" w:rsidP="00AF2667">
            <w:pPr>
              <w:jc w:val="center"/>
              <w:rPr>
                <w:sz w:val="24"/>
                <w:szCs w:val="24"/>
              </w:rPr>
            </w:pPr>
          </w:p>
        </w:tc>
        <w:tc>
          <w:tcPr>
            <w:tcW w:w="1277" w:type="dxa"/>
          </w:tcPr>
          <w:p w14:paraId="55BDEE16" w14:textId="77777777" w:rsidR="003A30D7" w:rsidRPr="00CB35FE" w:rsidRDefault="003A30D7" w:rsidP="00AF2667">
            <w:pPr>
              <w:jc w:val="center"/>
              <w:rPr>
                <w:sz w:val="24"/>
                <w:szCs w:val="24"/>
              </w:rPr>
            </w:pPr>
            <w:r w:rsidRPr="00CB35FE">
              <w:rPr>
                <w:sz w:val="24"/>
                <w:szCs w:val="24"/>
              </w:rPr>
              <w:t>1 раз в месяц</w:t>
            </w:r>
          </w:p>
        </w:tc>
        <w:tc>
          <w:tcPr>
            <w:tcW w:w="1417" w:type="dxa"/>
          </w:tcPr>
          <w:p w14:paraId="726392E9" w14:textId="77777777" w:rsidR="003A30D7" w:rsidRPr="00CB35FE" w:rsidRDefault="003A30D7" w:rsidP="00AF2667">
            <w:pPr>
              <w:rPr>
                <w:sz w:val="24"/>
                <w:szCs w:val="24"/>
              </w:rPr>
            </w:pPr>
            <w:r w:rsidRPr="00CB35FE">
              <w:rPr>
                <w:sz w:val="24"/>
                <w:szCs w:val="24"/>
              </w:rPr>
              <w:t>Администрация</w:t>
            </w:r>
          </w:p>
        </w:tc>
        <w:tc>
          <w:tcPr>
            <w:tcW w:w="2517" w:type="dxa"/>
          </w:tcPr>
          <w:p w14:paraId="7107FB70" w14:textId="77777777" w:rsidR="003A30D7" w:rsidRPr="00CB35FE" w:rsidRDefault="003A30D7" w:rsidP="00AF2667">
            <w:pPr>
              <w:jc w:val="both"/>
              <w:rPr>
                <w:sz w:val="24"/>
                <w:szCs w:val="24"/>
              </w:rPr>
            </w:pPr>
            <w:r w:rsidRPr="00CB35FE">
              <w:rPr>
                <w:sz w:val="24"/>
                <w:szCs w:val="24"/>
              </w:rPr>
              <w:t>Вып</w:t>
            </w:r>
            <w:r>
              <w:rPr>
                <w:sz w:val="24"/>
                <w:szCs w:val="24"/>
              </w:rPr>
              <w:t>олнение Директивы № 1 от 11 март</w:t>
            </w:r>
            <w:r w:rsidRPr="00CB35FE">
              <w:rPr>
                <w:sz w:val="24"/>
                <w:szCs w:val="24"/>
              </w:rPr>
              <w:t>а 2004</w:t>
            </w:r>
          </w:p>
        </w:tc>
      </w:tr>
      <w:tr w:rsidR="003A30D7" w:rsidRPr="00CB35FE" w14:paraId="487556EE" w14:textId="77777777" w:rsidTr="00AF2667">
        <w:tc>
          <w:tcPr>
            <w:tcW w:w="392" w:type="dxa"/>
          </w:tcPr>
          <w:p w14:paraId="47F64694" w14:textId="77777777" w:rsidR="003A30D7" w:rsidRPr="005776EA" w:rsidRDefault="003A30D7" w:rsidP="003A30D7">
            <w:pPr>
              <w:pStyle w:val="af"/>
              <w:numPr>
                <w:ilvl w:val="0"/>
                <w:numId w:val="27"/>
              </w:numPr>
              <w:ind w:left="0" w:right="459" w:firstLine="0"/>
            </w:pPr>
          </w:p>
        </w:tc>
        <w:tc>
          <w:tcPr>
            <w:tcW w:w="1864" w:type="dxa"/>
          </w:tcPr>
          <w:p w14:paraId="4DFE6771" w14:textId="77777777" w:rsidR="003A30D7" w:rsidRPr="00CB35FE" w:rsidRDefault="003A30D7" w:rsidP="00AF2667">
            <w:pPr>
              <w:rPr>
                <w:sz w:val="24"/>
                <w:szCs w:val="24"/>
              </w:rPr>
            </w:pPr>
            <w:r w:rsidRPr="00CB35FE">
              <w:rPr>
                <w:sz w:val="24"/>
                <w:szCs w:val="24"/>
              </w:rPr>
              <w:t>О выполнении коллективного договора</w:t>
            </w:r>
          </w:p>
        </w:tc>
        <w:tc>
          <w:tcPr>
            <w:tcW w:w="1121" w:type="dxa"/>
          </w:tcPr>
          <w:p w14:paraId="33D3456D" w14:textId="77777777" w:rsidR="003A30D7" w:rsidRPr="00CB35FE" w:rsidRDefault="003A30D7" w:rsidP="00AF2667">
            <w:pPr>
              <w:jc w:val="center"/>
              <w:rPr>
                <w:sz w:val="24"/>
                <w:szCs w:val="24"/>
              </w:rPr>
            </w:pPr>
          </w:p>
        </w:tc>
        <w:tc>
          <w:tcPr>
            <w:tcW w:w="983" w:type="dxa"/>
          </w:tcPr>
          <w:p w14:paraId="4B1B253D" w14:textId="77777777" w:rsidR="003A30D7" w:rsidRPr="00CB35FE" w:rsidRDefault="003A30D7" w:rsidP="00AF2667">
            <w:pPr>
              <w:jc w:val="center"/>
              <w:rPr>
                <w:sz w:val="24"/>
                <w:szCs w:val="24"/>
              </w:rPr>
            </w:pPr>
          </w:p>
        </w:tc>
        <w:tc>
          <w:tcPr>
            <w:tcW w:w="1277" w:type="dxa"/>
          </w:tcPr>
          <w:p w14:paraId="6B70694D" w14:textId="77777777" w:rsidR="003A30D7" w:rsidRPr="00CB35FE" w:rsidRDefault="003A30D7" w:rsidP="00AF2667">
            <w:pPr>
              <w:jc w:val="center"/>
              <w:rPr>
                <w:sz w:val="24"/>
                <w:szCs w:val="24"/>
              </w:rPr>
            </w:pPr>
            <w:r w:rsidRPr="00CB35FE">
              <w:rPr>
                <w:sz w:val="24"/>
                <w:szCs w:val="24"/>
              </w:rPr>
              <w:t>2 раза в год</w:t>
            </w:r>
          </w:p>
        </w:tc>
        <w:tc>
          <w:tcPr>
            <w:tcW w:w="1417" w:type="dxa"/>
          </w:tcPr>
          <w:p w14:paraId="5284AE80" w14:textId="77777777" w:rsidR="003A30D7" w:rsidRPr="00CB35FE" w:rsidRDefault="003A30D7" w:rsidP="00AF2667">
            <w:pPr>
              <w:rPr>
                <w:sz w:val="24"/>
                <w:szCs w:val="24"/>
              </w:rPr>
            </w:pPr>
            <w:r w:rsidRPr="00CB35FE">
              <w:rPr>
                <w:sz w:val="24"/>
                <w:szCs w:val="24"/>
              </w:rPr>
              <w:t>Администрация</w:t>
            </w:r>
            <w:r w:rsidR="003E5DB8">
              <w:rPr>
                <w:sz w:val="24"/>
                <w:szCs w:val="24"/>
                <w:lang w:val="ru-RU"/>
              </w:rPr>
              <w:t>,</w:t>
            </w:r>
            <w:r w:rsidR="003E5DB8" w:rsidRPr="00CB35FE">
              <w:rPr>
                <w:sz w:val="24"/>
                <w:szCs w:val="24"/>
              </w:rPr>
              <w:t xml:space="preserve"> профком</w:t>
            </w:r>
          </w:p>
        </w:tc>
        <w:tc>
          <w:tcPr>
            <w:tcW w:w="2517" w:type="dxa"/>
          </w:tcPr>
          <w:p w14:paraId="47274455" w14:textId="77777777" w:rsidR="003A30D7" w:rsidRPr="00CB35FE" w:rsidRDefault="003A30D7" w:rsidP="00AF2667">
            <w:pPr>
              <w:jc w:val="both"/>
              <w:rPr>
                <w:sz w:val="24"/>
                <w:szCs w:val="24"/>
              </w:rPr>
            </w:pPr>
          </w:p>
        </w:tc>
      </w:tr>
      <w:tr w:rsidR="003A30D7" w:rsidRPr="00CB35FE" w14:paraId="409C4203" w14:textId="77777777" w:rsidTr="00AF2667">
        <w:tc>
          <w:tcPr>
            <w:tcW w:w="392" w:type="dxa"/>
          </w:tcPr>
          <w:p w14:paraId="5894D16F" w14:textId="77777777" w:rsidR="003A30D7" w:rsidRPr="005776EA" w:rsidRDefault="003A30D7" w:rsidP="003A30D7">
            <w:pPr>
              <w:pStyle w:val="af"/>
              <w:numPr>
                <w:ilvl w:val="0"/>
                <w:numId w:val="27"/>
              </w:numPr>
              <w:ind w:left="0" w:right="459" w:firstLine="0"/>
            </w:pPr>
          </w:p>
        </w:tc>
        <w:tc>
          <w:tcPr>
            <w:tcW w:w="1864" w:type="dxa"/>
          </w:tcPr>
          <w:p w14:paraId="60337B85" w14:textId="77777777" w:rsidR="003A30D7" w:rsidRPr="00CB35FE" w:rsidRDefault="003A30D7" w:rsidP="00AF2667">
            <w:pPr>
              <w:rPr>
                <w:sz w:val="24"/>
                <w:szCs w:val="24"/>
              </w:rPr>
            </w:pPr>
            <w:r w:rsidRPr="00CB35FE">
              <w:rPr>
                <w:sz w:val="24"/>
                <w:szCs w:val="24"/>
              </w:rPr>
              <w:t>Участие в проведении трёхступенчатого контроля за состоянием условий и охране труда</w:t>
            </w:r>
          </w:p>
        </w:tc>
        <w:tc>
          <w:tcPr>
            <w:tcW w:w="1121" w:type="dxa"/>
          </w:tcPr>
          <w:p w14:paraId="3216823F" w14:textId="77777777" w:rsidR="003A30D7" w:rsidRPr="00CB35FE" w:rsidRDefault="003A30D7" w:rsidP="00AF2667">
            <w:pPr>
              <w:jc w:val="center"/>
              <w:rPr>
                <w:sz w:val="24"/>
                <w:szCs w:val="24"/>
              </w:rPr>
            </w:pPr>
          </w:p>
        </w:tc>
        <w:tc>
          <w:tcPr>
            <w:tcW w:w="983" w:type="dxa"/>
          </w:tcPr>
          <w:p w14:paraId="248F7811" w14:textId="77777777" w:rsidR="003A30D7" w:rsidRPr="00CB35FE" w:rsidRDefault="003A30D7" w:rsidP="00AF2667">
            <w:pPr>
              <w:jc w:val="center"/>
              <w:rPr>
                <w:sz w:val="24"/>
                <w:szCs w:val="24"/>
              </w:rPr>
            </w:pPr>
          </w:p>
        </w:tc>
        <w:tc>
          <w:tcPr>
            <w:tcW w:w="1277" w:type="dxa"/>
          </w:tcPr>
          <w:p w14:paraId="2EFDDB19" w14:textId="77777777" w:rsidR="003A30D7" w:rsidRPr="00CB35FE" w:rsidRDefault="003A30D7" w:rsidP="00AF2667">
            <w:pPr>
              <w:jc w:val="center"/>
              <w:rPr>
                <w:sz w:val="24"/>
                <w:szCs w:val="24"/>
              </w:rPr>
            </w:pPr>
            <w:r w:rsidRPr="00CB35FE">
              <w:rPr>
                <w:sz w:val="24"/>
                <w:szCs w:val="24"/>
              </w:rPr>
              <w:t>постоянно</w:t>
            </w:r>
          </w:p>
        </w:tc>
        <w:tc>
          <w:tcPr>
            <w:tcW w:w="1417" w:type="dxa"/>
          </w:tcPr>
          <w:p w14:paraId="5BCB2D64" w14:textId="77777777" w:rsidR="003A30D7" w:rsidRPr="00CB35FE" w:rsidRDefault="003A30D7" w:rsidP="00AF2667">
            <w:pPr>
              <w:rPr>
                <w:sz w:val="24"/>
                <w:szCs w:val="24"/>
              </w:rPr>
            </w:pPr>
            <w:r w:rsidRPr="00CB35FE">
              <w:rPr>
                <w:sz w:val="24"/>
                <w:szCs w:val="24"/>
              </w:rPr>
              <w:t>Администрация</w:t>
            </w:r>
          </w:p>
          <w:p w14:paraId="1C9930F8" w14:textId="77777777" w:rsidR="003A30D7" w:rsidRPr="00CB35FE" w:rsidRDefault="003A30D7" w:rsidP="00AF2667">
            <w:pPr>
              <w:jc w:val="center"/>
              <w:rPr>
                <w:sz w:val="24"/>
                <w:szCs w:val="24"/>
              </w:rPr>
            </w:pPr>
          </w:p>
        </w:tc>
        <w:tc>
          <w:tcPr>
            <w:tcW w:w="2517" w:type="dxa"/>
          </w:tcPr>
          <w:p w14:paraId="3BF85331" w14:textId="77777777" w:rsidR="003A30D7" w:rsidRPr="00CB35FE" w:rsidRDefault="003A30D7" w:rsidP="00AF2667">
            <w:pPr>
              <w:jc w:val="both"/>
              <w:rPr>
                <w:sz w:val="24"/>
                <w:szCs w:val="24"/>
              </w:rPr>
            </w:pPr>
            <w:r w:rsidRPr="00CB35FE">
              <w:rPr>
                <w:sz w:val="24"/>
                <w:szCs w:val="24"/>
              </w:rPr>
              <w:t>Изучение правил по ОТ и ТБ, ПБ всеми работниками и воспитанниками</w:t>
            </w:r>
          </w:p>
        </w:tc>
      </w:tr>
      <w:tr w:rsidR="003A30D7" w:rsidRPr="00CB35FE" w14:paraId="6A98AC7D" w14:textId="77777777" w:rsidTr="00AF2667">
        <w:tc>
          <w:tcPr>
            <w:tcW w:w="392" w:type="dxa"/>
          </w:tcPr>
          <w:p w14:paraId="459D444E" w14:textId="77777777" w:rsidR="003A30D7" w:rsidRPr="005776EA" w:rsidRDefault="003A30D7" w:rsidP="003A30D7">
            <w:pPr>
              <w:pStyle w:val="af"/>
              <w:numPr>
                <w:ilvl w:val="0"/>
                <w:numId w:val="27"/>
              </w:numPr>
              <w:ind w:left="0" w:right="459" w:firstLine="0"/>
            </w:pPr>
          </w:p>
        </w:tc>
        <w:tc>
          <w:tcPr>
            <w:tcW w:w="1864" w:type="dxa"/>
          </w:tcPr>
          <w:p w14:paraId="3D524EA9" w14:textId="77777777" w:rsidR="003A30D7" w:rsidRPr="00CB35FE" w:rsidRDefault="003A30D7" w:rsidP="00AF2667">
            <w:pPr>
              <w:rPr>
                <w:sz w:val="24"/>
                <w:szCs w:val="24"/>
              </w:rPr>
            </w:pPr>
            <w:r w:rsidRPr="00CB35FE">
              <w:rPr>
                <w:sz w:val="24"/>
                <w:szCs w:val="24"/>
              </w:rPr>
              <w:t>Проведение совещаний с анализом положения дел (по охране труда, пожарной безопасности, травматизма)</w:t>
            </w:r>
          </w:p>
        </w:tc>
        <w:tc>
          <w:tcPr>
            <w:tcW w:w="1121" w:type="dxa"/>
          </w:tcPr>
          <w:p w14:paraId="19A07992" w14:textId="77777777" w:rsidR="003A30D7" w:rsidRPr="00CB35FE" w:rsidRDefault="003A30D7" w:rsidP="00AF2667">
            <w:pPr>
              <w:jc w:val="center"/>
              <w:rPr>
                <w:sz w:val="24"/>
                <w:szCs w:val="24"/>
              </w:rPr>
            </w:pPr>
          </w:p>
        </w:tc>
        <w:tc>
          <w:tcPr>
            <w:tcW w:w="983" w:type="dxa"/>
          </w:tcPr>
          <w:p w14:paraId="3C649727" w14:textId="77777777" w:rsidR="003A30D7" w:rsidRPr="00CB35FE" w:rsidRDefault="003A30D7" w:rsidP="00AF2667">
            <w:pPr>
              <w:jc w:val="center"/>
              <w:rPr>
                <w:sz w:val="24"/>
                <w:szCs w:val="24"/>
              </w:rPr>
            </w:pPr>
          </w:p>
        </w:tc>
        <w:tc>
          <w:tcPr>
            <w:tcW w:w="1277" w:type="dxa"/>
          </w:tcPr>
          <w:p w14:paraId="7A078716" w14:textId="77777777" w:rsidR="003A30D7" w:rsidRPr="00CB35FE" w:rsidRDefault="003A30D7" w:rsidP="00AF2667">
            <w:pPr>
              <w:jc w:val="center"/>
              <w:rPr>
                <w:sz w:val="24"/>
                <w:szCs w:val="24"/>
              </w:rPr>
            </w:pPr>
            <w:r w:rsidRPr="00CB35FE">
              <w:rPr>
                <w:sz w:val="24"/>
                <w:szCs w:val="24"/>
              </w:rPr>
              <w:t>2 раза в год</w:t>
            </w:r>
          </w:p>
        </w:tc>
        <w:tc>
          <w:tcPr>
            <w:tcW w:w="1417" w:type="dxa"/>
          </w:tcPr>
          <w:p w14:paraId="0DD6419E" w14:textId="77777777" w:rsidR="003A30D7" w:rsidRPr="00CB35FE" w:rsidRDefault="003A30D7" w:rsidP="00AF2667">
            <w:pPr>
              <w:rPr>
                <w:sz w:val="24"/>
                <w:szCs w:val="24"/>
              </w:rPr>
            </w:pPr>
            <w:r w:rsidRPr="00CB35FE">
              <w:rPr>
                <w:sz w:val="24"/>
                <w:szCs w:val="24"/>
              </w:rPr>
              <w:t>Администрация</w:t>
            </w:r>
          </w:p>
        </w:tc>
        <w:tc>
          <w:tcPr>
            <w:tcW w:w="2517" w:type="dxa"/>
          </w:tcPr>
          <w:p w14:paraId="6FA01027" w14:textId="77777777" w:rsidR="003A30D7" w:rsidRPr="00CB35FE" w:rsidRDefault="003A30D7" w:rsidP="00AF2667">
            <w:pPr>
              <w:jc w:val="both"/>
              <w:rPr>
                <w:sz w:val="24"/>
                <w:szCs w:val="24"/>
              </w:rPr>
            </w:pPr>
            <w:r w:rsidRPr="00CB35FE">
              <w:rPr>
                <w:sz w:val="24"/>
                <w:szCs w:val="24"/>
              </w:rPr>
              <w:t>Закрепление знаний и навыков по ОТ и ТБ</w:t>
            </w:r>
          </w:p>
        </w:tc>
      </w:tr>
      <w:tr w:rsidR="003A30D7" w:rsidRPr="00CB35FE" w14:paraId="399DAF1E" w14:textId="77777777" w:rsidTr="00AF2667">
        <w:tc>
          <w:tcPr>
            <w:tcW w:w="392" w:type="dxa"/>
          </w:tcPr>
          <w:p w14:paraId="7E1E2F38" w14:textId="77777777" w:rsidR="003A30D7" w:rsidRPr="005776EA" w:rsidRDefault="003A30D7" w:rsidP="003A30D7">
            <w:pPr>
              <w:pStyle w:val="af"/>
              <w:numPr>
                <w:ilvl w:val="0"/>
                <w:numId w:val="27"/>
              </w:numPr>
              <w:ind w:left="0" w:right="459" w:firstLine="0"/>
            </w:pPr>
          </w:p>
        </w:tc>
        <w:tc>
          <w:tcPr>
            <w:tcW w:w="1864" w:type="dxa"/>
          </w:tcPr>
          <w:p w14:paraId="67066230" w14:textId="77777777" w:rsidR="003A30D7" w:rsidRPr="00CB35FE" w:rsidRDefault="003A30D7" w:rsidP="00AF2667">
            <w:pPr>
              <w:rPr>
                <w:sz w:val="24"/>
                <w:szCs w:val="24"/>
              </w:rPr>
            </w:pPr>
            <w:r w:rsidRPr="00CB35FE">
              <w:rPr>
                <w:sz w:val="24"/>
                <w:szCs w:val="24"/>
              </w:rPr>
              <w:t>Участие в смотре-конкурсе на лучшую организацию работы по охране труда</w:t>
            </w:r>
          </w:p>
        </w:tc>
        <w:tc>
          <w:tcPr>
            <w:tcW w:w="1121" w:type="dxa"/>
          </w:tcPr>
          <w:p w14:paraId="7AF1CC89" w14:textId="77777777" w:rsidR="003A30D7" w:rsidRPr="00CB35FE" w:rsidRDefault="003A30D7" w:rsidP="00AF2667">
            <w:pPr>
              <w:jc w:val="center"/>
              <w:rPr>
                <w:sz w:val="24"/>
                <w:szCs w:val="24"/>
              </w:rPr>
            </w:pPr>
          </w:p>
        </w:tc>
        <w:tc>
          <w:tcPr>
            <w:tcW w:w="983" w:type="dxa"/>
          </w:tcPr>
          <w:p w14:paraId="2940A2B3" w14:textId="77777777" w:rsidR="003A30D7" w:rsidRPr="00CB35FE" w:rsidRDefault="003A30D7" w:rsidP="00AF2667">
            <w:pPr>
              <w:jc w:val="center"/>
              <w:rPr>
                <w:sz w:val="24"/>
                <w:szCs w:val="24"/>
              </w:rPr>
            </w:pPr>
          </w:p>
        </w:tc>
        <w:tc>
          <w:tcPr>
            <w:tcW w:w="1277" w:type="dxa"/>
          </w:tcPr>
          <w:p w14:paraId="2FAE7B7B" w14:textId="77777777" w:rsidR="003A30D7" w:rsidRPr="00CB35FE" w:rsidRDefault="003A30D7" w:rsidP="00AF2667">
            <w:pPr>
              <w:jc w:val="center"/>
              <w:rPr>
                <w:sz w:val="24"/>
                <w:szCs w:val="24"/>
              </w:rPr>
            </w:pPr>
            <w:r w:rsidRPr="00CB35FE">
              <w:rPr>
                <w:sz w:val="24"/>
                <w:szCs w:val="24"/>
              </w:rPr>
              <w:t>в течение года</w:t>
            </w:r>
          </w:p>
        </w:tc>
        <w:tc>
          <w:tcPr>
            <w:tcW w:w="1417" w:type="dxa"/>
          </w:tcPr>
          <w:p w14:paraId="53C3D7FA" w14:textId="77777777" w:rsidR="003A30D7" w:rsidRPr="00CB35FE" w:rsidRDefault="003A30D7" w:rsidP="00AF2667">
            <w:pPr>
              <w:rPr>
                <w:sz w:val="24"/>
                <w:szCs w:val="24"/>
              </w:rPr>
            </w:pPr>
            <w:r w:rsidRPr="00CB35FE">
              <w:rPr>
                <w:sz w:val="24"/>
                <w:szCs w:val="24"/>
              </w:rPr>
              <w:t>Администрация</w:t>
            </w:r>
          </w:p>
        </w:tc>
        <w:tc>
          <w:tcPr>
            <w:tcW w:w="2517" w:type="dxa"/>
          </w:tcPr>
          <w:p w14:paraId="1B4177CD" w14:textId="77777777" w:rsidR="003A30D7" w:rsidRPr="00CB35FE" w:rsidRDefault="003A30D7" w:rsidP="00AF2667">
            <w:pPr>
              <w:jc w:val="both"/>
              <w:rPr>
                <w:sz w:val="24"/>
                <w:szCs w:val="24"/>
              </w:rPr>
            </w:pPr>
            <w:r w:rsidRPr="00CB35FE">
              <w:rPr>
                <w:sz w:val="24"/>
                <w:szCs w:val="24"/>
              </w:rPr>
              <w:t>Пропаганда и внедрение передового опыта по ОТ</w:t>
            </w:r>
          </w:p>
        </w:tc>
      </w:tr>
      <w:tr w:rsidR="003A30D7" w:rsidRPr="00CB35FE" w14:paraId="16E32907" w14:textId="77777777" w:rsidTr="00AF2667">
        <w:tc>
          <w:tcPr>
            <w:tcW w:w="392" w:type="dxa"/>
          </w:tcPr>
          <w:p w14:paraId="7153DBDA" w14:textId="77777777" w:rsidR="003A30D7" w:rsidRPr="005776EA" w:rsidRDefault="003A30D7" w:rsidP="003A30D7">
            <w:pPr>
              <w:pStyle w:val="af"/>
              <w:numPr>
                <w:ilvl w:val="0"/>
                <w:numId w:val="27"/>
              </w:numPr>
              <w:ind w:left="0" w:right="459" w:firstLine="0"/>
            </w:pPr>
          </w:p>
        </w:tc>
        <w:tc>
          <w:tcPr>
            <w:tcW w:w="1864" w:type="dxa"/>
          </w:tcPr>
          <w:p w14:paraId="39261EC0" w14:textId="77777777" w:rsidR="003A30D7" w:rsidRPr="00CB35FE" w:rsidRDefault="003A30D7" w:rsidP="00AF2667">
            <w:pPr>
              <w:rPr>
                <w:sz w:val="24"/>
                <w:szCs w:val="24"/>
              </w:rPr>
            </w:pPr>
            <w:r w:rsidRPr="00CB35FE">
              <w:rPr>
                <w:sz w:val="24"/>
                <w:szCs w:val="24"/>
              </w:rPr>
              <w:t>Провести очередную проверку знаний по охране труда у педагогического и технического персонала</w:t>
            </w:r>
          </w:p>
        </w:tc>
        <w:tc>
          <w:tcPr>
            <w:tcW w:w="1121" w:type="dxa"/>
          </w:tcPr>
          <w:p w14:paraId="06767C9A" w14:textId="77777777" w:rsidR="003A30D7" w:rsidRPr="00CB35FE" w:rsidRDefault="003A30D7" w:rsidP="00AF2667">
            <w:pPr>
              <w:jc w:val="center"/>
              <w:rPr>
                <w:sz w:val="24"/>
                <w:szCs w:val="24"/>
              </w:rPr>
            </w:pPr>
          </w:p>
        </w:tc>
        <w:tc>
          <w:tcPr>
            <w:tcW w:w="983" w:type="dxa"/>
          </w:tcPr>
          <w:p w14:paraId="0A96D30D" w14:textId="77777777" w:rsidR="003A30D7" w:rsidRPr="00CB35FE" w:rsidRDefault="003A30D7" w:rsidP="00AF2667">
            <w:pPr>
              <w:jc w:val="center"/>
              <w:rPr>
                <w:sz w:val="24"/>
                <w:szCs w:val="24"/>
              </w:rPr>
            </w:pPr>
          </w:p>
        </w:tc>
        <w:tc>
          <w:tcPr>
            <w:tcW w:w="1277" w:type="dxa"/>
          </w:tcPr>
          <w:p w14:paraId="572B488D" w14:textId="77777777" w:rsidR="003A30D7" w:rsidRPr="00CB35FE" w:rsidRDefault="003A30D7" w:rsidP="00AF2667">
            <w:pPr>
              <w:jc w:val="center"/>
              <w:rPr>
                <w:sz w:val="24"/>
                <w:szCs w:val="24"/>
              </w:rPr>
            </w:pPr>
            <w:r w:rsidRPr="00CB35FE">
              <w:rPr>
                <w:sz w:val="24"/>
                <w:szCs w:val="24"/>
              </w:rPr>
              <w:t>февраль месяц</w:t>
            </w:r>
          </w:p>
        </w:tc>
        <w:tc>
          <w:tcPr>
            <w:tcW w:w="1417" w:type="dxa"/>
          </w:tcPr>
          <w:p w14:paraId="328B3738" w14:textId="77777777" w:rsidR="003A30D7" w:rsidRPr="00CB35FE" w:rsidRDefault="003A30D7" w:rsidP="00AF2667">
            <w:pPr>
              <w:rPr>
                <w:sz w:val="24"/>
                <w:szCs w:val="24"/>
              </w:rPr>
            </w:pPr>
            <w:r w:rsidRPr="00CB35FE">
              <w:rPr>
                <w:sz w:val="24"/>
                <w:szCs w:val="24"/>
              </w:rPr>
              <w:t>Администрация</w:t>
            </w:r>
          </w:p>
        </w:tc>
        <w:tc>
          <w:tcPr>
            <w:tcW w:w="2517" w:type="dxa"/>
          </w:tcPr>
          <w:p w14:paraId="21D22BB3" w14:textId="77777777" w:rsidR="003A30D7" w:rsidRPr="00CB35FE" w:rsidRDefault="003A30D7" w:rsidP="00AF2667">
            <w:pPr>
              <w:jc w:val="center"/>
              <w:rPr>
                <w:sz w:val="24"/>
                <w:szCs w:val="24"/>
              </w:rPr>
            </w:pPr>
          </w:p>
        </w:tc>
      </w:tr>
      <w:tr w:rsidR="003A30D7" w:rsidRPr="00CB35FE" w14:paraId="0AB7CCF2" w14:textId="77777777" w:rsidTr="00AF2667">
        <w:tc>
          <w:tcPr>
            <w:tcW w:w="392" w:type="dxa"/>
          </w:tcPr>
          <w:p w14:paraId="23A9B175" w14:textId="77777777" w:rsidR="003A30D7" w:rsidRPr="005776EA" w:rsidRDefault="003A30D7" w:rsidP="003A30D7">
            <w:pPr>
              <w:pStyle w:val="af"/>
              <w:numPr>
                <w:ilvl w:val="0"/>
                <w:numId w:val="27"/>
              </w:numPr>
              <w:ind w:left="0" w:right="459" w:firstLine="0"/>
            </w:pPr>
          </w:p>
        </w:tc>
        <w:tc>
          <w:tcPr>
            <w:tcW w:w="1864" w:type="dxa"/>
          </w:tcPr>
          <w:p w14:paraId="4009AD05" w14:textId="77777777" w:rsidR="003A30D7" w:rsidRPr="00CB35FE" w:rsidRDefault="003A30D7" w:rsidP="00AF2667">
            <w:pPr>
              <w:rPr>
                <w:sz w:val="24"/>
                <w:szCs w:val="24"/>
              </w:rPr>
            </w:pPr>
            <w:r w:rsidRPr="00CB35FE">
              <w:rPr>
                <w:sz w:val="24"/>
                <w:szCs w:val="24"/>
              </w:rPr>
              <w:t>Организовать практические занятия с работниками учреждения образования по вопросам охраны труда</w:t>
            </w:r>
          </w:p>
        </w:tc>
        <w:tc>
          <w:tcPr>
            <w:tcW w:w="1121" w:type="dxa"/>
          </w:tcPr>
          <w:p w14:paraId="4E3F78A6" w14:textId="77777777" w:rsidR="003A30D7" w:rsidRPr="00CB35FE" w:rsidRDefault="003A30D7" w:rsidP="00AF2667">
            <w:pPr>
              <w:jc w:val="center"/>
              <w:rPr>
                <w:sz w:val="24"/>
                <w:szCs w:val="24"/>
              </w:rPr>
            </w:pPr>
          </w:p>
        </w:tc>
        <w:tc>
          <w:tcPr>
            <w:tcW w:w="983" w:type="dxa"/>
          </w:tcPr>
          <w:p w14:paraId="74045E5B" w14:textId="77777777" w:rsidR="003A30D7" w:rsidRPr="00CB35FE" w:rsidRDefault="003A30D7" w:rsidP="00AF2667">
            <w:pPr>
              <w:jc w:val="center"/>
              <w:rPr>
                <w:sz w:val="24"/>
                <w:szCs w:val="24"/>
              </w:rPr>
            </w:pPr>
          </w:p>
        </w:tc>
        <w:tc>
          <w:tcPr>
            <w:tcW w:w="1277" w:type="dxa"/>
          </w:tcPr>
          <w:p w14:paraId="66A4B208" w14:textId="77777777" w:rsidR="003A30D7" w:rsidRPr="00CB35FE" w:rsidRDefault="003A30D7" w:rsidP="00AF2667">
            <w:pPr>
              <w:jc w:val="center"/>
              <w:rPr>
                <w:sz w:val="24"/>
                <w:szCs w:val="24"/>
              </w:rPr>
            </w:pPr>
            <w:r w:rsidRPr="00CB35FE">
              <w:rPr>
                <w:sz w:val="24"/>
                <w:szCs w:val="24"/>
              </w:rPr>
              <w:t>май месяц</w:t>
            </w:r>
          </w:p>
        </w:tc>
        <w:tc>
          <w:tcPr>
            <w:tcW w:w="1417" w:type="dxa"/>
          </w:tcPr>
          <w:p w14:paraId="574EC92D" w14:textId="77777777" w:rsidR="003A30D7" w:rsidRPr="00CB35FE" w:rsidRDefault="003A30D7" w:rsidP="00AF2667">
            <w:pPr>
              <w:rPr>
                <w:sz w:val="24"/>
                <w:szCs w:val="24"/>
              </w:rPr>
            </w:pPr>
            <w:r w:rsidRPr="00CB35FE">
              <w:rPr>
                <w:sz w:val="24"/>
                <w:szCs w:val="24"/>
              </w:rPr>
              <w:t>Администрация</w:t>
            </w:r>
          </w:p>
        </w:tc>
        <w:tc>
          <w:tcPr>
            <w:tcW w:w="2517" w:type="dxa"/>
          </w:tcPr>
          <w:p w14:paraId="0488AF40" w14:textId="77777777" w:rsidR="003A30D7" w:rsidRPr="00CB35FE" w:rsidRDefault="003A30D7" w:rsidP="00AF2667">
            <w:pPr>
              <w:jc w:val="center"/>
              <w:rPr>
                <w:sz w:val="24"/>
                <w:szCs w:val="24"/>
              </w:rPr>
            </w:pPr>
          </w:p>
        </w:tc>
      </w:tr>
      <w:tr w:rsidR="003A30D7" w:rsidRPr="00CB35FE" w14:paraId="192313B1" w14:textId="77777777" w:rsidTr="00AF2667">
        <w:tc>
          <w:tcPr>
            <w:tcW w:w="392" w:type="dxa"/>
          </w:tcPr>
          <w:p w14:paraId="483E1736" w14:textId="77777777" w:rsidR="003A30D7" w:rsidRPr="005776EA" w:rsidRDefault="003A30D7" w:rsidP="003A30D7">
            <w:pPr>
              <w:pStyle w:val="af"/>
              <w:numPr>
                <w:ilvl w:val="0"/>
                <w:numId w:val="27"/>
              </w:numPr>
              <w:ind w:left="0" w:right="459" w:firstLine="0"/>
            </w:pPr>
          </w:p>
        </w:tc>
        <w:tc>
          <w:tcPr>
            <w:tcW w:w="1864" w:type="dxa"/>
          </w:tcPr>
          <w:p w14:paraId="110D4E68" w14:textId="77777777" w:rsidR="003A30D7" w:rsidRPr="00CB35FE" w:rsidRDefault="003A30D7" w:rsidP="00AF2667">
            <w:pPr>
              <w:rPr>
                <w:sz w:val="24"/>
                <w:szCs w:val="24"/>
              </w:rPr>
            </w:pPr>
            <w:r w:rsidRPr="00CB35FE">
              <w:rPr>
                <w:sz w:val="24"/>
                <w:szCs w:val="24"/>
              </w:rPr>
              <w:t>Обеспечивать надлежащее состояние технического оборудования на всех рабочих местах</w:t>
            </w:r>
          </w:p>
        </w:tc>
        <w:tc>
          <w:tcPr>
            <w:tcW w:w="1121" w:type="dxa"/>
          </w:tcPr>
          <w:p w14:paraId="4685B2D0" w14:textId="77777777" w:rsidR="003A30D7" w:rsidRPr="00CB35FE" w:rsidRDefault="003A30D7" w:rsidP="00AF2667">
            <w:pPr>
              <w:jc w:val="center"/>
              <w:rPr>
                <w:sz w:val="24"/>
                <w:szCs w:val="24"/>
              </w:rPr>
            </w:pPr>
          </w:p>
        </w:tc>
        <w:tc>
          <w:tcPr>
            <w:tcW w:w="983" w:type="dxa"/>
          </w:tcPr>
          <w:p w14:paraId="1229B6E6" w14:textId="77777777" w:rsidR="003A30D7" w:rsidRPr="00CB35FE" w:rsidRDefault="003A30D7" w:rsidP="00AF2667">
            <w:pPr>
              <w:jc w:val="center"/>
              <w:rPr>
                <w:sz w:val="24"/>
                <w:szCs w:val="24"/>
              </w:rPr>
            </w:pPr>
          </w:p>
        </w:tc>
        <w:tc>
          <w:tcPr>
            <w:tcW w:w="1277" w:type="dxa"/>
          </w:tcPr>
          <w:p w14:paraId="655A4728" w14:textId="77777777" w:rsidR="003A30D7" w:rsidRPr="00CB35FE" w:rsidRDefault="003A30D7" w:rsidP="00AF2667">
            <w:pPr>
              <w:jc w:val="center"/>
              <w:rPr>
                <w:sz w:val="24"/>
                <w:szCs w:val="24"/>
              </w:rPr>
            </w:pPr>
            <w:r w:rsidRPr="00CB35FE">
              <w:rPr>
                <w:sz w:val="24"/>
                <w:szCs w:val="24"/>
              </w:rPr>
              <w:t>постоянно</w:t>
            </w:r>
          </w:p>
        </w:tc>
        <w:tc>
          <w:tcPr>
            <w:tcW w:w="1417" w:type="dxa"/>
          </w:tcPr>
          <w:p w14:paraId="5368ACCF" w14:textId="77777777" w:rsidR="003A30D7" w:rsidRPr="00CB35FE" w:rsidRDefault="003A30D7" w:rsidP="00AF2667">
            <w:pPr>
              <w:rPr>
                <w:sz w:val="24"/>
                <w:szCs w:val="24"/>
              </w:rPr>
            </w:pPr>
            <w:r w:rsidRPr="00CB35FE">
              <w:rPr>
                <w:sz w:val="24"/>
                <w:szCs w:val="24"/>
              </w:rPr>
              <w:t>Администрация</w:t>
            </w:r>
          </w:p>
        </w:tc>
        <w:tc>
          <w:tcPr>
            <w:tcW w:w="2517" w:type="dxa"/>
          </w:tcPr>
          <w:p w14:paraId="71BA74E3" w14:textId="77777777" w:rsidR="003A30D7" w:rsidRPr="00CB35FE" w:rsidRDefault="003A30D7" w:rsidP="00AF2667">
            <w:pPr>
              <w:jc w:val="center"/>
              <w:rPr>
                <w:sz w:val="24"/>
                <w:szCs w:val="24"/>
              </w:rPr>
            </w:pPr>
          </w:p>
        </w:tc>
      </w:tr>
    </w:tbl>
    <w:p w14:paraId="71B71E14" w14:textId="77777777" w:rsidR="003A30D7" w:rsidRDefault="003A30D7" w:rsidP="003A30D7">
      <w:pPr>
        <w:widowControl w:val="0"/>
        <w:shd w:val="clear" w:color="auto" w:fill="FFFFFF"/>
        <w:spacing w:after="120" w:line="280" w:lineRule="exact"/>
        <w:ind w:right="6"/>
        <w:jc w:val="both"/>
        <w:rPr>
          <w:caps/>
          <w:color w:val="000000"/>
          <w:sz w:val="30"/>
          <w:szCs w:val="30"/>
        </w:rPr>
      </w:pPr>
    </w:p>
    <w:p w14:paraId="1909C8A0" w14:textId="77777777" w:rsidR="009D44DB" w:rsidRPr="00787248" w:rsidRDefault="009D44DB" w:rsidP="009D44DB">
      <w:pPr>
        <w:ind w:left="-567" w:firstLine="567"/>
        <w:jc w:val="both"/>
        <w:rPr>
          <w:sz w:val="30"/>
          <w:szCs w:val="30"/>
          <w:lang w:val="ru-RU"/>
        </w:rPr>
      </w:pPr>
      <w:r w:rsidRPr="00787248">
        <w:rPr>
          <w:sz w:val="30"/>
          <w:szCs w:val="30"/>
        </w:rPr>
        <w:t xml:space="preserve">Основание: 1. Постановление Министерства труда </w:t>
      </w:r>
      <w:r w:rsidRPr="00787248">
        <w:rPr>
          <w:sz w:val="30"/>
          <w:szCs w:val="30"/>
          <w:lang w:val="ru-RU"/>
        </w:rPr>
        <w:t>и социальной защиты</w:t>
      </w:r>
    </w:p>
    <w:p w14:paraId="27625035" w14:textId="77777777" w:rsidR="009D44DB" w:rsidRDefault="009D44DB" w:rsidP="009D44DB">
      <w:pPr>
        <w:ind w:left="-567" w:firstLine="567"/>
        <w:jc w:val="both"/>
        <w:rPr>
          <w:sz w:val="30"/>
          <w:szCs w:val="30"/>
          <w:lang w:val="ru-RU"/>
        </w:rPr>
      </w:pPr>
      <w:r w:rsidRPr="00787248">
        <w:rPr>
          <w:sz w:val="30"/>
          <w:szCs w:val="30"/>
        </w:rPr>
        <w:t>Республики Беларусь от 2</w:t>
      </w:r>
      <w:r w:rsidRPr="00787248">
        <w:rPr>
          <w:sz w:val="30"/>
          <w:szCs w:val="30"/>
          <w:lang w:val="ru-RU"/>
        </w:rPr>
        <w:t>8</w:t>
      </w:r>
      <w:r w:rsidRPr="00787248">
        <w:rPr>
          <w:sz w:val="30"/>
          <w:szCs w:val="30"/>
        </w:rPr>
        <w:t>.1</w:t>
      </w:r>
      <w:r w:rsidRPr="00787248">
        <w:rPr>
          <w:sz w:val="30"/>
          <w:szCs w:val="30"/>
          <w:lang w:val="ru-RU"/>
        </w:rPr>
        <w:t>1</w:t>
      </w:r>
      <w:r w:rsidRPr="00787248">
        <w:rPr>
          <w:sz w:val="30"/>
          <w:szCs w:val="30"/>
        </w:rPr>
        <w:t>.20</w:t>
      </w:r>
      <w:r w:rsidRPr="00787248">
        <w:rPr>
          <w:sz w:val="30"/>
          <w:szCs w:val="30"/>
          <w:lang w:val="ru-RU"/>
        </w:rPr>
        <w:t>13</w:t>
      </w:r>
      <w:r w:rsidRPr="00787248">
        <w:rPr>
          <w:sz w:val="30"/>
          <w:szCs w:val="30"/>
        </w:rPr>
        <w:t xml:space="preserve"> г. № 1</w:t>
      </w:r>
      <w:r w:rsidRPr="00787248">
        <w:rPr>
          <w:sz w:val="30"/>
          <w:szCs w:val="30"/>
          <w:lang w:val="ru-RU"/>
        </w:rPr>
        <w:t>11 (в редакции постановления Министерства труда и социальной защиты Республики Беларусь от 30.04.2020 № 4</w:t>
      </w:r>
      <w:r w:rsidR="003E5DB8">
        <w:rPr>
          <w:sz w:val="30"/>
          <w:szCs w:val="30"/>
          <w:lang w:val="ru-RU"/>
        </w:rPr>
        <w:t>)</w:t>
      </w:r>
    </w:p>
    <w:p w14:paraId="01ABCFEF" w14:textId="77777777" w:rsidR="00BA0FEE" w:rsidRPr="007E43C3" w:rsidRDefault="00BA0FEE" w:rsidP="00BA0FEE">
      <w:pPr>
        <w:widowControl w:val="0"/>
        <w:tabs>
          <w:tab w:val="left" w:pos="284"/>
          <w:tab w:val="left" w:pos="567"/>
        </w:tabs>
        <w:jc w:val="both"/>
        <w:rPr>
          <w:sz w:val="28"/>
          <w:szCs w:val="28"/>
          <w:lang w:val="ru-RU"/>
        </w:rPr>
      </w:pPr>
    </w:p>
    <w:p w14:paraId="3754ACA9" w14:textId="77777777" w:rsidR="003A30D7" w:rsidRPr="00503BD9" w:rsidRDefault="003A30D7" w:rsidP="007C4EF8">
      <w:pPr>
        <w:rPr>
          <w:sz w:val="30"/>
          <w:szCs w:val="30"/>
          <w:lang w:val="ru-RU"/>
        </w:rPr>
      </w:pPr>
    </w:p>
    <w:p w14:paraId="4670A903" w14:textId="77777777" w:rsidR="003A30D7" w:rsidRDefault="003A30D7" w:rsidP="007C4EF8">
      <w:pPr>
        <w:rPr>
          <w:sz w:val="30"/>
          <w:szCs w:val="30"/>
        </w:rPr>
      </w:pPr>
    </w:p>
    <w:tbl>
      <w:tblPr>
        <w:tblW w:w="0" w:type="auto"/>
        <w:tblLook w:val="01E0" w:firstRow="1" w:lastRow="1" w:firstColumn="1" w:lastColumn="1" w:noHBand="0" w:noVBand="0"/>
      </w:tblPr>
      <w:tblGrid>
        <w:gridCol w:w="4819"/>
        <w:gridCol w:w="4819"/>
      </w:tblGrid>
      <w:tr w:rsidR="005A6F28" w:rsidRPr="00787248" w14:paraId="3B9775AC" w14:textId="77777777" w:rsidTr="009D44DB">
        <w:tc>
          <w:tcPr>
            <w:tcW w:w="4819" w:type="dxa"/>
          </w:tcPr>
          <w:p w14:paraId="6B10ABDB" w14:textId="77777777" w:rsidR="005A6F28" w:rsidRPr="00503BD9" w:rsidRDefault="005A6F28" w:rsidP="00AF2667">
            <w:pPr>
              <w:widowControl w:val="0"/>
              <w:jc w:val="both"/>
              <w:rPr>
                <w:sz w:val="28"/>
                <w:szCs w:val="28"/>
                <w:lang w:val="ru-RU"/>
              </w:rPr>
            </w:pPr>
          </w:p>
        </w:tc>
        <w:tc>
          <w:tcPr>
            <w:tcW w:w="4819" w:type="dxa"/>
          </w:tcPr>
          <w:p w14:paraId="799DF39B" w14:textId="77777777" w:rsidR="005A6F28" w:rsidRPr="00503BD9" w:rsidRDefault="005A6F28" w:rsidP="00AF2667">
            <w:pPr>
              <w:widowControl w:val="0"/>
              <w:jc w:val="both"/>
              <w:rPr>
                <w:sz w:val="28"/>
                <w:szCs w:val="28"/>
                <w:lang w:val="ru-RU"/>
              </w:rPr>
            </w:pPr>
          </w:p>
        </w:tc>
      </w:tr>
      <w:tr w:rsidR="005A6F28" w:rsidRPr="00787248" w14:paraId="25770504" w14:textId="77777777" w:rsidTr="009D44DB">
        <w:tc>
          <w:tcPr>
            <w:tcW w:w="4819" w:type="dxa"/>
          </w:tcPr>
          <w:p w14:paraId="3C8A24C5" w14:textId="77777777" w:rsidR="005A6F28" w:rsidRPr="00D47EE3" w:rsidRDefault="005A6F28" w:rsidP="00AF2667">
            <w:pPr>
              <w:widowControl w:val="0"/>
              <w:jc w:val="both"/>
              <w:rPr>
                <w:sz w:val="16"/>
                <w:szCs w:val="16"/>
                <w:lang w:val="ru-RU"/>
              </w:rPr>
            </w:pPr>
          </w:p>
        </w:tc>
        <w:tc>
          <w:tcPr>
            <w:tcW w:w="4819" w:type="dxa"/>
          </w:tcPr>
          <w:p w14:paraId="1AB178E1" w14:textId="77777777" w:rsidR="005A6F28" w:rsidRPr="007F718A" w:rsidRDefault="005A6F28" w:rsidP="00AF2667">
            <w:pPr>
              <w:widowControl w:val="0"/>
              <w:jc w:val="both"/>
              <w:rPr>
                <w:sz w:val="16"/>
                <w:szCs w:val="16"/>
                <w:lang w:val="ru-RU"/>
              </w:rPr>
            </w:pPr>
          </w:p>
        </w:tc>
      </w:tr>
    </w:tbl>
    <w:p w14:paraId="6208238C" w14:textId="77777777" w:rsidR="00873A09" w:rsidRPr="00503BD9" w:rsidRDefault="00873A09" w:rsidP="009D44DB">
      <w:pPr>
        <w:spacing w:line="280" w:lineRule="exact"/>
        <w:jc w:val="both"/>
        <w:rPr>
          <w:sz w:val="28"/>
          <w:szCs w:val="28"/>
          <w:lang w:val="ru-RU"/>
        </w:rPr>
      </w:pPr>
    </w:p>
    <w:p w14:paraId="6D489B6E" w14:textId="77777777" w:rsidR="00181AC5" w:rsidRPr="00181AC5" w:rsidRDefault="00503BD9" w:rsidP="00181AC5">
      <w:pPr>
        <w:jc w:val="right"/>
        <w:rPr>
          <w:sz w:val="28"/>
          <w:lang w:val="ru-RU" w:eastAsia="en-US"/>
        </w:rPr>
      </w:pPr>
      <w:r>
        <w:rPr>
          <w:sz w:val="28"/>
          <w:lang w:eastAsia="en-US"/>
        </w:rPr>
        <w:t xml:space="preserve">Приложение </w:t>
      </w:r>
      <w:r w:rsidR="00DC2C9D">
        <w:rPr>
          <w:sz w:val="28"/>
          <w:lang w:val="ru-RU" w:eastAsia="en-US"/>
        </w:rPr>
        <w:t xml:space="preserve">№ </w:t>
      </w:r>
      <w:r w:rsidR="00181AC5">
        <w:rPr>
          <w:sz w:val="28"/>
          <w:lang w:val="ru-RU" w:eastAsia="en-US"/>
        </w:rPr>
        <w:t>7</w:t>
      </w:r>
    </w:p>
    <w:p w14:paraId="157FC88B" w14:textId="77777777" w:rsidR="00181AC5" w:rsidRDefault="00181AC5" w:rsidP="00181AC5">
      <w:pPr>
        <w:jc w:val="right"/>
        <w:rPr>
          <w:sz w:val="28"/>
          <w:lang w:val="ru-RU" w:eastAsia="en-US"/>
        </w:rPr>
      </w:pPr>
    </w:p>
    <w:p w14:paraId="623D4074" w14:textId="77777777" w:rsidR="00114D4A" w:rsidRDefault="007F718A" w:rsidP="007F718A">
      <w:pPr>
        <w:widowControl w:val="0"/>
        <w:jc w:val="both"/>
        <w:rPr>
          <w:sz w:val="28"/>
          <w:szCs w:val="28"/>
          <w:lang w:val="ru-RU"/>
        </w:rPr>
      </w:pPr>
      <w:r>
        <w:rPr>
          <w:sz w:val="28"/>
          <w:szCs w:val="28"/>
          <w:lang w:val="ru-RU"/>
        </w:rPr>
        <w:t xml:space="preserve">  </w:t>
      </w:r>
    </w:p>
    <w:p w14:paraId="62DE98AD" w14:textId="77777777" w:rsidR="00D47EE3" w:rsidRPr="007F718A" w:rsidRDefault="00D47EE3" w:rsidP="007F718A">
      <w:pPr>
        <w:widowControl w:val="0"/>
        <w:jc w:val="both"/>
        <w:rPr>
          <w:sz w:val="28"/>
          <w:szCs w:val="28"/>
          <w:lang w:val="ru-RU"/>
        </w:rPr>
      </w:pPr>
    </w:p>
    <w:p w14:paraId="10940C54" w14:textId="77777777" w:rsidR="00114D4A" w:rsidRPr="00081603" w:rsidRDefault="00503BD9" w:rsidP="00503BD9">
      <w:pPr>
        <w:rPr>
          <w:sz w:val="28"/>
          <w:szCs w:val="28"/>
        </w:rPr>
      </w:pPr>
      <w:r w:rsidRPr="00081603">
        <w:rPr>
          <w:sz w:val="28"/>
          <w:szCs w:val="28"/>
          <w:lang w:val="ru-RU"/>
        </w:rPr>
        <w:t xml:space="preserve">                                                    </w:t>
      </w:r>
      <w:r w:rsidR="00114D4A" w:rsidRPr="00081603">
        <w:rPr>
          <w:sz w:val="28"/>
          <w:szCs w:val="28"/>
        </w:rPr>
        <w:t>ПЕРЕЧЕНЬ</w:t>
      </w:r>
    </w:p>
    <w:p w14:paraId="1AA9A013" w14:textId="77777777" w:rsidR="00114D4A" w:rsidRPr="00081603" w:rsidRDefault="00114D4A" w:rsidP="00114D4A">
      <w:pPr>
        <w:jc w:val="center"/>
        <w:rPr>
          <w:sz w:val="28"/>
          <w:szCs w:val="28"/>
        </w:rPr>
      </w:pPr>
      <w:r w:rsidRPr="00081603">
        <w:rPr>
          <w:sz w:val="28"/>
          <w:szCs w:val="28"/>
        </w:rPr>
        <w:t>должностей и профессий работников, во время отсутствия которых требуется выполнение их обязанностей</w:t>
      </w:r>
    </w:p>
    <w:p w14:paraId="786EBD29" w14:textId="77777777" w:rsidR="00114D4A" w:rsidRPr="003E5DB8" w:rsidRDefault="00114D4A" w:rsidP="003E5DB8">
      <w:pPr>
        <w:rPr>
          <w:b/>
          <w:sz w:val="28"/>
          <w:szCs w:val="28"/>
          <w:lang w:val="ru-RU"/>
        </w:rPr>
      </w:pPr>
    </w:p>
    <w:p w14:paraId="4B5BB9F1" w14:textId="77777777" w:rsidR="00114D4A" w:rsidRPr="009725E7" w:rsidRDefault="00114D4A" w:rsidP="00114D4A">
      <w:pPr>
        <w:jc w:val="both"/>
        <w:rPr>
          <w:b/>
          <w:sz w:val="28"/>
          <w:szCs w:val="28"/>
        </w:rPr>
      </w:pPr>
      <w:r w:rsidRPr="009725E7">
        <w:rPr>
          <w:sz w:val="28"/>
          <w:szCs w:val="28"/>
        </w:rPr>
        <w:t xml:space="preserve">      </w:t>
      </w:r>
      <w:r w:rsidR="003E5DB8">
        <w:rPr>
          <w:sz w:val="28"/>
          <w:szCs w:val="28"/>
          <w:lang w:val="ru-RU"/>
        </w:rPr>
        <w:t xml:space="preserve">      </w:t>
      </w:r>
      <w:r w:rsidRPr="009725E7">
        <w:rPr>
          <w:sz w:val="28"/>
          <w:szCs w:val="28"/>
        </w:rPr>
        <w:t xml:space="preserve"> В соответствии с типовыми штатами учреждений образования предусматривать в сметах расходов средства на замену работников, уходящих в отпуск, на повышение квалификации, освобождённым от работы в связи с выполнением государственных обязанностей, имеющим право на свободный от работы день в неделю (месяц)  с сохранением заработной платы для учреждений </w:t>
      </w:r>
      <w:r w:rsidRPr="00081603">
        <w:rPr>
          <w:sz w:val="28"/>
          <w:szCs w:val="28"/>
        </w:rPr>
        <w:t>дошкольного образования согласно перечню:</w:t>
      </w:r>
    </w:p>
    <w:p w14:paraId="18F929B2" w14:textId="77777777" w:rsidR="00114D4A" w:rsidRPr="009725E7" w:rsidRDefault="00114D4A" w:rsidP="00114D4A">
      <w:pPr>
        <w:jc w:val="both"/>
        <w:rPr>
          <w:sz w:val="28"/>
          <w:szCs w:val="28"/>
        </w:rPr>
      </w:pPr>
      <w:r w:rsidRPr="009725E7">
        <w:rPr>
          <w:sz w:val="28"/>
          <w:szCs w:val="28"/>
        </w:rPr>
        <w:t xml:space="preserve">Заведующий </w:t>
      </w:r>
      <w:r w:rsidR="00641B4D">
        <w:rPr>
          <w:sz w:val="28"/>
          <w:szCs w:val="28"/>
          <w:lang w:val="ru-RU"/>
        </w:rPr>
        <w:t xml:space="preserve">детским </w:t>
      </w:r>
      <w:r w:rsidRPr="009725E7">
        <w:rPr>
          <w:sz w:val="28"/>
          <w:szCs w:val="28"/>
        </w:rPr>
        <w:t>садом;</w:t>
      </w:r>
    </w:p>
    <w:p w14:paraId="29C14EA8" w14:textId="77777777" w:rsidR="00114D4A" w:rsidRPr="009725E7" w:rsidRDefault="00114D4A" w:rsidP="00114D4A">
      <w:pPr>
        <w:jc w:val="both"/>
        <w:rPr>
          <w:sz w:val="28"/>
          <w:szCs w:val="28"/>
        </w:rPr>
      </w:pPr>
      <w:r w:rsidRPr="009725E7">
        <w:rPr>
          <w:sz w:val="28"/>
          <w:szCs w:val="28"/>
        </w:rPr>
        <w:t>Воспитатель дошкольного образования;</w:t>
      </w:r>
    </w:p>
    <w:p w14:paraId="77F35753" w14:textId="77777777" w:rsidR="00114D4A" w:rsidRPr="009725E7" w:rsidRDefault="00114D4A" w:rsidP="00114D4A">
      <w:pPr>
        <w:jc w:val="both"/>
        <w:rPr>
          <w:sz w:val="28"/>
          <w:szCs w:val="28"/>
        </w:rPr>
      </w:pPr>
      <w:r w:rsidRPr="009725E7">
        <w:rPr>
          <w:sz w:val="28"/>
          <w:szCs w:val="28"/>
        </w:rPr>
        <w:t>Повар;</w:t>
      </w:r>
    </w:p>
    <w:p w14:paraId="4D69F241" w14:textId="77777777" w:rsidR="00114D4A" w:rsidRDefault="00114D4A" w:rsidP="00114D4A">
      <w:pPr>
        <w:jc w:val="both"/>
        <w:rPr>
          <w:sz w:val="28"/>
          <w:szCs w:val="28"/>
        </w:rPr>
      </w:pPr>
      <w:r w:rsidRPr="009725E7">
        <w:rPr>
          <w:sz w:val="28"/>
          <w:szCs w:val="28"/>
        </w:rPr>
        <w:t>Кухонный рабочий;</w:t>
      </w:r>
    </w:p>
    <w:p w14:paraId="6E465BDF" w14:textId="7E75B95F" w:rsidR="00C24DB9" w:rsidRPr="00C24DB9" w:rsidRDefault="00C24DB9" w:rsidP="00114D4A">
      <w:pPr>
        <w:jc w:val="both"/>
        <w:rPr>
          <w:sz w:val="28"/>
          <w:szCs w:val="28"/>
          <w:lang w:val="ru-RU"/>
        </w:rPr>
      </w:pPr>
      <w:r>
        <w:rPr>
          <w:sz w:val="28"/>
          <w:szCs w:val="28"/>
          <w:lang w:val="ru-RU"/>
        </w:rPr>
        <w:t>Кладовщик;</w:t>
      </w:r>
    </w:p>
    <w:p w14:paraId="747F7F0D" w14:textId="77777777" w:rsidR="00114D4A" w:rsidRPr="009725E7" w:rsidRDefault="00114D4A" w:rsidP="00114D4A">
      <w:pPr>
        <w:jc w:val="both"/>
        <w:rPr>
          <w:sz w:val="28"/>
          <w:szCs w:val="28"/>
        </w:rPr>
      </w:pPr>
      <w:r w:rsidRPr="009725E7">
        <w:rPr>
          <w:sz w:val="28"/>
          <w:szCs w:val="28"/>
        </w:rPr>
        <w:t>Помощник воспитателя;</w:t>
      </w:r>
    </w:p>
    <w:p w14:paraId="5A3A14F3" w14:textId="77777777" w:rsidR="00114D4A" w:rsidRPr="009725E7" w:rsidRDefault="00114D4A" w:rsidP="00114D4A">
      <w:pPr>
        <w:jc w:val="both"/>
        <w:rPr>
          <w:sz w:val="28"/>
          <w:szCs w:val="28"/>
        </w:rPr>
      </w:pPr>
      <w:r w:rsidRPr="009725E7">
        <w:rPr>
          <w:sz w:val="28"/>
          <w:szCs w:val="28"/>
        </w:rPr>
        <w:t>Рабочий по стирке и ремонту спецодежды;</w:t>
      </w:r>
    </w:p>
    <w:p w14:paraId="0142989B" w14:textId="77777777" w:rsidR="00114D4A" w:rsidRDefault="00114D4A" w:rsidP="00114D4A">
      <w:pPr>
        <w:jc w:val="both"/>
        <w:rPr>
          <w:sz w:val="28"/>
          <w:szCs w:val="28"/>
        </w:rPr>
      </w:pPr>
      <w:r w:rsidRPr="009725E7">
        <w:rPr>
          <w:sz w:val="28"/>
          <w:szCs w:val="28"/>
        </w:rPr>
        <w:t>Сторож</w:t>
      </w:r>
      <w:r>
        <w:rPr>
          <w:sz w:val="28"/>
          <w:szCs w:val="28"/>
        </w:rPr>
        <w:t>;</w:t>
      </w:r>
    </w:p>
    <w:p w14:paraId="72E51C1E" w14:textId="77777777" w:rsidR="00114D4A" w:rsidRPr="009725E7" w:rsidRDefault="00114D4A" w:rsidP="00114D4A">
      <w:pPr>
        <w:jc w:val="both"/>
        <w:rPr>
          <w:sz w:val="28"/>
          <w:szCs w:val="28"/>
        </w:rPr>
      </w:pPr>
      <w:r>
        <w:rPr>
          <w:sz w:val="28"/>
          <w:szCs w:val="28"/>
        </w:rPr>
        <w:t>Уборщик помещений</w:t>
      </w:r>
      <w:r w:rsidR="00524E90">
        <w:rPr>
          <w:sz w:val="28"/>
          <w:szCs w:val="28"/>
          <w:lang w:val="ru-RU"/>
        </w:rPr>
        <w:t>;</w:t>
      </w:r>
      <w:r>
        <w:rPr>
          <w:sz w:val="28"/>
          <w:szCs w:val="28"/>
        </w:rPr>
        <w:t xml:space="preserve"> </w:t>
      </w:r>
    </w:p>
    <w:p w14:paraId="5A749260" w14:textId="77777777" w:rsidR="00114D4A" w:rsidRPr="00524E90" w:rsidRDefault="00AF2667" w:rsidP="00114D4A">
      <w:pPr>
        <w:jc w:val="both"/>
        <w:rPr>
          <w:sz w:val="28"/>
          <w:szCs w:val="28"/>
          <w:lang w:val="ru-RU"/>
        </w:rPr>
      </w:pPr>
      <w:r>
        <w:rPr>
          <w:sz w:val="28"/>
          <w:szCs w:val="28"/>
        </w:rPr>
        <w:t>Уборщик территории</w:t>
      </w:r>
      <w:r w:rsidR="00524E90">
        <w:rPr>
          <w:sz w:val="28"/>
          <w:szCs w:val="28"/>
          <w:lang w:val="ru-RU"/>
        </w:rPr>
        <w:t>.</w:t>
      </w:r>
    </w:p>
    <w:p w14:paraId="45204C69" w14:textId="77777777" w:rsidR="00114D4A" w:rsidRPr="00524E90" w:rsidRDefault="00114D4A" w:rsidP="00114D4A">
      <w:pPr>
        <w:jc w:val="both"/>
        <w:rPr>
          <w:sz w:val="28"/>
          <w:szCs w:val="28"/>
          <w:lang w:val="ru-RU"/>
        </w:rPr>
      </w:pPr>
    </w:p>
    <w:p w14:paraId="03202254" w14:textId="77777777" w:rsidR="00BA0FEE" w:rsidRDefault="00BA0FEE" w:rsidP="00BA0FEE">
      <w:pPr>
        <w:widowControl w:val="0"/>
        <w:tabs>
          <w:tab w:val="left" w:pos="284"/>
          <w:tab w:val="left" w:pos="567"/>
        </w:tabs>
        <w:jc w:val="both"/>
        <w:rPr>
          <w:sz w:val="28"/>
          <w:szCs w:val="28"/>
          <w:lang w:val="ru-RU"/>
        </w:rPr>
      </w:pPr>
      <w:r>
        <w:rPr>
          <w:sz w:val="28"/>
          <w:szCs w:val="28"/>
          <w:lang w:val="ru-RU"/>
        </w:rPr>
        <w:t>СОГЛАСОВАНО</w:t>
      </w:r>
    </w:p>
    <w:p w14:paraId="02D19D40" w14:textId="77777777" w:rsidR="00BA0FEE" w:rsidRDefault="00BA0FEE" w:rsidP="00BA0FEE">
      <w:pPr>
        <w:widowControl w:val="0"/>
        <w:tabs>
          <w:tab w:val="left" w:pos="284"/>
          <w:tab w:val="left" w:pos="567"/>
        </w:tabs>
        <w:jc w:val="both"/>
        <w:rPr>
          <w:sz w:val="28"/>
          <w:szCs w:val="28"/>
          <w:lang w:val="ru-RU"/>
        </w:rPr>
      </w:pPr>
      <w:r>
        <w:rPr>
          <w:sz w:val="28"/>
          <w:szCs w:val="28"/>
          <w:lang w:val="ru-RU"/>
        </w:rPr>
        <w:t>Протокол заседания Профкома</w:t>
      </w:r>
    </w:p>
    <w:p w14:paraId="3E8A6496" w14:textId="77777777" w:rsidR="00BA0FEE" w:rsidRPr="007E43C3" w:rsidRDefault="00EB4554" w:rsidP="00BA0FEE">
      <w:pPr>
        <w:widowControl w:val="0"/>
        <w:tabs>
          <w:tab w:val="left" w:pos="284"/>
          <w:tab w:val="left" w:pos="567"/>
        </w:tabs>
        <w:jc w:val="both"/>
        <w:rPr>
          <w:sz w:val="28"/>
          <w:szCs w:val="28"/>
          <w:lang w:val="ru-RU"/>
        </w:rPr>
      </w:pPr>
      <w:r>
        <w:rPr>
          <w:sz w:val="28"/>
          <w:szCs w:val="28"/>
          <w:lang w:val="ru-RU"/>
        </w:rPr>
        <w:t>17</w:t>
      </w:r>
      <w:r w:rsidR="00BA0FEE">
        <w:rPr>
          <w:sz w:val="28"/>
          <w:szCs w:val="28"/>
          <w:lang w:val="ru-RU"/>
        </w:rPr>
        <w:t xml:space="preserve"> октября 2022 №10</w:t>
      </w:r>
    </w:p>
    <w:p w14:paraId="5E41B224" w14:textId="77777777" w:rsidR="00114D4A" w:rsidRPr="00BA0FEE" w:rsidRDefault="00114D4A" w:rsidP="00114D4A">
      <w:pPr>
        <w:jc w:val="both"/>
        <w:rPr>
          <w:sz w:val="28"/>
          <w:szCs w:val="28"/>
          <w:lang w:val="ru-RU"/>
        </w:rPr>
      </w:pPr>
    </w:p>
    <w:p w14:paraId="195BF79B" w14:textId="77777777" w:rsidR="00114D4A" w:rsidRPr="009725E7" w:rsidRDefault="00114D4A" w:rsidP="00114D4A">
      <w:pPr>
        <w:jc w:val="both"/>
        <w:rPr>
          <w:sz w:val="28"/>
          <w:szCs w:val="28"/>
        </w:rPr>
      </w:pPr>
    </w:p>
    <w:p w14:paraId="7836B7B1" w14:textId="77777777" w:rsidR="00114D4A" w:rsidRDefault="00114D4A" w:rsidP="00114D4A"/>
    <w:p w14:paraId="6631FEF4" w14:textId="77777777" w:rsidR="00114D4A" w:rsidRDefault="00A237C1" w:rsidP="00114D4A">
      <w:pPr>
        <w:widowControl w:val="0"/>
        <w:ind w:left="5672" w:firstLine="709"/>
        <w:jc w:val="both"/>
        <w:rPr>
          <w:sz w:val="28"/>
          <w:szCs w:val="28"/>
          <w:lang w:val="ru-RU"/>
        </w:rPr>
      </w:pPr>
      <w:r w:rsidRPr="00A237C1">
        <w:rPr>
          <w:sz w:val="28"/>
          <w:szCs w:val="28"/>
          <w:lang w:val="ru-RU"/>
        </w:rPr>
        <w:t xml:space="preserve">                                                                                              </w:t>
      </w:r>
      <w:r w:rsidR="00114D4A">
        <w:rPr>
          <w:sz w:val="28"/>
          <w:szCs w:val="28"/>
          <w:lang w:val="ru-RU"/>
        </w:rPr>
        <w:t xml:space="preserve">  </w:t>
      </w:r>
    </w:p>
    <w:p w14:paraId="270EC802" w14:textId="77777777" w:rsidR="00114D4A" w:rsidRDefault="00114D4A" w:rsidP="00114D4A">
      <w:pPr>
        <w:widowControl w:val="0"/>
        <w:ind w:left="5672" w:firstLine="709"/>
        <w:jc w:val="both"/>
        <w:rPr>
          <w:sz w:val="28"/>
          <w:szCs w:val="28"/>
          <w:lang w:val="ru-RU"/>
        </w:rPr>
      </w:pPr>
    </w:p>
    <w:p w14:paraId="7D1BC7BE" w14:textId="77777777" w:rsidR="00114D4A" w:rsidRDefault="00114D4A" w:rsidP="00114D4A">
      <w:pPr>
        <w:widowControl w:val="0"/>
        <w:ind w:left="5672" w:firstLine="709"/>
        <w:jc w:val="both"/>
        <w:rPr>
          <w:sz w:val="28"/>
          <w:szCs w:val="28"/>
          <w:lang w:val="ru-RU"/>
        </w:rPr>
      </w:pPr>
    </w:p>
    <w:p w14:paraId="2DCACE1E" w14:textId="77777777" w:rsidR="00114D4A" w:rsidRDefault="00114D4A" w:rsidP="00114D4A">
      <w:pPr>
        <w:widowControl w:val="0"/>
        <w:ind w:left="5672" w:firstLine="709"/>
        <w:jc w:val="both"/>
        <w:rPr>
          <w:sz w:val="28"/>
          <w:szCs w:val="28"/>
          <w:lang w:val="ru-RU"/>
        </w:rPr>
      </w:pPr>
    </w:p>
    <w:p w14:paraId="585225BF" w14:textId="77777777" w:rsidR="00114D4A" w:rsidRDefault="00114D4A" w:rsidP="00114D4A">
      <w:pPr>
        <w:widowControl w:val="0"/>
        <w:ind w:left="5672" w:firstLine="709"/>
        <w:jc w:val="both"/>
        <w:rPr>
          <w:sz w:val="28"/>
          <w:szCs w:val="28"/>
          <w:lang w:val="ru-RU"/>
        </w:rPr>
      </w:pPr>
    </w:p>
    <w:p w14:paraId="627EE9D9" w14:textId="77777777" w:rsidR="00114D4A" w:rsidRDefault="00114D4A" w:rsidP="00114D4A">
      <w:pPr>
        <w:widowControl w:val="0"/>
        <w:ind w:left="5672" w:firstLine="709"/>
        <w:jc w:val="both"/>
        <w:rPr>
          <w:sz w:val="28"/>
          <w:szCs w:val="28"/>
          <w:lang w:val="ru-RU"/>
        </w:rPr>
      </w:pPr>
    </w:p>
    <w:p w14:paraId="39DE2564" w14:textId="77777777" w:rsidR="00061E38" w:rsidRDefault="00061E38" w:rsidP="00114D4A">
      <w:pPr>
        <w:widowControl w:val="0"/>
        <w:ind w:left="5672" w:firstLine="709"/>
        <w:jc w:val="both"/>
        <w:rPr>
          <w:sz w:val="28"/>
          <w:szCs w:val="28"/>
          <w:lang w:val="ru-RU"/>
        </w:rPr>
      </w:pPr>
    </w:p>
    <w:p w14:paraId="1A4D34F6" w14:textId="77777777" w:rsidR="00061E38" w:rsidRDefault="00061E38" w:rsidP="00114D4A">
      <w:pPr>
        <w:widowControl w:val="0"/>
        <w:ind w:left="5672" w:firstLine="709"/>
        <w:jc w:val="both"/>
        <w:rPr>
          <w:sz w:val="28"/>
          <w:szCs w:val="28"/>
          <w:lang w:val="ru-RU"/>
        </w:rPr>
      </w:pPr>
    </w:p>
    <w:p w14:paraId="1EF58DB9" w14:textId="77777777" w:rsidR="00061E38" w:rsidRDefault="00061E38" w:rsidP="00114D4A">
      <w:pPr>
        <w:widowControl w:val="0"/>
        <w:ind w:left="5672" w:firstLine="709"/>
        <w:jc w:val="both"/>
        <w:rPr>
          <w:sz w:val="28"/>
          <w:szCs w:val="28"/>
          <w:lang w:val="ru-RU"/>
        </w:rPr>
      </w:pPr>
    </w:p>
    <w:p w14:paraId="4D4AA934" w14:textId="77777777" w:rsidR="00061E38" w:rsidRDefault="00061E38" w:rsidP="00114D4A">
      <w:pPr>
        <w:widowControl w:val="0"/>
        <w:ind w:left="5672" w:firstLine="709"/>
        <w:jc w:val="both"/>
        <w:rPr>
          <w:sz w:val="28"/>
          <w:szCs w:val="28"/>
          <w:lang w:val="ru-RU"/>
        </w:rPr>
      </w:pPr>
    </w:p>
    <w:p w14:paraId="444A162B" w14:textId="77777777" w:rsidR="00061E38" w:rsidRDefault="00061E38" w:rsidP="00114D4A">
      <w:pPr>
        <w:widowControl w:val="0"/>
        <w:ind w:left="5672" w:firstLine="709"/>
        <w:jc w:val="both"/>
        <w:rPr>
          <w:sz w:val="28"/>
          <w:szCs w:val="28"/>
          <w:lang w:val="ru-RU"/>
        </w:rPr>
      </w:pPr>
    </w:p>
    <w:p w14:paraId="69414723" w14:textId="77777777" w:rsidR="00061E38" w:rsidRDefault="00061E38" w:rsidP="00114D4A">
      <w:pPr>
        <w:widowControl w:val="0"/>
        <w:ind w:left="5672" w:firstLine="709"/>
        <w:jc w:val="both"/>
        <w:rPr>
          <w:sz w:val="28"/>
          <w:szCs w:val="28"/>
          <w:lang w:val="ru-RU"/>
        </w:rPr>
      </w:pPr>
    </w:p>
    <w:p w14:paraId="0852E98D" w14:textId="77777777" w:rsidR="007F718A" w:rsidRDefault="007F718A" w:rsidP="007F718A">
      <w:pPr>
        <w:jc w:val="center"/>
        <w:rPr>
          <w:sz w:val="28"/>
          <w:lang w:eastAsia="en-US"/>
        </w:rPr>
      </w:pPr>
    </w:p>
    <w:p w14:paraId="6FD685E9" w14:textId="77777777" w:rsidR="007F718A" w:rsidRDefault="007F718A" w:rsidP="007F718A">
      <w:pPr>
        <w:jc w:val="right"/>
        <w:rPr>
          <w:sz w:val="28"/>
          <w:lang w:val="ru-RU" w:eastAsia="en-US"/>
        </w:rPr>
      </w:pPr>
      <w:r>
        <w:rPr>
          <w:sz w:val="28"/>
          <w:lang w:eastAsia="en-US"/>
        </w:rPr>
        <w:t xml:space="preserve">Приложение </w:t>
      </w:r>
      <w:r w:rsidR="00DC2C9D">
        <w:rPr>
          <w:sz w:val="28"/>
          <w:lang w:val="ru-RU" w:eastAsia="en-US"/>
        </w:rPr>
        <w:t xml:space="preserve">№ </w:t>
      </w:r>
      <w:r>
        <w:rPr>
          <w:sz w:val="28"/>
          <w:lang w:val="ru-RU" w:eastAsia="en-US"/>
        </w:rPr>
        <w:t>8</w:t>
      </w:r>
    </w:p>
    <w:p w14:paraId="13DC249F" w14:textId="77777777" w:rsidR="007F718A" w:rsidRDefault="007F718A" w:rsidP="007F718A">
      <w:pPr>
        <w:ind w:left="5664"/>
        <w:contextualSpacing/>
        <w:rPr>
          <w:sz w:val="30"/>
          <w:szCs w:val="30"/>
        </w:rPr>
      </w:pPr>
    </w:p>
    <w:p w14:paraId="7F75ADAB" w14:textId="77777777" w:rsidR="007F718A" w:rsidRDefault="007F718A" w:rsidP="007F718A">
      <w:pPr>
        <w:ind w:left="5664"/>
        <w:contextualSpacing/>
        <w:rPr>
          <w:sz w:val="30"/>
          <w:szCs w:val="30"/>
          <w:lang w:val="ru-RU"/>
        </w:rPr>
      </w:pPr>
    </w:p>
    <w:p w14:paraId="60946504" w14:textId="77777777" w:rsidR="00D47EE3" w:rsidRPr="00081603" w:rsidRDefault="00D47EE3" w:rsidP="007F718A">
      <w:pPr>
        <w:ind w:left="5664"/>
        <w:contextualSpacing/>
        <w:rPr>
          <w:sz w:val="30"/>
          <w:szCs w:val="30"/>
          <w:lang w:val="ru-RU"/>
        </w:rPr>
      </w:pPr>
    </w:p>
    <w:p w14:paraId="37F439DF" w14:textId="77777777" w:rsidR="007F718A" w:rsidRPr="00081603" w:rsidRDefault="007F718A" w:rsidP="007F718A">
      <w:pPr>
        <w:rPr>
          <w:sz w:val="28"/>
          <w:szCs w:val="28"/>
        </w:rPr>
      </w:pPr>
      <w:r w:rsidRPr="00081603">
        <w:rPr>
          <w:sz w:val="28"/>
          <w:szCs w:val="28"/>
          <w:lang w:val="ru-RU"/>
        </w:rPr>
        <w:t xml:space="preserve">                                                    </w:t>
      </w:r>
      <w:r w:rsidRPr="00081603">
        <w:rPr>
          <w:sz w:val="28"/>
          <w:szCs w:val="28"/>
        </w:rPr>
        <w:t>ПЕРЕЧЕНЬ</w:t>
      </w:r>
    </w:p>
    <w:p w14:paraId="2F5CFDAC" w14:textId="77777777" w:rsidR="007F718A" w:rsidRPr="00081603" w:rsidRDefault="00081603" w:rsidP="007F718A">
      <w:pPr>
        <w:jc w:val="center"/>
        <w:rPr>
          <w:sz w:val="28"/>
          <w:szCs w:val="28"/>
        </w:rPr>
      </w:pPr>
      <w:r w:rsidRPr="00081603">
        <w:rPr>
          <w:sz w:val="28"/>
          <w:szCs w:val="28"/>
          <w:lang w:val="ru-RU"/>
        </w:rPr>
        <w:t>д</w:t>
      </w:r>
      <w:r w:rsidR="007F718A" w:rsidRPr="00081603">
        <w:rPr>
          <w:sz w:val="28"/>
          <w:szCs w:val="28"/>
        </w:rPr>
        <w:t xml:space="preserve">олжностей и работ, замещаемых или выполняемых работниками, </w:t>
      </w:r>
    </w:p>
    <w:p w14:paraId="1D7C8B46" w14:textId="77777777" w:rsidR="007F718A" w:rsidRPr="00081603" w:rsidRDefault="007F718A" w:rsidP="007F718A">
      <w:pPr>
        <w:jc w:val="center"/>
        <w:rPr>
          <w:sz w:val="28"/>
          <w:szCs w:val="28"/>
          <w:lang w:val="ru-RU"/>
        </w:rPr>
      </w:pPr>
      <w:r w:rsidRPr="00081603">
        <w:rPr>
          <w:sz w:val="28"/>
          <w:szCs w:val="28"/>
        </w:rPr>
        <w:t>с которыми нанимателем заключаются письменные договоры о полной индивидуальной материальной ответственности</w:t>
      </w:r>
    </w:p>
    <w:p w14:paraId="4DF7C376" w14:textId="77777777" w:rsidR="00081603" w:rsidRPr="00081603" w:rsidRDefault="00081603" w:rsidP="007F718A">
      <w:pPr>
        <w:jc w:val="center"/>
        <w:rPr>
          <w:b/>
          <w:sz w:val="28"/>
          <w:szCs w:val="28"/>
          <w:lang w:val="ru-RU"/>
        </w:rPr>
      </w:pPr>
    </w:p>
    <w:p w14:paraId="35126733" w14:textId="77777777" w:rsidR="007F718A" w:rsidRPr="009725E7" w:rsidRDefault="007F718A" w:rsidP="007F718A">
      <w:pPr>
        <w:ind w:left="-284" w:firstLine="992"/>
        <w:jc w:val="both"/>
        <w:rPr>
          <w:sz w:val="28"/>
          <w:szCs w:val="28"/>
        </w:rPr>
      </w:pPr>
      <w:r w:rsidRPr="009725E7">
        <w:rPr>
          <w:sz w:val="28"/>
          <w:szCs w:val="28"/>
        </w:rPr>
        <w:t>В целях реализации статьи 405 Трудового кодекса Республики Беларусь</w:t>
      </w:r>
      <w:r>
        <w:rPr>
          <w:sz w:val="28"/>
          <w:szCs w:val="28"/>
        </w:rPr>
        <w:t>.</w:t>
      </w:r>
    </w:p>
    <w:p w14:paraId="1E0DE77F" w14:textId="77777777" w:rsidR="007F718A" w:rsidRPr="00081603" w:rsidRDefault="007F718A" w:rsidP="007F718A">
      <w:pPr>
        <w:rPr>
          <w:sz w:val="28"/>
          <w:szCs w:val="28"/>
        </w:rPr>
      </w:pPr>
      <w:r w:rsidRPr="00081603">
        <w:rPr>
          <w:sz w:val="28"/>
          <w:szCs w:val="28"/>
        </w:rPr>
        <w:t>Должности работников, с которыми заключаться письменные договоры о полной индивидуальной материальной ответственности:</w:t>
      </w:r>
    </w:p>
    <w:p w14:paraId="1676B00E" w14:textId="77777777" w:rsidR="007F718A" w:rsidRPr="009725E7" w:rsidRDefault="007F718A" w:rsidP="007F718A">
      <w:pPr>
        <w:ind w:left="-284"/>
        <w:jc w:val="both"/>
        <w:rPr>
          <w:sz w:val="28"/>
          <w:szCs w:val="28"/>
        </w:rPr>
      </w:pPr>
      <w:r w:rsidRPr="009725E7">
        <w:rPr>
          <w:sz w:val="28"/>
          <w:szCs w:val="28"/>
        </w:rPr>
        <w:t xml:space="preserve">     Заведующий </w:t>
      </w:r>
      <w:r>
        <w:rPr>
          <w:sz w:val="28"/>
          <w:szCs w:val="28"/>
          <w:lang w:val="ru-RU"/>
        </w:rPr>
        <w:t>детским с</w:t>
      </w:r>
      <w:r w:rsidRPr="009725E7">
        <w:rPr>
          <w:sz w:val="28"/>
          <w:szCs w:val="28"/>
        </w:rPr>
        <w:t>адом.</w:t>
      </w:r>
    </w:p>
    <w:p w14:paraId="624CD669" w14:textId="77777777" w:rsidR="007F718A" w:rsidRPr="009725E7" w:rsidRDefault="007F718A" w:rsidP="007F718A">
      <w:pPr>
        <w:ind w:left="-284"/>
        <w:jc w:val="both"/>
        <w:rPr>
          <w:sz w:val="28"/>
          <w:szCs w:val="28"/>
        </w:rPr>
      </w:pPr>
      <w:r w:rsidRPr="009725E7">
        <w:rPr>
          <w:sz w:val="28"/>
          <w:szCs w:val="28"/>
        </w:rPr>
        <w:t xml:space="preserve">     Воспитатели дошкольного образования, руководитель физического воспитания, музыкальный руководитель.</w:t>
      </w:r>
    </w:p>
    <w:p w14:paraId="38CA655E" w14:textId="77777777" w:rsidR="007F718A" w:rsidRPr="009725E7" w:rsidRDefault="007F718A" w:rsidP="007F718A">
      <w:pPr>
        <w:ind w:left="-284"/>
        <w:jc w:val="both"/>
        <w:rPr>
          <w:sz w:val="28"/>
          <w:szCs w:val="28"/>
        </w:rPr>
      </w:pPr>
      <w:r w:rsidRPr="009725E7">
        <w:rPr>
          <w:sz w:val="28"/>
          <w:szCs w:val="28"/>
        </w:rPr>
        <w:t xml:space="preserve">     Кастелянша.</w:t>
      </w:r>
    </w:p>
    <w:p w14:paraId="479F9E37" w14:textId="77777777" w:rsidR="007F718A" w:rsidRDefault="007F718A" w:rsidP="007F718A">
      <w:pPr>
        <w:ind w:left="-284"/>
        <w:jc w:val="both"/>
        <w:rPr>
          <w:sz w:val="28"/>
          <w:szCs w:val="28"/>
          <w:lang w:val="ru-RU"/>
        </w:rPr>
      </w:pPr>
      <w:r w:rsidRPr="009725E7">
        <w:rPr>
          <w:sz w:val="28"/>
          <w:szCs w:val="28"/>
        </w:rPr>
        <w:t xml:space="preserve">     </w:t>
      </w:r>
      <w:r>
        <w:rPr>
          <w:sz w:val="28"/>
          <w:szCs w:val="28"/>
        </w:rPr>
        <w:t>Повар</w:t>
      </w:r>
      <w:r w:rsidRPr="009725E7">
        <w:rPr>
          <w:sz w:val="28"/>
          <w:szCs w:val="28"/>
        </w:rPr>
        <w:t>.</w:t>
      </w:r>
    </w:p>
    <w:p w14:paraId="5185805E" w14:textId="77777777" w:rsidR="00584C50" w:rsidRPr="00584C50" w:rsidRDefault="00584C50" w:rsidP="007F718A">
      <w:pPr>
        <w:ind w:left="-284"/>
        <w:jc w:val="both"/>
        <w:rPr>
          <w:sz w:val="28"/>
          <w:szCs w:val="28"/>
          <w:lang w:val="ru-RU"/>
        </w:rPr>
      </w:pPr>
      <w:r>
        <w:rPr>
          <w:sz w:val="28"/>
          <w:szCs w:val="28"/>
          <w:lang w:val="ru-RU"/>
        </w:rPr>
        <w:t xml:space="preserve">     Кладовщик.</w:t>
      </w:r>
    </w:p>
    <w:p w14:paraId="099A6E91" w14:textId="77777777" w:rsidR="007F718A" w:rsidRPr="009725E7" w:rsidRDefault="007F718A" w:rsidP="007F718A">
      <w:pPr>
        <w:ind w:left="-284"/>
        <w:jc w:val="both"/>
        <w:rPr>
          <w:sz w:val="28"/>
          <w:szCs w:val="28"/>
        </w:rPr>
      </w:pPr>
      <w:r w:rsidRPr="009725E7">
        <w:rPr>
          <w:sz w:val="28"/>
          <w:szCs w:val="28"/>
        </w:rPr>
        <w:t xml:space="preserve">     Заведующий хозяйством (завхоз).</w:t>
      </w:r>
    </w:p>
    <w:p w14:paraId="0490710B" w14:textId="77777777" w:rsidR="007F718A" w:rsidRPr="009725E7" w:rsidRDefault="007F718A" w:rsidP="007F718A">
      <w:pPr>
        <w:ind w:left="-284"/>
        <w:jc w:val="both"/>
        <w:rPr>
          <w:sz w:val="28"/>
          <w:szCs w:val="28"/>
        </w:rPr>
      </w:pPr>
      <w:r w:rsidRPr="009725E7">
        <w:rPr>
          <w:sz w:val="28"/>
          <w:szCs w:val="28"/>
        </w:rPr>
        <w:t xml:space="preserve">     Рабочий по комплексному обслуживанию и ремонту зданий и сооружений.</w:t>
      </w:r>
    </w:p>
    <w:p w14:paraId="344D6799" w14:textId="77777777" w:rsidR="007F718A" w:rsidRPr="009725E7" w:rsidRDefault="00584C50" w:rsidP="007F718A">
      <w:pPr>
        <w:ind w:left="-284"/>
        <w:jc w:val="both"/>
        <w:rPr>
          <w:sz w:val="28"/>
          <w:szCs w:val="28"/>
        </w:rPr>
      </w:pPr>
      <w:r>
        <w:rPr>
          <w:sz w:val="28"/>
          <w:szCs w:val="28"/>
        </w:rPr>
        <w:t xml:space="preserve">     Сторож</w:t>
      </w:r>
      <w:r w:rsidR="007F718A" w:rsidRPr="009725E7">
        <w:rPr>
          <w:sz w:val="28"/>
          <w:szCs w:val="28"/>
        </w:rPr>
        <w:t>.</w:t>
      </w:r>
    </w:p>
    <w:p w14:paraId="188C1FB1" w14:textId="77777777" w:rsidR="007F718A" w:rsidRPr="00081603" w:rsidRDefault="007F718A" w:rsidP="007F718A">
      <w:pPr>
        <w:ind w:left="-284"/>
        <w:rPr>
          <w:sz w:val="28"/>
          <w:szCs w:val="28"/>
        </w:rPr>
      </w:pPr>
    </w:p>
    <w:p w14:paraId="52A88B3D" w14:textId="77777777" w:rsidR="007F718A" w:rsidRPr="00081603" w:rsidRDefault="007F718A" w:rsidP="007F718A">
      <w:pPr>
        <w:jc w:val="center"/>
        <w:rPr>
          <w:sz w:val="28"/>
          <w:szCs w:val="28"/>
          <w:lang w:val="ru-RU"/>
        </w:rPr>
      </w:pPr>
      <w:r w:rsidRPr="00081603">
        <w:rPr>
          <w:sz w:val="28"/>
          <w:szCs w:val="28"/>
        </w:rPr>
        <w:t>Работы, выполняемые работниками, с которыми   нанимателем  заключаться письменные договоры о полной индивидуальной материальной ответственности</w:t>
      </w:r>
    </w:p>
    <w:p w14:paraId="26F27702" w14:textId="77777777" w:rsidR="00081603" w:rsidRPr="00081603" w:rsidRDefault="00081603" w:rsidP="007F718A">
      <w:pPr>
        <w:jc w:val="center"/>
        <w:rPr>
          <w:b/>
          <w:sz w:val="28"/>
          <w:szCs w:val="28"/>
          <w:lang w:val="ru-RU"/>
        </w:rPr>
      </w:pPr>
    </w:p>
    <w:p w14:paraId="3ECC4505" w14:textId="77777777" w:rsidR="007F718A" w:rsidRDefault="007F718A" w:rsidP="007F718A">
      <w:pPr>
        <w:ind w:firstLine="709"/>
        <w:jc w:val="both"/>
        <w:rPr>
          <w:sz w:val="28"/>
          <w:szCs w:val="28"/>
        </w:rPr>
      </w:pPr>
      <w:r w:rsidRPr="009725E7">
        <w:rPr>
          <w:sz w:val="28"/>
          <w:szCs w:val="28"/>
        </w:rPr>
        <w:t>Работы по приёму на хранение; обработке, хранению, отпуску материальных ценностей на складах, холодильниках, в пищеблоках, хранилищах; в кладовых и гардеробах; по выдаче(приёму) материальных ценностей лицам, находящимся в учреждениях дошкольного образования.</w:t>
      </w:r>
    </w:p>
    <w:p w14:paraId="3D809A9F" w14:textId="77777777" w:rsidR="007F718A" w:rsidRPr="009725E7" w:rsidRDefault="007F718A" w:rsidP="007F718A">
      <w:pPr>
        <w:ind w:firstLine="709"/>
        <w:jc w:val="both"/>
        <w:rPr>
          <w:sz w:val="28"/>
          <w:szCs w:val="28"/>
        </w:rPr>
      </w:pPr>
      <w:r w:rsidRPr="009725E7">
        <w:rPr>
          <w:sz w:val="28"/>
          <w:szCs w:val="28"/>
        </w:rPr>
        <w:t>Работы, связанные с охранной деятельностью, обеспечением защиты охраняемых объектов, осуществлению мероприятий по соблюдению на охраняемых объектах пропускного и внутриобъектового режимов.</w:t>
      </w:r>
    </w:p>
    <w:p w14:paraId="09B89C62" w14:textId="77777777" w:rsidR="007F718A" w:rsidRPr="009725E7" w:rsidRDefault="007F718A" w:rsidP="007F718A">
      <w:pPr>
        <w:rPr>
          <w:sz w:val="28"/>
          <w:szCs w:val="28"/>
        </w:rPr>
      </w:pPr>
    </w:p>
    <w:p w14:paraId="0A540E2F" w14:textId="77777777" w:rsidR="007F718A" w:rsidRPr="009725E7" w:rsidRDefault="007F718A" w:rsidP="007F718A">
      <w:pPr>
        <w:jc w:val="both"/>
        <w:rPr>
          <w:sz w:val="28"/>
          <w:szCs w:val="28"/>
        </w:rPr>
      </w:pPr>
      <w:r w:rsidRPr="00081603">
        <w:rPr>
          <w:sz w:val="28"/>
          <w:szCs w:val="28"/>
        </w:rPr>
        <w:t>Примечание</w:t>
      </w:r>
      <w:r w:rsidRPr="009725E7">
        <w:rPr>
          <w:b/>
          <w:sz w:val="28"/>
          <w:szCs w:val="28"/>
        </w:rPr>
        <w:t xml:space="preserve">: </w:t>
      </w:r>
      <w:r w:rsidRPr="009725E7">
        <w:rPr>
          <w:sz w:val="28"/>
          <w:szCs w:val="28"/>
        </w:rPr>
        <w:t>письменные договоры о полной материальной ответственности могут быть заключены с работниками, достигшими восемнадцати лет.</w:t>
      </w:r>
    </w:p>
    <w:p w14:paraId="55B0C57D" w14:textId="77777777" w:rsidR="007F718A" w:rsidRPr="009725E7" w:rsidRDefault="007F718A" w:rsidP="007F718A">
      <w:pPr>
        <w:jc w:val="both"/>
        <w:rPr>
          <w:sz w:val="26"/>
          <w:szCs w:val="26"/>
        </w:rPr>
      </w:pPr>
    </w:p>
    <w:p w14:paraId="799530E3" w14:textId="77777777" w:rsidR="007F718A" w:rsidRDefault="007F718A" w:rsidP="007F718A">
      <w:pPr>
        <w:widowControl w:val="0"/>
        <w:tabs>
          <w:tab w:val="left" w:pos="284"/>
          <w:tab w:val="left" w:pos="567"/>
        </w:tabs>
        <w:jc w:val="both"/>
        <w:rPr>
          <w:sz w:val="28"/>
          <w:szCs w:val="28"/>
          <w:lang w:val="ru-RU"/>
        </w:rPr>
      </w:pPr>
      <w:r>
        <w:rPr>
          <w:sz w:val="28"/>
          <w:szCs w:val="28"/>
          <w:lang w:val="ru-RU"/>
        </w:rPr>
        <w:t>СОГЛАСОВАНО</w:t>
      </w:r>
    </w:p>
    <w:p w14:paraId="6B81648E" w14:textId="77777777" w:rsidR="007F718A" w:rsidRDefault="007F718A" w:rsidP="007F718A">
      <w:pPr>
        <w:widowControl w:val="0"/>
        <w:tabs>
          <w:tab w:val="left" w:pos="284"/>
          <w:tab w:val="left" w:pos="567"/>
        </w:tabs>
        <w:jc w:val="both"/>
        <w:rPr>
          <w:sz w:val="28"/>
          <w:szCs w:val="28"/>
          <w:lang w:val="ru-RU"/>
        </w:rPr>
      </w:pPr>
      <w:r>
        <w:rPr>
          <w:sz w:val="28"/>
          <w:szCs w:val="28"/>
          <w:lang w:val="ru-RU"/>
        </w:rPr>
        <w:t>Протокол заседания Профкома</w:t>
      </w:r>
    </w:p>
    <w:p w14:paraId="5DFB9199" w14:textId="77777777" w:rsidR="007F718A" w:rsidRPr="007E43C3" w:rsidRDefault="00EB4554" w:rsidP="007F718A">
      <w:pPr>
        <w:widowControl w:val="0"/>
        <w:tabs>
          <w:tab w:val="left" w:pos="284"/>
          <w:tab w:val="left" w:pos="567"/>
        </w:tabs>
        <w:jc w:val="both"/>
        <w:rPr>
          <w:sz w:val="28"/>
          <w:szCs w:val="28"/>
          <w:lang w:val="ru-RU"/>
        </w:rPr>
      </w:pPr>
      <w:r>
        <w:rPr>
          <w:sz w:val="28"/>
          <w:szCs w:val="28"/>
          <w:lang w:val="ru-RU"/>
        </w:rPr>
        <w:t>17</w:t>
      </w:r>
      <w:r w:rsidR="007F718A">
        <w:rPr>
          <w:sz w:val="28"/>
          <w:szCs w:val="28"/>
          <w:lang w:val="ru-RU"/>
        </w:rPr>
        <w:t xml:space="preserve"> октября 2022 №10</w:t>
      </w:r>
    </w:p>
    <w:p w14:paraId="170D77B9" w14:textId="77777777" w:rsidR="00181AC5" w:rsidRDefault="007F718A" w:rsidP="007F718A">
      <w:pPr>
        <w:widowControl w:val="0"/>
        <w:tabs>
          <w:tab w:val="left" w:pos="8656"/>
        </w:tabs>
        <w:jc w:val="both"/>
        <w:rPr>
          <w:sz w:val="30"/>
          <w:szCs w:val="30"/>
          <w:lang w:val="ru-RU"/>
        </w:rPr>
      </w:pPr>
      <w:r>
        <w:rPr>
          <w:sz w:val="30"/>
          <w:szCs w:val="30"/>
          <w:lang w:val="ru-RU"/>
        </w:rPr>
        <w:tab/>
      </w:r>
    </w:p>
    <w:p w14:paraId="7AB69F36" w14:textId="77777777" w:rsidR="007F718A" w:rsidRDefault="007F718A" w:rsidP="007F718A">
      <w:pPr>
        <w:widowControl w:val="0"/>
        <w:tabs>
          <w:tab w:val="left" w:pos="8656"/>
        </w:tabs>
        <w:jc w:val="both"/>
        <w:rPr>
          <w:sz w:val="30"/>
          <w:szCs w:val="30"/>
          <w:lang w:val="ru-RU"/>
        </w:rPr>
      </w:pPr>
    </w:p>
    <w:p w14:paraId="4B06E4DC" w14:textId="77777777" w:rsidR="007F718A" w:rsidRDefault="007F718A" w:rsidP="007F718A">
      <w:pPr>
        <w:widowControl w:val="0"/>
        <w:tabs>
          <w:tab w:val="left" w:pos="8656"/>
        </w:tabs>
        <w:jc w:val="both"/>
        <w:rPr>
          <w:sz w:val="30"/>
          <w:szCs w:val="30"/>
          <w:lang w:val="ru-RU"/>
        </w:rPr>
      </w:pPr>
    </w:p>
    <w:p w14:paraId="6286AAB4" w14:textId="77777777" w:rsidR="003414A3" w:rsidRDefault="003414A3" w:rsidP="003414A3">
      <w:pPr>
        <w:jc w:val="both"/>
        <w:rPr>
          <w:sz w:val="30"/>
          <w:szCs w:val="30"/>
          <w:lang w:val="ru-RU"/>
        </w:rPr>
      </w:pPr>
    </w:p>
    <w:p w14:paraId="634FB2F9" w14:textId="77777777" w:rsidR="003414A3" w:rsidRDefault="00DC2C9D" w:rsidP="003414A3">
      <w:pPr>
        <w:ind w:left="5672" w:firstLine="709"/>
        <w:jc w:val="both"/>
        <w:rPr>
          <w:sz w:val="30"/>
          <w:szCs w:val="30"/>
          <w:lang w:val="ru-RU"/>
        </w:rPr>
      </w:pPr>
      <w:r>
        <w:rPr>
          <w:sz w:val="30"/>
          <w:szCs w:val="30"/>
          <w:lang w:val="ru-RU"/>
        </w:rPr>
        <w:t xml:space="preserve">             </w:t>
      </w:r>
      <w:r w:rsidR="003414A3" w:rsidRPr="00787248">
        <w:rPr>
          <w:sz w:val="30"/>
          <w:szCs w:val="30"/>
        </w:rPr>
        <w:t>Приложение</w:t>
      </w:r>
      <w:r w:rsidR="003414A3">
        <w:rPr>
          <w:sz w:val="30"/>
          <w:szCs w:val="30"/>
          <w:lang w:val="ru-RU"/>
        </w:rPr>
        <w:t xml:space="preserve"> </w:t>
      </w:r>
      <w:r>
        <w:rPr>
          <w:sz w:val="30"/>
          <w:szCs w:val="30"/>
          <w:lang w:val="ru-RU"/>
        </w:rPr>
        <w:t xml:space="preserve">№ </w:t>
      </w:r>
      <w:r w:rsidR="003414A3">
        <w:rPr>
          <w:sz w:val="30"/>
          <w:szCs w:val="30"/>
          <w:lang w:val="ru-RU"/>
        </w:rPr>
        <w:t>9</w:t>
      </w:r>
    </w:p>
    <w:p w14:paraId="0391F6C4" w14:textId="77777777" w:rsidR="003414A3" w:rsidRDefault="003414A3" w:rsidP="003414A3">
      <w:pPr>
        <w:ind w:left="5672" w:firstLine="709"/>
        <w:jc w:val="both"/>
        <w:rPr>
          <w:sz w:val="30"/>
          <w:szCs w:val="30"/>
          <w:lang w:val="ru-RU"/>
        </w:rPr>
      </w:pPr>
      <w:r>
        <w:rPr>
          <w:sz w:val="30"/>
          <w:szCs w:val="30"/>
          <w:lang w:val="ru-RU"/>
        </w:rPr>
        <w:t xml:space="preserve">  </w:t>
      </w:r>
    </w:p>
    <w:p w14:paraId="11B47DCB" w14:textId="77777777" w:rsidR="003414A3" w:rsidRDefault="003414A3" w:rsidP="003414A3">
      <w:pPr>
        <w:ind w:left="5672" w:firstLine="709"/>
        <w:jc w:val="both"/>
        <w:rPr>
          <w:sz w:val="30"/>
          <w:szCs w:val="30"/>
          <w:lang w:val="ru-RU"/>
        </w:rPr>
      </w:pPr>
    </w:p>
    <w:p w14:paraId="544A9E40" w14:textId="77777777" w:rsidR="003414A3" w:rsidRPr="00787248" w:rsidRDefault="003414A3" w:rsidP="003414A3">
      <w:pPr>
        <w:rPr>
          <w:sz w:val="30"/>
          <w:szCs w:val="30"/>
          <w:lang w:val="ru-RU"/>
        </w:rPr>
      </w:pPr>
      <w:r>
        <w:rPr>
          <w:sz w:val="30"/>
          <w:szCs w:val="30"/>
          <w:lang w:val="ru-RU"/>
        </w:rPr>
        <w:t xml:space="preserve">                                                          </w:t>
      </w:r>
    </w:p>
    <w:p w14:paraId="4DA5DE5B" w14:textId="77777777" w:rsidR="003414A3" w:rsidRPr="00787248" w:rsidRDefault="003414A3" w:rsidP="003414A3">
      <w:pPr>
        <w:jc w:val="center"/>
        <w:rPr>
          <w:sz w:val="30"/>
          <w:szCs w:val="30"/>
        </w:rPr>
      </w:pPr>
      <w:r w:rsidRPr="00787248">
        <w:rPr>
          <w:sz w:val="30"/>
          <w:szCs w:val="30"/>
        </w:rPr>
        <w:t>ПЕРЕЧЕНЬ</w:t>
      </w:r>
    </w:p>
    <w:p w14:paraId="6F50327B" w14:textId="77777777" w:rsidR="003414A3" w:rsidRPr="00787248" w:rsidRDefault="003414A3" w:rsidP="003414A3">
      <w:pPr>
        <w:jc w:val="center"/>
        <w:rPr>
          <w:sz w:val="30"/>
          <w:szCs w:val="30"/>
        </w:rPr>
      </w:pPr>
      <w:r w:rsidRPr="00787248">
        <w:rPr>
          <w:sz w:val="30"/>
          <w:szCs w:val="30"/>
        </w:rPr>
        <w:t>профессий и должностей работников, которым</w:t>
      </w:r>
    </w:p>
    <w:p w14:paraId="72AD8853" w14:textId="77777777" w:rsidR="003414A3" w:rsidRPr="00787248" w:rsidRDefault="003414A3" w:rsidP="003414A3">
      <w:pPr>
        <w:jc w:val="center"/>
        <w:rPr>
          <w:sz w:val="30"/>
          <w:szCs w:val="30"/>
        </w:rPr>
      </w:pPr>
      <w:r w:rsidRPr="00787248">
        <w:rPr>
          <w:sz w:val="30"/>
          <w:szCs w:val="30"/>
        </w:rPr>
        <w:t>вводится суммированный учет рабочего времени</w:t>
      </w:r>
    </w:p>
    <w:p w14:paraId="0653CADF" w14:textId="77777777" w:rsidR="003414A3" w:rsidRPr="00787248" w:rsidRDefault="003414A3" w:rsidP="003414A3">
      <w:pPr>
        <w:jc w:val="center"/>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3414A3" w:rsidRPr="00787248" w14:paraId="2A7692C6" w14:textId="77777777" w:rsidTr="00584C50">
        <w:tc>
          <w:tcPr>
            <w:tcW w:w="4785" w:type="dxa"/>
            <w:vAlign w:val="center"/>
          </w:tcPr>
          <w:p w14:paraId="579A8415" w14:textId="77777777" w:rsidR="003414A3" w:rsidRPr="00787248" w:rsidRDefault="003414A3" w:rsidP="00584C50">
            <w:pPr>
              <w:jc w:val="center"/>
              <w:rPr>
                <w:sz w:val="30"/>
                <w:szCs w:val="30"/>
              </w:rPr>
            </w:pPr>
            <w:r w:rsidRPr="00787248">
              <w:rPr>
                <w:sz w:val="30"/>
                <w:szCs w:val="30"/>
              </w:rPr>
              <w:t>Наименование профессии,должности</w:t>
            </w:r>
          </w:p>
        </w:tc>
        <w:tc>
          <w:tcPr>
            <w:tcW w:w="4786" w:type="dxa"/>
            <w:vAlign w:val="center"/>
          </w:tcPr>
          <w:p w14:paraId="5DCA06DF" w14:textId="77777777" w:rsidR="003414A3" w:rsidRPr="00787248" w:rsidRDefault="003414A3" w:rsidP="00584C50">
            <w:pPr>
              <w:jc w:val="center"/>
              <w:rPr>
                <w:sz w:val="30"/>
                <w:szCs w:val="30"/>
              </w:rPr>
            </w:pPr>
            <w:r w:rsidRPr="00787248">
              <w:rPr>
                <w:sz w:val="30"/>
                <w:szCs w:val="30"/>
              </w:rPr>
              <w:t>Учетный период</w:t>
            </w:r>
          </w:p>
        </w:tc>
      </w:tr>
      <w:tr w:rsidR="003414A3" w:rsidRPr="00787248" w14:paraId="12E3403D" w14:textId="77777777" w:rsidTr="00584C50">
        <w:tc>
          <w:tcPr>
            <w:tcW w:w="4785" w:type="dxa"/>
          </w:tcPr>
          <w:p w14:paraId="21E96FC7" w14:textId="77777777" w:rsidR="003414A3" w:rsidRPr="00787248" w:rsidRDefault="003414A3" w:rsidP="00584C50">
            <w:pPr>
              <w:jc w:val="both"/>
              <w:rPr>
                <w:sz w:val="30"/>
                <w:szCs w:val="30"/>
                <w:lang w:val="ru-RU"/>
              </w:rPr>
            </w:pPr>
            <w:r>
              <w:rPr>
                <w:sz w:val="30"/>
                <w:szCs w:val="30"/>
                <w:lang w:val="ru-RU"/>
              </w:rPr>
              <w:t xml:space="preserve">                    </w:t>
            </w:r>
            <w:r>
              <w:rPr>
                <w:sz w:val="30"/>
                <w:szCs w:val="30"/>
              </w:rPr>
              <w:t>Сторож</w:t>
            </w:r>
            <w:r w:rsidRPr="00787248">
              <w:rPr>
                <w:sz w:val="30"/>
                <w:szCs w:val="30"/>
              </w:rPr>
              <w:t xml:space="preserve"> </w:t>
            </w:r>
          </w:p>
        </w:tc>
        <w:tc>
          <w:tcPr>
            <w:tcW w:w="4786" w:type="dxa"/>
          </w:tcPr>
          <w:p w14:paraId="1371E177" w14:textId="77777777" w:rsidR="003414A3" w:rsidRPr="00F9633E" w:rsidRDefault="003414A3" w:rsidP="00584C50">
            <w:pPr>
              <w:jc w:val="center"/>
              <w:rPr>
                <w:sz w:val="30"/>
                <w:szCs w:val="30"/>
                <w:lang w:val="ru-RU"/>
              </w:rPr>
            </w:pPr>
            <w:r>
              <w:rPr>
                <w:sz w:val="30"/>
                <w:szCs w:val="30"/>
              </w:rPr>
              <w:t>год</w:t>
            </w:r>
          </w:p>
        </w:tc>
      </w:tr>
    </w:tbl>
    <w:p w14:paraId="33242BDE" w14:textId="77777777" w:rsidR="003414A3" w:rsidRPr="00787248" w:rsidRDefault="003414A3" w:rsidP="003414A3">
      <w:pPr>
        <w:jc w:val="center"/>
        <w:rPr>
          <w:sz w:val="30"/>
          <w:szCs w:val="30"/>
        </w:rPr>
      </w:pPr>
    </w:p>
    <w:p w14:paraId="0DB3B6F9" w14:textId="77777777" w:rsidR="003414A3" w:rsidRPr="00787248" w:rsidRDefault="003414A3" w:rsidP="003414A3">
      <w:pPr>
        <w:jc w:val="both"/>
        <w:rPr>
          <w:sz w:val="30"/>
          <w:szCs w:val="30"/>
        </w:rPr>
      </w:pPr>
    </w:p>
    <w:p w14:paraId="427F2155" w14:textId="77777777" w:rsidR="003414A3" w:rsidRPr="00AD6E72" w:rsidRDefault="003414A3" w:rsidP="003414A3">
      <w:pPr>
        <w:jc w:val="both"/>
        <w:rPr>
          <w:sz w:val="30"/>
          <w:szCs w:val="30"/>
        </w:rPr>
      </w:pPr>
      <w:r w:rsidRPr="00787248">
        <w:rPr>
          <w:sz w:val="30"/>
          <w:szCs w:val="30"/>
        </w:rPr>
        <w:t>Основание: Статья 126 Трудов</w:t>
      </w:r>
      <w:r>
        <w:rPr>
          <w:sz w:val="30"/>
          <w:szCs w:val="30"/>
        </w:rPr>
        <w:t>ого Кодекса Республики Беларусь</w:t>
      </w:r>
      <w:r w:rsidRPr="00787248">
        <w:rPr>
          <w:sz w:val="30"/>
          <w:szCs w:val="30"/>
        </w:rPr>
        <w:t>.</w:t>
      </w:r>
    </w:p>
    <w:p w14:paraId="222EA088" w14:textId="77777777" w:rsidR="003414A3" w:rsidRPr="003414A3" w:rsidRDefault="003414A3" w:rsidP="00181AC5">
      <w:pPr>
        <w:jc w:val="right"/>
        <w:rPr>
          <w:sz w:val="28"/>
          <w:lang w:eastAsia="en-US"/>
        </w:rPr>
      </w:pPr>
    </w:p>
    <w:p w14:paraId="71D15566" w14:textId="77777777" w:rsidR="003414A3" w:rsidRDefault="003414A3" w:rsidP="00181AC5">
      <w:pPr>
        <w:jc w:val="right"/>
        <w:rPr>
          <w:sz w:val="28"/>
          <w:lang w:val="ru-RU" w:eastAsia="en-US"/>
        </w:rPr>
      </w:pPr>
    </w:p>
    <w:p w14:paraId="06C61BA6" w14:textId="77777777" w:rsidR="003414A3" w:rsidRDefault="003414A3" w:rsidP="00181AC5">
      <w:pPr>
        <w:jc w:val="right"/>
        <w:rPr>
          <w:sz w:val="28"/>
          <w:lang w:val="ru-RU" w:eastAsia="en-US"/>
        </w:rPr>
      </w:pPr>
    </w:p>
    <w:p w14:paraId="791F70DD" w14:textId="77777777" w:rsidR="003414A3" w:rsidRDefault="003414A3" w:rsidP="00181AC5">
      <w:pPr>
        <w:jc w:val="right"/>
        <w:rPr>
          <w:sz w:val="28"/>
          <w:lang w:val="ru-RU" w:eastAsia="en-US"/>
        </w:rPr>
      </w:pPr>
    </w:p>
    <w:p w14:paraId="4639CC04" w14:textId="77777777" w:rsidR="003414A3" w:rsidRDefault="003414A3" w:rsidP="00181AC5">
      <w:pPr>
        <w:jc w:val="right"/>
        <w:rPr>
          <w:sz w:val="28"/>
          <w:lang w:val="ru-RU" w:eastAsia="en-US"/>
        </w:rPr>
      </w:pPr>
    </w:p>
    <w:p w14:paraId="32548780" w14:textId="77777777" w:rsidR="003414A3" w:rsidRDefault="003414A3" w:rsidP="00181AC5">
      <w:pPr>
        <w:jc w:val="right"/>
        <w:rPr>
          <w:sz w:val="28"/>
          <w:lang w:val="ru-RU" w:eastAsia="en-US"/>
        </w:rPr>
      </w:pPr>
    </w:p>
    <w:p w14:paraId="6FDF0F5D" w14:textId="77777777" w:rsidR="003414A3" w:rsidRDefault="003414A3" w:rsidP="00181AC5">
      <w:pPr>
        <w:jc w:val="right"/>
        <w:rPr>
          <w:sz w:val="28"/>
          <w:lang w:val="ru-RU" w:eastAsia="en-US"/>
        </w:rPr>
      </w:pPr>
    </w:p>
    <w:p w14:paraId="5B5D6921" w14:textId="77777777" w:rsidR="003414A3" w:rsidRDefault="003414A3" w:rsidP="00181AC5">
      <w:pPr>
        <w:jc w:val="right"/>
        <w:rPr>
          <w:sz w:val="28"/>
          <w:lang w:val="ru-RU" w:eastAsia="en-US"/>
        </w:rPr>
      </w:pPr>
    </w:p>
    <w:p w14:paraId="29970B0E" w14:textId="77777777" w:rsidR="003414A3" w:rsidRDefault="003414A3" w:rsidP="00181AC5">
      <w:pPr>
        <w:jc w:val="right"/>
        <w:rPr>
          <w:sz w:val="28"/>
          <w:lang w:val="ru-RU" w:eastAsia="en-US"/>
        </w:rPr>
      </w:pPr>
    </w:p>
    <w:p w14:paraId="228FD96D" w14:textId="77777777" w:rsidR="003414A3" w:rsidRDefault="003414A3" w:rsidP="00181AC5">
      <w:pPr>
        <w:jc w:val="right"/>
        <w:rPr>
          <w:sz w:val="28"/>
          <w:lang w:val="ru-RU" w:eastAsia="en-US"/>
        </w:rPr>
      </w:pPr>
    </w:p>
    <w:p w14:paraId="0394ED10" w14:textId="77777777" w:rsidR="003414A3" w:rsidRDefault="003414A3" w:rsidP="00181AC5">
      <w:pPr>
        <w:jc w:val="right"/>
        <w:rPr>
          <w:sz w:val="28"/>
          <w:lang w:val="ru-RU" w:eastAsia="en-US"/>
        </w:rPr>
      </w:pPr>
    </w:p>
    <w:p w14:paraId="035736B7" w14:textId="77777777" w:rsidR="003414A3" w:rsidRDefault="003414A3" w:rsidP="00181AC5">
      <w:pPr>
        <w:jc w:val="right"/>
        <w:rPr>
          <w:sz w:val="28"/>
          <w:lang w:val="ru-RU" w:eastAsia="en-US"/>
        </w:rPr>
      </w:pPr>
    </w:p>
    <w:p w14:paraId="43DAAAED" w14:textId="77777777" w:rsidR="003414A3" w:rsidRDefault="003414A3" w:rsidP="00181AC5">
      <w:pPr>
        <w:jc w:val="right"/>
        <w:rPr>
          <w:sz w:val="28"/>
          <w:lang w:val="ru-RU" w:eastAsia="en-US"/>
        </w:rPr>
      </w:pPr>
    </w:p>
    <w:p w14:paraId="36DC1287" w14:textId="77777777" w:rsidR="003414A3" w:rsidRDefault="003414A3" w:rsidP="00181AC5">
      <w:pPr>
        <w:jc w:val="right"/>
        <w:rPr>
          <w:sz w:val="28"/>
          <w:lang w:val="ru-RU" w:eastAsia="en-US"/>
        </w:rPr>
      </w:pPr>
    </w:p>
    <w:p w14:paraId="33BF8302" w14:textId="77777777" w:rsidR="003414A3" w:rsidRDefault="003414A3" w:rsidP="00181AC5">
      <w:pPr>
        <w:jc w:val="right"/>
        <w:rPr>
          <w:sz w:val="28"/>
          <w:lang w:val="ru-RU" w:eastAsia="en-US"/>
        </w:rPr>
      </w:pPr>
    </w:p>
    <w:p w14:paraId="5511C5E2" w14:textId="77777777" w:rsidR="003414A3" w:rsidRDefault="003414A3" w:rsidP="00181AC5">
      <w:pPr>
        <w:jc w:val="right"/>
        <w:rPr>
          <w:sz w:val="28"/>
          <w:lang w:val="ru-RU" w:eastAsia="en-US"/>
        </w:rPr>
      </w:pPr>
    </w:p>
    <w:p w14:paraId="25E146FF" w14:textId="77777777" w:rsidR="003414A3" w:rsidRDefault="003414A3" w:rsidP="00181AC5">
      <w:pPr>
        <w:jc w:val="right"/>
        <w:rPr>
          <w:sz w:val="28"/>
          <w:lang w:val="ru-RU" w:eastAsia="en-US"/>
        </w:rPr>
      </w:pPr>
    </w:p>
    <w:p w14:paraId="4E6D5A96" w14:textId="77777777" w:rsidR="003414A3" w:rsidRDefault="003414A3" w:rsidP="00181AC5">
      <w:pPr>
        <w:jc w:val="right"/>
        <w:rPr>
          <w:sz w:val="28"/>
          <w:lang w:val="ru-RU" w:eastAsia="en-US"/>
        </w:rPr>
      </w:pPr>
    </w:p>
    <w:p w14:paraId="5438FDF0" w14:textId="77777777" w:rsidR="003414A3" w:rsidRDefault="003414A3" w:rsidP="00181AC5">
      <w:pPr>
        <w:jc w:val="right"/>
        <w:rPr>
          <w:sz w:val="28"/>
          <w:lang w:val="ru-RU" w:eastAsia="en-US"/>
        </w:rPr>
      </w:pPr>
    </w:p>
    <w:p w14:paraId="2972CB09" w14:textId="77777777" w:rsidR="003414A3" w:rsidRDefault="003414A3" w:rsidP="00181AC5">
      <w:pPr>
        <w:jc w:val="right"/>
        <w:rPr>
          <w:sz w:val="28"/>
          <w:lang w:val="ru-RU" w:eastAsia="en-US"/>
        </w:rPr>
      </w:pPr>
    </w:p>
    <w:p w14:paraId="33E3F2DC" w14:textId="77777777" w:rsidR="003414A3" w:rsidRDefault="003414A3" w:rsidP="00181AC5">
      <w:pPr>
        <w:jc w:val="right"/>
        <w:rPr>
          <w:sz w:val="28"/>
          <w:lang w:val="ru-RU" w:eastAsia="en-US"/>
        </w:rPr>
      </w:pPr>
    </w:p>
    <w:p w14:paraId="4AE8AC8D" w14:textId="77777777" w:rsidR="003414A3" w:rsidRDefault="003414A3" w:rsidP="00181AC5">
      <w:pPr>
        <w:jc w:val="right"/>
        <w:rPr>
          <w:sz w:val="28"/>
          <w:lang w:val="ru-RU" w:eastAsia="en-US"/>
        </w:rPr>
      </w:pPr>
    </w:p>
    <w:p w14:paraId="5B3073C3" w14:textId="77777777" w:rsidR="003414A3" w:rsidRDefault="003414A3" w:rsidP="00181AC5">
      <w:pPr>
        <w:jc w:val="right"/>
        <w:rPr>
          <w:sz w:val="28"/>
          <w:lang w:val="ru-RU" w:eastAsia="en-US"/>
        </w:rPr>
      </w:pPr>
    </w:p>
    <w:p w14:paraId="6CD5F82C" w14:textId="77777777" w:rsidR="003414A3" w:rsidRDefault="003414A3" w:rsidP="00181AC5">
      <w:pPr>
        <w:jc w:val="right"/>
        <w:rPr>
          <w:sz w:val="28"/>
          <w:lang w:val="ru-RU" w:eastAsia="en-US"/>
        </w:rPr>
      </w:pPr>
    </w:p>
    <w:p w14:paraId="679EA53F" w14:textId="77777777" w:rsidR="003414A3" w:rsidRDefault="003414A3" w:rsidP="00181AC5">
      <w:pPr>
        <w:jc w:val="right"/>
        <w:rPr>
          <w:sz w:val="28"/>
          <w:lang w:val="ru-RU" w:eastAsia="en-US"/>
        </w:rPr>
      </w:pPr>
    </w:p>
    <w:p w14:paraId="4C364611" w14:textId="77777777" w:rsidR="003414A3" w:rsidRDefault="003414A3" w:rsidP="00181AC5">
      <w:pPr>
        <w:jc w:val="right"/>
        <w:rPr>
          <w:sz w:val="28"/>
          <w:lang w:val="ru-RU" w:eastAsia="en-US"/>
        </w:rPr>
      </w:pPr>
    </w:p>
    <w:p w14:paraId="592ACE65" w14:textId="77777777" w:rsidR="003414A3" w:rsidRDefault="003414A3" w:rsidP="00181AC5">
      <w:pPr>
        <w:jc w:val="right"/>
        <w:rPr>
          <w:sz w:val="28"/>
          <w:lang w:val="ru-RU" w:eastAsia="en-US"/>
        </w:rPr>
      </w:pPr>
    </w:p>
    <w:p w14:paraId="5A3CD8D3" w14:textId="77777777" w:rsidR="007F718A" w:rsidRDefault="00061E38" w:rsidP="007F718A">
      <w:pPr>
        <w:jc w:val="right"/>
        <w:rPr>
          <w:sz w:val="28"/>
          <w:lang w:val="ru-RU" w:eastAsia="en-US"/>
        </w:rPr>
      </w:pPr>
      <w:r>
        <w:rPr>
          <w:sz w:val="30"/>
          <w:szCs w:val="30"/>
        </w:rPr>
        <w:t xml:space="preserve"> </w:t>
      </w:r>
      <w:r w:rsidR="007F718A">
        <w:rPr>
          <w:sz w:val="28"/>
          <w:lang w:eastAsia="en-US"/>
        </w:rPr>
        <w:t xml:space="preserve">Приложение </w:t>
      </w:r>
      <w:r w:rsidR="00DC2C9D">
        <w:rPr>
          <w:sz w:val="28"/>
          <w:lang w:val="ru-RU" w:eastAsia="en-US"/>
        </w:rPr>
        <w:t xml:space="preserve">№ </w:t>
      </w:r>
      <w:r w:rsidR="003414A3">
        <w:rPr>
          <w:sz w:val="28"/>
          <w:lang w:val="ru-RU" w:eastAsia="en-US"/>
        </w:rPr>
        <w:t>10</w:t>
      </w:r>
    </w:p>
    <w:p w14:paraId="6B56F236" w14:textId="77777777" w:rsidR="00BA0FEE" w:rsidRDefault="00BA0FEE" w:rsidP="00503BD9">
      <w:pPr>
        <w:ind w:left="5664"/>
        <w:contextualSpacing/>
        <w:rPr>
          <w:sz w:val="30"/>
          <w:szCs w:val="30"/>
          <w:lang w:val="ru-RU"/>
        </w:rPr>
      </w:pPr>
    </w:p>
    <w:p w14:paraId="0197007A" w14:textId="77777777" w:rsidR="00BA0FEE" w:rsidRDefault="00BA0FEE" w:rsidP="00061E38">
      <w:pPr>
        <w:spacing w:line="280" w:lineRule="exact"/>
        <w:rPr>
          <w:sz w:val="28"/>
          <w:szCs w:val="28"/>
          <w:lang w:val="ru-RU"/>
        </w:rPr>
      </w:pPr>
    </w:p>
    <w:p w14:paraId="18F9E95E" w14:textId="77777777" w:rsidR="005A6F28" w:rsidRPr="003E5DB8" w:rsidRDefault="005A6F28" w:rsidP="00BA0FEE">
      <w:pPr>
        <w:spacing w:line="280" w:lineRule="exact"/>
        <w:jc w:val="center"/>
        <w:rPr>
          <w:sz w:val="28"/>
          <w:szCs w:val="28"/>
        </w:rPr>
      </w:pPr>
      <w:r w:rsidRPr="003E5DB8">
        <w:rPr>
          <w:sz w:val="28"/>
          <w:szCs w:val="28"/>
        </w:rPr>
        <w:t>ПЕРЕЧЕНЬ</w:t>
      </w:r>
    </w:p>
    <w:p w14:paraId="467A7299" w14:textId="77777777" w:rsidR="005A6F28" w:rsidRPr="003E5DB8" w:rsidRDefault="005A6F28" w:rsidP="005A6F28">
      <w:pPr>
        <w:spacing w:line="280" w:lineRule="exact"/>
        <w:jc w:val="center"/>
        <w:rPr>
          <w:sz w:val="28"/>
          <w:szCs w:val="28"/>
          <w:lang w:val="ru-RU"/>
        </w:rPr>
      </w:pPr>
      <w:r w:rsidRPr="003E5DB8">
        <w:rPr>
          <w:sz w:val="28"/>
          <w:szCs w:val="28"/>
        </w:rPr>
        <w:t>профессий и должностей работников, которым бесплатно выдаются средства индивидуальной защиты по установленным нормам</w:t>
      </w:r>
    </w:p>
    <w:p w14:paraId="628B2671" w14:textId="77777777" w:rsidR="00B04B0B" w:rsidRPr="00787248" w:rsidRDefault="00B04B0B" w:rsidP="00B04B0B">
      <w:pPr>
        <w:spacing w:line="280" w:lineRule="exact"/>
        <w:jc w:val="center"/>
        <w:rPr>
          <w:sz w:val="30"/>
          <w:szCs w:val="30"/>
          <w:lang w:val="ru-RU"/>
        </w:rPr>
      </w:pPr>
    </w:p>
    <w:p w14:paraId="0F4EB0E5" w14:textId="77777777" w:rsidR="00B04B0B" w:rsidRPr="00787248" w:rsidRDefault="00B04B0B" w:rsidP="00B04B0B">
      <w:pPr>
        <w:rPr>
          <w:lang w:val="ru-RU"/>
        </w:rPr>
      </w:pPr>
    </w:p>
    <w:p w14:paraId="58E4ED9F" w14:textId="77777777" w:rsidR="00B04B0B" w:rsidRPr="00787248" w:rsidRDefault="00B04B0B" w:rsidP="00B04B0B">
      <w:pPr>
        <w:spacing w:line="280" w:lineRule="exact"/>
        <w:jc w:val="center"/>
        <w:rPr>
          <w:sz w:val="30"/>
          <w:szCs w:val="30"/>
          <w:lang w:val="ru-RU"/>
        </w:rPr>
      </w:pPr>
    </w:p>
    <w:tbl>
      <w:tblPr>
        <w:tblW w:w="105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2234"/>
        <w:gridCol w:w="4159"/>
        <w:gridCol w:w="1280"/>
        <w:gridCol w:w="1415"/>
        <w:gridCol w:w="709"/>
      </w:tblGrid>
      <w:tr w:rsidR="00B04B0B" w:rsidRPr="00787248" w14:paraId="74F785BC" w14:textId="77777777" w:rsidTr="00B04B0B">
        <w:trPr>
          <w:trHeight w:val="20"/>
        </w:trPr>
        <w:tc>
          <w:tcPr>
            <w:tcW w:w="703" w:type="dxa"/>
            <w:tcBorders>
              <w:top w:val="single" w:sz="4" w:space="0" w:color="auto"/>
              <w:left w:val="single" w:sz="4" w:space="0" w:color="auto"/>
              <w:bottom w:val="single" w:sz="4" w:space="0" w:color="auto"/>
              <w:right w:val="single" w:sz="4" w:space="0" w:color="auto"/>
            </w:tcBorders>
            <w:vAlign w:val="center"/>
            <w:hideMark/>
          </w:tcPr>
          <w:p w14:paraId="617CE1F3" w14:textId="77777777" w:rsidR="00B04B0B" w:rsidRPr="00787248" w:rsidRDefault="00B04B0B" w:rsidP="00B04B0B">
            <w:pPr>
              <w:spacing w:line="220" w:lineRule="exact"/>
              <w:jc w:val="center"/>
              <w:rPr>
                <w:sz w:val="24"/>
                <w:szCs w:val="24"/>
                <w:lang w:val="ru-RU" w:eastAsia="en-US"/>
              </w:rPr>
            </w:pPr>
            <w:r w:rsidRPr="00787248">
              <w:rPr>
                <w:sz w:val="24"/>
                <w:szCs w:val="24"/>
                <w:lang w:eastAsia="en-US"/>
              </w:rPr>
              <w:t>№№п/п</w:t>
            </w:r>
          </w:p>
        </w:tc>
        <w:tc>
          <w:tcPr>
            <w:tcW w:w="2234" w:type="dxa"/>
            <w:tcBorders>
              <w:top w:val="single" w:sz="4" w:space="0" w:color="auto"/>
              <w:left w:val="single" w:sz="4" w:space="0" w:color="auto"/>
              <w:bottom w:val="single" w:sz="4" w:space="0" w:color="auto"/>
              <w:right w:val="single" w:sz="4" w:space="0" w:color="auto"/>
            </w:tcBorders>
            <w:vAlign w:val="center"/>
            <w:hideMark/>
          </w:tcPr>
          <w:p w14:paraId="0EF5046B" w14:textId="77777777" w:rsidR="00B04B0B" w:rsidRPr="00787248" w:rsidRDefault="00B04B0B" w:rsidP="00B04B0B">
            <w:pPr>
              <w:spacing w:line="220" w:lineRule="exact"/>
              <w:jc w:val="center"/>
              <w:rPr>
                <w:sz w:val="24"/>
                <w:szCs w:val="24"/>
                <w:lang w:eastAsia="en-US"/>
              </w:rPr>
            </w:pPr>
            <w:r w:rsidRPr="00787248">
              <w:rPr>
                <w:sz w:val="24"/>
                <w:szCs w:val="24"/>
                <w:lang w:eastAsia="en-US"/>
              </w:rPr>
              <w:t>Наименование профессии и должности</w:t>
            </w:r>
          </w:p>
        </w:tc>
        <w:tc>
          <w:tcPr>
            <w:tcW w:w="4159" w:type="dxa"/>
            <w:tcBorders>
              <w:top w:val="single" w:sz="4" w:space="0" w:color="auto"/>
              <w:left w:val="single" w:sz="4" w:space="0" w:color="auto"/>
              <w:bottom w:val="single" w:sz="4" w:space="0" w:color="auto"/>
              <w:right w:val="single" w:sz="4" w:space="0" w:color="auto"/>
            </w:tcBorders>
            <w:vAlign w:val="center"/>
            <w:hideMark/>
          </w:tcPr>
          <w:p w14:paraId="68B727E1" w14:textId="77777777" w:rsidR="00B04B0B" w:rsidRPr="00787248" w:rsidRDefault="00B04B0B" w:rsidP="00B04B0B">
            <w:pPr>
              <w:spacing w:line="220" w:lineRule="exact"/>
              <w:ind w:left="-57" w:right="-57"/>
              <w:jc w:val="center"/>
              <w:rPr>
                <w:sz w:val="24"/>
                <w:szCs w:val="24"/>
                <w:lang w:eastAsia="en-US"/>
              </w:rPr>
            </w:pPr>
            <w:r w:rsidRPr="00787248">
              <w:rPr>
                <w:sz w:val="24"/>
                <w:szCs w:val="24"/>
                <w:lang w:eastAsia="en-US"/>
              </w:rPr>
              <w:t>Наименование средств индивидуальной защиты</w:t>
            </w:r>
          </w:p>
        </w:tc>
        <w:tc>
          <w:tcPr>
            <w:tcW w:w="1280" w:type="dxa"/>
            <w:tcBorders>
              <w:top w:val="single" w:sz="4" w:space="0" w:color="auto"/>
              <w:left w:val="single" w:sz="4" w:space="0" w:color="auto"/>
              <w:bottom w:val="single" w:sz="4" w:space="0" w:color="auto"/>
              <w:right w:val="single" w:sz="4" w:space="0" w:color="auto"/>
            </w:tcBorders>
            <w:vAlign w:val="center"/>
            <w:hideMark/>
          </w:tcPr>
          <w:p w14:paraId="5581C69E" w14:textId="77777777" w:rsidR="00B04B0B" w:rsidRPr="00787248" w:rsidRDefault="00B04B0B" w:rsidP="00B04B0B">
            <w:pPr>
              <w:spacing w:line="220" w:lineRule="exact"/>
              <w:jc w:val="center"/>
              <w:rPr>
                <w:sz w:val="24"/>
                <w:szCs w:val="24"/>
                <w:lang w:val="ru-RU" w:eastAsia="en-US"/>
              </w:rPr>
            </w:pPr>
            <w:r w:rsidRPr="00787248">
              <w:rPr>
                <w:sz w:val="24"/>
                <w:szCs w:val="24"/>
                <w:lang w:val="ru-RU" w:eastAsia="en-US"/>
              </w:rPr>
              <w:t>Маркировка по защитным свойствам</w:t>
            </w:r>
          </w:p>
        </w:tc>
        <w:tc>
          <w:tcPr>
            <w:tcW w:w="1415" w:type="dxa"/>
            <w:tcBorders>
              <w:top w:val="single" w:sz="4" w:space="0" w:color="auto"/>
              <w:left w:val="single" w:sz="4" w:space="0" w:color="auto"/>
              <w:bottom w:val="single" w:sz="4" w:space="0" w:color="auto"/>
              <w:right w:val="single" w:sz="4" w:space="0" w:color="auto"/>
            </w:tcBorders>
            <w:vAlign w:val="center"/>
            <w:hideMark/>
          </w:tcPr>
          <w:p w14:paraId="6EAD7A1B" w14:textId="77777777" w:rsidR="00B04B0B" w:rsidRPr="00787248" w:rsidRDefault="00B04B0B" w:rsidP="00B04B0B">
            <w:pPr>
              <w:spacing w:line="220" w:lineRule="exact"/>
              <w:ind w:left="-108" w:right="-108"/>
              <w:jc w:val="center"/>
              <w:rPr>
                <w:sz w:val="24"/>
                <w:szCs w:val="24"/>
                <w:lang w:val="ru-RU" w:eastAsia="en-US"/>
              </w:rPr>
            </w:pPr>
            <w:r w:rsidRPr="00787248">
              <w:rPr>
                <w:sz w:val="24"/>
                <w:szCs w:val="24"/>
                <w:lang w:eastAsia="en-US"/>
              </w:rPr>
              <w:t xml:space="preserve">Срок носки </w:t>
            </w:r>
            <w:r w:rsidRPr="00787248">
              <w:rPr>
                <w:sz w:val="24"/>
                <w:szCs w:val="24"/>
                <w:lang w:val="ru-RU" w:eastAsia="en-US"/>
              </w:rPr>
              <w:br/>
            </w:r>
            <w:r w:rsidRPr="00787248">
              <w:rPr>
                <w:sz w:val="24"/>
                <w:szCs w:val="24"/>
                <w:lang w:eastAsia="en-US"/>
              </w:rPr>
              <w:t>в мес</w:t>
            </w:r>
            <w:r w:rsidRPr="00787248">
              <w:rPr>
                <w:sz w:val="24"/>
                <w:szCs w:val="24"/>
                <w:lang w:val="ru-RU" w:eastAsia="en-US"/>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324E6E" w14:textId="77777777" w:rsidR="00B04B0B" w:rsidRPr="00787248" w:rsidRDefault="00B04B0B" w:rsidP="00B04B0B">
            <w:pPr>
              <w:spacing w:line="220" w:lineRule="exact"/>
              <w:ind w:left="-108" w:right="-108"/>
              <w:jc w:val="center"/>
              <w:rPr>
                <w:sz w:val="24"/>
                <w:szCs w:val="24"/>
                <w:lang w:val="ru-RU" w:eastAsia="en-US"/>
              </w:rPr>
            </w:pPr>
            <w:r w:rsidRPr="00787248">
              <w:rPr>
                <w:sz w:val="24"/>
                <w:szCs w:val="24"/>
                <w:lang w:eastAsia="en-US"/>
              </w:rPr>
              <w:t>Кол</w:t>
            </w:r>
            <w:r w:rsidRPr="00787248">
              <w:rPr>
                <w:sz w:val="24"/>
                <w:szCs w:val="24"/>
                <w:lang w:val="ru-RU" w:eastAsia="en-US"/>
              </w:rPr>
              <w:t>-</w:t>
            </w:r>
            <w:r w:rsidRPr="00787248">
              <w:rPr>
                <w:sz w:val="24"/>
                <w:szCs w:val="24"/>
                <w:lang w:eastAsia="en-US"/>
              </w:rPr>
              <w:t>во компл</w:t>
            </w:r>
            <w:r w:rsidRPr="00787248">
              <w:rPr>
                <w:sz w:val="24"/>
                <w:szCs w:val="24"/>
                <w:lang w:val="ru-RU" w:eastAsia="en-US"/>
              </w:rPr>
              <w:t>.</w:t>
            </w:r>
          </w:p>
        </w:tc>
      </w:tr>
      <w:tr w:rsidR="00B04B0B" w:rsidRPr="00787248" w14:paraId="3976E919" w14:textId="77777777" w:rsidTr="00B04B0B">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14:paraId="56D26AD7" w14:textId="77777777" w:rsidR="00B04B0B" w:rsidRPr="00787248" w:rsidRDefault="00B04B0B" w:rsidP="00B04B0B">
            <w:pPr>
              <w:spacing w:line="300" w:lineRule="exact"/>
              <w:jc w:val="center"/>
              <w:rPr>
                <w:sz w:val="30"/>
                <w:szCs w:val="30"/>
                <w:lang w:eastAsia="en-US"/>
              </w:rPr>
            </w:pPr>
            <w:r>
              <w:rPr>
                <w:sz w:val="30"/>
                <w:szCs w:val="30"/>
                <w:lang w:val="ru-RU" w:eastAsia="en-US"/>
              </w:rPr>
              <w:t>1</w:t>
            </w:r>
            <w:r w:rsidRPr="00787248">
              <w:rPr>
                <w:sz w:val="30"/>
                <w:szCs w:val="30"/>
                <w:lang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14:paraId="6159A986" w14:textId="77777777" w:rsidR="00B04B0B" w:rsidRPr="00B04B0B" w:rsidRDefault="00B04B0B" w:rsidP="00B04B0B">
            <w:pPr>
              <w:spacing w:line="300" w:lineRule="exact"/>
              <w:jc w:val="center"/>
              <w:rPr>
                <w:sz w:val="28"/>
                <w:szCs w:val="28"/>
                <w:lang w:val="ru-RU" w:eastAsia="en-US"/>
              </w:rPr>
            </w:pPr>
            <w:r>
              <w:rPr>
                <w:sz w:val="28"/>
                <w:szCs w:val="28"/>
                <w:lang w:val="ru-RU" w:eastAsia="en-US"/>
              </w:rPr>
              <w:t>Уборщик территорий</w:t>
            </w:r>
          </w:p>
        </w:tc>
        <w:tc>
          <w:tcPr>
            <w:tcW w:w="4159" w:type="dxa"/>
            <w:tcBorders>
              <w:top w:val="single" w:sz="4" w:space="0" w:color="auto"/>
              <w:left w:val="single" w:sz="4" w:space="0" w:color="auto"/>
              <w:bottom w:val="single" w:sz="4" w:space="0" w:color="auto"/>
              <w:right w:val="single" w:sz="4" w:space="0" w:color="auto"/>
            </w:tcBorders>
            <w:hideMark/>
          </w:tcPr>
          <w:p w14:paraId="47C95757"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eastAsia="en-US"/>
              </w:rPr>
              <w:t>Костюм х</w:t>
            </w:r>
            <w:r w:rsidRPr="00787248">
              <w:rPr>
                <w:sz w:val="28"/>
                <w:szCs w:val="28"/>
                <w:lang w:val="ru-RU" w:eastAsia="en-US"/>
              </w:rPr>
              <w:t>/б (халат х/б)</w:t>
            </w:r>
          </w:p>
        </w:tc>
        <w:tc>
          <w:tcPr>
            <w:tcW w:w="1280" w:type="dxa"/>
            <w:tcBorders>
              <w:top w:val="single" w:sz="4" w:space="0" w:color="auto"/>
              <w:left w:val="single" w:sz="4" w:space="0" w:color="auto"/>
              <w:bottom w:val="single" w:sz="4" w:space="0" w:color="auto"/>
              <w:right w:val="single" w:sz="4" w:space="0" w:color="auto"/>
            </w:tcBorders>
            <w:hideMark/>
          </w:tcPr>
          <w:p w14:paraId="12288065"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14:paraId="36D269B9" w14:textId="77777777" w:rsidR="00B04B0B" w:rsidRPr="00787248" w:rsidRDefault="00B04B0B" w:rsidP="00B04B0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14:paraId="412EBF8A" w14:textId="77777777" w:rsidR="00B04B0B" w:rsidRPr="00787248" w:rsidRDefault="00B04B0B" w:rsidP="00B04B0B">
            <w:pPr>
              <w:spacing w:line="300" w:lineRule="exact"/>
              <w:jc w:val="center"/>
              <w:rPr>
                <w:sz w:val="30"/>
                <w:szCs w:val="30"/>
                <w:lang w:eastAsia="en-US"/>
              </w:rPr>
            </w:pPr>
          </w:p>
        </w:tc>
      </w:tr>
      <w:tr w:rsidR="00B04B0B" w:rsidRPr="00787248" w14:paraId="4C2F47A0"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1D9475D"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2793881D"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61D98564"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14:paraId="70DF4AC1" w14:textId="77777777" w:rsidR="00B04B0B" w:rsidRPr="00787248" w:rsidRDefault="00B04B0B" w:rsidP="00B04B0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4143D0DD" w14:textId="77777777" w:rsidR="00B04B0B" w:rsidRPr="00787248" w:rsidRDefault="00B04B0B" w:rsidP="00B04B0B">
            <w:pPr>
              <w:spacing w:line="300"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61B086C6" w14:textId="77777777" w:rsidR="00B04B0B" w:rsidRPr="00787248" w:rsidRDefault="00B04B0B" w:rsidP="00B04B0B">
            <w:pPr>
              <w:spacing w:line="300" w:lineRule="exact"/>
              <w:jc w:val="center"/>
              <w:rPr>
                <w:sz w:val="30"/>
                <w:szCs w:val="30"/>
                <w:lang w:eastAsia="en-US"/>
              </w:rPr>
            </w:pPr>
          </w:p>
        </w:tc>
      </w:tr>
      <w:tr w:rsidR="00B04B0B" w:rsidRPr="00787248" w14:paraId="4D834693"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CDB9BF7"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1FFB4094"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04E92C2F" w14:textId="77777777" w:rsidR="00B04B0B" w:rsidRPr="00787248" w:rsidRDefault="00B04B0B" w:rsidP="00B04B0B">
            <w:pPr>
              <w:spacing w:line="300" w:lineRule="exact"/>
              <w:ind w:left="-57" w:right="-57"/>
              <w:jc w:val="center"/>
              <w:rPr>
                <w:sz w:val="28"/>
                <w:szCs w:val="28"/>
                <w:lang w:eastAsia="en-US"/>
              </w:rPr>
            </w:pPr>
            <w:r w:rsidRPr="00787248">
              <w:rPr>
                <w:sz w:val="28"/>
                <w:szCs w:val="28"/>
                <w:lang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14:paraId="0050C651"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35D4D097" w14:textId="77777777" w:rsidR="00B04B0B" w:rsidRPr="00787248" w:rsidRDefault="00B04B0B" w:rsidP="00B04B0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14:paraId="40530F6B" w14:textId="77777777" w:rsidR="00B04B0B" w:rsidRPr="00787248" w:rsidRDefault="00B04B0B" w:rsidP="00B04B0B">
            <w:pPr>
              <w:spacing w:line="300" w:lineRule="exact"/>
              <w:jc w:val="center"/>
              <w:rPr>
                <w:sz w:val="30"/>
                <w:szCs w:val="30"/>
                <w:lang w:eastAsia="en-US"/>
              </w:rPr>
            </w:pPr>
          </w:p>
        </w:tc>
      </w:tr>
      <w:tr w:rsidR="00B04B0B" w:rsidRPr="00787248" w14:paraId="1AEDE8BA"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03752EA"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2574A8DC"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077ECF33"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eastAsia="en-US"/>
              </w:rPr>
              <w:t xml:space="preserve">Рукавицы </w:t>
            </w:r>
            <w:r w:rsidRPr="00787248">
              <w:rPr>
                <w:sz w:val="28"/>
                <w:szCs w:val="28"/>
                <w:lang w:val="ru-RU" w:eastAsia="en-US"/>
              </w:rPr>
              <w:t>комбинированные</w:t>
            </w:r>
          </w:p>
        </w:tc>
        <w:tc>
          <w:tcPr>
            <w:tcW w:w="1280" w:type="dxa"/>
            <w:tcBorders>
              <w:top w:val="single" w:sz="4" w:space="0" w:color="auto"/>
              <w:left w:val="single" w:sz="4" w:space="0" w:color="auto"/>
              <w:bottom w:val="single" w:sz="4" w:space="0" w:color="auto"/>
              <w:right w:val="single" w:sz="4" w:space="0" w:color="auto"/>
            </w:tcBorders>
          </w:tcPr>
          <w:p w14:paraId="26DF91C0"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Ми</w:t>
            </w:r>
          </w:p>
          <w:p w14:paraId="69E72B65" w14:textId="77777777" w:rsidR="00B04B0B" w:rsidRPr="00787248" w:rsidRDefault="00B04B0B" w:rsidP="00B04B0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6478A7D1" w14:textId="77777777" w:rsidR="00B04B0B" w:rsidRPr="00787248" w:rsidRDefault="00B04B0B" w:rsidP="00B04B0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03CAECDF" w14:textId="77777777" w:rsidR="00B04B0B" w:rsidRPr="00787248" w:rsidRDefault="00B04B0B" w:rsidP="00B04B0B">
            <w:pPr>
              <w:spacing w:line="300" w:lineRule="exact"/>
              <w:jc w:val="center"/>
              <w:rPr>
                <w:sz w:val="30"/>
                <w:szCs w:val="30"/>
                <w:lang w:eastAsia="en-US"/>
              </w:rPr>
            </w:pPr>
          </w:p>
        </w:tc>
      </w:tr>
      <w:tr w:rsidR="00B04B0B" w:rsidRPr="00787248" w14:paraId="6F020FA9"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405E683"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6168F93E"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32EAE92" w14:textId="77777777" w:rsidR="00B04B0B" w:rsidRPr="00787248" w:rsidRDefault="00B04B0B" w:rsidP="00B04B0B">
            <w:pPr>
              <w:spacing w:line="300" w:lineRule="exact"/>
              <w:ind w:left="-57" w:right="-57"/>
              <w:jc w:val="center"/>
              <w:rPr>
                <w:i/>
                <w:sz w:val="28"/>
                <w:szCs w:val="28"/>
                <w:lang w:val="ru-RU" w:eastAsia="en-US"/>
              </w:rPr>
            </w:pPr>
            <w:r w:rsidRPr="00787248">
              <w:rPr>
                <w:i/>
                <w:sz w:val="28"/>
                <w:szCs w:val="28"/>
                <w:lang w:val="ru-RU" w:eastAsia="en-US"/>
              </w:rPr>
              <w:t>Для защиты от атмосферных осадков при выполнении наружных работ;</w:t>
            </w:r>
          </w:p>
        </w:tc>
        <w:tc>
          <w:tcPr>
            <w:tcW w:w="1280" w:type="dxa"/>
            <w:tcBorders>
              <w:top w:val="single" w:sz="4" w:space="0" w:color="auto"/>
              <w:left w:val="single" w:sz="4" w:space="0" w:color="auto"/>
              <w:bottom w:val="single" w:sz="4" w:space="0" w:color="auto"/>
              <w:right w:val="single" w:sz="4" w:space="0" w:color="auto"/>
            </w:tcBorders>
          </w:tcPr>
          <w:p w14:paraId="00EBD1DD" w14:textId="77777777" w:rsidR="00B04B0B" w:rsidRPr="00787248" w:rsidRDefault="00B04B0B" w:rsidP="00B04B0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71DEAEF3" w14:textId="77777777" w:rsidR="00B04B0B" w:rsidRPr="00787248" w:rsidRDefault="00B04B0B" w:rsidP="00B04B0B">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06EA8BCE" w14:textId="77777777" w:rsidR="00B04B0B" w:rsidRPr="00787248" w:rsidRDefault="00B04B0B" w:rsidP="00B04B0B">
            <w:pPr>
              <w:spacing w:line="300" w:lineRule="exact"/>
              <w:jc w:val="center"/>
              <w:rPr>
                <w:sz w:val="30"/>
                <w:szCs w:val="30"/>
                <w:lang w:eastAsia="en-US"/>
              </w:rPr>
            </w:pPr>
          </w:p>
        </w:tc>
      </w:tr>
      <w:tr w:rsidR="00B04B0B" w:rsidRPr="00787248" w14:paraId="15672E94"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D1FBE94"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05DF1B18"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B1F2DB3"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14:paraId="56291EE4" w14:textId="77777777" w:rsidR="00B04B0B" w:rsidRPr="00787248" w:rsidRDefault="00B04B0B" w:rsidP="00B04B0B">
            <w:pPr>
              <w:spacing w:line="300" w:lineRule="exact"/>
              <w:ind w:left="-57" w:right="-57"/>
              <w:jc w:val="center"/>
              <w:rPr>
                <w:sz w:val="28"/>
                <w:szCs w:val="28"/>
                <w:lang w:val="ru-RU" w:eastAsia="en-US"/>
              </w:rPr>
            </w:pPr>
          </w:p>
          <w:p w14:paraId="0292FC21"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14:paraId="5BDF35A9" w14:textId="77777777" w:rsidR="00B04B0B" w:rsidRPr="00787248" w:rsidRDefault="00B04B0B" w:rsidP="00B04B0B">
            <w:pPr>
              <w:spacing w:line="300" w:lineRule="exact"/>
              <w:jc w:val="center"/>
              <w:rPr>
                <w:sz w:val="24"/>
                <w:szCs w:val="24"/>
                <w:lang w:val="ru-RU" w:eastAsia="en-US"/>
              </w:rPr>
            </w:pPr>
          </w:p>
          <w:p w14:paraId="1D1A6CAA" w14:textId="77777777" w:rsidR="00B04B0B" w:rsidRPr="00787248" w:rsidRDefault="00B04B0B" w:rsidP="00B04B0B">
            <w:pPr>
              <w:spacing w:line="300" w:lineRule="exact"/>
              <w:jc w:val="center"/>
              <w:rPr>
                <w:sz w:val="24"/>
                <w:szCs w:val="24"/>
                <w:lang w:val="ru-RU" w:eastAsia="en-US"/>
              </w:rPr>
            </w:pPr>
            <w:r w:rsidRPr="00787248">
              <w:rPr>
                <w:sz w:val="24"/>
                <w:szCs w:val="24"/>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14:paraId="19C77F31" w14:textId="77777777" w:rsidR="00B04B0B" w:rsidRPr="00787248" w:rsidRDefault="00B04B0B" w:rsidP="00B04B0B">
            <w:pPr>
              <w:spacing w:line="300" w:lineRule="exact"/>
              <w:jc w:val="center"/>
              <w:rPr>
                <w:sz w:val="30"/>
                <w:szCs w:val="30"/>
                <w:lang w:eastAsia="en-US"/>
              </w:rPr>
            </w:pPr>
          </w:p>
        </w:tc>
      </w:tr>
      <w:tr w:rsidR="00B04B0B" w:rsidRPr="00787248" w14:paraId="216D95ED"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272AAF3"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7414F52E"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630EDBCC"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14:paraId="4C130523"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14:paraId="10B8FC5D" w14:textId="77777777" w:rsidR="00B04B0B" w:rsidRPr="00787248" w:rsidRDefault="00B04B0B" w:rsidP="00B04B0B">
            <w:pPr>
              <w:spacing w:line="300" w:lineRule="exact"/>
              <w:jc w:val="center"/>
              <w:rPr>
                <w:sz w:val="24"/>
                <w:szCs w:val="24"/>
                <w:lang w:val="ru-RU" w:eastAsia="en-US"/>
              </w:rPr>
            </w:pPr>
            <w:r w:rsidRPr="00787248">
              <w:rPr>
                <w:sz w:val="24"/>
                <w:szCs w:val="24"/>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14:paraId="23B63DCD" w14:textId="77777777" w:rsidR="00B04B0B" w:rsidRPr="00787248" w:rsidRDefault="00B04B0B" w:rsidP="00B04B0B">
            <w:pPr>
              <w:spacing w:line="300" w:lineRule="exact"/>
              <w:jc w:val="center"/>
              <w:rPr>
                <w:sz w:val="30"/>
                <w:szCs w:val="30"/>
                <w:lang w:eastAsia="en-US"/>
              </w:rPr>
            </w:pPr>
          </w:p>
        </w:tc>
      </w:tr>
      <w:tr w:rsidR="00B04B0B" w:rsidRPr="00787248" w14:paraId="37C39DF5"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41D5E46"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75B6473E" w14:textId="77777777" w:rsidR="00B04B0B" w:rsidRPr="00787248" w:rsidRDefault="00B04B0B" w:rsidP="00B04B0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14:paraId="6CD80EFB" w14:textId="77777777" w:rsidR="00B04B0B" w:rsidRPr="00787248" w:rsidRDefault="00B04B0B" w:rsidP="00B04B0B">
            <w:pPr>
              <w:spacing w:line="300" w:lineRule="exact"/>
              <w:ind w:left="-57" w:right="-57"/>
              <w:jc w:val="center"/>
              <w:rPr>
                <w:sz w:val="28"/>
                <w:szCs w:val="28"/>
                <w:lang w:eastAsia="en-US"/>
              </w:rPr>
            </w:pPr>
            <w:r w:rsidRPr="00787248">
              <w:rPr>
                <w:i/>
                <w:sz w:val="28"/>
                <w:szCs w:val="28"/>
                <w:lang w:val="ru-RU" w:eastAsia="en-US"/>
              </w:rPr>
              <w:t>В холодное время года на наружных работах дополнительно</w:t>
            </w:r>
            <w:r w:rsidRPr="00787248">
              <w:rPr>
                <w:i/>
                <w:sz w:val="28"/>
                <w:szCs w:val="28"/>
                <w:lang w:eastAsia="en-US"/>
              </w:rPr>
              <w:t>:</w:t>
            </w:r>
          </w:p>
        </w:tc>
      </w:tr>
      <w:tr w:rsidR="00B04B0B" w:rsidRPr="00787248" w14:paraId="5433F2DE" w14:textId="77777777" w:rsidTr="00B04B0B">
        <w:trPr>
          <w:trHeight w:val="993"/>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68F93B2"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2D220FBF"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0EC2E470" w14:textId="77777777" w:rsidR="00B04B0B" w:rsidRPr="00787248" w:rsidRDefault="00B04B0B" w:rsidP="00B04B0B">
            <w:pPr>
              <w:spacing w:line="300" w:lineRule="exact"/>
              <w:ind w:left="-57" w:right="-57"/>
              <w:jc w:val="center"/>
              <w:rPr>
                <w:i/>
                <w:sz w:val="28"/>
                <w:szCs w:val="28"/>
                <w:lang w:val="ru-RU" w:eastAsia="en-US"/>
              </w:rPr>
            </w:pPr>
            <w:r w:rsidRPr="00787248">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14:paraId="65C24C31" w14:textId="77777777" w:rsidR="00B04B0B" w:rsidRPr="00787248" w:rsidRDefault="00B04B0B" w:rsidP="00B04B0B">
            <w:pPr>
              <w:spacing w:line="300" w:lineRule="exact"/>
              <w:ind w:left="-57" w:right="-57"/>
              <w:jc w:val="center"/>
              <w:rPr>
                <w:sz w:val="28"/>
                <w:szCs w:val="28"/>
                <w:lang w:val="ru-RU" w:eastAsia="en-US"/>
              </w:rPr>
            </w:pPr>
          </w:p>
          <w:p w14:paraId="69F1D3C8" w14:textId="77777777" w:rsidR="00B04B0B" w:rsidRPr="00787248" w:rsidRDefault="00B04B0B" w:rsidP="00B04B0B">
            <w:pPr>
              <w:spacing w:line="300" w:lineRule="exact"/>
              <w:ind w:left="-57" w:right="-57"/>
              <w:jc w:val="center"/>
              <w:rPr>
                <w:sz w:val="28"/>
                <w:szCs w:val="28"/>
                <w:lang w:val="ru-RU" w:eastAsia="en-US"/>
              </w:rPr>
            </w:pPr>
          </w:p>
          <w:p w14:paraId="7D5693A4"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14:paraId="7D6B01AC" w14:textId="77777777" w:rsidR="00B04B0B" w:rsidRPr="00787248" w:rsidRDefault="00B04B0B" w:rsidP="00B04B0B">
            <w:pPr>
              <w:spacing w:line="300" w:lineRule="exact"/>
              <w:jc w:val="center"/>
              <w:rPr>
                <w:sz w:val="30"/>
                <w:szCs w:val="30"/>
                <w:lang w:val="ru-RU" w:eastAsia="en-US"/>
              </w:rPr>
            </w:pPr>
          </w:p>
          <w:p w14:paraId="0D2C1082" w14:textId="77777777" w:rsidR="00B04B0B" w:rsidRPr="00787248" w:rsidRDefault="00B04B0B" w:rsidP="00B04B0B">
            <w:pPr>
              <w:spacing w:line="300" w:lineRule="exact"/>
              <w:jc w:val="center"/>
              <w:rPr>
                <w:sz w:val="30"/>
                <w:szCs w:val="30"/>
                <w:lang w:val="ru-RU" w:eastAsia="en-US"/>
              </w:rPr>
            </w:pPr>
          </w:p>
          <w:p w14:paraId="6E8209CA" w14:textId="77777777" w:rsidR="00B04B0B" w:rsidRPr="00787248" w:rsidRDefault="00B04B0B" w:rsidP="00B04B0B">
            <w:pPr>
              <w:spacing w:line="300" w:lineRule="exact"/>
              <w:jc w:val="center"/>
              <w:rPr>
                <w:sz w:val="30"/>
                <w:szCs w:val="30"/>
                <w:lang w:val="ru-RU" w:eastAsia="en-US"/>
              </w:rPr>
            </w:pPr>
            <w:r w:rsidRPr="00787248">
              <w:rPr>
                <w:sz w:val="30"/>
                <w:szCs w:val="30"/>
                <w:lang w:val="ru-RU" w:eastAsia="en-US"/>
              </w:rPr>
              <w:t>36</w:t>
            </w:r>
          </w:p>
          <w:p w14:paraId="0DBE7DED" w14:textId="77777777" w:rsidR="00B04B0B" w:rsidRPr="00787248" w:rsidRDefault="00B04B0B" w:rsidP="00B04B0B">
            <w:pPr>
              <w:spacing w:line="300" w:lineRule="exact"/>
              <w:jc w:val="center"/>
              <w:rPr>
                <w:sz w:val="30"/>
                <w:szCs w:val="30"/>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5FF1A42B" w14:textId="77777777" w:rsidR="00B04B0B" w:rsidRPr="00787248" w:rsidRDefault="00B04B0B" w:rsidP="00B04B0B">
            <w:pPr>
              <w:spacing w:line="300" w:lineRule="exact"/>
              <w:jc w:val="center"/>
              <w:rPr>
                <w:sz w:val="30"/>
                <w:szCs w:val="30"/>
                <w:lang w:eastAsia="en-US"/>
              </w:rPr>
            </w:pPr>
          </w:p>
        </w:tc>
      </w:tr>
      <w:tr w:rsidR="00B04B0B" w:rsidRPr="00787248" w14:paraId="5602DF2B" w14:textId="77777777" w:rsidTr="00B04B0B">
        <w:trPr>
          <w:trHeight w:val="533"/>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7F9020B"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56D04034"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0E3BED6D" w14:textId="77777777" w:rsidR="00B04B0B" w:rsidRPr="00787248" w:rsidRDefault="00B04B0B" w:rsidP="00B04B0B">
            <w:pPr>
              <w:spacing w:line="300" w:lineRule="exact"/>
              <w:ind w:left="-57" w:right="-57"/>
              <w:jc w:val="center"/>
              <w:rPr>
                <w:i/>
                <w:sz w:val="28"/>
                <w:szCs w:val="28"/>
                <w:lang w:val="ru-RU" w:eastAsia="en-US"/>
              </w:rPr>
            </w:pPr>
            <w:r w:rsidRPr="00787248">
              <w:rPr>
                <w:i/>
                <w:sz w:val="28"/>
                <w:szCs w:val="28"/>
                <w:lang w:val="ru-RU" w:eastAsia="en-US"/>
              </w:rPr>
              <w:t>Зимой дополнительно:</w:t>
            </w:r>
          </w:p>
        </w:tc>
        <w:tc>
          <w:tcPr>
            <w:tcW w:w="1280" w:type="dxa"/>
            <w:tcBorders>
              <w:top w:val="single" w:sz="4" w:space="0" w:color="auto"/>
              <w:left w:val="single" w:sz="4" w:space="0" w:color="auto"/>
              <w:bottom w:val="single" w:sz="4" w:space="0" w:color="auto"/>
              <w:right w:val="single" w:sz="4" w:space="0" w:color="auto"/>
            </w:tcBorders>
          </w:tcPr>
          <w:p w14:paraId="2C101C9B" w14:textId="77777777" w:rsidR="00B04B0B" w:rsidRPr="00787248" w:rsidRDefault="00B04B0B" w:rsidP="00B04B0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01262E05" w14:textId="77777777" w:rsidR="00B04B0B" w:rsidRPr="00787248" w:rsidRDefault="00B04B0B" w:rsidP="00B04B0B">
            <w:pPr>
              <w:spacing w:line="300" w:lineRule="exact"/>
              <w:jc w:val="center"/>
              <w:rPr>
                <w:sz w:val="30"/>
                <w:szCs w:val="30"/>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30C022C6" w14:textId="77777777" w:rsidR="00B04B0B" w:rsidRPr="00787248" w:rsidRDefault="00B04B0B" w:rsidP="00B04B0B">
            <w:pPr>
              <w:spacing w:line="300" w:lineRule="exact"/>
              <w:jc w:val="center"/>
              <w:rPr>
                <w:sz w:val="30"/>
                <w:szCs w:val="30"/>
                <w:lang w:eastAsia="en-US"/>
              </w:rPr>
            </w:pPr>
          </w:p>
        </w:tc>
      </w:tr>
      <w:tr w:rsidR="00B04B0B" w:rsidRPr="00787248" w14:paraId="6787D637"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73866C6"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59CB9C89"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73410F1B" w14:textId="77777777" w:rsidR="00B04B0B" w:rsidRPr="00787248" w:rsidRDefault="00B04B0B" w:rsidP="00B04B0B">
            <w:pPr>
              <w:spacing w:line="300" w:lineRule="exact"/>
              <w:ind w:left="-57" w:right="-57"/>
              <w:jc w:val="center"/>
              <w:rPr>
                <w:sz w:val="28"/>
                <w:szCs w:val="28"/>
                <w:lang w:eastAsia="en-US"/>
              </w:rPr>
            </w:pPr>
            <w:r w:rsidRPr="00787248">
              <w:rPr>
                <w:sz w:val="28"/>
                <w:szCs w:val="28"/>
                <w:lang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14:paraId="21ED68C2"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14:paraId="2BD8AE53" w14:textId="77777777" w:rsidR="00B04B0B" w:rsidRPr="00787248" w:rsidRDefault="00B04B0B" w:rsidP="00B04B0B">
            <w:pPr>
              <w:spacing w:line="300" w:lineRule="exact"/>
              <w:jc w:val="center"/>
              <w:rPr>
                <w:sz w:val="30"/>
                <w:szCs w:val="30"/>
                <w:lang w:eastAsia="en-US"/>
              </w:rPr>
            </w:pPr>
            <w:r w:rsidRPr="00787248">
              <w:rPr>
                <w:sz w:val="30"/>
                <w:szCs w:val="30"/>
                <w:lang w:eastAsia="en-US"/>
              </w:rPr>
              <w:t>48</w:t>
            </w:r>
          </w:p>
        </w:tc>
        <w:tc>
          <w:tcPr>
            <w:tcW w:w="709" w:type="dxa"/>
            <w:tcBorders>
              <w:top w:val="single" w:sz="4" w:space="0" w:color="auto"/>
              <w:left w:val="single" w:sz="4" w:space="0" w:color="auto"/>
              <w:bottom w:val="single" w:sz="4" w:space="0" w:color="auto"/>
              <w:right w:val="single" w:sz="4" w:space="0" w:color="auto"/>
            </w:tcBorders>
          </w:tcPr>
          <w:p w14:paraId="32A46372" w14:textId="77777777" w:rsidR="00B04B0B" w:rsidRPr="00787248" w:rsidRDefault="00B04B0B" w:rsidP="00B04B0B">
            <w:pPr>
              <w:spacing w:line="300" w:lineRule="exact"/>
              <w:jc w:val="center"/>
              <w:rPr>
                <w:sz w:val="30"/>
                <w:szCs w:val="30"/>
                <w:lang w:eastAsia="en-US"/>
              </w:rPr>
            </w:pPr>
          </w:p>
        </w:tc>
      </w:tr>
      <w:tr w:rsidR="00B04B0B" w:rsidRPr="00787248" w14:paraId="12899246"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131F8F6"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5528CE4E"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97F777B" w14:textId="77777777" w:rsidR="00B04B0B" w:rsidRPr="00787248" w:rsidRDefault="00B04B0B" w:rsidP="00B04B0B">
            <w:pPr>
              <w:spacing w:line="300" w:lineRule="exact"/>
              <w:ind w:left="-57" w:right="-57"/>
              <w:jc w:val="center"/>
              <w:rPr>
                <w:sz w:val="28"/>
                <w:szCs w:val="28"/>
                <w:lang w:eastAsia="en-US"/>
              </w:rPr>
            </w:pPr>
            <w:r w:rsidRPr="00787248">
              <w:rPr>
                <w:sz w:val="28"/>
                <w:szCs w:val="28"/>
                <w:lang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14:paraId="4A1767CD" w14:textId="77777777" w:rsidR="00B04B0B" w:rsidRPr="00787248" w:rsidRDefault="00B04B0B" w:rsidP="00B04B0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14:paraId="7EF5ED33" w14:textId="77777777" w:rsidR="00B04B0B" w:rsidRPr="00787248" w:rsidRDefault="00B04B0B" w:rsidP="00B04B0B">
            <w:pPr>
              <w:spacing w:line="300" w:lineRule="exact"/>
              <w:jc w:val="center"/>
              <w:rPr>
                <w:sz w:val="30"/>
                <w:szCs w:val="30"/>
                <w:lang w:eastAsia="en-US"/>
              </w:rPr>
            </w:pPr>
            <w:r w:rsidRPr="00787248">
              <w:rPr>
                <w:sz w:val="30"/>
                <w:szCs w:val="30"/>
                <w:lang w:eastAsia="en-US"/>
              </w:rPr>
              <w:t>24</w:t>
            </w:r>
          </w:p>
        </w:tc>
        <w:tc>
          <w:tcPr>
            <w:tcW w:w="709" w:type="dxa"/>
            <w:tcBorders>
              <w:top w:val="single" w:sz="4" w:space="0" w:color="auto"/>
              <w:left w:val="single" w:sz="4" w:space="0" w:color="auto"/>
              <w:bottom w:val="single" w:sz="4" w:space="0" w:color="auto"/>
              <w:right w:val="single" w:sz="4" w:space="0" w:color="auto"/>
            </w:tcBorders>
          </w:tcPr>
          <w:p w14:paraId="3B99B38A" w14:textId="77777777" w:rsidR="00B04B0B" w:rsidRPr="00787248" w:rsidRDefault="00B04B0B" w:rsidP="00B04B0B">
            <w:pPr>
              <w:spacing w:line="300" w:lineRule="exact"/>
              <w:jc w:val="center"/>
              <w:rPr>
                <w:sz w:val="30"/>
                <w:szCs w:val="30"/>
                <w:lang w:eastAsia="en-US"/>
              </w:rPr>
            </w:pPr>
          </w:p>
        </w:tc>
      </w:tr>
      <w:tr w:rsidR="00B04B0B" w:rsidRPr="00787248" w14:paraId="168F3731"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2BD3270"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6F44D690"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3EE85763"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Рукавицы утепленные</w:t>
            </w:r>
          </w:p>
        </w:tc>
        <w:tc>
          <w:tcPr>
            <w:tcW w:w="1280" w:type="dxa"/>
            <w:tcBorders>
              <w:top w:val="single" w:sz="4" w:space="0" w:color="auto"/>
              <w:left w:val="single" w:sz="4" w:space="0" w:color="auto"/>
              <w:bottom w:val="single" w:sz="4" w:space="0" w:color="auto"/>
              <w:right w:val="single" w:sz="4" w:space="0" w:color="auto"/>
            </w:tcBorders>
            <w:hideMark/>
          </w:tcPr>
          <w:p w14:paraId="726D3B37"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14:paraId="6385AD68" w14:textId="77777777" w:rsidR="00B04B0B" w:rsidRPr="00787248" w:rsidRDefault="00B04B0B" w:rsidP="00B04B0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1A5A5583" w14:textId="77777777" w:rsidR="00B04B0B" w:rsidRPr="00787248" w:rsidRDefault="00B04B0B" w:rsidP="00B04B0B">
            <w:pPr>
              <w:spacing w:line="300" w:lineRule="exact"/>
              <w:jc w:val="center"/>
              <w:rPr>
                <w:sz w:val="30"/>
                <w:szCs w:val="30"/>
                <w:lang w:eastAsia="en-US"/>
              </w:rPr>
            </w:pPr>
          </w:p>
        </w:tc>
      </w:tr>
      <w:tr w:rsidR="00B04B0B" w:rsidRPr="00787248" w14:paraId="0CCCDD85" w14:textId="77777777" w:rsidTr="00B04B0B">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14:paraId="0F4519E9" w14:textId="77777777" w:rsidR="00B04B0B" w:rsidRPr="00787248" w:rsidRDefault="00B04B0B" w:rsidP="00B04B0B">
            <w:pPr>
              <w:spacing w:line="300" w:lineRule="exact"/>
              <w:jc w:val="center"/>
              <w:rPr>
                <w:sz w:val="30"/>
                <w:szCs w:val="30"/>
                <w:lang w:eastAsia="en-US"/>
              </w:rPr>
            </w:pPr>
            <w:r>
              <w:rPr>
                <w:sz w:val="30"/>
                <w:szCs w:val="30"/>
                <w:lang w:val="ru-RU" w:eastAsia="en-US"/>
              </w:rPr>
              <w:t>2</w:t>
            </w:r>
            <w:r w:rsidRPr="00787248">
              <w:rPr>
                <w:sz w:val="30"/>
                <w:szCs w:val="30"/>
                <w:lang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14:paraId="68FFC194" w14:textId="77777777" w:rsidR="00B04B0B" w:rsidRPr="00787248" w:rsidRDefault="00B04B0B" w:rsidP="00B04B0B">
            <w:pPr>
              <w:spacing w:line="300" w:lineRule="exact"/>
              <w:jc w:val="center"/>
              <w:rPr>
                <w:sz w:val="28"/>
                <w:szCs w:val="28"/>
                <w:lang w:eastAsia="en-US"/>
              </w:rPr>
            </w:pPr>
            <w:r w:rsidRPr="00787248">
              <w:rPr>
                <w:sz w:val="28"/>
                <w:szCs w:val="28"/>
                <w:lang w:eastAsia="en-US"/>
              </w:rPr>
              <w:t>Кастелянша</w:t>
            </w:r>
          </w:p>
        </w:tc>
        <w:tc>
          <w:tcPr>
            <w:tcW w:w="4159" w:type="dxa"/>
            <w:tcBorders>
              <w:top w:val="single" w:sz="4" w:space="0" w:color="auto"/>
              <w:left w:val="single" w:sz="4" w:space="0" w:color="auto"/>
              <w:bottom w:val="single" w:sz="4" w:space="0" w:color="auto"/>
              <w:right w:val="single" w:sz="4" w:space="0" w:color="auto"/>
            </w:tcBorders>
            <w:hideMark/>
          </w:tcPr>
          <w:p w14:paraId="36B244F9"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eastAsia="en-US"/>
              </w:rPr>
              <w:t xml:space="preserve">Халат хлопчатобумажный </w:t>
            </w:r>
          </w:p>
        </w:tc>
        <w:tc>
          <w:tcPr>
            <w:tcW w:w="1280" w:type="dxa"/>
            <w:tcBorders>
              <w:top w:val="single" w:sz="4" w:space="0" w:color="auto"/>
              <w:left w:val="single" w:sz="4" w:space="0" w:color="auto"/>
              <w:bottom w:val="single" w:sz="4" w:space="0" w:color="auto"/>
              <w:right w:val="single" w:sz="4" w:space="0" w:color="auto"/>
            </w:tcBorders>
            <w:hideMark/>
          </w:tcPr>
          <w:p w14:paraId="700CE81C"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14:paraId="3A316A57" w14:textId="77777777" w:rsidR="00B04B0B" w:rsidRPr="00787248" w:rsidRDefault="00B04B0B" w:rsidP="00B04B0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14:paraId="14C9624D" w14:textId="77777777" w:rsidR="00B04B0B" w:rsidRPr="00787248" w:rsidRDefault="00B04B0B" w:rsidP="00B04B0B">
            <w:pPr>
              <w:spacing w:line="300" w:lineRule="exact"/>
              <w:jc w:val="center"/>
              <w:rPr>
                <w:sz w:val="30"/>
                <w:szCs w:val="30"/>
                <w:lang w:eastAsia="en-US"/>
              </w:rPr>
            </w:pPr>
          </w:p>
        </w:tc>
      </w:tr>
      <w:tr w:rsidR="00B04B0B" w:rsidRPr="00787248" w14:paraId="04FC5DD1"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A5AFDFA"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7FCE1E4F"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216DA946"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Фартук х/б с нагрудником</w:t>
            </w:r>
          </w:p>
        </w:tc>
        <w:tc>
          <w:tcPr>
            <w:tcW w:w="1280" w:type="dxa"/>
            <w:tcBorders>
              <w:top w:val="single" w:sz="4" w:space="0" w:color="auto"/>
              <w:left w:val="single" w:sz="4" w:space="0" w:color="auto"/>
              <w:bottom w:val="single" w:sz="4" w:space="0" w:color="auto"/>
              <w:right w:val="single" w:sz="4" w:space="0" w:color="auto"/>
            </w:tcBorders>
            <w:hideMark/>
          </w:tcPr>
          <w:p w14:paraId="07039D8D"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14:paraId="30BFE9C3" w14:textId="77777777" w:rsidR="00B04B0B" w:rsidRPr="00787248" w:rsidRDefault="00B04B0B" w:rsidP="00B04B0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4D77B8E1" w14:textId="77777777" w:rsidR="00B04B0B" w:rsidRPr="00787248" w:rsidRDefault="00B04B0B" w:rsidP="00B04B0B">
            <w:pPr>
              <w:spacing w:line="300" w:lineRule="exact"/>
              <w:jc w:val="center"/>
              <w:rPr>
                <w:sz w:val="30"/>
                <w:szCs w:val="30"/>
                <w:lang w:eastAsia="en-US"/>
              </w:rPr>
            </w:pPr>
          </w:p>
        </w:tc>
      </w:tr>
      <w:tr w:rsidR="00B04B0B" w:rsidRPr="00787248" w14:paraId="1C9C759F"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0A7D8BD"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2232C53F"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0C5BBA9"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14:paraId="0CBCF799" w14:textId="77777777" w:rsidR="00B04B0B" w:rsidRPr="00787248" w:rsidRDefault="00B04B0B" w:rsidP="00B04B0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48735AB5" w14:textId="77777777" w:rsidR="00B04B0B" w:rsidRPr="00787248" w:rsidRDefault="00B04B0B" w:rsidP="00B04B0B">
            <w:pPr>
              <w:spacing w:line="300"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0C6BBF74" w14:textId="77777777" w:rsidR="00B04B0B" w:rsidRPr="00787248" w:rsidRDefault="00B04B0B" w:rsidP="00B04B0B">
            <w:pPr>
              <w:spacing w:line="300" w:lineRule="exact"/>
              <w:jc w:val="center"/>
              <w:rPr>
                <w:sz w:val="30"/>
                <w:szCs w:val="30"/>
                <w:lang w:eastAsia="en-US"/>
              </w:rPr>
            </w:pPr>
          </w:p>
        </w:tc>
      </w:tr>
      <w:tr w:rsidR="00B04B0B" w:rsidRPr="00787248" w14:paraId="4DB8CE0C"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9591C3E"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2A9D5B4E"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71C47E93"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Полуботинки кожаные или тапочки кожаные</w:t>
            </w:r>
          </w:p>
        </w:tc>
        <w:tc>
          <w:tcPr>
            <w:tcW w:w="1280" w:type="dxa"/>
            <w:tcBorders>
              <w:top w:val="single" w:sz="4" w:space="0" w:color="auto"/>
              <w:left w:val="single" w:sz="4" w:space="0" w:color="auto"/>
              <w:bottom w:val="single" w:sz="4" w:space="0" w:color="auto"/>
              <w:right w:val="single" w:sz="4" w:space="0" w:color="auto"/>
            </w:tcBorders>
            <w:hideMark/>
          </w:tcPr>
          <w:p w14:paraId="1A38B2EF"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Ми</w:t>
            </w:r>
          </w:p>
          <w:p w14:paraId="0C353319"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З</w:t>
            </w:r>
          </w:p>
        </w:tc>
        <w:tc>
          <w:tcPr>
            <w:tcW w:w="1415" w:type="dxa"/>
            <w:tcBorders>
              <w:top w:val="single" w:sz="4" w:space="0" w:color="auto"/>
              <w:left w:val="single" w:sz="4" w:space="0" w:color="auto"/>
              <w:bottom w:val="single" w:sz="4" w:space="0" w:color="auto"/>
              <w:right w:val="single" w:sz="4" w:space="0" w:color="auto"/>
            </w:tcBorders>
            <w:hideMark/>
          </w:tcPr>
          <w:p w14:paraId="6FF6095D" w14:textId="77777777" w:rsidR="00B04B0B" w:rsidRPr="00787248" w:rsidRDefault="00B04B0B" w:rsidP="00B04B0B">
            <w:pPr>
              <w:spacing w:line="300" w:lineRule="exact"/>
              <w:jc w:val="center"/>
              <w:rPr>
                <w:sz w:val="30"/>
                <w:szCs w:val="30"/>
                <w:lang w:val="ru-RU" w:eastAsia="en-US"/>
              </w:rPr>
            </w:pPr>
            <w:r w:rsidRPr="00787248">
              <w:rPr>
                <w:sz w:val="30"/>
                <w:szCs w:val="30"/>
                <w:lang w:val="ru-RU" w:eastAsia="en-US"/>
              </w:rPr>
              <w:t>24</w:t>
            </w:r>
          </w:p>
          <w:p w14:paraId="4CD23955" w14:textId="77777777" w:rsidR="00B04B0B" w:rsidRPr="00787248" w:rsidRDefault="00B04B0B" w:rsidP="00B04B0B">
            <w:pPr>
              <w:spacing w:line="300"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37EE5828" w14:textId="77777777" w:rsidR="00B04B0B" w:rsidRPr="00787248" w:rsidRDefault="00B04B0B" w:rsidP="00B04B0B">
            <w:pPr>
              <w:spacing w:line="300" w:lineRule="exact"/>
              <w:jc w:val="center"/>
              <w:rPr>
                <w:sz w:val="30"/>
                <w:szCs w:val="30"/>
                <w:lang w:eastAsia="en-US"/>
              </w:rPr>
            </w:pPr>
          </w:p>
        </w:tc>
      </w:tr>
      <w:tr w:rsidR="00B04B0B" w:rsidRPr="00787248" w14:paraId="1200A596"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5C58231"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452077DA"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09A2CF2C"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14:paraId="45F290D1"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05AA86DC" w14:textId="77777777" w:rsidR="00B04B0B" w:rsidRPr="00787248" w:rsidRDefault="00B04B0B" w:rsidP="00B04B0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7A044CBB" w14:textId="77777777" w:rsidR="00B04B0B" w:rsidRPr="00787248" w:rsidRDefault="00B04B0B" w:rsidP="00B04B0B">
            <w:pPr>
              <w:spacing w:line="300" w:lineRule="exact"/>
              <w:jc w:val="center"/>
              <w:rPr>
                <w:sz w:val="30"/>
                <w:szCs w:val="30"/>
                <w:lang w:eastAsia="en-US"/>
              </w:rPr>
            </w:pPr>
          </w:p>
        </w:tc>
      </w:tr>
      <w:tr w:rsidR="00B04B0B" w:rsidRPr="00787248" w14:paraId="06F8EDAE"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DDD2483"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67CE9832"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7BB19180"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Печатки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14:paraId="6627C572"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14:paraId="1ECEA0A0" w14:textId="77777777" w:rsidR="00B04B0B" w:rsidRPr="00787248" w:rsidRDefault="00B04B0B" w:rsidP="00B04B0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77F4D76A" w14:textId="77777777" w:rsidR="00B04B0B" w:rsidRPr="00787248" w:rsidRDefault="00B04B0B" w:rsidP="00B04B0B">
            <w:pPr>
              <w:spacing w:line="300" w:lineRule="exact"/>
              <w:jc w:val="center"/>
              <w:rPr>
                <w:sz w:val="30"/>
                <w:szCs w:val="30"/>
                <w:lang w:eastAsia="en-US"/>
              </w:rPr>
            </w:pPr>
          </w:p>
        </w:tc>
      </w:tr>
      <w:tr w:rsidR="00B04B0B" w:rsidRPr="00787248" w14:paraId="7FA259F1"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6C2DC8B"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4C937A0A"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0BDBEA7" w14:textId="77777777" w:rsidR="00B04B0B" w:rsidRPr="00787248" w:rsidRDefault="00B04B0B" w:rsidP="00B04B0B">
            <w:pPr>
              <w:spacing w:line="300" w:lineRule="exact"/>
              <w:ind w:left="-57" w:right="-57"/>
              <w:jc w:val="center"/>
              <w:rPr>
                <w:i/>
                <w:sz w:val="28"/>
                <w:szCs w:val="28"/>
                <w:lang w:val="ru-RU" w:eastAsia="en-US"/>
              </w:rPr>
            </w:pPr>
            <w:r w:rsidRPr="00787248">
              <w:rPr>
                <w:i/>
                <w:sz w:val="28"/>
                <w:szCs w:val="28"/>
                <w:lang w:val="ru-RU" w:eastAsia="en-US"/>
              </w:rPr>
              <w:t>При сортировке, метке и сдаче в стирку бывшего в употреблении белья дополнительно:</w:t>
            </w:r>
          </w:p>
        </w:tc>
        <w:tc>
          <w:tcPr>
            <w:tcW w:w="1280" w:type="dxa"/>
            <w:tcBorders>
              <w:top w:val="single" w:sz="4" w:space="0" w:color="auto"/>
              <w:left w:val="single" w:sz="4" w:space="0" w:color="auto"/>
              <w:bottom w:val="single" w:sz="4" w:space="0" w:color="auto"/>
              <w:right w:val="single" w:sz="4" w:space="0" w:color="auto"/>
            </w:tcBorders>
          </w:tcPr>
          <w:p w14:paraId="1A47F186" w14:textId="77777777" w:rsidR="00B04B0B" w:rsidRPr="00787248" w:rsidRDefault="00B04B0B" w:rsidP="00B04B0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550967E3" w14:textId="77777777" w:rsidR="00B04B0B" w:rsidRPr="00787248" w:rsidRDefault="00B04B0B" w:rsidP="00B04B0B">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64E350DF" w14:textId="77777777" w:rsidR="00B04B0B" w:rsidRPr="00787248" w:rsidRDefault="00B04B0B" w:rsidP="00B04B0B">
            <w:pPr>
              <w:spacing w:line="300" w:lineRule="exact"/>
              <w:jc w:val="center"/>
              <w:rPr>
                <w:sz w:val="30"/>
                <w:szCs w:val="30"/>
                <w:lang w:eastAsia="en-US"/>
              </w:rPr>
            </w:pPr>
          </w:p>
        </w:tc>
      </w:tr>
      <w:tr w:rsidR="00B04B0B" w:rsidRPr="00787248" w14:paraId="4266DDDF" w14:textId="77777777" w:rsidTr="00B04B0B">
        <w:trPr>
          <w:trHeight w:val="435"/>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2617813"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40483EC1"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2E9C4164"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Респиратор</w:t>
            </w:r>
          </w:p>
        </w:tc>
        <w:tc>
          <w:tcPr>
            <w:tcW w:w="1280" w:type="dxa"/>
            <w:tcBorders>
              <w:top w:val="single" w:sz="4" w:space="0" w:color="auto"/>
              <w:left w:val="single" w:sz="4" w:space="0" w:color="auto"/>
              <w:bottom w:val="single" w:sz="4" w:space="0" w:color="auto"/>
              <w:right w:val="single" w:sz="4" w:space="0" w:color="auto"/>
            </w:tcBorders>
          </w:tcPr>
          <w:p w14:paraId="3B85538C" w14:textId="77777777" w:rsidR="00B04B0B" w:rsidRPr="00787248" w:rsidRDefault="00B04B0B" w:rsidP="00B04B0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04E300DF" w14:textId="77777777" w:rsidR="00B04B0B" w:rsidRPr="00787248" w:rsidRDefault="00B04B0B" w:rsidP="00B04B0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13A52AC7" w14:textId="77777777" w:rsidR="00B04B0B" w:rsidRPr="00787248" w:rsidRDefault="00B04B0B" w:rsidP="00B04B0B">
            <w:pPr>
              <w:spacing w:line="300" w:lineRule="exact"/>
              <w:jc w:val="center"/>
              <w:rPr>
                <w:sz w:val="30"/>
                <w:szCs w:val="30"/>
                <w:lang w:eastAsia="en-US"/>
              </w:rPr>
            </w:pPr>
          </w:p>
        </w:tc>
      </w:tr>
      <w:tr w:rsidR="00B04B0B" w:rsidRPr="00787248" w14:paraId="72949FE1"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F5A9C15"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5222DD4B"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E907644" w14:textId="77777777" w:rsidR="00B04B0B" w:rsidRPr="00787248" w:rsidRDefault="00B04B0B" w:rsidP="00B04B0B">
            <w:pPr>
              <w:spacing w:line="300" w:lineRule="exact"/>
              <w:ind w:left="-57" w:right="-57"/>
              <w:jc w:val="center"/>
              <w:rPr>
                <w:sz w:val="28"/>
                <w:szCs w:val="28"/>
                <w:lang w:val="ru-RU" w:eastAsia="en-US"/>
              </w:rPr>
            </w:pPr>
            <w:r w:rsidRPr="00787248">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14:paraId="2715D763" w14:textId="77777777" w:rsidR="00B04B0B" w:rsidRPr="00787248" w:rsidRDefault="00B04B0B" w:rsidP="00B04B0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0BF4ABC9" w14:textId="77777777" w:rsidR="00B04B0B" w:rsidRPr="00787248" w:rsidRDefault="00B04B0B" w:rsidP="00B04B0B">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446F080C" w14:textId="77777777" w:rsidR="00B04B0B" w:rsidRPr="00787248" w:rsidRDefault="00B04B0B" w:rsidP="00B04B0B">
            <w:pPr>
              <w:spacing w:line="300" w:lineRule="exact"/>
              <w:jc w:val="center"/>
              <w:rPr>
                <w:sz w:val="30"/>
                <w:szCs w:val="30"/>
                <w:lang w:eastAsia="en-US"/>
              </w:rPr>
            </w:pPr>
          </w:p>
        </w:tc>
      </w:tr>
      <w:tr w:rsidR="00B04B0B" w:rsidRPr="00787248" w14:paraId="1746E5A0"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AC66DAE"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396A7844"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4948A31" w14:textId="77777777" w:rsidR="00B04B0B" w:rsidRPr="00787248" w:rsidRDefault="00B04B0B" w:rsidP="00B04B0B">
            <w:pPr>
              <w:spacing w:line="300" w:lineRule="exact"/>
              <w:ind w:left="-57" w:right="-57"/>
              <w:jc w:val="center"/>
              <w:rPr>
                <w:i/>
                <w:sz w:val="28"/>
                <w:szCs w:val="28"/>
                <w:lang w:val="ru-RU" w:eastAsia="en-US"/>
              </w:rPr>
            </w:pPr>
            <w:r w:rsidRPr="00787248">
              <w:rPr>
                <w:i/>
                <w:sz w:val="28"/>
                <w:szCs w:val="28"/>
                <w:lang w:val="ru-RU" w:eastAsia="en-US"/>
              </w:rPr>
              <w:t>Куртка х/б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14:paraId="11864A34" w14:textId="77777777" w:rsidR="00B04B0B" w:rsidRPr="00787248" w:rsidRDefault="00B04B0B" w:rsidP="00B04B0B">
            <w:pPr>
              <w:spacing w:line="300" w:lineRule="exact"/>
              <w:ind w:left="-57" w:right="-57"/>
              <w:jc w:val="center"/>
              <w:rPr>
                <w:sz w:val="28"/>
                <w:szCs w:val="28"/>
                <w:lang w:val="ru-RU" w:eastAsia="en-US"/>
              </w:rPr>
            </w:pPr>
          </w:p>
          <w:p w14:paraId="67D95C8B"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14:paraId="18C02E6B" w14:textId="77777777" w:rsidR="00B04B0B" w:rsidRPr="00787248" w:rsidRDefault="00B04B0B" w:rsidP="00B04B0B">
            <w:pPr>
              <w:spacing w:line="300" w:lineRule="exact"/>
              <w:jc w:val="center"/>
              <w:rPr>
                <w:sz w:val="24"/>
                <w:szCs w:val="24"/>
                <w:lang w:val="ru-RU" w:eastAsia="en-US"/>
              </w:rPr>
            </w:pPr>
          </w:p>
          <w:p w14:paraId="1FC18442" w14:textId="77777777" w:rsidR="00B04B0B" w:rsidRPr="00787248" w:rsidRDefault="00B04B0B" w:rsidP="00B04B0B">
            <w:pPr>
              <w:spacing w:line="300" w:lineRule="exact"/>
              <w:jc w:val="center"/>
              <w:rPr>
                <w:sz w:val="28"/>
                <w:szCs w:val="28"/>
                <w:lang w:val="ru-RU" w:eastAsia="en-US"/>
              </w:rPr>
            </w:pPr>
            <w:r w:rsidRPr="00787248">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14:paraId="5DFB9318" w14:textId="77777777" w:rsidR="00B04B0B" w:rsidRPr="00787248" w:rsidRDefault="00B04B0B" w:rsidP="00B04B0B">
            <w:pPr>
              <w:spacing w:line="300" w:lineRule="exact"/>
              <w:jc w:val="center"/>
              <w:rPr>
                <w:sz w:val="30"/>
                <w:szCs w:val="30"/>
                <w:lang w:eastAsia="en-US"/>
              </w:rPr>
            </w:pPr>
          </w:p>
        </w:tc>
      </w:tr>
      <w:tr w:rsidR="00B04B0B" w:rsidRPr="00787248" w14:paraId="0584100C" w14:textId="77777777" w:rsidTr="00B04B0B">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14:paraId="15E3DFCD" w14:textId="77777777" w:rsidR="00B04B0B" w:rsidRPr="00787248" w:rsidRDefault="00B04B0B" w:rsidP="00B04B0B">
            <w:pPr>
              <w:spacing w:line="300" w:lineRule="exact"/>
              <w:jc w:val="center"/>
              <w:rPr>
                <w:sz w:val="30"/>
                <w:szCs w:val="30"/>
                <w:lang w:eastAsia="en-US"/>
              </w:rPr>
            </w:pPr>
            <w:r>
              <w:rPr>
                <w:sz w:val="30"/>
                <w:szCs w:val="30"/>
                <w:lang w:val="ru-RU" w:eastAsia="en-US"/>
              </w:rPr>
              <w:t>3</w:t>
            </w:r>
            <w:r w:rsidRPr="00787248">
              <w:rPr>
                <w:sz w:val="30"/>
                <w:szCs w:val="30"/>
                <w:lang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14:paraId="620D898C" w14:textId="77777777" w:rsidR="00B04B0B" w:rsidRPr="00787248" w:rsidRDefault="00B04B0B" w:rsidP="00B04B0B">
            <w:pPr>
              <w:spacing w:line="300" w:lineRule="exact"/>
              <w:jc w:val="center"/>
              <w:rPr>
                <w:sz w:val="28"/>
                <w:szCs w:val="28"/>
                <w:lang w:eastAsia="en-US"/>
              </w:rPr>
            </w:pPr>
            <w:r w:rsidRPr="00787248">
              <w:rPr>
                <w:sz w:val="28"/>
                <w:szCs w:val="28"/>
                <w:lang w:eastAsia="en-US"/>
              </w:rPr>
              <w:t>Кладовщик</w:t>
            </w:r>
          </w:p>
        </w:tc>
        <w:tc>
          <w:tcPr>
            <w:tcW w:w="4159" w:type="dxa"/>
            <w:tcBorders>
              <w:top w:val="single" w:sz="4" w:space="0" w:color="auto"/>
              <w:left w:val="single" w:sz="4" w:space="0" w:color="auto"/>
              <w:bottom w:val="single" w:sz="4" w:space="0" w:color="auto"/>
              <w:right w:val="single" w:sz="4" w:space="0" w:color="auto"/>
            </w:tcBorders>
            <w:hideMark/>
          </w:tcPr>
          <w:p w14:paraId="3C62A40A" w14:textId="77777777" w:rsidR="00B04B0B" w:rsidRPr="00787248" w:rsidRDefault="00B04B0B" w:rsidP="00B04B0B">
            <w:pPr>
              <w:spacing w:line="300" w:lineRule="exact"/>
              <w:ind w:left="-57" w:right="-57"/>
              <w:jc w:val="center"/>
              <w:rPr>
                <w:sz w:val="28"/>
                <w:szCs w:val="28"/>
                <w:lang w:eastAsia="en-US"/>
              </w:rPr>
            </w:pPr>
            <w:r w:rsidRPr="00787248">
              <w:rPr>
                <w:sz w:val="28"/>
                <w:szCs w:val="28"/>
                <w:lang w:eastAsia="en-US"/>
              </w:rPr>
              <w:t>Костюм или халат хлопчатобумажный</w:t>
            </w:r>
          </w:p>
        </w:tc>
        <w:tc>
          <w:tcPr>
            <w:tcW w:w="1280" w:type="dxa"/>
            <w:tcBorders>
              <w:top w:val="single" w:sz="4" w:space="0" w:color="auto"/>
              <w:left w:val="single" w:sz="4" w:space="0" w:color="auto"/>
              <w:bottom w:val="single" w:sz="4" w:space="0" w:color="auto"/>
              <w:right w:val="single" w:sz="4" w:space="0" w:color="auto"/>
            </w:tcBorders>
          </w:tcPr>
          <w:p w14:paraId="2F3BE7DB" w14:textId="77777777" w:rsidR="00B04B0B" w:rsidRPr="00787248" w:rsidRDefault="00B04B0B" w:rsidP="00B04B0B">
            <w:pPr>
              <w:autoSpaceDE/>
              <w:ind w:left="-57" w:right="-57"/>
              <w:jc w:val="center"/>
              <w:rPr>
                <w:sz w:val="28"/>
                <w:szCs w:val="28"/>
                <w:lang w:eastAsia="en-US"/>
              </w:rPr>
            </w:pPr>
          </w:p>
          <w:p w14:paraId="283A7655"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14:paraId="65DA5013" w14:textId="77777777" w:rsidR="00B04B0B" w:rsidRPr="00787248" w:rsidRDefault="00B04B0B" w:rsidP="00B04B0B">
            <w:pPr>
              <w:spacing w:line="300" w:lineRule="exact"/>
              <w:jc w:val="center"/>
              <w:rPr>
                <w:sz w:val="30"/>
                <w:szCs w:val="30"/>
                <w:lang w:val="ru-RU" w:eastAsia="en-US"/>
              </w:rPr>
            </w:pPr>
          </w:p>
          <w:p w14:paraId="033EE7C3" w14:textId="77777777" w:rsidR="00B04B0B" w:rsidRPr="00787248" w:rsidRDefault="00B04B0B" w:rsidP="00B04B0B">
            <w:pPr>
              <w:spacing w:line="300"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1F4DC4D0" w14:textId="77777777" w:rsidR="00B04B0B" w:rsidRPr="00787248" w:rsidRDefault="00B04B0B" w:rsidP="00B04B0B">
            <w:pPr>
              <w:spacing w:line="300" w:lineRule="exact"/>
              <w:jc w:val="center"/>
              <w:rPr>
                <w:sz w:val="30"/>
                <w:szCs w:val="30"/>
                <w:lang w:eastAsia="en-US"/>
              </w:rPr>
            </w:pPr>
          </w:p>
        </w:tc>
      </w:tr>
      <w:tr w:rsidR="00B04B0B" w:rsidRPr="00787248" w14:paraId="0E153DB9"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668547B"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5B7DCE65"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0463DF1F"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14:paraId="0673675B" w14:textId="77777777" w:rsidR="00B04B0B" w:rsidRPr="00787248" w:rsidRDefault="00B04B0B" w:rsidP="00B04B0B">
            <w:pPr>
              <w:autoSpaceDE/>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14:paraId="1450BF4A" w14:textId="77777777" w:rsidR="00B04B0B" w:rsidRPr="00787248" w:rsidRDefault="00B04B0B" w:rsidP="00B04B0B">
            <w:pPr>
              <w:spacing w:line="300"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78C73A51" w14:textId="77777777" w:rsidR="00B04B0B" w:rsidRPr="00787248" w:rsidRDefault="00B04B0B" w:rsidP="00B04B0B">
            <w:pPr>
              <w:spacing w:line="300" w:lineRule="exact"/>
              <w:jc w:val="center"/>
              <w:rPr>
                <w:sz w:val="30"/>
                <w:szCs w:val="30"/>
                <w:lang w:eastAsia="en-US"/>
              </w:rPr>
            </w:pPr>
          </w:p>
        </w:tc>
      </w:tr>
      <w:tr w:rsidR="00B04B0B" w:rsidRPr="00787248" w14:paraId="3F13456E"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FEDA544"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3AEA1159"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0A84F89"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Ботинки кожаные или тапочки кожаные</w:t>
            </w:r>
          </w:p>
        </w:tc>
        <w:tc>
          <w:tcPr>
            <w:tcW w:w="1280" w:type="dxa"/>
            <w:tcBorders>
              <w:top w:val="single" w:sz="4" w:space="0" w:color="auto"/>
              <w:left w:val="single" w:sz="4" w:space="0" w:color="auto"/>
              <w:bottom w:val="single" w:sz="4" w:space="0" w:color="auto"/>
              <w:right w:val="single" w:sz="4" w:space="0" w:color="auto"/>
            </w:tcBorders>
            <w:hideMark/>
          </w:tcPr>
          <w:p w14:paraId="14000A32" w14:textId="77777777" w:rsidR="00B04B0B" w:rsidRPr="00787248" w:rsidRDefault="00B04B0B" w:rsidP="00B04B0B">
            <w:pPr>
              <w:autoSpaceDE/>
              <w:ind w:left="-57" w:right="-57"/>
              <w:jc w:val="center"/>
              <w:rPr>
                <w:sz w:val="28"/>
                <w:szCs w:val="28"/>
                <w:lang w:val="ru-RU" w:eastAsia="en-US"/>
              </w:rPr>
            </w:pPr>
            <w:r w:rsidRPr="00787248">
              <w:rPr>
                <w:sz w:val="28"/>
                <w:szCs w:val="28"/>
                <w:lang w:val="ru-RU" w:eastAsia="en-US"/>
              </w:rPr>
              <w:t>Ми</w:t>
            </w:r>
          </w:p>
          <w:p w14:paraId="6093E851" w14:textId="77777777" w:rsidR="00B04B0B" w:rsidRPr="00787248" w:rsidRDefault="00B04B0B" w:rsidP="00B04B0B">
            <w:pPr>
              <w:autoSpaceDE/>
              <w:ind w:left="-57" w:right="-57"/>
              <w:jc w:val="center"/>
              <w:rPr>
                <w:sz w:val="28"/>
                <w:szCs w:val="28"/>
                <w:lang w:val="ru-RU" w:eastAsia="en-US"/>
              </w:rPr>
            </w:pPr>
            <w:r w:rsidRPr="00787248">
              <w:rPr>
                <w:sz w:val="28"/>
                <w:szCs w:val="28"/>
                <w:lang w:val="ru-RU" w:eastAsia="en-US"/>
              </w:rPr>
              <w:t>З</w:t>
            </w:r>
          </w:p>
        </w:tc>
        <w:tc>
          <w:tcPr>
            <w:tcW w:w="1415" w:type="dxa"/>
            <w:tcBorders>
              <w:top w:val="single" w:sz="4" w:space="0" w:color="auto"/>
              <w:left w:val="single" w:sz="4" w:space="0" w:color="auto"/>
              <w:bottom w:val="single" w:sz="4" w:space="0" w:color="auto"/>
              <w:right w:val="single" w:sz="4" w:space="0" w:color="auto"/>
            </w:tcBorders>
            <w:hideMark/>
          </w:tcPr>
          <w:p w14:paraId="2544688F" w14:textId="77777777" w:rsidR="00B04B0B" w:rsidRPr="00787248" w:rsidRDefault="00B04B0B" w:rsidP="00B04B0B">
            <w:pPr>
              <w:spacing w:line="300" w:lineRule="exact"/>
              <w:jc w:val="center"/>
              <w:rPr>
                <w:sz w:val="30"/>
                <w:szCs w:val="30"/>
                <w:lang w:val="ru-RU" w:eastAsia="en-US"/>
              </w:rPr>
            </w:pPr>
            <w:r w:rsidRPr="00787248">
              <w:rPr>
                <w:sz w:val="30"/>
                <w:szCs w:val="30"/>
                <w:lang w:val="ru-RU" w:eastAsia="en-US"/>
              </w:rPr>
              <w:t>12</w:t>
            </w:r>
          </w:p>
          <w:p w14:paraId="4C6BF676" w14:textId="77777777" w:rsidR="00B04B0B" w:rsidRPr="00787248" w:rsidRDefault="00B04B0B" w:rsidP="00B04B0B">
            <w:pPr>
              <w:spacing w:line="300" w:lineRule="exact"/>
              <w:jc w:val="center"/>
              <w:rPr>
                <w:sz w:val="30"/>
                <w:szCs w:val="30"/>
                <w:lang w:val="ru-RU" w:eastAsia="en-US"/>
              </w:rPr>
            </w:pPr>
            <w:r w:rsidRPr="00787248">
              <w:rPr>
                <w:sz w:val="30"/>
                <w:szCs w:val="30"/>
                <w:lang w:val="ru-RU" w:eastAsia="en-US"/>
              </w:rPr>
              <w:t>6</w:t>
            </w:r>
          </w:p>
        </w:tc>
        <w:tc>
          <w:tcPr>
            <w:tcW w:w="709" w:type="dxa"/>
            <w:tcBorders>
              <w:top w:val="single" w:sz="4" w:space="0" w:color="auto"/>
              <w:left w:val="single" w:sz="4" w:space="0" w:color="auto"/>
              <w:bottom w:val="single" w:sz="4" w:space="0" w:color="auto"/>
              <w:right w:val="single" w:sz="4" w:space="0" w:color="auto"/>
            </w:tcBorders>
          </w:tcPr>
          <w:p w14:paraId="64DAF5C4" w14:textId="77777777" w:rsidR="00B04B0B" w:rsidRPr="00787248" w:rsidRDefault="00B04B0B" w:rsidP="00B04B0B">
            <w:pPr>
              <w:spacing w:line="300" w:lineRule="exact"/>
              <w:jc w:val="center"/>
              <w:rPr>
                <w:sz w:val="30"/>
                <w:szCs w:val="30"/>
                <w:lang w:eastAsia="en-US"/>
              </w:rPr>
            </w:pPr>
          </w:p>
        </w:tc>
      </w:tr>
      <w:tr w:rsidR="00B04B0B" w:rsidRPr="00787248" w14:paraId="4F3C019F"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15B7602"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0CCB1DE5"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674694A2"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eastAsia="en-US"/>
              </w:rPr>
              <w:t xml:space="preserve">Рукавицы </w:t>
            </w:r>
            <w:r w:rsidRPr="00787248">
              <w:rPr>
                <w:sz w:val="28"/>
                <w:szCs w:val="28"/>
                <w:lang w:val="ru-RU" w:eastAsia="en-US"/>
              </w:rPr>
              <w:t>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14:paraId="19C0FEC5"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1BFA7EF8" w14:textId="77777777" w:rsidR="00B04B0B" w:rsidRPr="00787248" w:rsidRDefault="00B04B0B" w:rsidP="00B04B0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73E5BACB" w14:textId="77777777" w:rsidR="00B04B0B" w:rsidRPr="00787248" w:rsidRDefault="00B04B0B" w:rsidP="00B04B0B">
            <w:pPr>
              <w:spacing w:line="300" w:lineRule="exact"/>
              <w:jc w:val="center"/>
              <w:rPr>
                <w:sz w:val="30"/>
                <w:szCs w:val="30"/>
                <w:lang w:eastAsia="en-US"/>
              </w:rPr>
            </w:pPr>
          </w:p>
        </w:tc>
      </w:tr>
      <w:tr w:rsidR="00B04B0B" w:rsidRPr="00787248" w14:paraId="3824A02B"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C16FE9D"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29329C50" w14:textId="77777777" w:rsidR="00B04B0B" w:rsidRPr="00787248" w:rsidRDefault="00B04B0B" w:rsidP="00B04B0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14:paraId="15A36349" w14:textId="77777777" w:rsidR="00B04B0B" w:rsidRPr="00787248" w:rsidRDefault="00B04B0B" w:rsidP="00B04B0B">
            <w:pPr>
              <w:spacing w:line="300" w:lineRule="exact"/>
              <w:ind w:left="-57" w:right="-57"/>
              <w:jc w:val="center"/>
              <w:rPr>
                <w:sz w:val="28"/>
                <w:szCs w:val="28"/>
                <w:lang w:eastAsia="en-US"/>
              </w:rPr>
            </w:pPr>
            <w:r w:rsidRPr="00787248">
              <w:rPr>
                <w:i/>
                <w:iCs/>
                <w:sz w:val="28"/>
                <w:szCs w:val="28"/>
                <w:lang w:eastAsia="en-US"/>
              </w:rPr>
              <w:t>Зимой при работе в неотапливаемых помещениях и на наружных работах:</w:t>
            </w:r>
          </w:p>
        </w:tc>
      </w:tr>
      <w:tr w:rsidR="00B04B0B" w:rsidRPr="00787248" w14:paraId="22562DB2"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0215162"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493C0C8B"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FBA18B9" w14:textId="77777777" w:rsidR="00B04B0B" w:rsidRPr="00787248" w:rsidRDefault="00B04B0B" w:rsidP="00B04B0B">
            <w:pPr>
              <w:spacing w:line="300" w:lineRule="exact"/>
              <w:ind w:left="-57" w:right="-57"/>
              <w:jc w:val="center"/>
              <w:rPr>
                <w:i/>
                <w:iCs/>
                <w:sz w:val="28"/>
                <w:szCs w:val="28"/>
                <w:lang w:val="ru-RU" w:eastAsia="en-US"/>
              </w:rPr>
            </w:pPr>
            <w:r w:rsidRPr="00787248">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14:paraId="41533E15" w14:textId="77777777" w:rsidR="00B04B0B" w:rsidRPr="00787248" w:rsidRDefault="00B04B0B" w:rsidP="00B04B0B">
            <w:pPr>
              <w:spacing w:line="300" w:lineRule="exact"/>
              <w:ind w:left="-57" w:right="-57"/>
              <w:jc w:val="center"/>
              <w:rPr>
                <w:iCs/>
                <w:sz w:val="28"/>
                <w:szCs w:val="28"/>
                <w:lang w:val="ru-RU" w:eastAsia="en-US"/>
              </w:rPr>
            </w:pPr>
          </w:p>
          <w:p w14:paraId="31819368" w14:textId="77777777" w:rsidR="00B04B0B" w:rsidRPr="00787248" w:rsidRDefault="00B04B0B" w:rsidP="00B04B0B">
            <w:pPr>
              <w:spacing w:line="300" w:lineRule="exact"/>
              <w:ind w:left="-57" w:right="-57"/>
              <w:jc w:val="center"/>
              <w:rPr>
                <w:iCs/>
                <w:sz w:val="28"/>
                <w:szCs w:val="28"/>
                <w:lang w:val="ru-RU" w:eastAsia="en-US"/>
              </w:rPr>
            </w:pPr>
          </w:p>
          <w:p w14:paraId="5300C636" w14:textId="77777777" w:rsidR="00B04B0B" w:rsidRPr="00787248" w:rsidRDefault="00B04B0B" w:rsidP="00B04B0B">
            <w:pPr>
              <w:spacing w:line="300" w:lineRule="exact"/>
              <w:ind w:left="-57" w:right="-57"/>
              <w:jc w:val="center"/>
              <w:rPr>
                <w:iCs/>
                <w:sz w:val="28"/>
                <w:szCs w:val="28"/>
                <w:lang w:val="ru-RU" w:eastAsia="en-US"/>
              </w:rPr>
            </w:pPr>
            <w:r w:rsidRPr="00787248">
              <w:rPr>
                <w:iCs/>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14:paraId="5FC0DFC1" w14:textId="77777777" w:rsidR="00B04B0B" w:rsidRPr="00787248" w:rsidRDefault="00B04B0B" w:rsidP="00B04B0B">
            <w:pPr>
              <w:spacing w:line="300" w:lineRule="exact"/>
              <w:jc w:val="center"/>
              <w:rPr>
                <w:sz w:val="30"/>
                <w:szCs w:val="30"/>
                <w:lang w:val="ru-RU" w:eastAsia="en-US"/>
              </w:rPr>
            </w:pPr>
          </w:p>
          <w:p w14:paraId="0554DCAA" w14:textId="77777777" w:rsidR="00B04B0B" w:rsidRPr="00787248" w:rsidRDefault="00B04B0B" w:rsidP="00B04B0B">
            <w:pPr>
              <w:spacing w:line="300" w:lineRule="exact"/>
              <w:jc w:val="center"/>
              <w:rPr>
                <w:sz w:val="30"/>
                <w:szCs w:val="30"/>
                <w:lang w:val="ru-RU" w:eastAsia="en-US"/>
              </w:rPr>
            </w:pPr>
          </w:p>
          <w:p w14:paraId="23A2084D" w14:textId="77777777" w:rsidR="00B04B0B" w:rsidRPr="00787248" w:rsidRDefault="00B04B0B" w:rsidP="00B04B0B">
            <w:pPr>
              <w:spacing w:line="300" w:lineRule="exact"/>
              <w:jc w:val="center"/>
              <w:rPr>
                <w:sz w:val="30"/>
                <w:szCs w:val="30"/>
                <w:lang w:val="ru-RU" w:eastAsia="en-US"/>
              </w:rPr>
            </w:pPr>
            <w:r w:rsidRPr="00787248">
              <w:rPr>
                <w:sz w:val="30"/>
                <w:szCs w:val="30"/>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14:paraId="1A2541B3" w14:textId="77777777" w:rsidR="00B04B0B" w:rsidRPr="00787248" w:rsidRDefault="00B04B0B" w:rsidP="00B04B0B">
            <w:pPr>
              <w:spacing w:line="300" w:lineRule="exact"/>
              <w:jc w:val="center"/>
              <w:rPr>
                <w:sz w:val="30"/>
                <w:szCs w:val="30"/>
                <w:lang w:eastAsia="en-US"/>
              </w:rPr>
            </w:pPr>
          </w:p>
        </w:tc>
      </w:tr>
      <w:tr w:rsidR="00B04B0B" w:rsidRPr="00787248" w14:paraId="09C9C389"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F23CBF2"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7B53EB49"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D7650B2" w14:textId="77777777" w:rsidR="00B04B0B" w:rsidRPr="00787248" w:rsidRDefault="00B04B0B" w:rsidP="00B04B0B">
            <w:pPr>
              <w:spacing w:line="300" w:lineRule="exact"/>
              <w:ind w:left="-57" w:right="-57"/>
              <w:jc w:val="center"/>
              <w:rPr>
                <w:i/>
                <w:iCs/>
                <w:sz w:val="28"/>
                <w:szCs w:val="28"/>
                <w:lang w:eastAsia="en-US"/>
              </w:rPr>
            </w:pPr>
            <w:r w:rsidRPr="00787248">
              <w:rPr>
                <w:sz w:val="28"/>
                <w:szCs w:val="28"/>
                <w:lang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14:paraId="1F029C33" w14:textId="77777777" w:rsidR="00B04B0B" w:rsidRPr="00787248" w:rsidRDefault="00B04B0B" w:rsidP="00B04B0B">
            <w:pPr>
              <w:spacing w:line="300" w:lineRule="exact"/>
              <w:ind w:left="-57" w:right="-57"/>
              <w:jc w:val="center"/>
              <w:rPr>
                <w:iCs/>
                <w:sz w:val="28"/>
                <w:szCs w:val="28"/>
                <w:lang w:val="ru-RU" w:eastAsia="en-US"/>
              </w:rPr>
            </w:pPr>
            <w:r w:rsidRPr="00787248">
              <w:rPr>
                <w:iCs/>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14:paraId="422F1AB5" w14:textId="77777777" w:rsidR="00B04B0B" w:rsidRPr="00787248" w:rsidRDefault="00B04B0B" w:rsidP="00B04B0B">
            <w:pPr>
              <w:spacing w:line="300" w:lineRule="exact"/>
              <w:jc w:val="center"/>
              <w:rPr>
                <w:sz w:val="30"/>
                <w:szCs w:val="30"/>
                <w:lang w:eastAsia="en-US"/>
              </w:rPr>
            </w:pPr>
            <w:r w:rsidRPr="00787248">
              <w:rPr>
                <w:sz w:val="30"/>
                <w:szCs w:val="30"/>
                <w:lang w:eastAsia="en-US"/>
              </w:rPr>
              <w:t>48</w:t>
            </w:r>
          </w:p>
        </w:tc>
        <w:tc>
          <w:tcPr>
            <w:tcW w:w="709" w:type="dxa"/>
            <w:tcBorders>
              <w:top w:val="single" w:sz="4" w:space="0" w:color="auto"/>
              <w:left w:val="single" w:sz="4" w:space="0" w:color="auto"/>
              <w:bottom w:val="single" w:sz="4" w:space="0" w:color="auto"/>
              <w:right w:val="single" w:sz="4" w:space="0" w:color="auto"/>
            </w:tcBorders>
          </w:tcPr>
          <w:p w14:paraId="242064DA" w14:textId="77777777" w:rsidR="00B04B0B" w:rsidRPr="00787248" w:rsidRDefault="00B04B0B" w:rsidP="00B04B0B">
            <w:pPr>
              <w:spacing w:line="300" w:lineRule="exact"/>
              <w:jc w:val="center"/>
              <w:rPr>
                <w:sz w:val="30"/>
                <w:szCs w:val="30"/>
                <w:lang w:eastAsia="en-US"/>
              </w:rPr>
            </w:pPr>
          </w:p>
        </w:tc>
      </w:tr>
      <w:tr w:rsidR="00B04B0B" w:rsidRPr="00787248" w14:paraId="4065E537"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C5F050F"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0451E353"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48A9695" w14:textId="77777777" w:rsidR="00B04B0B" w:rsidRPr="00787248" w:rsidRDefault="00B04B0B" w:rsidP="00B04B0B">
            <w:pPr>
              <w:spacing w:line="300" w:lineRule="exact"/>
              <w:ind w:left="-57" w:right="-57"/>
              <w:jc w:val="center"/>
              <w:rPr>
                <w:i/>
                <w:iCs/>
                <w:sz w:val="28"/>
                <w:szCs w:val="28"/>
                <w:lang w:eastAsia="en-US"/>
              </w:rPr>
            </w:pPr>
            <w:r w:rsidRPr="00787248">
              <w:rPr>
                <w:sz w:val="28"/>
                <w:szCs w:val="28"/>
                <w:lang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14:paraId="63BFAB24" w14:textId="77777777" w:rsidR="00B04B0B" w:rsidRPr="00787248" w:rsidRDefault="00B04B0B" w:rsidP="00B04B0B">
            <w:pPr>
              <w:spacing w:line="300" w:lineRule="exact"/>
              <w:ind w:left="-57" w:right="-57"/>
              <w:jc w:val="center"/>
              <w:rPr>
                <w:iCs/>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4B157C30" w14:textId="77777777" w:rsidR="00B04B0B" w:rsidRPr="00787248" w:rsidRDefault="00B04B0B" w:rsidP="00B04B0B">
            <w:pPr>
              <w:spacing w:line="300" w:lineRule="exact"/>
              <w:jc w:val="center"/>
              <w:rPr>
                <w:sz w:val="30"/>
                <w:szCs w:val="30"/>
                <w:lang w:eastAsia="en-US"/>
              </w:rPr>
            </w:pPr>
            <w:r w:rsidRPr="00787248">
              <w:rPr>
                <w:sz w:val="30"/>
                <w:szCs w:val="30"/>
                <w:lang w:eastAsia="en-US"/>
              </w:rPr>
              <w:t>24</w:t>
            </w:r>
          </w:p>
        </w:tc>
        <w:tc>
          <w:tcPr>
            <w:tcW w:w="709" w:type="dxa"/>
            <w:tcBorders>
              <w:top w:val="single" w:sz="4" w:space="0" w:color="auto"/>
              <w:left w:val="single" w:sz="4" w:space="0" w:color="auto"/>
              <w:bottom w:val="single" w:sz="4" w:space="0" w:color="auto"/>
              <w:right w:val="single" w:sz="4" w:space="0" w:color="auto"/>
            </w:tcBorders>
          </w:tcPr>
          <w:p w14:paraId="124A1DCC" w14:textId="77777777" w:rsidR="00B04B0B" w:rsidRPr="00787248" w:rsidRDefault="00B04B0B" w:rsidP="00B04B0B">
            <w:pPr>
              <w:spacing w:line="300" w:lineRule="exact"/>
              <w:jc w:val="center"/>
              <w:rPr>
                <w:sz w:val="30"/>
                <w:szCs w:val="30"/>
                <w:lang w:eastAsia="en-US"/>
              </w:rPr>
            </w:pPr>
          </w:p>
        </w:tc>
      </w:tr>
      <w:tr w:rsidR="00B04B0B" w:rsidRPr="00787248" w14:paraId="6A88687C"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0173B1C"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364369A1"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33811C4"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Рукавицы утепленные</w:t>
            </w:r>
          </w:p>
        </w:tc>
        <w:tc>
          <w:tcPr>
            <w:tcW w:w="1280" w:type="dxa"/>
            <w:tcBorders>
              <w:top w:val="single" w:sz="4" w:space="0" w:color="auto"/>
              <w:left w:val="single" w:sz="4" w:space="0" w:color="auto"/>
              <w:bottom w:val="single" w:sz="4" w:space="0" w:color="auto"/>
              <w:right w:val="single" w:sz="4" w:space="0" w:color="auto"/>
            </w:tcBorders>
            <w:hideMark/>
          </w:tcPr>
          <w:p w14:paraId="290E6299" w14:textId="77777777" w:rsidR="00B04B0B" w:rsidRPr="00787248" w:rsidRDefault="00B04B0B" w:rsidP="00B04B0B">
            <w:pPr>
              <w:spacing w:line="300" w:lineRule="exact"/>
              <w:ind w:left="-57" w:right="-57"/>
              <w:jc w:val="center"/>
              <w:rPr>
                <w:iCs/>
                <w:sz w:val="28"/>
                <w:szCs w:val="28"/>
                <w:lang w:val="ru-RU" w:eastAsia="en-US"/>
              </w:rPr>
            </w:pPr>
            <w:r w:rsidRPr="00787248">
              <w:rPr>
                <w:iCs/>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14:paraId="27E94B9E" w14:textId="77777777" w:rsidR="00B04B0B" w:rsidRPr="00787248" w:rsidRDefault="00B04B0B" w:rsidP="00B04B0B">
            <w:pPr>
              <w:spacing w:line="30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3C06C38A" w14:textId="77777777" w:rsidR="00B04B0B" w:rsidRPr="00787248" w:rsidRDefault="00B04B0B" w:rsidP="00B04B0B">
            <w:pPr>
              <w:spacing w:line="300" w:lineRule="exact"/>
              <w:jc w:val="center"/>
              <w:rPr>
                <w:sz w:val="30"/>
                <w:szCs w:val="30"/>
                <w:lang w:eastAsia="en-US"/>
              </w:rPr>
            </w:pPr>
          </w:p>
        </w:tc>
      </w:tr>
      <w:tr w:rsidR="00B04B0B" w:rsidRPr="00787248" w14:paraId="38E24CD7" w14:textId="77777777" w:rsidTr="00B04B0B">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14:paraId="0E1D57B5" w14:textId="77777777" w:rsidR="00B04B0B" w:rsidRPr="00787248" w:rsidRDefault="00B04B0B" w:rsidP="00B04B0B">
            <w:pPr>
              <w:spacing w:line="300" w:lineRule="exact"/>
              <w:jc w:val="center"/>
              <w:rPr>
                <w:sz w:val="30"/>
                <w:szCs w:val="30"/>
                <w:lang w:eastAsia="en-US"/>
              </w:rPr>
            </w:pPr>
            <w:r>
              <w:rPr>
                <w:sz w:val="30"/>
                <w:szCs w:val="30"/>
                <w:lang w:val="ru-RU" w:eastAsia="en-US"/>
              </w:rPr>
              <w:t>4</w:t>
            </w:r>
            <w:r w:rsidRPr="00787248">
              <w:rPr>
                <w:sz w:val="30"/>
                <w:szCs w:val="30"/>
                <w:lang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14:paraId="16BA7B7F" w14:textId="77777777" w:rsidR="00B04B0B" w:rsidRPr="00787248" w:rsidRDefault="00B04B0B" w:rsidP="00B04B0B">
            <w:pPr>
              <w:spacing w:line="300" w:lineRule="exact"/>
              <w:jc w:val="center"/>
              <w:rPr>
                <w:sz w:val="28"/>
                <w:szCs w:val="28"/>
                <w:lang w:val="ru-RU" w:eastAsia="en-US"/>
              </w:rPr>
            </w:pPr>
            <w:r w:rsidRPr="00787248">
              <w:rPr>
                <w:sz w:val="28"/>
                <w:szCs w:val="28"/>
                <w:lang w:eastAsia="en-US"/>
              </w:rPr>
              <w:t>Рабочий по комплексному обслуживанию и ремонту зданий</w:t>
            </w:r>
            <w:r w:rsidRPr="00787248">
              <w:rPr>
                <w:sz w:val="28"/>
                <w:szCs w:val="28"/>
                <w:lang w:val="ru-RU" w:eastAsia="en-US"/>
              </w:rPr>
              <w:t xml:space="preserve"> и сооружений</w:t>
            </w:r>
          </w:p>
        </w:tc>
        <w:tc>
          <w:tcPr>
            <w:tcW w:w="4159" w:type="dxa"/>
            <w:tcBorders>
              <w:top w:val="single" w:sz="4" w:space="0" w:color="auto"/>
              <w:left w:val="single" w:sz="4" w:space="0" w:color="auto"/>
              <w:bottom w:val="single" w:sz="4" w:space="0" w:color="auto"/>
              <w:right w:val="single" w:sz="4" w:space="0" w:color="auto"/>
            </w:tcBorders>
            <w:hideMark/>
          </w:tcPr>
          <w:p w14:paraId="0B206838"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eastAsia="en-US"/>
              </w:rPr>
              <w:t>Костюм х</w:t>
            </w:r>
            <w:r w:rsidRPr="00787248">
              <w:rPr>
                <w:sz w:val="28"/>
                <w:szCs w:val="28"/>
                <w:lang w:val="ru-RU" w:eastAsia="en-US"/>
              </w:rPr>
              <w:t>/б (куртка х/б и полукомбинезон х/б)</w:t>
            </w:r>
          </w:p>
        </w:tc>
        <w:tc>
          <w:tcPr>
            <w:tcW w:w="1280" w:type="dxa"/>
            <w:tcBorders>
              <w:top w:val="single" w:sz="4" w:space="0" w:color="auto"/>
              <w:left w:val="single" w:sz="4" w:space="0" w:color="auto"/>
              <w:bottom w:val="single" w:sz="4" w:space="0" w:color="auto"/>
              <w:right w:val="single" w:sz="4" w:space="0" w:color="auto"/>
            </w:tcBorders>
          </w:tcPr>
          <w:p w14:paraId="754ADED8" w14:textId="77777777" w:rsidR="00B04B0B" w:rsidRPr="00787248" w:rsidRDefault="00B04B0B" w:rsidP="00B04B0B">
            <w:pPr>
              <w:spacing w:line="300" w:lineRule="exact"/>
              <w:ind w:left="-57" w:right="-57"/>
              <w:jc w:val="center"/>
              <w:rPr>
                <w:sz w:val="28"/>
                <w:szCs w:val="28"/>
                <w:lang w:val="ru-RU" w:eastAsia="en-US"/>
              </w:rPr>
            </w:pPr>
          </w:p>
          <w:p w14:paraId="5453EEA4"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14:paraId="32F6F241" w14:textId="77777777" w:rsidR="00B04B0B" w:rsidRPr="00787248" w:rsidRDefault="00B04B0B" w:rsidP="00B04B0B">
            <w:pPr>
              <w:spacing w:line="300" w:lineRule="exact"/>
              <w:jc w:val="center"/>
              <w:rPr>
                <w:sz w:val="30"/>
                <w:szCs w:val="30"/>
                <w:lang w:val="ru-RU" w:eastAsia="en-US"/>
              </w:rPr>
            </w:pPr>
          </w:p>
          <w:p w14:paraId="46B877F0" w14:textId="77777777" w:rsidR="00B04B0B" w:rsidRPr="00787248" w:rsidRDefault="00B04B0B" w:rsidP="00B04B0B">
            <w:pPr>
              <w:spacing w:line="300" w:lineRule="exact"/>
              <w:jc w:val="center"/>
              <w:rPr>
                <w:sz w:val="30"/>
                <w:szCs w:val="30"/>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2DDE013D" w14:textId="77777777" w:rsidR="00B04B0B" w:rsidRPr="00787248" w:rsidRDefault="00B04B0B" w:rsidP="00B04B0B">
            <w:pPr>
              <w:spacing w:line="300" w:lineRule="exact"/>
              <w:jc w:val="center"/>
              <w:rPr>
                <w:sz w:val="30"/>
                <w:szCs w:val="30"/>
                <w:lang w:eastAsia="en-US"/>
              </w:rPr>
            </w:pPr>
          </w:p>
        </w:tc>
      </w:tr>
      <w:tr w:rsidR="00B04B0B" w:rsidRPr="00787248" w14:paraId="7403F9F0"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CAA991D"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17C0D28B"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B59CC47" w14:textId="77777777" w:rsidR="00B04B0B" w:rsidRPr="00787248" w:rsidRDefault="00B04B0B" w:rsidP="00B04B0B">
            <w:pPr>
              <w:spacing w:line="300" w:lineRule="exact"/>
              <w:ind w:left="-57" w:right="-57"/>
              <w:jc w:val="center"/>
              <w:rPr>
                <w:sz w:val="28"/>
                <w:szCs w:val="28"/>
                <w:lang w:eastAsia="en-US"/>
              </w:rPr>
            </w:pPr>
            <w:r w:rsidRPr="00787248">
              <w:rPr>
                <w:sz w:val="28"/>
                <w:szCs w:val="28"/>
                <w:lang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14:paraId="1EFE98F6"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283ECEB0" w14:textId="77777777" w:rsidR="00B04B0B" w:rsidRPr="00787248" w:rsidRDefault="00B04B0B" w:rsidP="00B04B0B">
            <w:pPr>
              <w:spacing w:line="300"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14:paraId="0C8C0E0E" w14:textId="77777777" w:rsidR="00B04B0B" w:rsidRPr="00787248" w:rsidRDefault="00B04B0B" w:rsidP="00B04B0B">
            <w:pPr>
              <w:spacing w:line="300" w:lineRule="exact"/>
              <w:jc w:val="center"/>
              <w:rPr>
                <w:sz w:val="30"/>
                <w:szCs w:val="30"/>
                <w:lang w:eastAsia="en-US"/>
              </w:rPr>
            </w:pPr>
          </w:p>
        </w:tc>
      </w:tr>
      <w:tr w:rsidR="00B04B0B" w:rsidRPr="00787248" w14:paraId="7513791D"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79857A2"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0A66CDFA"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24F8A76B"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eastAsia="en-US"/>
              </w:rPr>
              <w:t xml:space="preserve">Рукавицы </w:t>
            </w:r>
            <w:r w:rsidRPr="00787248">
              <w:rPr>
                <w:sz w:val="28"/>
                <w:szCs w:val="28"/>
                <w:lang w:val="ru-RU" w:eastAsia="en-US"/>
              </w:rPr>
              <w:t>комбинированные</w:t>
            </w:r>
          </w:p>
        </w:tc>
        <w:tc>
          <w:tcPr>
            <w:tcW w:w="1280" w:type="dxa"/>
            <w:tcBorders>
              <w:top w:val="single" w:sz="4" w:space="0" w:color="auto"/>
              <w:left w:val="single" w:sz="4" w:space="0" w:color="auto"/>
              <w:bottom w:val="single" w:sz="4" w:space="0" w:color="auto"/>
              <w:right w:val="single" w:sz="4" w:space="0" w:color="auto"/>
            </w:tcBorders>
          </w:tcPr>
          <w:p w14:paraId="723B852A" w14:textId="77777777" w:rsidR="00B04B0B" w:rsidRPr="00787248" w:rsidRDefault="00B04B0B" w:rsidP="00B04B0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14:paraId="70709F88" w14:textId="77777777" w:rsidR="00B04B0B" w:rsidRPr="00787248" w:rsidRDefault="00B04B0B" w:rsidP="00B04B0B">
            <w:pPr>
              <w:spacing w:line="300" w:lineRule="exact"/>
              <w:jc w:val="center"/>
              <w:rPr>
                <w:sz w:val="30"/>
                <w:szCs w:val="30"/>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2BA5073D" w14:textId="77777777" w:rsidR="00B04B0B" w:rsidRPr="00787248" w:rsidRDefault="00B04B0B" w:rsidP="00B04B0B">
            <w:pPr>
              <w:spacing w:line="300" w:lineRule="exact"/>
              <w:jc w:val="center"/>
              <w:rPr>
                <w:sz w:val="30"/>
                <w:szCs w:val="30"/>
                <w:lang w:eastAsia="en-US"/>
              </w:rPr>
            </w:pPr>
          </w:p>
        </w:tc>
      </w:tr>
      <w:tr w:rsidR="00B04B0B" w:rsidRPr="00787248" w14:paraId="63A2BC85"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71A3218"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13006D35"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26A3D5C" w14:textId="77777777" w:rsidR="00B04B0B" w:rsidRPr="00787248" w:rsidRDefault="00B04B0B" w:rsidP="00B04B0B">
            <w:pPr>
              <w:spacing w:line="300" w:lineRule="exact"/>
              <w:ind w:left="-57" w:right="-57"/>
              <w:jc w:val="center"/>
              <w:rPr>
                <w:i/>
                <w:sz w:val="28"/>
                <w:szCs w:val="28"/>
                <w:lang w:val="ru-RU" w:eastAsia="en-US"/>
              </w:rPr>
            </w:pPr>
            <w:r w:rsidRPr="00787248">
              <w:rPr>
                <w:i/>
                <w:sz w:val="28"/>
                <w:szCs w:val="28"/>
                <w:lang w:val="ru-RU" w:eastAsia="en-US"/>
              </w:rPr>
              <w:t>При выполнении малярных работ дополнительно:</w:t>
            </w:r>
          </w:p>
        </w:tc>
        <w:tc>
          <w:tcPr>
            <w:tcW w:w="1280" w:type="dxa"/>
            <w:tcBorders>
              <w:top w:val="single" w:sz="4" w:space="0" w:color="auto"/>
              <w:left w:val="single" w:sz="4" w:space="0" w:color="auto"/>
              <w:bottom w:val="single" w:sz="4" w:space="0" w:color="auto"/>
              <w:right w:val="single" w:sz="4" w:space="0" w:color="auto"/>
            </w:tcBorders>
          </w:tcPr>
          <w:p w14:paraId="10C0A141" w14:textId="77777777" w:rsidR="00B04B0B" w:rsidRPr="00787248" w:rsidRDefault="00B04B0B" w:rsidP="00B04B0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14:paraId="48F7023F" w14:textId="77777777" w:rsidR="00B04B0B" w:rsidRPr="00787248" w:rsidRDefault="00B04B0B" w:rsidP="00B04B0B">
            <w:pPr>
              <w:spacing w:line="300" w:lineRule="exact"/>
              <w:jc w:val="cente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471DF73D" w14:textId="77777777" w:rsidR="00B04B0B" w:rsidRPr="00787248" w:rsidRDefault="00B04B0B" w:rsidP="00B04B0B">
            <w:pPr>
              <w:spacing w:line="300" w:lineRule="exact"/>
              <w:jc w:val="center"/>
              <w:rPr>
                <w:sz w:val="30"/>
                <w:szCs w:val="30"/>
                <w:lang w:eastAsia="en-US"/>
              </w:rPr>
            </w:pPr>
          </w:p>
        </w:tc>
      </w:tr>
      <w:tr w:rsidR="00B04B0B" w:rsidRPr="00787248" w14:paraId="76D3D3E2"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5272097"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791A3EBB"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7EE59220" w14:textId="77777777" w:rsidR="00B04B0B" w:rsidRPr="00787248" w:rsidRDefault="00B04B0B" w:rsidP="00B04B0B">
            <w:pPr>
              <w:spacing w:line="300" w:lineRule="exact"/>
              <w:ind w:left="-57" w:right="-57"/>
              <w:jc w:val="center"/>
              <w:rPr>
                <w:sz w:val="28"/>
                <w:szCs w:val="28"/>
                <w:lang w:eastAsia="en-US"/>
              </w:rPr>
            </w:pPr>
            <w:r w:rsidRPr="00787248">
              <w:rPr>
                <w:sz w:val="28"/>
                <w:szCs w:val="28"/>
                <w:lang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14:paraId="4823E21E"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14:paraId="23A6628E" w14:textId="77777777" w:rsidR="00B04B0B" w:rsidRPr="00787248" w:rsidRDefault="00B04B0B" w:rsidP="00B04B0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411FAA44" w14:textId="77777777" w:rsidR="00B04B0B" w:rsidRPr="00787248" w:rsidRDefault="00B04B0B" w:rsidP="00B04B0B">
            <w:pPr>
              <w:spacing w:line="300" w:lineRule="exact"/>
              <w:jc w:val="center"/>
              <w:rPr>
                <w:sz w:val="30"/>
                <w:szCs w:val="30"/>
                <w:lang w:eastAsia="en-US"/>
              </w:rPr>
            </w:pPr>
          </w:p>
        </w:tc>
      </w:tr>
      <w:tr w:rsidR="00B04B0B" w:rsidRPr="00787248" w14:paraId="2835762A"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774757F"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09CC4E4D"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7DE4862F"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Перчатки х/б</w:t>
            </w:r>
          </w:p>
        </w:tc>
        <w:tc>
          <w:tcPr>
            <w:tcW w:w="1280" w:type="dxa"/>
            <w:tcBorders>
              <w:top w:val="single" w:sz="4" w:space="0" w:color="auto"/>
              <w:left w:val="single" w:sz="4" w:space="0" w:color="auto"/>
              <w:bottom w:val="single" w:sz="4" w:space="0" w:color="auto"/>
              <w:right w:val="single" w:sz="4" w:space="0" w:color="auto"/>
            </w:tcBorders>
            <w:hideMark/>
          </w:tcPr>
          <w:p w14:paraId="42FCAB57"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72460297" w14:textId="77777777" w:rsidR="00B04B0B" w:rsidRPr="00787248" w:rsidRDefault="00B04B0B" w:rsidP="00B04B0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02DE60D5" w14:textId="77777777" w:rsidR="00B04B0B" w:rsidRPr="00787248" w:rsidRDefault="00B04B0B" w:rsidP="00B04B0B">
            <w:pPr>
              <w:spacing w:line="300" w:lineRule="exact"/>
              <w:jc w:val="center"/>
              <w:rPr>
                <w:sz w:val="30"/>
                <w:szCs w:val="30"/>
                <w:lang w:eastAsia="en-US"/>
              </w:rPr>
            </w:pPr>
          </w:p>
        </w:tc>
      </w:tr>
      <w:tr w:rsidR="00B04B0B" w:rsidRPr="00787248" w14:paraId="78810B91"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602F83D"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5AF9F182"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1B2EEA7" w14:textId="77777777" w:rsidR="00B04B0B" w:rsidRPr="00787248" w:rsidRDefault="00B04B0B" w:rsidP="00B04B0B">
            <w:pPr>
              <w:spacing w:line="300" w:lineRule="exact"/>
              <w:ind w:left="-57" w:right="-57"/>
              <w:jc w:val="center"/>
              <w:rPr>
                <w:sz w:val="28"/>
                <w:szCs w:val="28"/>
                <w:lang w:eastAsia="en-US"/>
              </w:rPr>
            </w:pPr>
            <w:r w:rsidRPr="00787248">
              <w:rPr>
                <w:sz w:val="28"/>
                <w:szCs w:val="28"/>
                <w:lang w:eastAsia="en-US"/>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14:paraId="087A6220"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Г</w:t>
            </w:r>
          </w:p>
        </w:tc>
        <w:tc>
          <w:tcPr>
            <w:tcW w:w="1415" w:type="dxa"/>
            <w:tcBorders>
              <w:top w:val="single" w:sz="4" w:space="0" w:color="auto"/>
              <w:left w:val="single" w:sz="4" w:space="0" w:color="auto"/>
              <w:bottom w:val="single" w:sz="4" w:space="0" w:color="auto"/>
              <w:right w:val="single" w:sz="4" w:space="0" w:color="auto"/>
            </w:tcBorders>
            <w:hideMark/>
          </w:tcPr>
          <w:p w14:paraId="5A1316DA" w14:textId="77777777" w:rsidR="00B04B0B" w:rsidRPr="00787248" w:rsidRDefault="00B04B0B" w:rsidP="00B04B0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29609000" w14:textId="77777777" w:rsidR="00B04B0B" w:rsidRPr="00787248" w:rsidRDefault="00B04B0B" w:rsidP="00B04B0B">
            <w:pPr>
              <w:spacing w:line="300" w:lineRule="exact"/>
              <w:jc w:val="center"/>
              <w:rPr>
                <w:sz w:val="30"/>
                <w:szCs w:val="30"/>
                <w:lang w:eastAsia="en-US"/>
              </w:rPr>
            </w:pPr>
          </w:p>
        </w:tc>
      </w:tr>
      <w:tr w:rsidR="00B04B0B" w:rsidRPr="00787248" w14:paraId="7D47FFCF"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9A5A307"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326C0601"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752F329F"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Респиратор</w:t>
            </w:r>
          </w:p>
        </w:tc>
        <w:tc>
          <w:tcPr>
            <w:tcW w:w="1280" w:type="dxa"/>
            <w:tcBorders>
              <w:top w:val="single" w:sz="4" w:space="0" w:color="auto"/>
              <w:left w:val="single" w:sz="4" w:space="0" w:color="auto"/>
              <w:bottom w:val="single" w:sz="4" w:space="0" w:color="auto"/>
              <w:right w:val="single" w:sz="4" w:space="0" w:color="auto"/>
            </w:tcBorders>
          </w:tcPr>
          <w:p w14:paraId="2EB5EAEF" w14:textId="77777777" w:rsidR="00B04B0B" w:rsidRPr="00787248" w:rsidRDefault="00B04B0B" w:rsidP="00B04B0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14029F54" w14:textId="77777777" w:rsidR="00B04B0B" w:rsidRPr="00787248" w:rsidRDefault="00B04B0B" w:rsidP="00B04B0B">
            <w:pPr>
              <w:spacing w:line="300"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43A71E73" w14:textId="77777777" w:rsidR="00B04B0B" w:rsidRPr="00787248" w:rsidRDefault="00B04B0B" w:rsidP="00B04B0B">
            <w:pPr>
              <w:spacing w:line="300" w:lineRule="exact"/>
              <w:jc w:val="center"/>
              <w:rPr>
                <w:sz w:val="30"/>
                <w:szCs w:val="30"/>
                <w:lang w:eastAsia="en-US"/>
              </w:rPr>
            </w:pPr>
          </w:p>
        </w:tc>
      </w:tr>
      <w:tr w:rsidR="00B04B0B" w:rsidRPr="00787248" w14:paraId="40D13D23"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E2DA6D4"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4865EBF5" w14:textId="77777777" w:rsidR="00B04B0B" w:rsidRPr="00787248" w:rsidRDefault="00B04B0B" w:rsidP="00B04B0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14:paraId="0919E0C9" w14:textId="77777777" w:rsidR="00B04B0B" w:rsidRPr="00787248" w:rsidRDefault="00B04B0B" w:rsidP="00B04B0B">
            <w:pPr>
              <w:spacing w:line="300" w:lineRule="exact"/>
              <w:ind w:left="-57" w:right="-57"/>
              <w:jc w:val="center"/>
              <w:rPr>
                <w:sz w:val="28"/>
                <w:szCs w:val="28"/>
                <w:lang w:eastAsia="en-US"/>
              </w:rPr>
            </w:pPr>
            <w:r w:rsidRPr="00787248">
              <w:rPr>
                <w:i/>
                <w:sz w:val="28"/>
                <w:szCs w:val="28"/>
                <w:lang w:val="ru-RU" w:eastAsia="en-US"/>
              </w:rPr>
              <w:t>При работе на высоте</w:t>
            </w:r>
            <w:r w:rsidRPr="00787248">
              <w:rPr>
                <w:i/>
                <w:sz w:val="28"/>
                <w:szCs w:val="28"/>
                <w:lang w:eastAsia="en-US"/>
              </w:rPr>
              <w:t xml:space="preserve"> дополнительно:</w:t>
            </w:r>
          </w:p>
        </w:tc>
      </w:tr>
      <w:tr w:rsidR="00B04B0B" w:rsidRPr="00787248" w14:paraId="67BF7833"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6233172"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7F2CB20F"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70B7ECDF" w14:textId="77777777" w:rsidR="00B04B0B" w:rsidRPr="00787248" w:rsidRDefault="00B04B0B" w:rsidP="00B04B0B">
            <w:pPr>
              <w:spacing w:line="300" w:lineRule="exact"/>
              <w:ind w:left="-57" w:right="-57"/>
              <w:jc w:val="center"/>
              <w:rPr>
                <w:i/>
                <w:sz w:val="28"/>
                <w:szCs w:val="28"/>
                <w:lang w:val="ru-RU" w:eastAsia="en-US"/>
              </w:rPr>
            </w:pPr>
            <w:r w:rsidRPr="00787248">
              <w:rPr>
                <w:sz w:val="28"/>
                <w:szCs w:val="28"/>
                <w:lang w:eastAsia="en-US"/>
              </w:rPr>
              <w:t>К</w:t>
            </w:r>
            <w:r w:rsidRPr="00787248">
              <w:rPr>
                <w:sz w:val="28"/>
                <w:szCs w:val="28"/>
                <w:lang w:val="ru-RU" w:eastAsia="en-US"/>
              </w:rPr>
              <w:t>аска защитная</w:t>
            </w:r>
          </w:p>
        </w:tc>
        <w:tc>
          <w:tcPr>
            <w:tcW w:w="1280" w:type="dxa"/>
            <w:tcBorders>
              <w:top w:val="single" w:sz="4" w:space="0" w:color="auto"/>
              <w:left w:val="single" w:sz="4" w:space="0" w:color="auto"/>
              <w:bottom w:val="single" w:sz="4" w:space="0" w:color="auto"/>
              <w:right w:val="single" w:sz="4" w:space="0" w:color="auto"/>
            </w:tcBorders>
          </w:tcPr>
          <w:p w14:paraId="5B0717ED" w14:textId="77777777" w:rsidR="00B04B0B" w:rsidRPr="00787248" w:rsidRDefault="00B04B0B" w:rsidP="00B04B0B">
            <w:pPr>
              <w:spacing w:line="300" w:lineRule="exact"/>
              <w:ind w:left="-57" w:right="-57"/>
              <w:jc w:val="center"/>
              <w:rPr>
                <w:i/>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14:paraId="3A2DD51C" w14:textId="77777777" w:rsidR="00B04B0B" w:rsidRPr="00787248" w:rsidRDefault="00B04B0B" w:rsidP="00B04B0B">
            <w:pPr>
              <w:spacing w:line="300" w:lineRule="exact"/>
              <w:jc w:val="center"/>
              <w:rPr>
                <w:sz w:val="30"/>
                <w:szCs w:val="30"/>
                <w:lang w:val="ru-RU" w:eastAsia="en-US"/>
              </w:rPr>
            </w:pPr>
            <w:r w:rsidRPr="00787248">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14:paraId="0B55703D" w14:textId="77777777" w:rsidR="00B04B0B" w:rsidRPr="00787248" w:rsidRDefault="00B04B0B" w:rsidP="00B04B0B">
            <w:pPr>
              <w:spacing w:line="300" w:lineRule="exact"/>
              <w:jc w:val="center"/>
              <w:rPr>
                <w:sz w:val="30"/>
                <w:szCs w:val="30"/>
                <w:lang w:eastAsia="en-US"/>
              </w:rPr>
            </w:pPr>
          </w:p>
        </w:tc>
      </w:tr>
      <w:tr w:rsidR="00B04B0B" w:rsidRPr="00787248" w14:paraId="11DAAF96"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7732487"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574D2D60"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6D2B004"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Пояс предохранительный лямочный</w:t>
            </w:r>
          </w:p>
        </w:tc>
        <w:tc>
          <w:tcPr>
            <w:tcW w:w="1280" w:type="dxa"/>
            <w:tcBorders>
              <w:top w:val="single" w:sz="4" w:space="0" w:color="auto"/>
              <w:left w:val="single" w:sz="4" w:space="0" w:color="auto"/>
              <w:bottom w:val="single" w:sz="4" w:space="0" w:color="auto"/>
              <w:right w:val="single" w:sz="4" w:space="0" w:color="auto"/>
            </w:tcBorders>
          </w:tcPr>
          <w:p w14:paraId="1BB751C3" w14:textId="77777777" w:rsidR="00B04B0B" w:rsidRPr="00787248" w:rsidRDefault="00B04B0B" w:rsidP="00B04B0B">
            <w:pPr>
              <w:spacing w:line="30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tcPr>
          <w:p w14:paraId="62C8642E" w14:textId="77777777" w:rsidR="00B04B0B" w:rsidRPr="00787248" w:rsidRDefault="00B04B0B" w:rsidP="00B04B0B">
            <w:pPr>
              <w:spacing w:line="300" w:lineRule="exact"/>
              <w:jc w:val="center"/>
              <w:rPr>
                <w:sz w:val="24"/>
                <w:szCs w:val="24"/>
                <w:lang w:val="ru-RU" w:eastAsia="en-US"/>
              </w:rPr>
            </w:pPr>
          </w:p>
          <w:p w14:paraId="3CB81759" w14:textId="77777777" w:rsidR="00B04B0B" w:rsidRPr="00787248" w:rsidRDefault="00B04B0B" w:rsidP="00B04B0B">
            <w:pPr>
              <w:spacing w:line="300" w:lineRule="exact"/>
              <w:jc w:val="center"/>
              <w:rPr>
                <w:sz w:val="24"/>
                <w:szCs w:val="24"/>
                <w:lang w:val="ru-RU" w:eastAsia="en-US"/>
              </w:rPr>
            </w:pPr>
            <w:r w:rsidRPr="00787248">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14:paraId="7D64749D" w14:textId="77777777" w:rsidR="00B04B0B" w:rsidRPr="00787248" w:rsidRDefault="00B04B0B" w:rsidP="00B04B0B">
            <w:pPr>
              <w:spacing w:line="300" w:lineRule="exact"/>
              <w:jc w:val="center"/>
              <w:rPr>
                <w:sz w:val="30"/>
                <w:szCs w:val="30"/>
                <w:lang w:eastAsia="en-US"/>
              </w:rPr>
            </w:pPr>
          </w:p>
        </w:tc>
      </w:tr>
      <w:tr w:rsidR="00B04B0B" w:rsidRPr="00787248" w14:paraId="709CC21A"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D8ECD69"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3A6AE64C" w14:textId="77777777" w:rsidR="00B04B0B" w:rsidRPr="00787248" w:rsidRDefault="00B04B0B" w:rsidP="00B04B0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14:paraId="3211D172" w14:textId="77777777" w:rsidR="00B04B0B" w:rsidRPr="00787248" w:rsidRDefault="00B04B0B" w:rsidP="00B04B0B">
            <w:pPr>
              <w:spacing w:line="300" w:lineRule="exact"/>
              <w:ind w:left="-57" w:right="-57"/>
              <w:jc w:val="center"/>
              <w:rPr>
                <w:sz w:val="28"/>
                <w:szCs w:val="28"/>
                <w:lang w:eastAsia="en-US"/>
              </w:rPr>
            </w:pPr>
            <w:r w:rsidRPr="00787248">
              <w:rPr>
                <w:i/>
                <w:iCs/>
                <w:sz w:val="28"/>
                <w:szCs w:val="28"/>
                <w:lang w:eastAsia="en-US"/>
              </w:rPr>
              <w:t>На наружных работах зимой дополнительно:</w:t>
            </w:r>
          </w:p>
        </w:tc>
      </w:tr>
      <w:tr w:rsidR="00B04B0B" w:rsidRPr="00787248" w14:paraId="5671637E"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8CF486B"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531A1D24"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2BDCD9FA" w14:textId="77777777" w:rsidR="00B04B0B" w:rsidRPr="00787248" w:rsidRDefault="00B04B0B" w:rsidP="00B04B0B">
            <w:pPr>
              <w:spacing w:line="300" w:lineRule="exact"/>
              <w:ind w:left="-57" w:right="-57"/>
              <w:jc w:val="center"/>
              <w:rPr>
                <w:i/>
                <w:iCs/>
                <w:sz w:val="28"/>
                <w:szCs w:val="28"/>
                <w:lang w:eastAsia="en-US"/>
              </w:rPr>
            </w:pPr>
            <w:r w:rsidRPr="00787248">
              <w:rPr>
                <w:sz w:val="28"/>
                <w:szCs w:val="28"/>
                <w:lang w:eastAsia="en-US"/>
              </w:rPr>
              <w:t>Куртка хлопчатобумажная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14:paraId="52A314E0" w14:textId="77777777" w:rsidR="00B04B0B" w:rsidRPr="00787248" w:rsidRDefault="00B04B0B" w:rsidP="00B04B0B">
            <w:pPr>
              <w:spacing w:line="300" w:lineRule="exact"/>
              <w:ind w:left="-57" w:right="-57"/>
              <w:jc w:val="center"/>
              <w:rPr>
                <w:iCs/>
                <w:sz w:val="28"/>
                <w:szCs w:val="28"/>
                <w:lang w:val="ru-RU" w:eastAsia="en-US"/>
              </w:rPr>
            </w:pPr>
          </w:p>
          <w:p w14:paraId="5564B309" w14:textId="77777777" w:rsidR="00B04B0B" w:rsidRPr="00787248" w:rsidRDefault="00B04B0B" w:rsidP="00B04B0B">
            <w:pPr>
              <w:spacing w:line="300" w:lineRule="exact"/>
              <w:ind w:left="-57" w:right="-57"/>
              <w:jc w:val="center"/>
              <w:rPr>
                <w:iCs/>
                <w:sz w:val="28"/>
                <w:szCs w:val="28"/>
                <w:lang w:val="ru-RU" w:eastAsia="en-US"/>
              </w:rPr>
            </w:pPr>
            <w:r w:rsidRPr="00787248">
              <w:rPr>
                <w:iCs/>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14:paraId="13353C0F" w14:textId="77777777" w:rsidR="00B04B0B" w:rsidRPr="00787248" w:rsidRDefault="00B04B0B" w:rsidP="00B04B0B">
            <w:pPr>
              <w:spacing w:line="300" w:lineRule="exact"/>
              <w:jc w:val="center"/>
              <w:rPr>
                <w:sz w:val="30"/>
                <w:szCs w:val="30"/>
                <w:lang w:val="ru-RU" w:eastAsia="en-US"/>
              </w:rPr>
            </w:pPr>
          </w:p>
          <w:p w14:paraId="7C4DD27A" w14:textId="77777777" w:rsidR="00B04B0B" w:rsidRPr="00787248" w:rsidRDefault="00B04B0B" w:rsidP="00B04B0B">
            <w:pPr>
              <w:spacing w:line="300" w:lineRule="exact"/>
              <w:jc w:val="center"/>
              <w:rPr>
                <w:sz w:val="30"/>
                <w:szCs w:val="30"/>
                <w:lang w:eastAsia="en-US"/>
              </w:rPr>
            </w:pPr>
            <w:r w:rsidRPr="00787248">
              <w:rPr>
                <w:sz w:val="30"/>
                <w:szCs w:val="30"/>
                <w:lang w:eastAsia="en-US"/>
              </w:rPr>
              <w:t>36</w:t>
            </w:r>
          </w:p>
        </w:tc>
        <w:tc>
          <w:tcPr>
            <w:tcW w:w="709" w:type="dxa"/>
            <w:tcBorders>
              <w:top w:val="single" w:sz="4" w:space="0" w:color="auto"/>
              <w:left w:val="single" w:sz="4" w:space="0" w:color="auto"/>
              <w:bottom w:val="single" w:sz="4" w:space="0" w:color="auto"/>
              <w:right w:val="single" w:sz="4" w:space="0" w:color="auto"/>
            </w:tcBorders>
          </w:tcPr>
          <w:p w14:paraId="50909A04" w14:textId="77777777" w:rsidR="00B04B0B" w:rsidRPr="00787248" w:rsidRDefault="00B04B0B" w:rsidP="00B04B0B">
            <w:pPr>
              <w:spacing w:line="300" w:lineRule="exact"/>
              <w:jc w:val="center"/>
              <w:rPr>
                <w:sz w:val="30"/>
                <w:szCs w:val="30"/>
                <w:lang w:eastAsia="en-US"/>
              </w:rPr>
            </w:pPr>
          </w:p>
        </w:tc>
      </w:tr>
      <w:tr w:rsidR="00B04B0B" w:rsidRPr="00787248" w14:paraId="607F26E3"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702C305"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20008663"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F304933" w14:textId="77777777" w:rsidR="00B04B0B" w:rsidRPr="00787248" w:rsidRDefault="00B04B0B" w:rsidP="00B04B0B">
            <w:pPr>
              <w:spacing w:line="300" w:lineRule="exact"/>
              <w:ind w:left="-57" w:right="-57"/>
              <w:jc w:val="center"/>
              <w:rPr>
                <w:sz w:val="28"/>
                <w:szCs w:val="28"/>
                <w:lang w:eastAsia="en-US"/>
              </w:rPr>
            </w:pPr>
            <w:r w:rsidRPr="00787248">
              <w:rPr>
                <w:sz w:val="28"/>
                <w:szCs w:val="28"/>
                <w:lang w:eastAsia="en-US"/>
              </w:rPr>
              <w:t>Брюки хлопчатобумажные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14:paraId="0A74FD13" w14:textId="77777777" w:rsidR="00B04B0B" w:rsidRPr="00787248" w:rsidRDefault="00B04B0B" w:rsidP="00B04B0B">
            <w:pPr>
              <w:spacing w:line="300" w:lineRule="exact"/>
              <w:ind w:left="-57" w:right="-57"/>
              <w:jc w:val="center"/>
              <w:rPr>
                <w:sz w:val="28"/>
                <w:szCs w:val="28"/>
                <w:lang w:val="ru-RU" w:eastAsia="en-US"/>
              </w:rPr>
            </w:pPr>
          </w:p>
          <w:p w14:paraId="451D89AF"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14:paraId="1937D8DE" w14:textId="77777777" w:rsidR="00B04B0B" w:rsidRPr="00787248" w:rsidRDefault="00B04B0B" w:rsidP="00B04B0B">
            <w:pPr>
              <w:spacing w:line="300" w:lineRule="exact"/>
              <w:jc w:val="center"/>
              <w:rPr>
                <w:sz w:val="30"/>
                <w:szCs w:val="30"/>
                <w:lang w:val="ru-RU" w:eastAsia="en-US"/>
              </w:rPr>
            </w:pPr>
          </w:p>
          <w:p w14:paraId="0E876B68" w14:textId="77777777" w:rsidR="00B04B0B" w:rsidRPr="00787248" w:rsidRDefault="00B04B0B" w:rsidP="00B04B0B">
            <w:pPr>
              <w:spacing w:line="300" w:lineRule="exact"/>
              <w:jc w:val="center"/>
              <w:rPr>
                <w:sz w:val="30"/>
                <w:szCs w:val="30"/>
                <w:lang w:eastAsia="en-US"/>
              </w:rPr>
            </w:pPr>
            <w:r w:rsidRPr="00787248">
              <w:rPr>
                <w:sz w:val="30"/>
                <w:szCs w:val="30"/>
                <w:lang w:eastAsia="en-US"/>
              </w:rPr>
              <w:t>36</w:t>
            </w:r>
          </w:p>
        </w:tc>
        <w:tc>
          <w:tcPr>
            <w:tcW w:w="709" w:type="dxa"/>
            <w:tcBorders>
              <w:top w:val="single" w:sz="4" w:space="0" w:color="auto"/>
              <w:left w:val="single" w:sz="4" w:space="0" w:color="auto"/>
              <w:bottom w:val="single" w:sz="4" w:space="0" w:color="auto"/>
              <w:right w:val="single" w:sz="4" w:space="0" w:color="auto"/>
            </w:tcBorders>
          </w:tcPr>
          <w:p w14:paraId="7C303571" w14:textId="77777777" w:rsidR="00B04B0B" w:rsidRPr="00787248" w:rsidRDefault="00B04B0B" w:rsidP="00B04B0B">
            <w:pPr>
              <w:spacing w:line="300" w:lineRule="exact"/>
              <w:jc w:val="center"/>
              <w:rPr>
                <w:sz w:val="30"/>
                <w:szCs w:val="30"/>
                <w:lang w:eastAsia="en-US"/>
              </w:rPr>
            </w:pPr>
          </w:p>
        </w:tc>
      </w:tr>
      <w:tr w:rsidR="00B04B0B" w:rsidRPr="00787248" w14:paraId="0437B37E"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903AF9B"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6D747851"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28389F4F"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Сапоги кирзовые утепленные на резиновой подошве</w:t>
            </w:r>
          </w:p>
        </w:tc>
        <w:tc>
          <w:tcPr>
            <w:tcW w:w="1280" w:type="dxa"/>
            <w:tcBorders>
              <w:top w:val="single" w:sz="4" w:space="0" w:color="auto"/>
              <w:left w:val="single" w:sz="4" w:space="0" w:color="auto"/>
              <w:bottom w:val="single" w:sz="4" w:space="0" w:color="auto"/>
              <w:right w:val="single" w:sz="4" w:space="0" w:color="auto"/>
            </w:tcBorders>
          </w:tcPr>
          <w:p w14:paraId="1F44521F" w14:textId="77777777" w:rsidR="00B04B0B" w:rsidRPr="00787248" w:rsidRDefault="00B04B0B" w:rsidP="00B04B0B">
            <w:pPr>
              <w:spacing w:line="300" w:lineRule="exact"/>
              <w:ind w:left="-57" w:right="-57"/>
              <w:jc w:val="center"/>
              <w:rPr>
                <w:sz w:val="28"/>
                <w:szCs w:val="28"/>
                <w:lang w:val="ru-RU" w:eastAsia="en-US"/>
              </w:rPr>
            </w:pPr>
          </w:p>
          <w:p w14:paraId="1B0F407D"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СлТн30</w:t>
            </w:r>
          </w:p>
        </w:tc>
        <w:tc>
          <w:tcPr>
            <w:tcW w:w="1415" w:type="dxa"/>
            <w:tcBorders>
              <w:top w:val="single" w:sz="4" w:space="0" w:color="auto"/>
              <w:left w:val="single" w:sz="4" w:space="0" w:color="auto"/>
              <w:bottom w:val="single" w:sz="4" w:space="0" w:color="auto"/>
              <w:right w:val="single" w:sz="4" w:space="0" w:color="auto"/>
            </w:tcBorders>
          </w:tcPr>
          <w:p w14:paraId="3329AAFE" w14:textId="77777777" w:rsidR="00B04B0B" w:rsidRPr="00787248" w:rsidRDefault="00B04B0B" w:rsidP="00B04B0B">
            <w:pPr>
              <w:spacing w:line="300" w:lineRule="exact"/>
              <w:jc w:val="center"/>
              <w:rPr>
                <w:sz w:val="30"/>
                <w:szCs w:val="30"/>
                <w:lang w:val="ru-RU" w:eastAsia="en-US"/>
              </w:rPr>
            </w:pPr>
          </w:p>
          <w:p w14:paraId="609192DC" w14:textId="77777777" w:rsidR="00B04B0B" w:rsidRPr="00787248" w:rsidRDefault="00B04B0B" w:rsidP="00B04B0B">
            <w:pPr>
              <w:spacing w:line="300" w:lineRule="exact"/>
              <w:jc w:val="center"/>
              <w:rPr>
                <w:sz w:val="30"/>
                <w:szCs w:val="30"/>
                <w:lang w:val="ru-RU" w:eastAsia="en-US"/>
              </w:rPr>
            </w:pPr>
            <w:r w:rsidRPr="00787248">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14:paraId="4BBBF1CA" w14:textId="77777777" w:rsidR="00B04B0B" w:rsidRPr="00787248" w:rsidRDefault="00B04B0B" w:rsidP="00B04B0B">
            <w:pPr>
              <w:spacing w:line="300" w:lineRule="exact"/>
              <w:jc w:val="center"/>
              <w:rPr>
                <w:sz w:val="30"/>
                <w:szCs w:val="30"/>
                <w:lang w:eastAsia="en-US"/>
              </w:rPr>
            </w:pPr>
          </w:p>
        </w:tc>
      </w:tr>
      <w:tr w:rsidR="00B04B0B" w:rsidRPr="00787248" w14:paraId="0F1A4A7F"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7EDABD5"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23E5FA06"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8B58462"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Перчатки зимние двупалые</w:t>
            </w:r>
          </w:p>
        </w:tc>
        <w:tc>
          <w:tcPr>
            <w:tcW w:w="1280" w:type="dxa"/>
            <w:tcBorders>
              <w:top w:val="single" w:sz="4" w:space="0" w:color="auto"/>
              <w:left w:val="single" w:sz="4" w:space="0" w:color="auto"/>
              <w:bottom w:val="single" w:sz="4" w:space="0" w:color="auto"/>
              <w:right w:val="single" w:sz="4" w:space="0" w:color="auto"/>
            </w:tcBorders>
            <w:hideMark/>
          </w:tcPr>
          <w:p w14:paraId="76A47306"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14:paraId="1DDD9BB4" w14:textId="77777777" w:rsidR="00B04B0B" w:rsidRPr="00787248" w:rsidRDefault="00B04B0B" w:rsidP="00B04B0B">
            <w:pPr>
              <w:spacing w:line="300" w:lineRule="exact"/>
              <w:jc w:val="center"/>
              <w:rPr>
                <w:sz w:val="30"/>
                <w:szCs w:val="30"/>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59AAF8DE" w14:textId="77777777" w:rsidR="00B04B0B" w:rsidRPr="00787248" w:rsidRDefault="00B04B0B" w:rsidP="00B04B0B">
            <w:pPr>
              <w:spacing w:line="300" w:lineRule="exact"/>
              <w:jc w:val="center"/>
              <w:rPr>
                <w:sz w:val="30"/>
                <w:szCs w:val="30"/>
                <w:lang w:eastAsia="en-US"/>
              </w:rPr>
            </w:pPr>
          </w:p>
        </w:tc>
      </w:tr>
      <w:tr w:rsidR="00B04B0B" w:rsidRPr="00787248" w14:paraId="08E8BA22" w14:textId="77777777" w:rsidTr="00B04B0B">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14:paraId="7EA8A88C" w14:textId="77777777" w:rsidR="00B04B0B" w:rsidRPr="00787248" w:rsidRDefault="00B04B0B" w:rsidP="00B04B0B">
            <w:pPr>
              <w:spacing w:line="300" w:lineRule="exact"/>
              <w:jc w:val="center"/>
              <w:rPr>
                <w:sz w:val="30"/>
                <w:szCs w:val="30"/>
                <w:lang w:val="ru-RU" w:eastAsia="en-US"/>
              </w:rPr>
            </w:pPr>
            <w:r>
              <w:rPr>
                <w:sz w:val="30"/>
                <w:szCs w:val="30"/>
                <w:lang w:val="ru-RU" w:eastAsia="en-US"/>
              </w:rPr>
              <w:t>5</w:t>
            </w:r>
            <w:r w:rsidRPr="00787248">
              <w:rPr>
                <w:sz w:val="30"/>
                <w:szCs w:val="30"/>
                <w:lang w:val="ru-RU" w:eastAsia="en-US"/>
              </w:rPr>
              <w:t>.</w:t>
            </w:r>
          </w:p>
        </w:tc>
        <w:tc>
          <w:tcPr>
            <w:tcW w:w="2234" w:type="dxa"/>
            <w:vMerge w:val="restart"/>
            <w:tcBorders>
              <w:top w:val="single" w:sz="4" w:space="0" w:color="auto"/>
              <w:left w:val="single" w:sz="4" w:space="0" w:color="auto"/>
              <w:bottom w:val="single" w:sz="4" w:space="0" w:color="auto"/>
              <w:right w:val="single" w:sz="4" w:space="0" w:color="auto"/>
            </w:tcBorders>
          </w:tcPr>
          <w:p w14:paraId="27570ED4" w14:textId="77777777" w:rsidR="00B04B0B" w:rsidRPr="00787248" w:rsidRDefault="00B04B0B" w:rsidP="00B04B0B">
            <w:pPr>
              <w:spacing w:line="300" w:lineRule="exact"/>
              <w:jc w:val="center"/>
              <w:rPr>
                <w:sz w:val="28"/>
                <w:szCs w:val="28"/>
                <w:lang w:val="ru-RU" w:eastAsia="en-US"/>
              </w:rPr>
            </w:pPr>
            <w:r w:rsidRPr="00787248">
              <w:rPr>
                <w:sz w:val="28"/>
                <w:szCs w:val="28"/>
                <w:lang w:val="ru-RU" w:eastAsia="en-US"/>
              </w:rPr>
              <w:t>Сторож (вахтер)</w:t>
            </w:r>
          </w:p>
          <w:p w14:paraId="51E09A2E" w14:textId="77777777" w:rsidR="00B04B0B" w:rsidRPr="00787248" w:rsidRDefault="00B04B0B" w:rsidP="00B04B0B">
            <w:pPr>
              <w:spacing w:line="300" w:lineRule="exact"/>
              <w:ind w:right="-57"/>
              <w:jc w:val="center"/>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3087B546" w14:textId="77777777" w:rsidR="00B04B0B" w:rsidRPr="00787248" w:rsidRDefault="00B04B0B" w:rsidP="00B04B0B">
            <w:pPr>
              <w:spacing w:line="300" w:lineRule="exact"/>
              <w:ind w:left="-57" w:right="-57"/>
              <w:jc w:val="center"/>
              <w:rPr>
                <w:i/>
                <w:sz w:val="28"/>
                <w:szCs w:val="28"/>
                <w:lang w:val="ru-RU" w:eastAsia="en-US"/>
              </w:rPr>
            </w:pPr>
            <w:r w:rsidRPr="00787248">
              <w:rPr>
                <w:i/>
                <w:sz w:val="28"/>
                <w:szCs w:val="28"/>
                <w:lang w:val="ru-RU" w:eastAsia="en-US"/>
              </w:rPr>
              <w:t>При работе вахтером:</w:t>
            </w:r>
          </w:p>
          <w:p w14:paraId="6141FABF"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Халат х/б</w:t>
            </w:r>
          </w:p>
        </w:tc>
        <w:tc>
          <w:tcPr>
            <w:tcW w:w="1280" w:type="dxa"/>
            <w:tcBorders>
              <w:top w:val="single" w:sz="4" w:space="0" w:color="auto"/>
              <w:left w:val="single" w:sz="4" w:space="0" w:color="auto"/>
              <w:bottom w:val="single" w:sz="4" w:space="0" w:color="auto"/>
              <w:right w:val="single" w:sz="4" w:space="0" w:color="auto"/>
            </w:tcBorders>
          </w:tcPr>
          <w:p w14:paraId="3B3D53B1" w14:textId="77777777" w:rsidR="00B04B0B" w:rsidRPr="00787248" w:rsidRDefault="00B04B0B" w:rsidP="00B04B0B">
            <w:pPr>
              <w:spacing w:line="300" w:lineRule="exact"/>
              <w:ind w:left="-57" w:right="-57"/>
              <w:jc w:val="center"/>
              <w:rPr>
                <w:sz w:val="28"/>
                <w:szCs w:val="28"/>
                <w:lang w:val="ru-RU" w:eastAsia="en-US"/>
              </w:rPr>
            </w:pPr>
          </w:p>
          <w:p w14:paraId="3AC09321"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14:paraId="08D92D10" w14:textId="77777777" w:rsidR="00B04B0B" w:rsidRPr="00787248" w:rsidRDefault="00B04B0B" w:rsidP="00B04B0B">
            <w:pPr>
              <w:spacing w:line="300" w:lineRule="exact"/>
              <w:jc w:val="center"/>
              <w:rPr>
                <w:sz w:val="24"/>
                <w:szCs w:val="24"/>
                <w:lang w:val="ru-RU" w:eastAsia="en-US"/>
              </w:rPr>
            </w:pPr>
          </w:p>
          <w:p w14:paraId="0EA26AA6" w14:textId="77777777" w:rsidR="00B04B0B" w:rsidRPr="00787248" w:rsidRDefault="00B04B0B" w:rsidP="00B04B0B">
            <w:pPr>
              <w:spacing w:line="300" w:lineRule="exact"/>
              <w:jc w:val="center"/>
              <w:rPr>
                <w:sz w:val="24"/>
                <w:szCs w:val="24"/>
                <w:lang w:val="ru-RU" w:eastAsia="en-US"/>
              </w:rPr>
            </w:pPr>
            <w:r w:rsidRPr="00787248">
              <w:rPr>
                <w:sz w:val="24"/>
                <w:szCs w:val="24"/>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07E21FC0" w14:textId="77777777" w:rsidR="00B04B0B" w:rsidRPr="00787248" w:rsidRDefault="00B04B0B" w:rsidP="00B04B0B">
            <w:pPr>
              <w:spacing w:line="300" w:lineRule="exact"/>
              <w:jc w:val="center"/>
              <w:rPr>
                <w:sz w:val="30"/>
                <w:szCs w:val="30"/>
                <w:lang w:eastAsia="en-US"/>
              </w:rPr>
            </w:pPr>
          </w:p>
        </w:tc>
      </w:tr>
      <w:tr w:rsidR="00B04B0B" w:rsidRPr="00787248" w14:paraId="5D95D074"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339525D" w14:textId="77777777" w:rsidR="00B04B0B" w:rsidRPr="00787248" w:rsidRDefault="00B04B0B" w:rsidP="00B04B0B">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2919937A" w14:textId="77777777" w:rsidR="00B04B0B" w:rsidRPr="00787248" w:rsidRDefault="00B04B0B" w:rsidP="00B04B0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53B730E" w14:textId="77777777" w:rsidR="00B04B0B" w:rsidRPr="00787248" w:rsidRDefault="00B04B0B" w:rsidP="00B04B0B">
            <w:pPr>
              <w:spacing w:line="300" w:lineRule="exact"/>
              <w:ind w:left="-57" w:right="-57"/>
              <w:jc w:val="center"/>
              <w:rPr>
                <w:i/>
                <w:sz w:val="28"/>
                <w:szCs w:val="28"/>
                <w:lang w:val="ru-RU" w:eastAsia="en-US"/>
              </w:rPr>
            </w:pPr>
            <w:r w:rsidRPr="00787248">
              <w:rPr>
                <w:i/>
                <w:sz w:val="28"/>
                <w:szCs w:val="28"/>
                <w:lang w:val="ru-RU" w:eastAsia="en-US"/>
              </w:rPr>
              <w:t>При работе сторожем:</w:t>
            </w:r>
          </w:p>
          <w:p w14:paraId="64B9C1B7"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Костюм х/б</w:t>
            </w:r>
          </w:p>
        </w:tc>
        <w:tc>
          <w:tcPr>
            <w:tcW w:w="1280" w:type="dxa"/>
            <w:tcBorders>
              <w:top w:val="single" w:sz="4" w:space="0" w:color="auto"/>
              <w:left w:val="single" w:sz="4" w:space="0" w:color="auto"/>
              <w:bottom w:val="single" w:sz="4" w:space="0" w:color="auto"/>
              <w:right w:val="single" w:sz="4" w:space="0" w:color="auto"/>
            </w:tcBorders>
          </w:tcPr>
          <w:p w14:paraId="45497D52" w14:textId="77777777" w:rsidR="00B04B0B" w:rsidRPr="00787248" w:rsidRDefault="00B04B0B" w:rsidP="00B04B0B">
            <w:pPr>
              <w:spacing w:line="300" w:lineRule="exact"/>
              <w:ind w:left="-57" w:right="-57"/>
              <w:jc w:val="center"/>
              <w:rPr>
                <w:sz w:val="28"/>
                <w:szCs w:val="28"/>
                <w:lang w:val="ru-RU" w:eastAsia="en-US"/>
              </w:rPr>
            </w:pPr>
          </w:p>
          <w:p w14:paraId="2F598596"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14:paraId="18669A52" w14:textId="77777777" w:rsidR="00B04B0B" w:rsidRPr="00787248" w:rsidRDefault="00B04B0B" w:rsidP="00B04B0B">
            <w:pPr>
              <w:spacing w:line="300" w:lineRule="exact"/>
              <w:jc w:val="center"/>
              <w:rPr>
                <w:sz w:val="24"/>
                <w:szCs w:val="24"/>
                <w:lang w:val="ru-RU" w:eastAsia="en-US"/>
              </w:rPr>
            </w:pPr>
          </w:p>
          <w:p w14:paraId="333AF290" w14:textId="77777777" w:rsidR="00B04B0B" w:rsidRPr="00787248" w:rsidRDefault="00B04B0B" w:rsidP="00B04B0B">
            <w:pPr>
              <w:spacing w:line="300" w:lineRule="exact"/>
              <w:jc w:val="center"/>
              <w:rPr>
                <w:sz w:val="24"/>
                <w:szCs w:val="24"/>
                <w:lang w:val="ru-RU" w:eastAsia="en-US"/>
              </w:rPr>
            </w:pPr>
            <w:r w:rsidRPr="00787248">
              <w:rPr>
                <w:sz w:val="24"/>
                <w:szCs w:val="24"/>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77784FAE" w14:textId="77777777" w:rsidR="00B04B0B" w:rsidRPr="00787248" w:rsidRDefault="00B04B0B" w:rsidP="00B04B0B">
            <w:pPr>
              <w:spacing w:line="300" w:lineRule="exact"/>
              <w:jc w:val="center"/>
              <w:rPr>
                <w:sz w:val="30"/>
                <w:szCs w:val="30"/>
                <w:lang w:eastAsia="en-US"/>
              </w:rPr>
            </w:pPr>
          </w:p>
        </w:tc>
      </w:tr>
      <w:tr w:rsidR="00B04B0B" w:rsidRPr="00787248" w14:paraId="33BD6DF4"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76AD0EC" w14:textId="77777777" w:rsidR="00B04B0B" w:rsidRPr="00787248" w:rsidRDefault="00B04B0B" w:rsidP="00B04B0B">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37DDE552" w14:textId="77777777" w:rsidR="00B04B0B" w:rsidRPr="00787248" w:rsidRDefault="00B04B0B" w:rsidP="00B04B0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6B350BB"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14:paraId="382CFCE3" w14:textId="77777777" w:rsidR="00B04B0B" w:rsidRPr="00787248" w:rsidRDefault="00B04B0B" w:rsidP="00B04B0B">
            <w:pPr>
              <w:spacing w:line="30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30EE59F9" w14:textId="77777777" w:rsidR="00B04B0B" w:rsidRPr="00787248" w:rsidRDefault="00B04B0B" w:rsidP="00B04B0B">
            <w:pPr>
              <w:spacing w:line="300" w:lineRule="exact"/>
              <w:jc w:val="center"/>
              <w:rPr>
                <w:sz w:val="24"/>
                <w:szCs w:val="24"/>
                <w:lang w:val="ru-RU" w:eastAsia="en-US"/>
              </w:rPr>
            </w:pPr>
            <w:r w:rsidRPr="00787248">
              <w:rPr>
                <w:sz w:val="24"/>
                <w:szCs w:val="24"/>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42FE6033" w14:textId="77777777" w:rsidR="00B04B0B" w:rsidRPr="00787248" w:rsidRDefault="00B04B0B" w:rsidP="00B04B0B">
            <w:pPr>
              <w:spacing w:line="300" w:lineRule="exact"/>
              <w:jc w:val="center"/>
              <w:rPr>
                <w:sz w:val="30"/>
                <w:szCs w:val="30"/>
                <w:lang w:eastAsia="en-US"/>
              </w:rPr>
            </w:pPr>
          </w:p>
        </w:tc>
      </w:tr>
      <w:tr w:rsidR="00B04B0B" w:rsidRPr="00787248" w14:paraId="3C552831"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52FF2ED" w14:textId="77777777" w:rsidR="00B04B0B" w:rsidRPr="00787248" w:rsidRDefault="00B04B0B" w:rsidP="00B04B0B">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1B8713F0" w14:textId="77777777" w:rsidR="00B04B0B" w:rsidRPr="00787248" w:rsidRDefault="00B04B0B" w:rsidP="00B04B0B">
            <w:pPr>
              <w:autoSpaceDE/>
              <w:autoSpaceDN/>
              <w:rPr>
                <w:i/>
                <w:sz w:val="28"/>
                <w:szCs w:val="28"/>
                <w:lang w:val="ru-RU"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14:paraId="2814AD9D" w14:textId="77777777" w:rsidR="00B04B0B" w:rsidRPr="00787248" w:rsidRDefault="00B04B0B" w:rsidP="00B04B0B">
            <w:pPr>
              <w:spacing w:line="295" w:lineRule="exact"/>
              <w:ind w:left="-57" w:right="-57"/>
              <w:jc w:val="center"/>
              <w:rPr>
                <w:sz w:val="28"/>
                <w:szCs w:val="28"/>
                <w:lang w:eastAsia="en-US"/>
              </w:rPr>
            </w:pPr>
            <w:r w:rsidRPr="00787248">
              <w:rPr>
                <w:i/>
                <w:sz w:val="28"/>
                <w:szCs w:val="28"/>
                <w:lang w:val="ru-RU" w:eastAsia="en-US"/>
              </w:rPr>
              <w:t>В холодное время н</w:t>
            </w:r>
            <w:r w:rsidRPr="00787248">
              <w:rPr>
                <w:i/>
                <w:sz w:val="28"/>
                <w:szCs w:val="28"/>
                <w:lang w:eastAsia="en-US"/>
              </w:rPr>
              <w:t>а наружных работах дополнительно:</w:t>
            </w:r>
          </w:p>
        </w:tc>
      </w:tr>
      <w:tr w:rsidR="00B04B0B" w:rsidRPr="00787248" w14:paraId="18F7D9EE"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9F3B692" w14:textId="77777777" w:rsidR="00B04B0B" w:rsidRPr="00787248" w:rsidRDefault="00B04B0B" w:rsidP="00B04B0B">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05AFBF8E" w14:textId="77777777" w:rsidR="00B04B0B" w:rsidRPr="00787248" w:rsidRDefault="00B04B0B" w:rsidP="00B04B0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2546D1F"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eastAsia="en-US"/>
              </w:rPr>
              <w:t>К</w:t>
            </w:r>
            <w:r w:rsidRPr="00787248">
              <w:rPr>
                <w:sz w:val="28"/>
                <w:szCs w:val="28"/>
                <w:lang w:val="ru-RU" w:eastAsia="en-US"/>
              </w:rPr>
              <w:t>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14:paraId="3BEB237E" w14:textId="77777777" w:rsidR="00B04B0B" w:rsidRPr="00787248" w:rsidRDefault="00B04B0B" w:rsidP="00B04B0B">
            <w:pPr>
              <w:spacing w:line="295" w:lineRule="exact"/>
              <w:ind w:left="-57" w:right="-57"/>
              <w:jc w:val="center"/>
              <w:rPr>
                <w:sz w:val="28"/>
                <w:szCs w:val="28"/>
                <w:lang w:val="ru-RU" w:eastAsia="en-US"/>
              </w:rPr>
            </w:pPr>
          </w:p>
          <w:p w14:paraId="46BD5B76" w14:textId="77777777" w:rsidR="00B04B0B" w:rsidRPr="00787248" w:rsidRDefault="00B04B0B" w:rsidP="00B04B0B">
            <w:pPr>
              <w:spacing w:line="295" w:lineRule="exact"/>
              <w:ind w:left="-57" w:right="-57"/>
              <w:jc w:val="center"/>
              <w:rPr>
                <w:sz w:val="28"/>
                <w:szCs w:val="28"/>
                <w:lang w:val="ru-RU" w:eastAsia="en-US"/>
              </w:rPr>
            </w:pPr>
          </w:p>
          <w:p w14:paraId="696A8AAB"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14:paraId="3756A2EE" w14:textId="77777777" w:rsidR="00B04B0B" w:rsidRPr="00787248" w:rsidRDefault="00B04B0B" w:rsidP="00B04B0B">
            <w:pPr>
              <w:spacing w:line="295" w:lineRule="exact"/>
              <w:jc w:val="center"/>
              <w:rPr>
                <w:sz w:val="30"/>
                <w:szCs w:val="30"/>
                <w:lang w:val="ru-RU" w:eastAsia="en-US"/>
              </w:rPr>
            </w:pPr>
          </w:p>
          <w:p w14:paraId="11B55204" w14:textId="77777777" w:rsidR="00B04B0B" w:rsidRPr="00787248" w:rsidRDefault="00B04B0B" w:rsidP="00B04B0B">
            <w:pPr>
              <w:spacing w:line="295" w:lineRule="exact"/>
              <w:jc w:val="center"/>
              <w:rPr>
                <w:sz w:val="30"/>
                <w:szCs w:val="30"/>
                <w:lang w:val="ru-RU" w:eastAsia="en-US"/>
              </w:rPr>
            </w:pPr>
          </w:p>
          <w:p w14:paraId="741816DA" w14:textId="77777777" w:rsidR="00B04B0B" w:rsidRPr="00787248" w:rsidRDefault="00B04B0B" w:rsidP="00B04B0B">
            <w:pPr>
              <w:spacing w:line="295" w:lineRule="exact"/>
              <w:jc w:val="center"/>
              <w:rPr>
                <w:sz w:val="30"/>
                <w:szCs w:val="30"/>
                <w:lang w:val="ru-RU" w:eastAsia="en-US"/>
              </w:rPr>
            </w:pPr>
            <w:r w:rsidRPr="00787248">
              <w:rPr>
                <w:sz w:val="30"/>
                <w:szCs w:val="30"/>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14:paraId="5B319A43" w14:textId="77777777" w:rsidR="00B04B0B" w:rsidRPr="00787248" w:rsidRDefault="00B04B0B" w:rsidP="00B04B0B">
            <w:pPr>
              <w:spacing w:line="295" w:lineRule="exact"/>
              <w:jc w:val="center"/>
              <w:rPr>
                <w:sz w:val="30"/>
                <w:szCs w:val="30"/>
                <w:lang w:eastAsia="en-US"/>
              </w:rPr>
            </w:pPr>
          </w:p>
        </w:tc>
      </w:tr>
      <w:tr w:rsidR="00B04B0B" w:rsidRPr="00787248" w14:paraId="51286C3A"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7702DEA" w14:textId="77777777" w:rsidR="00B04B0B" w:rsidRPr="00787248" w:rsidRDefault="00B04B0B" w:rsidP="00B04B0B">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259E5B87" w14:textId="77777777" w:rsidR="00B04B0B" w:rsidRPr="00787248" w:rsidRDefault="00B04B0B" w:rsidP="00B04B0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72A04B6"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14:paraId="32039C93" w14:textId="77777777" w:rsidR="00B04B0B" w:rsidRPr="00787248" w:rsidRDefault="00B04B0B" w:rsidP="00B04B0B">
            <w:pPr>
              <w:spacing w:line="295" w:lineRule="exact"/>
              <w:ind w:left="-57" w:right="-57"/>
              <w:jc w:val="center"/>
              <w:rPr>
                <w:sz w:val="28"/>
                <w:szCs w:val="28"/>
                <w:lang w:val="ru-RU" w:eastAsia="en-US"/>
              </w:rPr>
            </w:pPr>
          </w:p>
          <w:p w14:paraId="4F9A80CD"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14:paraId="754C2AA9" w14:textId="77777777" w:rsidR="00B04B0B" w:rsidRPr="00787248" w:rsidRDefault="00B04B0B" w:rsidP="00B04B0B">
            <w:pPr>
              <w:spacing w:line="295" w:lineRule="exact"/>
              <w:jc w:val="center"/>
              <w:rPr>
                <w:sz w:val="24"/>
                <w:szCs w:val="24"/>
                <w:lang w:val="ru-RU" w:eastAsia="en-US"/>
              </w:rPr>
            </w:pPr>
            <w:r w:rsidRPr="00787248">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14:paraId="060D8EB5" w14:textId="77777777" w:rsidR="00B04B0B" w:rsidRPr="00787248" w:rsidRDefault="00B04B0B" w:rsidP="00B04B0B">
            <w:pPr>
              <w:spacing w:line="295" w:lineRule="exact"/>
              <w:jc w:val="center"/>
              <w:rPr>
                <w:sz w:val="30"/>
                <w:szCs w:val="30"/>
                <w:lang w:eastAsia="en-US"/>
              </w:rPr>
            </w:pPr>
          </w:p>
        </w:tc>
      </w:tr>
      <w:tr w:rsidR="00B04B0B" w:rsidRPr="00787248" w14:paraId="4922616A"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6CCC8EF" w14:textId="77777777" w:rsidR="00B04B0B" w:rsidRPr="00787248" w:rsidRDefault="00B04B0B" w:rsidP="00B04B0B">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494546D3" w14:textId="77777777" w:rsidR="00B04B0B" w:rsidRPr="00787248" w:rsidRDefault="00B04B0B" w:rsidP="00B04B0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01BAE9DE"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14:paraId="7AAA9B9F"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14:paraId="7E2128E2" w14:textId="77777777" w:rsidR="00B04B0B" w:rsidRPr="00787248" w:rsidRDefault="00B04B0B" w:rsidP="00B04B0B">
            <w:pPr>
              <w:spacing w:line="295" w:lineRule="exact"/>
              <w:jc w:val="center"/>
              <w:rPr>
                <w:sz w:val="28"/>
                <w:szCs w:val="28"/>
                <w:lang w:val="ru-RU" w:eastAsia="en-US"/>
              </w:rPr>
            </w:pPr>
            <w:r w:rsidRPr="00787248">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14:paraId="592A5C43" w14:textId="77777777" w:rsidR="00B04B0B" w:rsidRPr="00787248" w:rsidRDefault="00B04B0B" w:rsidP="00B04B0B">
            <w:pPr>
              <w:spacing w:line="295" w:lineRule="exact"/>
              <w:jc w:val="center"/>
              <w:rPr>
                <w:sz w:val="30"/>
                <w:szCs w:val="30"/>
                <w:lang w:eastAsia="en-US"/>
              </w:rPr>
            </w:pPr>
          </w:p>
        </w:tc>
      </w:tr>
      <w:tr w:rsidR="00B04B0B" w:rsidRPr="00787248" w14:paraId="55944F91"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6FFE8A3" w14:textId="77777777" w:rsidR="00B04B0B" w:rsidRPr="00787248" w:rsidRDefault="00B04B0B" w:rsidP="00B04B0B">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628C99D7" w14:textId="77777777" w:rsidR="00B04B0B" w:rsidRPr="00787248" w:rsidRDefault="00B04B0B" w:rsidP="00B04B0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6F6CB22" w14:textId="77777777" w:rsidR="00B04B0B" w:rsidRPr="00787248" w:rsidRDefault="00B04B0B" w:rsidP="00B04B0B">
            <w:pPr>
              <w:spacing w:line="295" w:lineRule="exact"/>
              <w:ind w:left="-57" w:right="-57"/>
              <w:jc w:val="center"/>
              <w:rPr>
                <w:i/>
                <w:sz w:val="28"/>
                <w:szCs w:val="28"/>
                <w:lang w:val="ru-RU" w:eastAsia="en-US"/>
              </w:rPr>
            </w:pPr>
            <w:r w:rsidRPr="00787248">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14:paraId="04DBC520" w14:textId="77777777" w:rsidR="00B04B0B" w:rsidRPr="00787248" w:rsidRDefault="00B04B0B" w:rsidP="00B04B0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7E261412" w14:textId="77777777" w:rsidR="00B04B0B" w:rsidRPr="00787248" w:rsidRDefault="00B04B0B" w:rsidP="00B04B0B">
            <w:pPr>
              <w:spacing w:line="295"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15DCE044" w14:textId="77777777" w:rsidR="00B04B0B" w:rsidRPr="00787248" w:rsidRDefault="00B04B0B" w:rsidP="00B04B0B">
            <w:pPr>
              <w:spacing w:line="295" w:lineRule="exact"/>
              <w:jc w:val="center"/>
              <w:rPr>
                <w:sz w:val="30"/>
                <w:szCs w:val="30"/>
                <w:lang w:eastAsia="en-US"/>
              </w:rPr>
            </w:pPr>
          </w:p>
        </w:tc>
      </w:tr>
      <w:tr w:rsidR="00B04B0B" w:rsidRPr="00787248" w14:paraId="2672BA7F"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5BD56BA" w14:textId="77777777" w:rsidR="00B04B0B" w:rsidRPr="00787248" w:rsidRDefault="00B04B0B" w:rsidP="00B04B0B">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3BB4EA5F" w14:textId="77777777" w:rsidR="00B04B0B" w:rsidRPr="00787248" w:rsidRDefault="00B04B0B" w:rsidP="00B04B0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26901F52"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Полушубок</w:t>
            </w:r>
          </w:p>
        </w:tc>
        <w:tc>
          <w:tcPr>
            <w:tcW w:w="1280" w:type="dxa"/>
            <w:tcBorders>
              <w:top w:val="single" w:sz="4" w:space="0" w:color="auto"/>
              <w:left w:val="single" w:sz="4" w:space="0" w:color="auto"/>
              <w:bottom w:val="single" w:sz="4" w:space="0" w:color="auto"/>
              <w:right w:val="single" w:sz="4" w:space="0" w:color="auto"/>
            </w:tcBorders>
            <w:hideMark/>
          </w:tcPr>
          <w:p w14:paraId="020E5A58"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14:paraId="7BAC955E" w14:textId="77777777" w:rsidR="00B04B0B" w:rsidRPr="00787248" w:rsidRDefault="00B04B0B" w:rsidP="00B04B0B">
            <w:pPr>
              <w:spacing w:line="295" w:lineRule="exact"/>
              <w:jc w:val="center"/>
              <w:rPr>
                <w:sz w:val="24"/>
                <w:szCs w:val="24"/>
                <w:lang w:val="ru-RU" w:eastAsia="en-US"/>
              </w:rPr>
            </w:pPr>
            <w:r w:rsidRPr="00787248">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14:paraId="26EB2838" w14:textId="77777777" w:rsidR="00B04B0B" w:rsidRPr="00787248" w:rsidRDefault="00B04B0B" w:rsidP="00B04B0B">
            <w:pPr>
              <w:spacing w:line="295" w:lineRule="exact"/>
              <w:jc w:val="center"/>
              <w:rPr>
                <w:sz w:val="30"/>
                <w:szCs w:val="30"/>
                <w:lang w:eastAsia="en-US"/>
              </w:rPr>
            </w:pPr>
          </w:p>
        </w:tc>
      </w:tr>
      <w:tr w:rsidR="00B04B0B" w:rsidRPr="00787248" w14:paraId="4D7B4FFF"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A695EEC" w14:textId="77777777" w:rsidR="00B04B0B" w:rsidRPr="00787248" w:rsidRDefault="00B04B0B" w:rsidP="00B04B0B">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576B53D5" w14:textId="77777777" w:rsidR="00B04B0B" w:rsidRPr="00787248" w:rsidRDefault="00B04B0B" w:rsidP="00B04B0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B7BF2E3" w14:textId="77777777" w:rsidR="00B04B0B" w:rsidRPr="00787248" w:rsidRDefault="00B04B0B" w:rsidP="00B04B0B">
            <w:pPr>
              <w:spacing w:line="295" w:lineRule="exact"/>
              <w:ind w:left="-57" w:right="-57"/>
              <w:jc w:val="center"/>
              <w:rPr>
                <w:sz w:val="28"/>
                <w:szCs w:val="28"/>
                <w:lang w:eastAsia="en-US"/>
              </w:rPr>
            </w:pPr>
            <w:r w:rsidRPr="00787248">
              <w:rPr>
                <w:sz w:val="28"/>
                <w:szCs w:val="28"/>
                <w:lang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14:paraId="6D21C681"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14:paraId="43C92D1D" w14:textId="77777777" w:rsidR="00B04B0B" w:rsidRPr="00787248" w:rsidRDefault="00B04B0B" w:rsidP="00B04B0B">
            <w:pPr>
              <w:spacing w:line="295" w:lineRule="exact"/>
              <w:jc w:val="center"/>
              <w:rPr>
                <w:sz w:val="30"/>
                <w:szCs w:val="30"/>
                <w:lang w:eastAsia="en-US"/>
              </w:rPr>
            </w:pPr>
            <w:r w:rsidRPr="00787248">
              <w:rPr>
                <w:sz w:val="30"/>
                <w:szCs w:val="30"/>
                <w:lang w:eastAsia="en-US"/>
              </w:rPr>
              <w:t>48</w:t>
            </w:r>
          </w:p>
        </w:tc>
        <w:tc>
          <w:tcPr>
            <w:tcW w:w="709" w:type="dxa"/>
            <w:tcBorders>
              <w:top w:val="single" w:sz="4" w:space="0" w:color="auto"/>
              <w:left w:val="single" w:sz="4" w:space="0" w:color="auto"/>
              <w:bottom w:val="single" w:sz="4" w:space="0" w:color="auto"/>
              <w:right w:val="single" w:sz="4" w:space="0" w:color="auto"/>
            </w:tcBorders>
          </w:tcPr>
          <w:p w14:paraId="17D47AE5" w14:textId="77777777" w:rsidR="00B04B0B" w:rsidRPr="00787248" w:rsidRDefault="00B04B0B" w:rsidP="00B04B0B">
            <w:pPr>
              <w:spacing w:line="295" w:lineRule="exact"/>
              <w:jc w:val="center"/>
              <w:rPr>
                <w:sz w:val="30"/>
                <w:szCs w:val="30"/>
                <w:lang w:eastAsia="en-US"/>
              </w:rPr>
            </w:pPr>
          </w:p>
        </w:tc>
      </w:tr>
      <w:tr w:rsidR="00B04B0B" w:rsidRPr="00787248" w14:paraId="684C6892"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EB8DB4E" w14:textId="77777777" w:rsidR="00B04B0B" w:rsidRPr="00787248" w:rsidRDefault="00B04B0B" w:rsidP="00B04B0B">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64C207DD" w14:textId="77777777" w:rsidR="00B04B0B" w:rsidRPr="00787248" w:rsidRDefault="00B04B0B" w:rsidP="00B04B0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02B4A2E6" w14:textId="77777777" w:rsidR="00B04B0B" w:rsidRPr="00787248" w:rsidRDefault="00B04B0B" w:rsidP="00B04B0B">
            <w:pPr>
              <w:spacing w:line="295" w:lineRule="exact"/>
              <w:ind w:left="-57" w:right="-57"/>
              <w:jc w:val="center"/>
              <w:rPr>
                <w:sz w:val="28"/>
                <w:szCs w:val="28"/>
                <w:lang w:eastAsia="en-US"/>
              </w:rPr>
            </w:pPr>
            <w:r w:rsidRPr="00787248">
              <w:rPr>
                <w:sz w:val="28"/>
                <w:szCs w:val="28"/>
                <w:lang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14:paraId="66D9FD76" w14:textId="77777777" w:rsidR="00B04B0B" w:rsidRPr="00787248" w:rsidRDefault="00B04B0B" w:rsidP="00B04B0B">
            <w:pPr>
              <w:spacing w:line="295"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14:paraId="53DD82A4" w14:textId="77777777" w:rsidR="00B04B0B" w:rsidRPr="00787248" w:rsidRDefault="00B04B0B" w:rsidP="00B04B0B">
            <w:pPr>
              <w:spacing w:line="295" w:lineRule="exact"/>
              <w:jc w:val="center"/>
              <w:rPr>
                <w:sz w:val="30"/>
                <w:szCs w:val="30"/>
                <w:lang w:eastAsia="en-US"/>
              </w:rPr>
            </w:pPr>
            <w:r w:rsidRPr="00787248">
              <w:rPr>
                <w:sz w:val="30"/>
                <w:szCs w:val="30"/>
                <w:lang w:eastAsia="en-US"/>
              </w:rPr>
              <w:t>24</w:t>
            </w:r>
          </w:p>
        </w:tc>
        <w:tc>
          <w:tcPr>
            <w:tcW w:w="709" w:type="dxa"/>
            <w:tcBorders>
              <w:top w:val="single" w:sz="4" w:space="0" w:color="auto"/>
              <w:left w:val="single" w:sz="4" w:space="0" w:color="auto"/>
              <w:bottom w:val="single" w:sz="4" w:space="0" w:color="auto"/>
              <w:right w:val="single" w:sz="4" w:space="0" w:color="auto"/>
            </w:tcBorders>
          </w:tcPr>
          <w:p w14:paraId="73E9B833" w14:textId="77777777" w:rsidR="00B04B0B" w:rsidRPr="00787248" w:rsidRDefault="00B04B0B" w:rsidP="00B04B0B">
            <w:pPr>
              <w:spacing w:line="295" w:lineRule="exact"/>
              <w:jc w:val="center"/>
              <w:rPr>
                <w:sz w:val="30"/>
                <w:szCs w:val="30"/>
                <w:lang w:eastAsia="en-US"/>
              </w:rPr>
            </w:pPr>
          </w:p>
        </w:tc>
      </w:tr>
      <w:tr w:rsidR="00B04B0B" w:rsidRPr="00787248" w14:paraId="69E4E9BD"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654A68B" w14:textId="77777777" w:rsidR="00B04B0B" w:rsidRPr="00787248" w:rsidRDefault="00B04B0B" w:rsidP="00B04B0B">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088605DB" w14:textId="77777777" w:rsidR="00B04B0B" w:rsidRPr="00787248" w:rsidRDefault="00B04B0B" w:rsidP="00B04B0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89B507E"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eastAsia="en-US"/>
              </w:rPr>
              <w:t xml:space="preserve">Рукавицы </w:t>
            </w:r>
            <w:r w:rsidRPr="00787248">
              <w:rPr>
                <w:sz w:val="28"/>
                <w:szCs w:val="28"/>
                <w:lang w:val="ru-RU" w:eastAsia="en-US"/>
              </w:rPr>
              <w:t>утепленные</w:t>
            </w:r>
          </w:p>
        </w:tc>
        <w:tc>
          <w:tcPr>
            <w:tcW w:w="1280" w:type="dxa"/>
            <w:tcBorders>
              <w:top w:val="single" w:sz="4" w:space="0" w:color="auto"/>
              <w:left w:val="single" w:sz="4" w:space="0" w:color="auto"/>
              <w:bottom w:val="single" w:sz="4" w:space="0" w:color="auto"/>
              <w:right w:val="single" w:sz="4" w:space="0" w:color="auto"/>
            </w:tcBorders>
            <w:hideMark/>
          </w:tcPr>
          <w:p w14:paraId="196BB284"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14:paraId="53AC2308" w14:textId="77777777" w:rsidR="00B04B0B" w:rsidRPr="00787248" w:rsidRDefault="00B04B0B" w:rsidP="00B04B0B">
            <w:pPr>
              <w:spacing w:line="295" w:lineRule="exact"/>
              <w:jc w:val="center"/>
              <w:rPr>
                <w:sz w:val="30"/>
                <w:szCs w:val="30"/>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0DC8C2C6" w14:textId="77777777" w:rsidR="00B04B0B" w:rsidRPr="00787248" w:rsidRDefault="00B04B0B" w:rsidP="00B04B0B">
            <w:pPr>
              <w:spacing w:line="295" w:lineRule="exact"/>
              <w:jc w:val="center"/>
              <w:rPr>
                <w:sz w:val="30"/>
                <w:szCs w:val="30"/>
                <w:lang w:eastAsia="en-US"/>
              </w:rPr>
            </w:pPr>
          </w:p>
        </w:tc>
      </w:tr>
      <w:tr w:rsidR="00B04B0B" w:rsidRPr="00787248" w14:paraId="70265C2C" w14:textId="77777777" w:rsidTr="00B04B0B">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14:paraId="0DE7E043" w14:textId="77777777" w:rsidR="00B04B0B" w:rsidRPr="00787248" w:rsidRDefault="00B04B0B" w:rsidP="00B04B0B">
            <w:pPr>
              <w:spacing w:line="295" w:lineRule="exact"/>
              <w:jc w:val="center"/>
              <w:rPr>
                <w:sz w:val="30"/>
                <w:szCs w:val="30"/>
                <w:lang w:eastAsia="en-US"/>
              </w:rPr>
            </w:pPr>
            <w:r>
              <w:rPr>
                <w:sz w:val="30"/>
                <w:szCs w:val="30"/>
                <w:lang w:val="ru-RU" w:eastAsia="en-US"/>
              </w:rPr>
              <w:t>6</w:t>
            </w:r>
            <w:r w:rsidRPr="00787248">
              <w:rPr>
                <w:sz w:val="30"/>
                <w:szCs w:val="30"/>
                <w:lang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14:paraId="139333B3" w14:textId="77777777" w:rsidR="00B04B0B" w:rsidRPr="00787248" w:rsidRDefault="00B04B0B" w:rsidP="00B04B0B">
            <w:pPr>
              <w:spacing w:line="295" w:lineRule="exact"/>
              <w:jc w:val="center"/>
              <w:rPr>
                <w:sz w:val="28"/>
                <w:szCs w:val="28"/>
                <w:lang w:eastAsia="en-US"/>
              </w:rPr>
            </w:pPr>
            <w:r w:rsidRPr="00787248">
              <w:rPr>
                <w:sz w:val="28"/>
                <w:szCs w:val="28"/>
                <w:lang w:eastAsia="en-US"/>
              </w:rPr>
              <w:t>Уборщик помещений</w:t>
            </w:r>
          </w:p>
        </w:tc>
        <w:tc>
          <w:tcPr>
            <w:tcW w:w="4159" w:type="dxa"/>
            <w:tcBorders>
              <w:top w:val="single" w:sz="4" w:space="0" w:color="auto"/>
              <w:left w:val="single" w:sz="4" w:space="0" w:color="auto"/>
              <w:bottom w:val="single" w:sz="4" w:space="0" w:color="auto"/>
              <w:right w:val="single" w:sz="4" w:space="0" w:color="auto"/>
            </w:tcBorders>
            <w:hideMark/>
          </w:tcPr>
          <w:p w14:paraId="113306D6"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eastAsia="en-US"/>
              </w:rPr>
              <w:t>Халат х</w:t>
            </w:r>
            <w:r w:rsidRPr="00787248">
              <w:rPr>
                <w:sz w:val="28"/>
                <w:szCs w:val="28"/>
                <w:lang w:val="ru-RU" w:eastAsia="en-US"/>
              </w:rPr>
              <w:t>/б</w:t>
            </w:r>
          </w:p>
        </w:tc>
        <w:tc>
          <w:tcPr>
            <w:tcW w:w="1280" w:type="dxa"/>
            <w:tcBorders>
              <w:top w:val="single" w:sz="4" w:space="0" w:color="auto"/>
              <w:left w:val="single" w:sz="4" w:space="0" w:color="auto"/>
              <w:bottom w:val="single" w:sz="4" w:space="0" w:color="auto"/>
              <w:right w:val="single" w:sz="4" w:space="0" w:color="auto"/>
            </w:tcBorders>
            <w:hideMark/>
          </w:tcPr>
          <w:p w14:paraId="6D9A0B0B"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14:paraId="49A693E4" w14:textId="77777777" w:rsidR="00B04B0B" w:rsidRPr="00787248" w:rsidRDefault="00B04B0B" w:rsidP="00B04B0B">
            <w:pPr>
              <w:spacing w:line="295"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tcPr>
          <w:p w14:paraId="16846514" w14:textId="77777777" w:rsidR="00B04B0B" w:rsidRPr="00787248" w:rsidRDefault="00B04B0B" w:rsidP="00B04B0B">
            <w:pPr>
              <w:spacing w:line="295" w:lineRule="exact"/>
              <w:jc w:val="center"/>
              <w:rPr>
                <w:sz w:val="30"/>
                <w:szCs w:val="30"/>
                <w:lang w:eastAsia="en-US"/>
              </w:rPr>
            </w:pPr>
          </w:p>
        </w:tc>
      </w:tr>
      <w:tr w:rsidR="00B04B0B" w:rsidRPr="00787248" w14:paraId="5E1507AA"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AAAEEC3"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5A965C2C"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55AD9B4"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14:paraId="195EA071"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5E3DBE8E" w14:textId="77777777" w:rsidR="00B04B0B" w:rsidRPr="00787248" w:rsidRDefault="00B04B0B" w:rsidP="00B04B0B">
            <w:pPr>
              <w:spacing w:line="295" w:lineRule="exact"/>
              <w:jc w:val="center"/>
              <w:rPr>
                <w:sz w:val="30"/>
                <w:szCs w:val="30"/>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01C42D93" w14:textId="77777777" w:rsidR="00B04B0B" w:rsidRPr="00787248" w:rsidRDefault="00B04B0B" w:rsidP="00B04B0B">
            <w:pPr>
              <w:spacing w:line="295" w:lineRule="exact"/>
              <w:jc w:val="center"/>
              <w:rPr>
                <w:sz w:val="30"/>
                <w:szCs w:val="30"/>
                <w:lang w:eastAsia="en-US"/>
              </w:rPr>
            </w:pPr>
          </w:p>
        </w:tc>
      </w:tr>
      <w:tr w:rsidR="00B04B0B" w:rsidRPr="00787248" w14:paraId="7530EBAC"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7D3E57E"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4717F05C" w14:textId="77777777" w:rsidR="00B04B0B" w:rsidRPr="00787248" w:rsidRDefault="00B04B0B" w:rsidP="00B04B0B">
            <w:pPr>
              <w:autoSpaceDE/>
              <w:autoSpaceDN/>
              <w:rPr>
                <w:sz w:val="28"/>
                <w:szCs w:val="28"/>
                <w:lang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14:paraId="7C6CCE3D" w14:textId="77777777" w:rsidR="00B04B0B" w:rsidRPr="00787248" w:rsidRDefault="00B04B0B" w:rsidP="00B04B0B">
            <w:pPr>
              <w:spacing w:line="295" w:lineRule="exact"/>
              <w:ind w:left="-57" w:right="-57"/>
              <w:jc w:val="center"/>
              <w:rPr>
                <w:sz w:val="28"/>
                <w:szCs w:val="28"/>
                <w:lang w:eastAsia="en-US"/>
              </w:rPr>
            </w:pPr>
            <w:r w:rsidRPr="00787248">
              <w:rPr>
                <w:i/>
                <w:sz w:val="28"/>
                <w:szCs w:val="28"/>
                <w:lang w:eastAsia="en-US"/>
              </w:rPr>
              <w:t>При в</w:t>
            </w:r>
            <w:r w:rsidRPr="00787248">
              <w:rPr>
                <w:i/>
                <w:sz w:val="28"/>
                <w:szCs w:val="28"/>
                <w:lang w:val="ru-RU" w:eastAsia="en-US"/>
              </w:rPr>
              <w:t xml:space="preserve">лажной уборке помещений </w:t>
            </w:r>
            <w:r w:rsidRPr="00787248">
              <w:rPr>
                <w:i/>
                <w:sz w:val="28"/>
                <w:szCs w:val="28"/>
                <w:lang w:eastAsia="en-US"/>
              </w:rPr>
              <w:t xml:space="preserve"> дополнительно:</w:t>
            </w:r>
          </w:p>
        </w:tc>
      </w:tr>
      <w:tr w:rsidR="00B04B0B" w:rsidRPr="00787248" w14:paraId="2FD9890E"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0CE2CE1"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309C9645"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023DA984" w14:textId="77777777" w:rsidR="00B04B0B" w:rsidRPr="00787248" w:rsidRDefault="00B04B0B" w:rsidP="00B04B0B">
            <w:pPr>
              <w:spacing w:line="295" w:lineRule="exact"/>
              <w:ind w:left="-57" w:right="-57"/>
              <w:jc w:val="center"/>
              <w:rPr>
                <w:i/>
                <w:sz w:val="28"/>
                <w:szCs w:val="28"/>
                <w:lang w:val="ru-RU" w:eastAsia="en-US"/>
              </w:rPr>
            </w:pPr>
            <w:r w:rsidRPr="00787248">
              <w:rPr>
                <w:sz w:val="28"/>
                <w:szCs w:val="28"/>
                <w:lang w:val="ru-RU" w:eastAsia="en-US"/>
              </w:rPr>
              <w:t>Полусапоги резиновые (галоши резиновые, туфли цельнорезиновые)</w:t>
            </w:r>
          </w:p>
        </w:tc>
        <w:tc>
          <w:tcPr>
            <w:tcW w:w="1280" w:type="dxa"/>
            <w:tcBorders>
              <w:top w:val="single" w:sz="4" w:space="0" w:color="auto"/>
              <w:left w:val="single" w:sz="4" w:space="0" w:color="auto"/>
              <w:bottom w:val="single" w:sz="4" w:space="0" w:color="auto"/>
              <w:right w:val="single" w:sz="4" w:space="0" w:color="auto"/>
            </w:tcBorders>
          </w:tcPr>
          <w:p w14:paraId="129CD545" w14:textId="77777777" w:rsidR="00B04B0B" w:rsidRPr="00787248" w:rsidRDefault="00B04B0B" w:rsidP="00B04B0B">
            <w:pPr>
              <w:autoSpaceDE/>
              <w:ind w:left="-57" w:right="-57"/>
              <w:jc w:val="center"/>
              <w:rPr>
                <w:sz w:val="28"/>
                <w:szCs w:val="28"/>
                <w:lang w:val="ru-RU" w:eastAsia="en-US"/>
              </w:rPr>
            </w:pPr>
          </w:p>
          <w:p w14:paraId="25AE60E8" w14:textId="77777777" w:rsidR="00B04B0B" w:rsidRPr="00787248" w:rsidRDefault="00B04B0B" w:rsidP="00B04B0B">
            <w:pPr>
              <w:autoSpaceDE/>
              <w:ind w:left="-57" w:right="-57"/>
              <w:jc w:val="center"/>
              <w:rPr>
                <w:sz w:val="28"/>
                <w:szCs w:val="28"/>
                <w:lang w:val="ru-RU" w:eastAsia="en-US"/>
              </w:rPr>
            </w:pPr>
          </w:p>
          <w:p w14:paraId="2DC86E89"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tcPr>
          <w:p w14:paraId="7D4557D4" w14:textId="77777777" w:rsidR="00B04B0B" w:rsidRPr="00787248" w:rsidRDefault="00B04B0B" w:rsidP="00B04B0B">
            <w:pPr>
              <w:spacing w:line="295" w:lineRule="exact"/>
              <w:jc w:val="center"/>
              <w:rPr>
                <w:sz w:val="30"/>
                <w:szCs w:val="30"/>
                <w:lang w:val="ru-RU" w:eastAsia="en-US"/>
              </w:rPr>
            </w:pPr>
          </w:p>
          <w:p w14:paraId="68476CF4" w14:textId="77777777" w:rsidR="00B04B0B" w:rsidRPr="00787248" w:rsidRDefault="00B04B0B" w:rsidP="00B04B0B">
            <w:pPr>
              <w:spacing w:line="295" w:lineRule="exact"/>
              <w:jc w:val="center"/>
              <w:rPr>
                <w:sz w:val="30"/>
                <w:szCs w:val="30"/>
                <w:lang w:val="ru-RU" w:eastAsia="en-US"/>
              </w:rPr>
            </w:pPr>
          </w:p>
          <w:p w14:paraId="172BC01C" w14:textId="77777777" w:rsidR="00B04B0B" w:rsidRPr="00787248" w:rsidRDefault="00B04B0B" w:rsidP="00B04B0B">
            <w:pPr>
              <w:spacing w:line="295"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0475A221" w14:textId="77777777" w:rsidR="00B04B0B" w:rsidRPr="00787248" w:rsidRDefault="00B04B0B" w:rsidP="00B04B0B">
            <w:pPr>
              <w:spacing w:line="295" w:lineRule="exact"/>
              <w:jc w:val="center"/>
              <w:rPr>
                <w:sz w:val="30"/>
                <w:szCs w:val="30"/>
                <w:lang w:eastAsia="en-US"/>
              </w:rPr>
            </w:pPr>
          </w:p>
        </w:tc>
      </w:tr>
      <w:tr w:rsidR="00B04B0B" w:rsidRPr="00787248" w14:paraId="25BA3B5E"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76BB959"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0AB26E51"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7A3ECAE0" w14:textId="77777777" w:rsidR="00B04B0B" w:rsidRPr="00787248" w:rsidRDefault="00B04B0B" w:rsidP="00B04B0B">
            <w:pPr>
              <w:spacing w:line="295" w:lineRule="exact"/>
              <w:ind w:left="-57" w:right="-57"/>
              <w:jc w:val="center"/>
              <w:rPr>
                <w:sz w:val="28"/>
                <w:szCs w:val="28"/>
                <w:lang w:eastAsia="en-US"/>
              </w:rPr>
            </w:pPr>
            <w:r w:rsidRPr="00787248">
              <w:rPr>
                <w:sz w:val="28"/>
                <w:szCs w:val="28"/>
                <w:lang w:val="ru-RU" w:eastAsia="en-US"/>
              </w:rPr>
              <w:t>П</w:t>
            </w:r>
            <w:r w:rsidRPr="00787248">
              <w:rPr>
                <w:sz w:val="28"/>
                <w:szCs w:val="28"/>
                <w:lang w:eastAsia="en-US"/>
              </w:rPr>
              <w:t>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14:paraId="55F9EF15"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14:paraId="7055CE45" w14:textId="77777777" w:rsidR="00B04B0B" w:rsidRPr="00787248" w:rsidRDefault="00B04B0B" w:rsidP="00B04B0B">
            <w:pPr>
              <w:spacing w:line="295"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26D71E82" w14:textId="77777777" w:rsidR="00B04B0B" w:rsidRPr="00787248" w:rsidRDefault="00B04B0B" w:rsidP="00B04B0B">
            <w:pPr>
              <w:spacing w:line="295" w:lineRule="exact"/>
              <w:jc w:val="center"/>
              <w:rPr>
                <w:sz w:val="30"/>
                <w:szCs w:val="30"/>
                <w:lang w:eastAsia="en-US"/>
              </w:rPr>
            </w:pPr>
          </w:p>
        </w:tc>
      </w:tr>
      <w:tr w:rsidR="00B04B0B" w:rsidRPr="00787248" w14:paraId="5ED3AFBB"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4844C54"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127121CA"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929EBD2" w14:textId="77777777" w:rsidR="00B04B0B" w:rsidRPr="00787248" w:rsidRDefault="00B04B0B" w:rsidP="00B04B0B">
            <w:pPr>
              <w:spacing w:line="295" w:lineRule="exact"/>
              <w:ind w:left="-57" w:right="-57"/>
              <w:jc w:val="center"/>
              <w:rPr>
                <w:i/>
                <w:sz w:val="28"/>
                <w:szCs w:val="28"/>
                <w:lang w:val="ru-RU" w:eastAsia="en-US"/>
              </w:rPr>
            </w:pPr>
            <w:r w:rsidRPr="00787248">
              <w:rPr>
                <w:i/>
                <w:sz w:val="28"/>
                <w:szCs w:val="28"/>
                <w:lang w:val="ru-RU" w:eastAsia="en-US"/>
              </w:rPr>
              <w:t>При уборке душевых и туалетов дополнительно:</w:t>
            </w:r>
          </w:p>
        </w:tc>
        <w:tc>
          <w:tcPr>
            <w:tcW w:w="1280" w:type="dxa"/>
            <w:tcBorders>
              <w:top w:val="single" w:sz="4" w:space="0" w:color="auto"/>
              <w:left w:val="single" w:sz="4" w:space="0" w:color="auto"/>
              <w:bottom w:val="single" w:sz="4" w:space="0" w:color="auto"/>
              <w:right w:val="single" w:sz="4" w:space="0" w:color="auto"/>
            </w:tcBorders>
          </w:tcPr>
          <w:p w14:paraId="78489BEC" w14:textId="77777777" w:rsidR="00B04B0B" w:rsidRPr="00787248" w:rsidRDefault="00B04B0B" w:rsidP="00B04B0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14929543" w14:textId="77777777" w:rsidR="00B04B0B" w:rsidRPr="00787248" w:rsidRDefault="00B04B0B" w:rsidP="00B04B0B">
            <w:pPr>
              <w:spacing w:line="295" w:lineRule="exact"/>
              <w:jc w:val="cente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5674EDCD" w14:textId="77777777" w:rsidR="00B04B0B" w:rsidRPr="00787248" w:rsidRDefault="00B04B0B" w:rsidP="00B04B0B">
            <w:pPr>
              <w:spacing w:line="295" w:lineRule="exact"/>
              <w:jc w:val="center"/>
              <w:rPr>
                <w:sz w:val="30"/>
                <w:szCs w:val="30"/>
                <w:lang w:eastAsia="en-US"/>
              </w:rPr>
            </w:pPr>
          </w:p>
        </w:tc>
      </w:tr>
      <w:tr w:rsidR="00B04B0B" w:rsidRPr="00787248" w14:paraId="37C7C56F"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A09861A"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5A6A863C"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3AC9020"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Фартук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hideMark/>
          </w:tcPr>
          <w:p w14:paraId="4E21FDC8"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Бм</w:t>
            </w:r>
          </w:p>
        </w:tc>
        <w:tc>
          <w:tcPr>
            <w:tcW w:w="1415" w:type="dxa"/>
            <w:tcBorders>
              <w:top w:val="single" w:sz="4" w:space="0" w:color="auto"/>
              <w:left w:val="single" w:sz="4" w:space="0" w:color="auto"/>
              <w:bottom w:val="single" w:sz="4" w:space="0" w:color="auto"/>
              <w:right w:val="single" w:sz="4" w:space="0" w:color="auto"/>
            </w:tcBorders>
            <w:hideMark/>
          </w:tcPr>
          <w:p w14:paraId="0911B98D" w14:textId="77777777" w:rsidR="00B04B0B" w:rsidRPr="00787248" w:rsidRDefault="00B04B0B" w:rsidP="00B04B0B">
            <w:pPr>
              <w:spacing w:line="295"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08080C2D" w14:textId="77777777" w:rsidR="00B04B0B" w:rsidRPr="00787248" w:rsidRDefault="00B04B0B" w:rsidP="00B04B0B">
            <w:pPr>
              <w:spacing w:line="295" w:lineRule="exact"/>
              <w:jc w:val="center"/>
              <w:rPr>
                <w:sz w:val="30"/>
                <w:szCs w:val="30"/>
                <w:lang w:eastAsia="en-US"/>
              </w:rPr>
            </w:pPr>
          </w:p>
        </w:tc>
      </w:tr>
      <w:tr w:rsidR="00B04B0B" w:rsidRPr="00787248" w14:paraId="737C8553"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5EDF7D0"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15489ACA"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D670204"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Нарукавники прорезиненные</w:t>
            </w:r>
          </w:p>
        </w:tc>
        <w:tc>
          <w:tcPr>
            <w:tcW w:w="1280" w:type="dxa"/>
            <w:tcBorders>
              <w:top w:val="single" w:sz="4" w:space="0" w:color="auto"/>
              <w:left w:val="single" w:sz="4" w:space="0" w:color="auto"/>
              <w:bottom w:val="single" w:sz="4" w:space="0" w:color="auto"/>
              <w:right w:val="single" w:sz="4" w:space="0" w:color="auto"/>
            </w:tcBorders>
            <w:hideMark/>
          </w:tcPr>
          <w:p w14:paraId="13C503A3"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Бм</w:t>
            </w:r>
          </w:p>
        </w:tc>
        <w:tc>
          <w:tcPr>
            <w:tcW w:w="1415" w:type="dxa"/>
            <w:tcBorders>
              <w:top w:val="single" w:sz="4" w:space="0" w:color="auto"/>
              <w:left w:val="single" w:sz="4" w:space="0" w:color="auto"/>
              <w:bottom w:val="single" w:sz="4" w:space="0" w:color="auto"/>
              <w:right w:val="single" w:sz="4" w:space="0" w:color="auto"/>
            </w:tcBorders>
            <w:hideMark/>
          </w:tcPr>
          <w:p w14:paraId="08292FD4" w14:textId="77777777" w:rsidR="00B04B0B" w:rsidRPr="00787248" w:rsidRDefault="00B04B0B" w:rsidP="00B04B0B">
            <w:pPr>
              <w:spacing w:line="295"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2F1C808E" w14:textId="77777777" w:rsidR="00B04B0B" w:rsidRPr="00787248" w:rsidRDefault="00B04B0B" w:rsidP="00B04B0B">
            <w:pPr>
              <w:spacing w:line="295" w:lineRule="exact"/>
              <w:jc w:val="center"/>
              <w:rPr>
                <w:sz w:val="30"/>
                <w:szCs w:val="30"/>
                <w:lang w:eastAsia="en-US"/>
              </w:rPr>
            </w:pPr>
          </w:p>
        </w:tc>
      </w:tr>
      <w:tr w:rsidR="00B04B0B" w:rsidRPr="00787248" w14:paraId="48EA0317"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B13B4C5" w14:textId="77777777" w:rsidR="00B04B0B" w:rsidRPr="00787248" w:rsidRDefault="00B04B0B" w:rsidP="00B04B0B">
            <w:pPr>
              <w:autoSpaceDE/>
              <w:autoSpaceDN/>
              <w:rPr>
                <w:sz w:val="30"/>
                <w:szCs w:val="30"/>
                <w:lang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0E0AA789"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9C9EE90"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14:paraId="62D1E234"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Бм</w:t>
            </w:r>
          </w:p>
        </w:tc>
        <w:tc>
          <w:tcPr>
            <w:tcW w:w="1415" w:type="dxa"/>
            <w:tcBorders>
              <w:top w:val="single" w:sz="4" w:space="0" w:color="auto"/>
              <w:left w:val="single" w:sz="4" w:space="0" w:color="auto"/>
              <w:bottom w:val="single" w:sz="4" w:space="0" w:color="auto"/>
              <w:right w:val="single" w:sz="4" w:space="0" w:color="auto"/>
            </w:tcBorders>
            <w:hideMark/>
          </w:tcPr>
          <w:p w14:paraId="28DFC134" w14:textId="77777777" w:rsidR="00B04B0B" w:rsidRPr="00787248" w:rsidRDefault="00B04B0B" w:rsidP="00B04B0B">
            <w:pPr>
              <w:spacing w:line="295" w:lineRule="exact"/>
              <w:jc w:val="center"/>
              <w:rPr>
                <w:sz w:val="24"/>
                <w:szCs w:val="24"/>
                <w:lang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2B03B957" w14:textId="77777777" w:rsidR="00B04B0B" w:rsidRPr="00787248" w:rsidRDefault="00B04B0B" w:rsidP="00B04B0B">
            <w:pPr>
              <w:spacing w:line="295" w:lineRule="exact"/>
              <w:jc w:val="center"/>
              <w:rPr>
                <w:sz w:val="30"/>
                <w:szCs w:val="30"/>
                <w:lang w:eastAsia="en-US"/>
              </w:rPr>
            </w:pPr>
          </w:p>
        </w:tc>
      </w:tr>
      <w:tr w:rsidR="00B04B0B" w:rsidRPr="00787248" w14:paraId="59CB8D53" w14:textId="77777777" w:rsidTr="00B04B0B">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14:paraId="548563F1" w14:textId="77777777" w:rsidR="00B04B0B" w:rsidRPr="00787248" w:rsidRDefault="00B04B0B" w:rsidP="00B04B0B">
            <w:pPr>
              <w:spacing w:line="295" w:lineRule="exact"/>
              <w:jc w:val="center"/>
              <w:rPr>
                <w:sz w:val="30"/>
                <w:szCs w:val="30"/>
                <w:lang w:val="ru-RU" w:eastAsia="en-US"/>
              </w:rPr>
            </w:pPr>
            <w:r>
              <w:rPr>
                <w:sz w:val="30"/>
                <w:szCs w:val="30"/>
                <w:lang w:val="ru-RU" w:eastAsia="en-US"/>
              </w:rPr>
              <w:t>7</w:t>
            </w:r>
            <w:r w:rsidRPr="00787248">
              <w:rPr>
                <w:sz w:val="30"/>
                <w:szCs w:val="30"/>
                <w:lang w:val="ru-RU"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14:paraId="1C58058C" w14:textId="77777777" w:rsidR="00B04B0B" w:rsidRPr="00787248" w:rsidRDefault="00B04B0B" w:rsidP="00B04B0B">
            <w:pPr>
              <w:spacing w:line="295" w:lineRule="exact"/>
              <w:jc w:val="center"/>
              <w:rPr>
                <w:sz w:val="28"/>
                <w:szCs w:val="28"/>
                <w:lang w:val="ru-RU" w:eastAsia="en-US"/>
              </w:rPr>
            </w:pPr>
            <w:r w:rsidRPr="00787248">
              <w:rPr>
                <w:sz w:val="28"/>
                <w:szCs w:val="28"/>
                <w:lang w:val="ru-RU" w:eastAsia="en-US"/>
              </w:rPr>
              <w:t>Рабочий по стирке и ремонту спецодежды</w:t>
            </w:r>
          </w:p>
        </w:tc>
        <w:tc>
          <w:tcPr>
            <w:tcW w:w="4159" w:type="dxa"/>
            <w:tcBorders>
              <w:top w:val="single" w:sz="4" w:space="0" w:color="auto"/>
              <w:left w:val="single" w:sz="4" w:space="0" w:color="auto"/>
              <w:bottom w:val="single" w:sz="4" w:space="0" w:color="auto"/>
              <w:right w:val="single" w:sz="4" w:space="0" w:color="auto"/>
            </w:tcBorders>
            <w:hideMark/>
          </w:tcPr>
          <w:p w14:paraId="77D97C09"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Костюм х/б (халат х/б)</w:t>
            </w:r>
          </w:p>
        </w:tc>
        <w:tc>
          <w:tcPr>
            <w:tcW w:w="1280" w:type="dxa"/>
            <w:tcBorders>
              <w:top w:val="single" w:sz="4" w:space="0" w:color="auto"/>
              <w:left w:val="single" w:sz="4" w:space="0" w:color="auto"/>
              <w:bottom w:val="single" w:sz="4" w:space="0" w:color="auto"/>
              <w:right w:val="single" w:sz="4" w:space="0" w:color="auto"/>
            </w:tcBorders>
            <w:hideMark/>
          </w:tcPr>
          <w:p w14:paraId="6D785D9A"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14:paraId="3DABD25C" w14:textId="77777777" w:rsidR="00B04B0B" w:rsidRPr="00787248" w:rsidRDefault="00B04B0B" w:rsidP="00B04B0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03B1DF2E" w14:textId="77777777" w:rsidR="00B04B0B" w:rsidRPr="00787248" w:rsidRDefault="00B04B0B" w:rsidP="00B04B0B">
            <w:pPr>
              <w:spacing w:line="295" w:lineRule="exact"/>
              <w:jc w:val="center"/>
              <w:rPr>
                <w:sz w:val="30"/>
                <w:szCs w:val="30"/>
                <w:lang w:eastAsia="en-US"/>
              </w:rPr>
            </w:pPr>
          </w:p>
        </w:tc>
      </w:tr>
      <w:tr w:rsidR="00B04B0B" w:rsidRPr="00787248" w14:paraId="72C09559"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0F98A08" w14:textId="77777777" w:rsidR="00B04B0B" w:rsidRPr="00787248" w:rsidRDefault="00B04B0B" w:rsidP="00B04B0B">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30314FCA" w14:textId="77777777" w:rsidR="00B04B0B" w:rsidRPr="00787248" w:rsidRDefault="00B04B0B" w:rsidP="00B04B0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6ECECE06"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14:paraId="0EC2ADA0" w14:textId="77777777" w:rsidR="00B04B0B" w:rsidRPr="00787248" w:rsidRDefault="00B04B0B" w:rsidP="00B04B0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5D8B86E6" w14:textId="77777777" w:rsidR="00B04B0B" w:rsidRPr="00787248" w:rsidRDefault="00B04B0B" w:rsidP="00B04B0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4CC31319" w14:textId="77777777" w:rsidR="00B04B0B" w:rsidRPr="00787248" w:rsidRDefault="00B04B0B" w:rsidP="00B04B0B">
            <w:pPr>
              <w:spacing w:line="295" w:lineRule="exact"/>
              <w:jc w:val="center"/>
              <w:rPr>
                <w:sz w:val="30"/>
                <w:szCs w:val="30"/>
                <w:lang w:eastAsia="en-US"/>
              </w:rPr>
            </w:pPr>
          </w:p>
        </w:tc>
      </w:tr>
      <w:tr w:rsidR="00B04B0B" w:rsidRPr="00787248" w14:paraId="106D6D34"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12E6D6B" w14:textId="77777777" w:rsidR="00B04B0B" w:rsidRPr="00787248" w:rsidRDefault="00B04B0B" w:rsidP="00B04B0B">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4D2885E6" w14:textId="77777777" w:rsidR="00B04B0B" w:rsidRPr="00787248" w:rsidRDefault="00B04B0B" w:rsidP="00B04B0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26A5B534"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Фартук прорезиненный с нагрудником (фартук ПВХ с нагрудником)</w:t>
            </w:r>
          </w:p>
        </w:tc>
        <w:tc>
          <w:tcPr>
            <w:tcW w:w="1280" w:type="dxa"/>
            <w:tcBorders>
              <w:top w:val="single" w:sz="4" w:space="0" w:color="auto"/>
              <w:left w:val="single" w:sz="4" w:space="0" w:color="auto"/>
              <w:bottom w:val="single" w:sz="4" w:space="0" w:color="auto"/>
              <w:right w:val="single" w:sz="4" w:space="0" w:color="auto"/>
            </w:tcBorders>
          </w:tcPr>
          <w:p w14:paraId="3E254DE7" w14:textId="77777777" w:rsidR="00B04B0B" w:rsidRPr="00787248" w:rsidRDefault="00B04B0B" w:rsidP="00B04B0B">
            <w:pPr>
              <w:spacing w:line="295" w:lineRule="exact"/>
              <w:ind w:left="-57" w:right="-57"/>
              <w:jc w:val="center"/>
              <w:rPr>
                <w:sz w:val="28"/>
                <w:szCs w:val="28"/>
                <w:lang w:val="ru-RU" w:eastAsia="en-US"/>
              </w:rPr>
            </w:pPr>
          </w:p>
          <w:p w14:paraId="382A71BB" w14:textId="77777777" w:rsidR="00B04B0B" w:rsidRPr="00787248" w:rsidRDefault="00B04B0B" w:rsidP="00B04B0B">
            <w:pPr>
              <w:spacing w:line="295" w:lineRule="exact"/>
              <w:ind w:left="-57" w:right="-57"/>
              <w:jc w:val="center"/>
              <w:rPr>
                <w:sz w:val="28"/>
                <w:szCs w:val="28"/>
                <w:lang w:val="ru-RU" w:eastAsia="en-US"/>
              </w:rPr>
            </w:pPr>
          </w:p>
          <w:p w14:paraId="4F59F277"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14:paraId="48B7AFC6" w14:textId="77777777" w:rsidR="00B04B0B" w:rsidRPr="00787248" w:rsidRDefault="00B04B0B" w:rsidP="00B04B0B">
            <w:pPr>
              <w:spacing w:line="295" w:lineRule="exact"/>
              <w:jc w:val="center"/>
              <w:rPr>
                <w:sz w:val="28"/>
                <w:szCs w:val="28"/>
                <w:lang w:val="ru-RU" w:eastAsia="en-US"/>
              </w:rPr>
            </w:pPr>
          </w:p>
          <w:p w14:paraId="49DF1206" w14:textId="77777777" w:rsidR="00B04B0B" w:rsidRPr="00787248" w:rsidRDefault="00B04B0B" w:rsidP="00B04B0B">
            <w:pPr>
              <w:spacing w:line="295" w:lineRule="exact"/>
              <w:jc w:val="center"/>
              <w:rPr>
                <w:sz w:val="28"/>
                <w:szCs w:val="28"/>
                <w:lang w:val="ru-RU" w:eastAsia="en-US"/>
              </w:rPr>
            </w:pPr>
          </w:p>
          <w:p w14:paraId="0DC35AE2" w14:textId="77777777" w:rsidR="00B04B0B" w:rsidRPr="00787248" w:rsidRDefault="00B04B0B" w:rsidP="00B04B0B">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1A823664" w14:textId="77777777" w:rsidR="00B04B0B" w:rsidRPr="00787248" w:rsidRDefault="00B04B0B" w:rsidP="00B04B0B">
            <w:pPr>
              <w:spacing w:line="295" w:lineRule="exact"/>
              <w:jc w:val="center"/>
              <w:rPr>
                <w:sz w:val="30"/>
                <w:szCs w:val="30"/>
                <w:lang w:eastAsia="en-US"/>
              </w:rPr>
            </w:pPr>
          </w:p>
        </w:tc>
      </w:tr>
      <w:tr w:rsidR="00B04B0B" w:rsidRPr="00787248" w14:paraId="30DE784A"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1031352" w14:textId="77777777" w:rsidR="00B04B0B" w:rsidRPr="00787248" w:rsidRDefault="00B04B0B" w:rsidP="00B04B0B">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7E0909CD" w14:textId="77777777" w:rsidR="00B04B0B" w:rsidRPr="00787248" w:rsidRDefault="00B04B0B" w:rsidP="00B04B0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3BC9F595"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Тапочки кожаные</w:t>
            </w:r>
          </w:p>
        </w:tc>
        <w:tc>
          <w:tcPr>
            <w:tcW w:w="1280" w:type="dxa"/>
            <w:tcBorders>
              <w:top w:val="single" w:sz="4" w:space="0" w:color="auto"/>
              <w:left w:val="single" w:sz="4" w:space="0" w:color="auto"/>
              <w:bottom w:val="single" w:sz="4" w:space="0" w:color="auto"/>
              <w:right w:val="single" w:sz="4" w:space="0" w:color="auto"/>
            </w:tcBorders>
            <w:hideMark/>
          </w:tcPr>
          <w:p w14:paraId="4DDF3590"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0716A664" w14:textId="77777777" w:rsidR="00B04B0B" w:rsidRPr="00787248" w:rsidRDefault="00B04B0B" w:rsidP="00B04B0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0AF9EBF9" w14:textId="77777777" w:rsidR="00B04B0B" w:rsidRPr="00787248" w:rsidRDefault="00B04B0B" w:rsidP="00B04B0B">
            <w:pPr>
              <w:spacing w:line="295" w:lineRule="exact"/>
              <w:jc w:val="center"/>
              <w:rPr>
                <w:sz w:val="30"/>
                <w:szCs w:val="30"/>
                <w:lang w:eastAsia="en-US"/>
              </w:rPr>
            </w:pPr>
          </w:p>
        </w:tc>
      </w:tr>
      <w:tr w:rsidR="00B04B0B" w:rsidRPr="00787248" w14:paraId="4BA98F3F"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1B977A3" w14:textId="77777777" w:rsidR="00B04B0B" w:rsidRPr="00787248" w:rsidRDefault="00B04B0B" w:rsidP="00B04B0B">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232F905E" w14:textId="77777777" w:rsidR="00B04B0B" w:rsidRPr="00787248" w:rsidRDefault="00B04B0B" w:rsidP="00B04B0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72C22C0E"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Полусапоги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14:paraId="1E2100FC"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14:paraId="732F8C99" w14:textId="77777777" w:rsidR="00B04B0B" w:rsidRPr="00787248" w:rsidRDefault="00B04B0B" w:rsidP="00B04B0B">
            <w:pPr>
              <w:spacing w:line="295" w:lineRule="exact"/>
              <w:jc w:val="center"/>
              <w:rPr>
                <w:sz w:val="28"/>
                <w:szCs w:val="28"/>
                <w:lang w:val="ru-RU" w:eastAsia="en-US"/>
              </w:rPr>
            </w:pPr>
            <w:r w:rsidRPr="00787248">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0231CD9C" w14:textId="77777777" w:rsidR="00B04B0B" w:rsidRPr="00787248" w:rsidRDefault="00B04B0B" w:rsidP="00B04B0B">
            <w:pPr>
              <w:spacing w:line="295" w:lineRule="exact"/>
              <w:jc w:val="center"/>
              <w:rPr>
                <w:sz w:val="30"/>
                <w:szCs w:val="30"/>
                <w:lang w:eastAsia="en-US"/>
              </w:rPr>
            </w:pPr>
          </w:p>
        </w:tc>
      </w:tr>
      <w:tr w:rsidR="00B04B0B" w:rsidRPr="00787248" w14:paraId="12C0A1A6"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2E938DC" w14:textId="77777777" w:rsidR="00B04B0B" w:rsidRPr="00787248" w:rsidRDefault="00B04B0B" w:rsidP="00B04B0B">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083719A8" w14:textId="77777777" w:rsidR="00B04B0B" w:rsidRPr="00787248" w:rsidRDefault="00B04B0B" w:rsidP="00B04B0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4DFEB51"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Перчатки х/б</w:t>
            </w:r>
          </w:p>
        </w:tc>
        <w:tc>
          <w:tcPr>
            <w:tcW w:w="1280" w:type="dxa"/>
            <w:tcBorders>
              <w:top w:val="single" w:sz="4" w:space="0" w:color="auto"/>
              <w:left w:val="single" w:sz="4" w:space="0" w:color="auto"/>
              <w:bottom w:val="single" w:sz="4" w:space="0" w:color="auto"/>
              <w:right w:val="single" w:sz="4" w:space="0" w:color="auto"/>
            </w:tcBorders>
            <w:hideMark/>
          </w:tcPr>
          <w:p w14:paraId="5D535F7C"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628308D0" w14:textId="77777777" w:rsidR="00B04B0B" w:rsidRPr="00787248" w:rsidRDefault="00B04B0B" w:rsidP="00B04B0B">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57F5FB90" w14:textId="77777777" w:rsidR="00B04B0B" w:rsidRPr="00787248" w:rsidRDefault="00B04B0B" w:rsidP="00B04B0B">
            <w:pPr>
              <w:spacing w:line="295" w:lineRule="exact"/>
              <w:jc w:val="center"/>
              <w:rPr>
                <w:sz w:val="30"/>
                <w:szCs w:val="30"/>
                <w:lang w:eastAsia="en-US"/>
              </w:rPr>
            </w:pPr>
          </w:p>
        </w:tc>
      </w:tr>
      <w:tr w:rsidR="00B04B0B" w:rsidRPr="00787248" w14:paraId="32ECD03E"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3062B16" w14:textId="77777777" w:rsidR="00B04B0B" w:rsidRPr="00787248" w:rsidRDefault="00B04B0B" w:rsidP="00B04B0B">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1EAF8CF0" w14:textId="77777777" w:rsidR="00B04B0B" w:rsidRPr="00787248" w:rsidRDefault="00B04B0B" w:rsidP="00B04B0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FBE9188"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14:paraId="5CE1DDAE"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14:paraId="60023CCB" w14:textId="77777777" w:rsidR="00B04B0B" w:rsidRPr="00787248" w:rsidRDefault="00B04B0B" w:rsidP="00B04B0B">
            <w:pPr>
              <w:spacing w:line="295" w:lineRule="exact"/>
              <w:jc w:val="center"/>
              <w:rPr>
                <w:sz w:val="28"/>
                <w:szCs w:val="28"/>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50E316C1" w14:textId="77777777" w:rsidR="00B04B0B" w:rsidRPr="00787248" w:rsidRDefault="00B04B0B" w:rsidP="00B04B0B">
            <w:pPr>
              <w:spacing w:line="295" w:lineRule="exact"/>
              <w:jc w:val="center"/>
              <w:rPr>
                <w:sz w:val="30"/>
                <w:szCs w:val="30"/>
                <w:lang w:eastAsia="en-US"/>
              </w:rPr>
            </w:pPr>
          </w:p>
        </w:tc>
      </w:tr>
      <w:tr w:rsidR="00B04B0B" w:rsidRPr="00787248" w14:paraId="3BDF53D0"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1FDA41A" w14:textId="77777777" w:rsidR="00B04B0B" w:rsidRPr="00787248" w:rsidRDefault="00B04B0B" w:rsidP="00B04B0B">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3A8D6185" w14:textId="77777777" w:rsidR="00B04B0B" w:rsidRPr="00787248" w:rsidRDefault="00B04B0B" w:rsidP="00B04B0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CE3109E"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Нарукавники прорезиненные</w:t>
            </w:r>
          </w:p>
        </w:tc>
        <w:tc>
          <w:tcPr>
            <w:tcW w:w="1280" w:type="dxa"/>
            <w:tcBorders>
              <w:top w:val="single" w:sz="4" w:space="0" w:color="auto"/>
              <w:left w:val="single" w:sz="4" w:space="0" w:color="auto"/>
              <w:bottom w:val="single" w:sz="4" w:space="0" w:color="auto"/>
              <w:right w:val="single" w:sz="4" w:space="0" w:color="auto"/>
            </w:tcBorders>
            <w:hideMark/>
          </w:tcPr>
          <w:p w14:paraId="0E016D6B"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14:paraId="67CF6A8D" w14:textId="77777777" w:rsidR="00B04B0B" w:rsidRPr="00787248" w:rsidRDefault="00B04B0B" w:rsidP="00B04B0B">
            <w:pPr>
              <w:spacing w:line="295" w:lineRule="exact"/>
              <w:jc w:val="center"/>
              <w:rPr>
                <w:sz w:val="28"/>
                <w:szCs w:val="28"/>
                <w:lang w:val="ru-RU" w:eastAsia="en-US"/>
              </w:rPr>
            </w:pPr>
            <w:r w:rsidRPr="00787248">
              <w:rPr>
                <w:sz w:val="24"/>
                <w:szCs w:val="24"/>
                <w:lang w:val="ru-RU" w:eastAsia="en-US"/>
              </w:rPr>
              <w:t>Дежурные</w:t>
            </w:r>
          </w:p>
        </w:tc>
        <w:tc>
          <w:tcPr>
            <w:tcW w:w="709" w:type="dxa"/>
            <w:tcBorders>
              <w:top w:val="single" w:sz="4" w:space="0" w:color="auto"/>
              <w:left w:val="single" w:sz="4" w:space="0" w:color="auto"/>
              <w:bottom w:val="single" w:sz="4" w:space="0" w:color="auto"/>
              <w:right w:val="single" w:sz="4" w:space="0" w:color="auto"/>
            </w:tcBorders>
          </w:tcPr>
          <w:p w14:paraId="1B378468" w14:textId="77777777" w:rsidR="00B04B0B" w:rsidRPr="00787248" w:rsidRDefault="00B04B0B" w:rsidP="00B04B0B">
            <w:pPr>
              <w:spacing w:line="295" w:lineRule="exact"/>
              <w:jc w:val="center"/>
              <w:rPr>
                <w:sz w:val="30"/>
                <w:szCs w:val="30"/>
                <w:lang w:eastAsia="en-US"/>
              </w:rPr>
            </w:pPr>
          </w:p>
        </w:tc>
      </w:tr>
      <w:tr w:rsidR="00B04B0B" w:rsidRPr="00787248" w14:paraId="2A67956E" w14:textId="77777777" w:rsidTr="00B04B0B">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14:paraId="019F17BA" w14:textId="77777777" w:rsidR="00B04B0B" w:rsidRPr="00787248" w:rsidRDefault="00B04B0B" w:rsidP="00B04B0B">
            <w:pPr>
              <w:spacing w:line="295" w:lineRule="exact"/>
              <w:jc w:val="center"/>
              <w:rPr>
                <w:sz w:val="30"/>
                <w:szCs w:val="30"/>
                <w:lang w:val="ru-RU" w:eastAsia="en-US"/>
              </w:rPr>
            </w:pPr>
            <w:r>
              <w:rPr>
                <w:sz w:val="30"/>
                <w:szCs w:val="30"/>
                <w:lang w:val="ru-RU" w:eastAsia="en-US"/>
              </w:rPr>
              <w:t>8</w:t>
            </w:r>
            <w:r w:rsidRPr="00787248">
              <w:rPr>
                <w:sz w:val="30"/>
                <w:szCs w:val="30"/>
                <w:lang w:val="ru-RU"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14:paraId="4F5DE0C8" w14:textId="77777777" w:rsidR="00B04B0B" w:rsidRPr="00787248" w:rsidRDefault="00B04B0B" w:rsidP="00B04B0B">
            <w:pPr>
              <w:spacing w:line="295" w:lineRule="exact"/>
              <w:jc w:val="center"/>
              <w:rPr>
                <w:sz w:val="28"/>
                <w:szCs w:val="28"/>
                <w:lang w:val="ru-RU" w:eastAsia="en-US"/>
              </w:rPr>
            </w:pPr>
            <w:r w:rsidRPr="00787248">
              <w:rPr>
                <w:sz w:val="28"/>
                <w:szCs w:val="28"/>
                <w:lang w:val="ru-RU" w:eastAsia="en-US"/>
              </w:rPr>
              <w:t>Заведующий хозяйством</w:t>
            </w:r>
          </w:p>
        </w:tc>
        <w:tc>
          <w:tcPr>
            <w:tcW w:w="4159" w:type="dxa"/>
            <w:tcBorders>
              <w:top w:val="single" w:sz="4" w:space="0" w:color="auto"/>
              <w:left w:val="single" w:sz="4" w:space="0" w:color="auto"/>
              <w:bottom w:val="single" w:sz="4" w:space="0" w:color="auto"/>
              <w:right w:val="single" w:sz="4" w:space="0" w:color="auto"/>
            </w:tcBorders>
          </w:tcPr>
          <w:p w14:paraId="5F854AEC" w14:textId="77777777" w:rsidR="00B04B0B" w:rsidRPr="00787248" w:rsidRDefault="00B04B0B" w:rsidP="00B04B0B">
            <w:pPr>
              <w:spacing w:line="290" w:lineRule="exact"/>
              <w:ind w:right="-57"/>
              <w:rPr>
                <w:sz w:val="28"/>
                <w:szCs w:val="28"/>
                <w:lang w:val="ru-RU" w:eastAsia="en-US"/>
              </w:rPr>
            </w:pPr>
            <w:r>
              <w:rPr>
                <w:sz w:val="28"/>
                <w:szCs w:val="28"/>
                <w:lang w:val="ru-RU" w:eastAsia="en-US"/>
              </w:rPr>
              <w:t xml:space="preserve">        </w:t>
            </w:r>
            <w:r w:rsidRPr="00787248">
              <w:rPr>
                <w:sz w:val="28"/>
                <w:szCs w:val="28"/>
                <w:lang w:val="ru-RU" w:eastAsia="en-US"/>
              </w:rPr>
              <w:t>Костюм х/б (халат х/б)</w:t>
            </w:r>
          </w:p>
        </w:tc>
        <w:tc>
          <w:tcPr>
            <w:tcW w:w="1280" w:type="dxa"/>
            <w:tcBorders>
              <w:top w:val="single" w:sz="4" w:space="0" w:color="auto"/>
              <w:left w:val="single" w:sz="4" w:space="0" w:color="auto"/>
              <w:bottom w:val="single" w:sz="4" w:space="0" w:color="auto"/>
              <w:right w:val="single" w:sz="4" w:space="0" w:color="auto"/>
            </w:tcBorders>
          </w:tcPr>
          <w:p w14:paraId="1798251D" w14:textId="77777777" w:rsidR="00B04B0B" w:rsidRPr="00787248" w:rsidRDefault="00B04B0B" w:rsidP="00B04B0B">
            <w:pPr>
              <w:spacing w:line="295" w:lineRule="exact"/>
              <w:ind w:left="-57" w:right="-57"/>
              <w:jc w:val="center"/>
              <w:rPr>
                <w:sz w:val="28"/>
                <w:szCs w:val="28"/>
                <w:lang w:val="ru-RU" w:eastAsia="en-US"/>
              </w:rPr>
            </w:pPr>
          </w:p>
          <w:p w14:paraId="42D49A28"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14:paraId="712ADB74" w14:textId="77777777" w:rsidR="00B04B0B" w:rsidRPr="00787248" w:rsidRDefault="00B04B0B" w:rsidP="00B04B0B">
            <w:pPr>
              <w:spacing w:line="295" w:lineRule="exact"/>
              <w:jc w:val="center"/>
              <w:rPr>
                <w:sz w:val="24"/>
                <w:szCs w:val="24"/>
                <w:lang w:val="ru-RU" w:eastAsia="en-US"/>
              </w:rPr>
            </w:pPr>
          </w:p>
          <w:p w14:paraId="1431D2B3" w14:textId="77777777" w:rsidR="00B04B0B" w:rsidRPr="00787248" w:rsidRDefault="00B04B0B" w:rsidP="00B04B0B">
            <w:pPr>
              <w:spacing w:line="295" w:lineRule="exact"/>
              <w:jc w:val="center"/>
              <w:rPr>
                <w:sz w:val="24"/>
                <w:szCs w:val="24"/>
                <w:lang w:val="ru-RU" w:eastAsia="en-US"/>
              </w:rPr>
            </w:pPr>
            <w:r w:rsidRPr="00787248">
              <w:rPr>
                <w:sz w:val="24"/>
                <w:szCs w:val="24"/>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566CE3AF" w14:textId="77777777" w:rsidR="00B04B0B" w:rsidRPr="00787248" w:rsidRDefault="00B04B0B" w:rsidP="00B04B0B">
            <w:pPr>
              <w:spacing w:line="295" w:lineRule="exact"/>
              <w:jc w:val="center"/>
              <w:rPr>
                <w:sz w:val="30"/>
                <w:szCs w:val="30"/>
                <w:lang w:val="ru-RU" w:eastAsia="en-US"/>
              </w:rPr>
            </w:pPr>
          </w:p>
        </w:tc>
      </w:tr>
      <w:tr w:rsidR="00B04B0B" w:rsidRPr="00787248" w14:paraId="12DEC5E9"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2DC632B" w14:textId="77777777" w:rsidR="00B04B0B" w:rsidRPr="00787248" w:rsidRDefault="00B04B0B" w:rsidP="00B04B0B">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3BD54A07" w14:textId="77777777" w:rsidR="00B04B0B" w:rsidRPr="00787248" w:rsidRDefault="00B04B0B" w:rsidP="00B04B0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0085CD7B" w14:textId="77777777" w:rsidR="00B04B0B" w:rsidRPr="00787248" w:rsidRDefault="00B04B0B" w:rsidP="00B04B0B">
            <w:pPr>
              <w:spacing w:line="290" w:lineRule="exact"/>
              <w:ind w:left="-57" w:right="-57"/>
              <w:jc w:val="center"/>
              <w:rPr>
                <w:sz w:val="28"/>
                <w:szCs w:val="28"/>
                <w:lang w:val="ru-RU" w:eastAsia="en-US"/>
              </w:rPr>
            </w:pPr>
            <w:r w:rsidRPr="00787248">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14:paraId="2828A07B"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39A15C63" w14:textId="77777777" w:rsidR="00B04B0B" w:rsidRPr="00787248" w:rsidRDefault="00B04B0B" w:rsidP="00B04B0B">
            <w:pPr>
              <w:spacing w:line="295" w:lineRule="exact"/>
              <w:jc w:val="center"/>
              <w:rPr>
                <w:sz w:val="24"/>
                <w:szCs w:val="24"/>
                <w:lang w:val="ru-RU" w:eastAsia="en-US"/>
              </w:rPr>
            </w:pPr>
            <w:r w:rsidRPr="00787248">
              <w:rPr>
                <w:sz w:val="24"/>
                <w:szCs w:val="24"/>
                <w:lang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7E620ECD" w14:textId="77777777" w:rsidR="00B04B0B" w:rsidRPr="00787248" w:rsidRDefault="00B04B0B" w:rsidP="00B04B0B">
            <w:pPr>
              <w:spacing w:line="295" w:lineRule="exact"/>
              <w:jc w:val="center"/>
              <w:rPr>
                <w:sz w:val="30"/>
                <w:szCs w:val="30"/>
                <w:lang w:val="ru-RU" w:eastAsia="en-US"/>
              </w:rPr>
            </w:pPr>
          </w:p>
        </w:tc>
      </w:tr>
      <w:tr w:rsidR="00B04B0B" w:rsidRPr="00787248" w14:paraId="5B7DFCE7"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75B43CE" w14:textId="77777777" w:rsidR="00B04B0B" w:rsidRPr="00787248" w:rsidRDefault="00B04B0B" w:rsidP="00B04B0B">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5344E63D" w14:textId="77777777" w:rsidR="00B04B0B" w:rsidRPr="00787248" w:rsidRDefault="00B04B0B" w:rsidP="00B04B0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541990A" w14:textId="77777777" w:rsidR="00B04B0B" w:rsidRPr="00787248" w:rsidRDefault="00B04B0B" w:rsidP="00B04B0B">
            <w:pPr>
              <w:spacing w:line="290" w:lineRule="exact"/>
              <w:ind w:left="-57" w:right="-57"/>
              <w:jc w:val="center"/>
              <w:rPr>
                <w:i/>
                <w:sz w:val="28"/>
                <w:szCs w:val="28"/>
                <w:lang w:val="ru-RU" w:eastAsia="en-US"/>
              </w:rPr>
            </w:pPr>
            <w:r w:rsidRPr="00787248">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14:paraId="1098D72C" w14:textId="77777777" w:rsidR="00B04B0B" w:rsidRPr="00787248" w:rsidRDefault="00B04B0B" w:rsidP="00B04B0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528371D9" w14:textId="77777777" w:rsidR="00B04B0B" w:rsidRPr="00787248" w:rsidRDefault="00B04B0B" w:rsidP="00B04B0B">
            <w:pPr>
              <w:spacing w:line="295"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17B37AE2" w14:textId="77777777" w:rsidR="00B04B0B" w:rsidRPr="00787248" w:rsidRDefault="00B04B0B" w:rsidP="00B04B0B">
            <w:pPr>
              <w:spacing w:line="295" w:lineRule="exact"/>
              <w:jc w:val="center"/>
              <w:rPr>
                <w:sz w:val="30"/>
                <w:szCs w:val="30"/>
                <w:lang w:val="ru-RU" w:eastAsia="en-US"/>
              </w:rPr>
            </w:pPr>
          </w:p>
        </w:tc>
      </w:tr>
      <w:tr w:rsidR="00B04B0B" w:rsidRPr="00787248" w14:paraId="5C464CA1"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B5C0ABB" w14:textId="77777777" w:rsidR="00B04B0B" w:rsidRPr="00787248" w:rsidRDefault="00B04B0B" w:rsidP="00B04B0B">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65144F1F" w14:textId="77777777" w:rsidR="00B04B0B" w:rsidRPr="00787248" w:rsidRDefault="00B04B0B" w:rsidP="00B04B0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72C3206" w14:textId="77777777" w:rsidR="00B04B0B" w:rsidRPr="00787248" w:rsidRDefault="00B04B0B" w:rsidP="00B04B0B">
            <w:pPr>
              <w:spacing w:line="290" w:lineRule="exact"/>
              <w:ind w:left="-57" w:right="-57"/>
              <w:jc w:val="center"/>
              <w:rPr>
                <w:sz w:val="28"/>
                <w:szCs w:val="28"/>
                <w:lang w:val="ru-RU" w:eastAsia="en-US"/>
              </w:rPr>
            </w:pPr>
            <w:r w:rsidRPr="00787248">
              <w:rPr>
                <w:sz w:val="28"/>
                <w:szCs w:val="28"/>
                <w:lang w:val="ru-RU" w:eastAsia="en-US"/>
              </w:rPr>
              <w:t>Куртка х/б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14:paraId="5588013F" w14:textId="77777777" w:rsidR="00B04B0B" w:rsidRPr="00787248" w:rsidRDefault="00B04B0B" w:rsidP="00B04B0B">
            <w:pPr>
              <w:spacing w:line="295" w:lineRule="exact"/>
              <w:ind w:left="-57" w:right="-57"/>
              <w:jc w:val="center"/>
              <w:rPr>
                <w:sz w:val="28"/>
                <w:szCs w:val="28"/>
                <w:lang w:val="ru-RU" w:eastAsia="en-US"/>
              </w:rPr>
            </w:pPr>
          </w:p>
          <w:p w14:paraId="5DA4AB65"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14:paraId="115035E9" w14:textId="77777777" w:rsidR="00B04B0B" w:rsidRPr="00787248" w:rsidRDefault="00B04B0B" w:rsidP="00B04B0B">
            <w:pPr>
              <w:spacing w:line="295" w:lineRule="exact"/>
              <w:jc w:val="center"/>
              <w:rPr>
                <w:sz w:val="24"/>
                <w:szCs w:val="24"/>
                <w:lang w:val="ru-RU" w:eastAsia="en-US"/>
              </w:rPr>
            </w:pPr>
          </w:p>
          <w:p w14:paraId="4D30D48E" w14:textId="77777777" w:rsidR="00B04B0B" w:rsidRPr="00787248" w:rsidRDefault="00B04B0B" w:rsidP="00B04B0B">
            <w:pPr>
              <w:spacing w:line="295" w:lineRule="exact"/>
              <w:jc w:val="center"/>
              <w:rPr>
                <w:sz w:val="28"/>
                <w:szCs w:val="28"/>
                <w:lang w:val="ru-RU" w:eastAsia="en-US"/>
              </w:rPr>
            </w:pPr>
            <w:r w:rsidRPr="00787248">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14:paraId="65572C2B" w14:textId="77777777" w:rsidR="00B04B0B" w:rsidRPr="00787248" w:rsidRDefault="00B04B0B" w:rsidP="00B04B0B">
            <w:pPr>
              <w:spacing w:line="295" w:lineRule="exact"/>
              <w:jc w:val="center"/>
              <w:rPr>
                <w:sz w:val="30"/>
                <w:szCs w:val="30"/>
                <w:lang w:val="ru-RU" w:eastAsia="en-US"/>
              </w:rPr>
            </w:pPr>
          </w:p>
        </w:tc>
      </w:tr>
      <w:tr w:rsidR="00B04B0B" w:rsidRPr="00787248" w14:paraId="77FB0FED" w14:textId="77777777" w:rsidTr="00B04B0B">
        <w:trPr>
          <w:trHeight w:val="20"/>
        </w:trPr>
        <w:tc>
          <w:tcPr>
            <w:tcW w:w="703" w:type="dxa"/>
            <w:tcBorders>
              <w:top w:val="single" w:sz="4" w:space="0" w:color="auto"/>
              <w:left w:val="single" w:sz="4" w:space="0" w:color="auto"/>
              <w:bottom w:val="single" w:sz="4" w:space="0" w:color="auto"/>
              <w:right w:val="single" w:sz="4" w:space="0" w:color="auto"/>
            </w:tcBorders>
            <w:hideMark/>
          </w:tcPr>
          <w:p w14:paraId="0FF6A29E" w14:textId="77777777" w:rsidR="00B04B0B" w:rsidRPr="00787248" w:rsidRDefault="00B04B0B" w:rsidP="00B04B0B">
            <w:pPr>
              <w:spacing w:line="295" w:lineRule="exact"/>
              <w:jc w:val="center"/>
              <w:rPr>
                <w:sz w:val="30"/>
                <w:szCs w:val="30"/>
                <w:lang w:eastAsia="en-US"/>
              </w:rPr>
            </w:pPr>
            <w:r>
              <w:rPr>
                <w:sz w:val="30"/>
                <w:szCs w:val="30"/>
                <w:lang w:val="ru-RU" w:eastAsia="en-US"/>
              </w:rPr>
              <w:t>9</w:t>
            </w:r>
            <w:r w:rsidRPr="00787248">
              <w:rPr>
                <w:sz w:val="30"/>
                <w:szCs w:val="30"/>
                <w:lang w:eastAsia="en-US"/>
              </w:rPr>
              <w:t>.</w:t>
            </w:r>
          </w:p>
        </w:tc>
        <w:tc>
          <w:tcPr>
            <w:tcW w:w="2234" w:type="dxa"/>
            <w:tcBorders>
              <w:top w:val="single" w:sz="4" w:space="0" w:color="auto"/>
              <w:left w:val="single" w:sz="4" w:space="0" w:color="auto"/>
              <w:bottom w:val="single" w:sz="4" w:space="0" w:color="auto"/>
              <w:right w:val="single" w:sz="4" w:space="0" w:color="auto"/>
            </w:tcBorders>
            <w:hideMark/>
          </w:tcPr>
          <w:p w14:paraId="03C950FB" w14:textId="77777777" w:rsidR="00B04B0B" w:rsidRPr="00B04B0B" w:rsidRDefault="00B04B0B" w:rsidP="00B04B0B">
            <w:pPr>
              <w:spacing w:line="295" w:lineRule="exact"/>
              <w:jc w:val="center"/>
              <w:rPr>
                <w:sz w:val="28"/>
                <w:szCs w:val="28"/>
                <w:lang w:val="ru-RU" w:eastAsia="en-US"/>
              </w:rPr>
            </w:pPr>
            <w:r w:rsidRPr="00787248">
              <w:rPr>
                <w:sz w:val="28"/>
                <w:szCs w:val="28"/>
                <w:lang w:eastAsia="en-US"/>
              </w:rPr>
              <w:t>Воспитатель</w:t>
            </w:r>
            <w:r>
              <w:rPr>
                <w:sz w:val="28"/>
                <w:szCs w:val="28"/>
                <w:lang w:val="ru-RU" w:eastAsia="en-US"/>
              </w:rPr>
              <w:t xml:space="preserve"> дошкольного образования</w:t>
            </w:r>
          </w:p>
        </w:tc>
        <w:tc>
          <w:tcPr>
            <w:tcW w:w="4159" w:type="dxa"/>
            <w:tcBorders>
              <w:top w:val="single" w:sz="4" w:space="0" w:color="auto"/>
              <w:left w:val="single" w:sz="4" w:space="0" w:color="auto"/>
              <w:bottom w:val="single" w:sz="4" w:space="0" w:color="auto"/>
              <w:right w:val="single" w:sz="4" w:space="0" w:color="auto"/>
            </w:tcBorders>
            <w:hideMark/>
          </w:tcPr>
          <w:p w14:paraId="5D346EE5" w14:textId="77777777" w:rsidR="00B04B0B" w:rsidRPr="00787248" w:rsidRDefault="00B04B0B" w:rsidP="00B04B0B">
            <w:pPr>
              <w:spacing w:line="290" w:lineRule="exact"/>
              <w:ind w:left="-57" w:right="-57"/>
              <w:jc w:val="center"/>
              <w:rPr>
                <w:sz w:val="28"/>
                <w:szCs w:val="28"/>
                <w:lang w:val="ru-RU" w:eastAsia="en-US"/>
              </w:rPr>
            </w:pPr>
            <w:r w:rsidRPr="00787248">
              <w:rPr>
                <w:sz w:val="28"/>
                <w:szCs w:val="28"/>
                <w:lang w:val="ru-RU" w:eastAsia="en-US"/>
              </w:rPr>
              <w:t>Халат х/б</w:t>
            </w:r>
          </w:p>
        </w:tc>
        <w:tc>
          <w:tcPr>
            <w:tcW w:w="1280" w:type="dxa"/>
            <w:tcBorders>
              <w:top w:val="single" w:sz="4" w:space="0" w:color="auto"/>
              <w:left w:val="single" w:sz="4" w:space="0" w:color="auto"/>
              <w:bottom w:val="single" w:sz="4" w:space="0" w:color="auto"/>
              <w:right w:val="single" w:sz="4" w:space="0" w:color="auto"/>
            </w:tcBorders>
            <w:hideMark/>
          </w:tcPr>
          <w:p w14:paraId="3F8F2C7F"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14:paraId="72AACDCA" w14:textId="77777777" w:rsidR="00B04B0B" w:rsidRPr="00787248" w:rsidRDefault="00B04B0B" w:rsidP="00B04B0B">
            <w:pPr>
              <w:spacing w:line="295" w:lineRule="exact"/>
              <w:jc w:val="center"/>
              <w:rPr>
                <w:sz w:val="30"/>
                <w:szCs w:val="30"/>
                <w:lang w:eastAsia="en-US"/>
              </w:rPr>
            </w:pPr>
            <w:r w:rsidRPr="00787248">
              <w:rPr>
                <w:sz w:val="30"/>
                <w:szCs w:val="30"/>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14:paraId="1DA5AD6E" w14:textId="77777777" w:rsidR="00B04B0B" w:rsidRPr="00787248" w:rsidRDefault="00B04B0B" w:rsidP="00B04B0B">
            <w:pPr>
              <w:spacing w:line="295" w:lineRule="exact"/>
              <w:jc w:val="center"/>
              <w:rPr>
                <w:sz w:val="30"/>
                <w:szCs w:val="30"/>
                <w:lang w:val="ru-RU" w:eastAsia="en-US"/>
              </w:rPr>
            </w:pPr>
            <w:r w:rsidRPr="00787248">
              <w:rPr>
                <w:sz w:val="30"/>
                <w:szCs w:val="30"/>
                <w:lang w:val="ru-RU" w:eastAsia="en-US"/>
              </w:rPr>
              <w:t>3</w:t>
            </w:r>
          </w:p>
        </w:tc>
      </w:tr>
      <w:tr w:rsidR="00B04B0B" w:rsidRPr="00787248" w14:paraId="7A73F13A" w14:textId="77777777" w:rsidTr="00B04B0B">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14:paraId="759EF56C" w14:textId="77777777" w:rsidR="00B04B0B" w:rsidRPr="00787248" w:rsidRDefault="00B04B0B" w:rsidP="00B04B0B">
            <w:pPr>
              <w:spacing w:line="295" w:lineRule="exact"/>
              <w:jc w:val="center"/>
              <w:rPr>
                <w:sz w:val="30"/>
                <w:szCs w:val="30"/>
                <w:lang w:val="ru-RU" w:eastAsia="en-US"/>
              </w:rPr>
            </w:pPr>
            <w:r>
              <w:rPr>
                <w:sz w:val="30"/>
                <w:szCs w:val="30"/>
                <w:lang w:val="ru-RU" w:eastAsia="en-US"/>
              </w:rPr>
              <w:t>10</w:t>
            </w:r>
            <w:r w:rsidRPr="00787248">
              <w:rPr>
                <w:sz w:val="30"/>
                <w:szCs w:val="30"/>
                <w:lang w:val="ru-RU" w:eastAsia="en-US"/>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14:paraId="6E3A3A06" w14:textId="77777777" w:rsidR="00B04B0B" w:rsidRDefault="00B04B0B" w:rsidP="00B04B0B">
            <w:pPr>
              <w:spacing w:line="295" w:lineRule="exact"/>
              <w:jc w:val="center"/>
              <w:rPr>
                <w:sz w:val="28"/>
                <w:szCs w:val="28"/>
                <w:lang w:val="ru-RU" w:eastAsia="en-US"/>
              </w:rPr>
            </w:pPr>
            <w:r w:rsidRPr="00787248">
              <w:rPr>
                <w:sz w:val="28"/>
                <w:szCs w:val="28"/>
                <w:lang w:val="ru-RU" w:eastAsia="en-US"/>
              </w:rPr>
              <w:t>Повар</w:t>
            </w:r>
          </w:p>
          <w:p w14:paraId="4AD0F9E1" w14:textId="77777777" w:rsidR="00B04B0B" w:rsidRPr="00787248" w:rsidRDefault="00B04B0B" w:rsidP="00B04B0B">
            <w:pPr>
              <w:spacing w:line="295" w:lineRule="exact"/>
              <w:jc w:val="center"/>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E0F16C3" w14:textId="77777777" w:rsidR="00B04B0B" w:rsidRPr="00787248" w:rsidRDefault="00B04B0B" w:rsidP="00B04B0B">
            <w:pPr>
              <w:spacing w:line="290" w:lineRule="exact"/>
              <w:ind w:left="-57" w:right="-57"/>
              <w:jc w:val="center"/>
              <w:rPr>
                <w:sz w:val="28"/>
                <w:szCs w:val="28"/>
                <w:lang w:val="ru-RU" w:eastAsia="en-US"/>
              </w:rPr>
            </w:pPr>
            <w:r w:rsidRPr="00787248">
              <w:rPr>
                <w:sz w:val="28"/>
                <w:szCs w:val="28"/>
                <w:lang w:val="ru-RU" w:eastAsia="en-US"/>
              </w:rPr>
              <w:lastRenderedPageBreak/>
              <w:t>Халат х/б (костюм х/б)</w:t>
            </w:r>
          </w:p>
        </w:tc>
        <w:tc>
          <w:tcPr>
            <w:tcW w:w="1280" w:type="dxa"/>
            <w:tcBorders>
              <w:top w:val="single" w:sz="4" w:space="0" w:color="auto"/>
              <w:left w:val="single" w:sz="4" w:space="0" w:color="auto"/>
              <w:bottom w:val="single" w:sz="4" w:space="0" w:color="auto"/>
              <w:right w:val="single" w:sz="4" w:space="0" w:color="auto"/>
            </w:tcBorders>
            <w:hideMark/>
          </w:tcPr>
          <w:p w14:paraId="33E91181"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14:paraId="0F515377" w14:textId="77777777" w:rsidR="00B04B0B" w:rsidRPr="00787248" w:rsidRDefault="00B04B0B" w:rsidP="00B04B0B">
            <w:pPr>
              <w:spacing w:line="295"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hideMark/>
          </w:tcPr>
          <w:p w14:paraId="3DFBA84A" w14:textId="77777777" w:rsidR="00B04B0B" w:rsidRPr="00787248" w:rsidRDefault="00B04B0B" w:rsidP="00B04B0B">
            <w:pPr>
              <w:spacing w:line="295" w:lineRule="exact"/>
              <w:jc w:val="center"/>
              <w:rPr>
                <w:sz w:val="30"/>
                <w:szCs w:val="30"/>
                <w:lang w:val="ru-RU" w:eastAsia="en-US"/>
              </w:rPr>
            </w:pPr>
            <w:r w:rsidRPr="00787248">
              <w:rPr>
                <w:sz w:val="30"/>
                <w:szCs w:val="30"/>
                <w:lang w:val="ru-RU" w:eastAsia="en-US"/>
              </w:rPr>
              <w:t>4</w:t>
            </w:r>
          </w:p>
        </w:tc>
      </w:tr>
      <w:tr w:rsidR="00B04B0B" w:rsidRPr="00787248" w14:paraId="6B61A515"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CFA2FD0" w14:textId="77777777" w:rsidR="00B04B0B" w:rsidRPr="00787248" w:rsidRDefault="00B04B0B" w:rsidP="00B04B0B">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35090E36" w14:textId="77777777" w:rsidR="00B04B0B" w:rsidRPr="00787248" w:rsidRDefault="00B04B0B" w:rsidP="00B04B0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37730AAE"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Фартук х/б</w:t>
            </w:r>
          </w:p>
        </w:tc>
        <w:tc>
          <w:tcPr>
            <w:tcW w:w="1280" w:type="dxa"/>
            <w:tcBorders>
              <w:top w:val="single" w:sz="4" w:space="0" w:color="auto"/>
              <w:left w:val="single" w:sz="4" w:space="0" w:color="auto"/>
              <w:bottom w:val="single" w:sz="4" w:space="0" w:color="auto"/>
              <w:right w:val="single" w:sz="4" w:space="0" w:color="auto"/>
            </w:tcBorders>
            <w:hideMark/>
          </w:tcPr>
          <w:p w14:paraId="536D7F9D"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2AC5920A" w14:textId="77777777" w:rsidR="00B04B0B" w:rsidRPr="00787248" w:rsidRDefault="00B04B0B" w:rsidP="00B04B0B">
            <w:pPr>
              <w:spacing w:line="295" w:lineRule="exact"/>
              <w:jc w:val="center"/>
              <w:rPr>
                <w:sz w:val="30"/>
                <w:szCs w:val="30"/>
                <w:lang w:val="ru-RU" w:eastAsia="en-US"/>
              </w:rPr>
            </w:pPr>
            <w:r w:rsidRPr="00787248">
              <w:rPr>
                <w:sz w:val="30"/>
                <w:szCs w:val="30"/>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14:paraId="7880419A" w14:textId="77777777" w:rsidR="00B04B0B" w:rsidRPr="00787248" w:rsidRDefault="00B04B0B" w:rsidP="00B04B0B">
            <w:pPr>
              <w:spacing w:line="295" w:lineRule="exact"/>
              <w:jc w:val="center"/>
              <w:rPr>
                <w:sz w:val="30"/>
                <w:szCs w:val="30"/>
                <w:lang w:val="ru-RU" w:eastAsia="en-US"/>
              </w:rPr>
            </w:pPr>
            <w:r w:rsidRPr="00787248">
              <w:rPr>
                <w:sz w:val="30"/>
                <w:szCs w:val="30"/>
                <w:lang w:val="ru-RU" w:eastAsia="en-US"/>
              </w:rPr>
              <w:t>3</w:t>
            </w:r>
          </w:p>
        </w:tc>
      </w:tr>
      <w:tr w:rsidR="00B04B0B" w:rsidRPr="00787248" w14:paraId="0152721F"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C070573" w14:textId="77777777" w:rsidR="00B04B0B" w:rsidRPr="00787248" w:rsidRDefault="00B04B0B" w:rsidP="00B04B0B">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5468D921" w14:textId="77777777" w:rsidR="00B04B0B" w:rsidRPr="00787248" w:rsidRDefault="00B04B0B" w:rsidP="00B04B0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55EA459"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Шапочка х/б (косынка х/б)</w:t>
            </w:r>
          </w:p>
        </w:tc>
        <w:tc>
          <w:tcPr>
            <w:tcW w:w="1280" w:type="dxa"/>
            <w:tcBorders>
              <w:top w:val="single" w:sz="4" w:space="0" w:color="auto"/>
              <w:left w:val="single" w:sz="4" w:space="0" w:color="auto"/>
              <w:bottom w:val="single" w:sz="4" w:space="0" w:color="auto"/>
              <w:right w:val="single" w:sz="4" w:space="0" w:color="auto"/>
            </w:tcBorders>
          </w:tcPr>
          <w:p w14:paraId="2AD3D09C" w14:textId="77777777" w:rsidR="00B04B0B" w:rsidRPr="00787248" w:rsidRDefault="00B04B0B" w:rsidP="00B04B0B">
            <w:pPr>
              <w:spacing w:line="295"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14:paraId="1AF6C831" w14:textId="77777777" w:rsidR="00B04B0B" w:rsidRPr="00787248" w:rsidRDefault="00B04B0B" w:rsidP="00B04B0B">
            <w:pPr>
              <w:spacing w:line="295" w:lineRule="exact"/>
              <w:jc w:val="center"/>
              <w:rPr>
                <w:sz w:val="28"/>
                <w:szCs w:val="28"/>
                <w:lang w:val="ru-RU" w:eastAsia="en-US"/>
              </w:rPr>
            </w:pPr>
            <w:r w:rsidRPr="00787248">
              <w:rPr>
                <w:sz w:val="28"/>
                <w:szCs w:val="28"/>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14:paraId="086AB946" w14:textId="77777777" w:rsidR="00B04B0B" w:rsidRPr="00787248" w:rsidRDefault="00B04B0B" w:rsidP="00B04B0B">
            <w:pPr>
              <w:spacing w:line="295" w:lineRule="exact"/>
              <w:jc w:val="center"/>
              <w:rPr>
                <w:sz w:val="30"/>
                <w:szCs w:val="30"/>
                <w:lang w:val="ru-RU" w:eastAsia="en-US"/>
              </w:rPr>
            </w:pPr>
            <w:r w:rsidRPr="00787248">
              <w:rPr>
                <w:sz w:val="30"/>
                <w:szCs w:val="30"/>
                <w:lang w:val="ru-RU" w:eastAsia="en-US"/>
              </w:rPr>
              <w:t>3</w:t>
            </w:r>
          </w:p>
        </w:tc>
      </w:tr>
      <w:tr w:rsidR="00B04B0B" w:rsidRPr="00787248" w14:paraId="4040F35C"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2F0D1DF" w14:textId="77777777" w:rsidR="00B04B0B" w:rsidRPr="00787248" w:rsidRDefault="00B04B0B" w:rsidP="00B04B0B">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7BB04435" w14:textId="77777777" w:rsidR="00B04B0B" w:rsidRPr="00787248" w:rsidRDefault="00B04B0B" w:rsidP="00B04B0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343595A6"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Туфли (тапочки) кожаные</w:t>
            </w:r>
          </w:p>
        </w:tc>
        <w:tc>
          <w:tcPr>
            <w:tcW w:w="1280" w:type="dxa"/>
            <w:tcBorders>
              <w:top w:val="single" w:sz="4" w:space="0" w:color="auto"/>
              <w:left w:val="single" w:sz="4" w:space="0" w:color="auto"/>
              <w:bottom w:val="single" w:sz="4" w:space="0" w:color="auto"/>
              <w:right w:val="single" w:sz="4" w:space="0" w:color="auto"/>
            </w:tcBorders>
            <w:hideMark/>
          </w:tcPr>
          <w:p w14:paraId="06BAC678"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З</w:t>
            </w:r>
          </w:p>
        </w:tc>
        <w:tc>
          <w:tcPr>
            <w:tcW w:w="1415" w:type="dxa"/>
            <w:tcBorders>
              <w:top w:val="single" w:sz="4" w:space="0" w:color="auto"/>
              <w:left w:val="single" w:sz="4" w:space="0" w:color="auto"/>
              <w:bottom w:val="single" w:sz="4" w:space="0" w:color="auto"/>
              <w:right w:val="single" w:sz="4" w:space="0" w:color="auto"/>
            </w:tcBorders>
            <w:hideMark/>
          </w:tcPr>
          <w:p w14:paraId="465C8FCF" w14:textId="77777777" w:rsidR="00B04B0B" w:rsidRPr="00787248" w:rsidRDefault="00B04B0B" w:rsidP="00B04B0B">
            <w:pPr>
              <w:spacing w:line="295"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hideMark/>
          </w:tcPr>
          <w:p w14:paraId="6805C419" w14:textId="77777777" w:rsidR="00B04B0B" w:rsidRPr="00787248" w:rsidRDefault="00B04B0B" w:rsidP="00B04B0B">
            <w:pPr>
              <w:spacing w:line="295" w:lineRule="exact"/>
              <w:jc w:val="center"/>
              <w:rPr>
                <w:sz w:val="30"/>
                <w:szCs w:val="30"/>
                <w:lang w:val="ru-RU" w:eastAsia="en-US"/>
              </w:rPr>
            </w:pPr>
            <w:r w:rsidRPr="00787248">
              <w:rPr>
                <w:sz w:val="30"/>
                <w:szCs w:val="30"/>
                <w:lang w:val="ru-RU" w:eastAsia="en-US"/>
              </w:rPr>
              <w:t>2</w:t>
            </w:r>
          </w:p>
        </w:tc>
      </w:tr>
      <w:tr w:rsidR="00B04B0B" w:rsidRPr="00787248" w14:paraId="4AE75651" w14:textId="77777777" w:rsidTr="00B04B0B">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14:paraId="16C4E911" w14:textId="77777777" w:rsidR="00B04B0B" w:rsidRPr="00787248" w:rsidRDefault="00B04B0B" w:rsidP="00B04B0B">
            <w:pPr>
              <w:spacing w:line="295" w:lineRule="exact"/>
              <w:jc w:val="center"/>
              <w:rPr>
                <w:sz w:val="30"/>
                <w:szCs w:val="30"/>
                <w:lang w:val="ru-RU" w:eastAsia="en-US"/>
              </w:rPr>
            </w:pPr>
            <w:r>
              <w:rPr>
                <w:sz w:val="30"/>
                <w:szCs w:val="30"/>
                <w:lang w:val="ru-RU" w:eastAsia="en-US"/>
              </w:rPr>
              <w:t>1</w:t>
            </w:r>
            <w:r w:rsidRPr="00787248">
              <w:rPr>
                <w:sz w:val="30"/>
                <w:szCs w:val="30"/>
                <w:lang w:val="ru-RU" w:eastAsia="en-US"/>
              </w:rPr>
              <w:t>1.</w:t>
            </w:r>
          </w:p>
        </w:tc>
        <w:tc>
          <w:tcPr>
            <w:tcW w:w="2234" w:type="dxa"/>
            <w:vMerge w:val="restart"/>
            <w:tcBorders>
              <w:top w:val="single" w:sz="4" w:space="0" w:color="auto"/>
              <w:left w:val="single" w:sz="4" w:space="0" w:color="auto"/>
              <w:bottom w:val="single" w:sz="4" w:space="0" w:color="auto"/>
              <w:right w:val="single" w:sz="4" w:space="0" w:color="auto"/>
            </w:tcBorders>
            <w:hideMark/>
          </w:tcPr>
          <w:p w14:paraId="1B2DE015" w14:textId="77777777" w:rsidR="00B04B0B" w:rsidRPr="00787248" w:rsidRDefault="00B04B0B" w:rsidP="00B04B0B">
            <w:pPr>
              <w:spacing w:line="295" w:lineRule="exact"/>
              <w:jc w:val="center"/>
              <w:rPr>
                <w:sz w:val="28"/>
                <w:szCs w:val="28"/>
                <w:lang w:val="ru-RU" w:eastAsia="en-US"/>
              </w:rPr>
            </w:pPr>
            <w:r w:rsidRPr="00787248">
              <w:rPr>
                <w:sz w:val="28"/>
                <w:szCs w:val="28"/>
                <w:lang w:val="ru-RU" w:eastAsia="en-US"/>
              </w:rPr>
              <w:t>Кухонный рабочий</w:t>
            </w:r>
          </w:p>
        </w:tc>
        <w:tc>
          <w:tcPr>
            <w:tcW w:w="4159" w:type="dxa"/>
            <w:tcBorders>
              <w:top w:val="single" w:sz="4" w:space="0" w:color="auto"/>
              <w:left w:val="single" w:sz="4" w:space="0" w:color="auto"/>
              <w:bottom w:val="single" w:sz="4" w:space="0" w:color="auto"/>
              <w:right w:val="single" w:sz="4" w:space="0" w:color="auto"/>
            </w:tcBorders>
            <w:hideMark/>
          </w:tcPr>
          <w:p w14:paraId="49FA543A"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Куртка х/б</w:t>
            </w:r>
          </w:p>
        </w:tc>
        <w:tc>
          <w:tcPr>
            <w:tcW w:w="1280" w:type="dxa"/>
            <w:tcBorders>
              <w:top w:val="single" w:sz="4" w:space="0" w:color="auto"/>
              <w:left w:val="single" w:sz="4" w:space="0" w:color="auto"/>
              <w:bottom w:val="single" w:sz="4" w:space="0" w:color="auto"/>
              <w:right w:val="single" w:sz="4" w:space="0" w:color="auto"/>
            </w:tcBorders>
          </w:tcPr>
          <w:p w14:paraId="237E23AB" w14:textId="77777777" w:rsidR="00B04B0B" w:rsidRPr="00787248" w:rsidRDefault="00B04B0B" w:rsidP="00B04B0B">
            <w:pPr>
              <w:spacing w:line="295"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14:paraId="392B0E7E" w14:textId="77777777" w:rsidR="00B04B0B" w:rsidRPr="00787248" w:rsidRDefault="00B04B0B" w:rsidP="00B04B0B">
            <w:pPr>
              <w:spacing w:line="295" w:lineRule="exact"/>
              <w:jc w:val="center"/>
              <w:rPr>
                <w:sz w:val="30"/>
                <w:szCs w:val="30"/>
                <w:lang w:val="ru-RU" w:eastAsia="en-US"/>
              </w:rPr>
            </w:pPr>
            <w:r w:rsidRPr="00787248">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hideMark/>
          </w:tcPr>
          <w:p w14:paraId="43D7DA87" w14:textId="77777777" w:rsidR="00B04B0B" w:rsidRPr="00787248" w:rsidRDefault="00B04B0B" w:rsidP="00B04B0B">
            <w:pPr>
              <w:spacing w:line="295" w:lineRule="exact"/>
              <w:jc w:val="center"/>
              <w:rPr>
                <w:sz w:val="30"/>
                <w:szCs w:val="30"/>
                <w:lang w:val="ru-RU" w:eastAsia="en-US"/>
              </w:rPr>
            </w:pPr>
            <w:r w:rsidRPr="00787248">
              <w:rPr>
                <w:sz w:val="30"/>
                <w:szCs w:val="30"/>
                <w:lang w:val="ru-RU" w:eastAsia="en-US"/>
              </w:rPr>
              <w:t>4</w:t>
            </w:r>
          </w:p>
        </w:tc>
      </w:tr>
      <w:tr w:rsidR="00B04B0B" w:rsidRPr="00787248" w14:paraId="6DFE8282"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7E74322" w14:textId="77777777" w:rsidR="00B04B0B" w:rsidRPr="00787248" w:rsidRDefault="00B04B0B" w:rsidP="00B04B0B">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6E0743CB" w14:textId="77777777" w:rsidR="00B04B0B" w:rsidRPr="00787248" w:rsidRDefault="00B04B0B" w:rsidP="00B04B0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27C0B7C9"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Фартук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hideMark/>
          </w:tcPr>
          <w:p w14:paraId="2757695F" w14:textId="77777777" w:rsidR="00B04B0B" w:rsidRPr="00787248" w:rsidRDefault="00B04B0B" w:rsidP="00B04B0B">
            <w:pPr>
              <w:spacing w:line="295"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14:paraId="5F7222B3" w14:textId="77777777" w:rsidR="00B04B0B" w:rsidRPr="00787248" w:rsidRDefault="00B04B0B" w:rsidP="00B04B0B">
            <w:pPr>
              <w:spacing w:line="295" w:lineRule="exact"/>
              <w:jc w:val="center"/>
              <w:rPr>
                <w:sz w:val="24"/>
                <w:szCs w:val="24"/>
                <w:lang w:val="ru-RU" w:eastAsia="en-US"/>
              </w:rPr>
            </w:pPr>
            <w:r w:rsidRPr="00787248">
              <w:rPr>
                <w:sz w:val="24"/>
                <w:szCs w:val="24"/>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14:paraId="38AA07EB" w14:textId="77777777" w:rsidR="00B04B0B" w:rsidRPr="00787248" w:rsidRDefault="00B04B0B" w:rsidP="00B04B0B">
            <w:pPr>
              <w:spacing w:line="295" w:lineRule="exact"/>
              <w:jc w:val="center"/>
              <w:rPr>
                <w:sz w:val="30"/>
                <w:szCs w:val="30"/>
                <w:lang w:val="ru-RU" w:eastAsia="en-US"/>
              </w:rPr>
            </w:pPr>
            <w:r w:rsidRPr="00787248">
              <w:rPr>
                <w:sz w:val="30"/>
                <w:szCs w:val="30"/>
                <w:lang w:val="ru-RU" w:eastAsia="en-US"/>
              </w:rPr>
              <w:t>3</w:t>
            </w:r>
          </w:p>
        </w:tc>
      </w:tr>
      <w:tr w:rsidR="00B04B0B" w:rsidRPr="00787248" w14:paraId="696D3A1E"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7E1A1A6" w14:textId="77777777" w:rsidR="00B04B0B" w:rsidRPr="00787248" w:rsidRDefault="00B04B0B" w:rsidP="00B04B0B">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060330DB" w14:textId="77777777" w:rsidR="00B04B0B" w:rsidRPr="00787248" w:rsidRDefault="00B04B0B" w:rsidP="00B04B0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375E2FA" w14:textId="77777777" w:rsidR="00B04B0B" w:rsidRPr="00787248" w:rsidRDefault="00B04B0B" w:rsidP="00B04B0B">
            <w:pPr>
              <w:spacing w:line="290" w:lineRule="exact"/>
              <w:ind w:left="-57" w:right="-57"/>
              <w:jc w:val="center"/>
              <w:rPr>
                <w:sz w:val="28"/>
                <w:szCs w:val="28"/>
                <w:lang w:val="ru-RU" w:eastAsia="en-US"/>
              </w:rPr>
            </w:pPr>
            <w:r w:rsidRPr="00787248">
              <w:rPr>
                <w:sz w:val="28"/>
                <w:szCs w:val="28"/>
                <w:lang w:val="ru-RU" w:eastAsia="en-US"/>
              </w:rPr>
              <w:t>Колпак х/б (косынка х/б)</w:t>
            </w:r>
          </w:p>
        </w:tc>
        <w:tc>
          <w:tcPr>
            <w:tcW w:w="1280" w:type="dxa"/>
            <w:tcBorders>
              <w:top w:val="single" w:sz="4" w:space="0" w:color="auto"/>
              <w:left w:val="single" w:sz="4" w:space="0" w:color="auto"/>
              <w:bottom w:val="single" w:sz="4" w:space="0" w:color="auto"/>
              <w:right w:val="single" w:sz="4" w:space="0" w:color="auto"/>
            </w:tcBorders>
          </w:tcPr>
          <w:p w14:paraId="1C916B1D" w14:textId="77777777" w:rsidR="00B04B0B" w:rsidRPr="00787248" w:rsidRDefault="00B04B0B" w:rsidP="00B04B0B">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11C6E64B" w14:textId="77777777" w:rsidR="00B04B0B" w:rsidRPr="00787248" w:rsidRDefault="00B04B0B" w:rsidP="00B04B0B">
            <w:pPr>
              <w:spacing w:line="290" w:lineRule="exact"/>
              <w:jc w:val="center"/>
              <w:rPr>
                <w:sz w:val="30"/>
                <w:szCs w:val="30"/>
                <w:lang w:val="ru-RU" w:eastAsia="en-US"/>
              </w:rPr>
            </w:pPr>
            <w:r w:rsidRPr="00787248">
              <w:rPr>
                <w:sz w:val="30"/>
                <w:szCs w:val="30"/>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14:paraId="167D8BE9" w14:textId="77777777" w:rsidR="00B04B0B" w:rsidRPr="00787248" w:rsidRDefault="00B04B0B" w:rsidP="00B04B0B">
            <w:pPr>
              <w:spacing w:line="290" w:lineRule="exact"/>
              <w:jc w:val="center"/>
              <w:rPr>
                <w:sz w:val="30"/>
                <w:szCs w:val="30"/>
                <w:lang w:val="ru-RU" w:eastAsia="en-US"/>
              </w:rPr>
            </w:pPr>
            <w:r w:rsidRPr="00787248">
              <w:rPr>
                <w:sz w:val="30"/>
                <w:szCs w:val="30"/>
                <w:lang w:val="ru-RU" w:eastAsia="en-US"/>
              </w:rPr>
              <w:t>3</w:t>
            </w:r>
          </w:p>
        </w:tc>
      </w:tr>
      <w:tr w:rsidR="00B04B0B" w:rsidRPr="00787248" w14:paraId="2B128B31"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E5B6DE3" w14:textId="77777777" w:rsidR="00B04B0B" w:rsidRPr="00787248" w:rsidRDefault="00B04B0B" w:rsidP="00B04B0B">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349360E7" w14:textId="77777777" w:rsidR="00B04B0B" w:rsidRPr="00787248" w:rsidRDefault="00B04B0B" w:rsidP="00B04B0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4F943AE" w14:textId="77777777" w:rsidR="00B04B0B" w:rsidRPr="00787248" w:rsidRDefault="00B04B0B" w:rsidP="00B04B0B">
            <w:pPr>
              <w:spacing w:line="290" w:lineRule="exact"/>
              <w:ind w:left="-57" w:right="-57"/>
              <w:jc w:val="center"/>
              <w:rPr>
                <w:sz w:val="28"/>
                <w:szCs w:val="28"/>
                <w:lang w:val="ru-RU" w:eastAsia="en-US"/>
              </w:rPr>
            </w:pPr>
            <w:r w:rsidRPr="00787248">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14:paraId="39A621CF" w14:textId="77777777" w:rsidR="00B04B0B" w:rsidRPr="00787248" w:rsidRDefault="00B04B0B" w:rsidP="00B04B0B">
            <w:pPr>
              <w:spacing w:line="290" w:lineRule="exact"/>
              <w:ind w:left="-57" w:right="-57"/>
              <w:jc w:val="center"/>
              <w:rPr>
                <w:sz w:val="28"/>
                <w:szCs w:val="28"/>
                <w:lang w:eastAsia="en-US"/>
              </w:rPr>
            </w:pPr>
          </w:p>
        </w:tc>
        <w:tc>
          <w:tcPr>
            <w:tcW w:w="1415" w:type="dxa"/>
            <w:tcBorders>
              <w:top w:val="single" w:sz="4" w:space="0" w:color="auto"/>
              <w:left w:val="single" w:sz="4" w:space="0" w:color="auto"/>
              <w:bottom w:val="single" w:sz="4" w:space="0" w:color="auto"/>
              <w:right w:val="single" w:sz="4" w:space="0" w:color="auto"/>
            </w:tcBorders>
            <w:hideMark/>
          </w:tcPr>
          <w:p w14:paraId="356BD37F" w14:textId="77777777" w:rsidR="00B04B0B" w:rsidRPr="00787248" w:rsidRDefault="00B04B0B" w:rsidP="00B04B0B">
            <w:pPr>
              <w:spacing w:line="29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049D8C0D" w14:textId="77777777" w:rsidR="00B04B0B" w:rsidRPr="00787248" w:rsidRDefault="00B04B0B" w:rsidP="00B04B0B">
            <w:pPr>
              <w:spacing w:line="290" w:lineRule="exact"/>
              <w:jc w:val="center"/>
              <w:rPr>
                <w:sz w:val="30"/>
                <w:szCs w:val="30"/>
                <w:lang w:eastAsia="en-US"/>
              </w:rPr>
            </w:pPr>
          </w:p>
        </w:tc>
      </w:tr>
      <w:tr w:rsidR="00B04B0B" w:rsidRPr="00787248" w14:paraId="45E64099" w14:textId="77777777" w:rsidTr="00B04B0B">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14:paraId="0172A0AF" w14:textId="77777777" w:rsidR="00B04B0B" w:rsidRPr="00787248" w:rsidRDefault="00B04B0B" w:rsidP="00B04B0B">
            <w:pPr>
              <w:spacing w:line="290" w:lineRule="exact"/>
              <w:jc w:val="center"/>
              <w:rPr>
                <w:sz w:val="30"/>
                <w:szCs w:val="30"/>
                <w:lang w:val="ru-RU" w:eastAsia="en-US"/>
              </w:rPr>
            </w:pPr>
            <w:r>
              <w:rPr>
                <w:sz w:val="30"/>
                <w:szCs w:val="30"/>
                <w:lang w:val="ru-RU" w:eastAsia="en-US"/>
              </w:rPr>
              <w:t>1</w:t>
            </w:r>
            <w:r w:rsidRPr="00787248">
              <w:rPr>
                <w:sz w:val="30"/>
                <w:szCs w:val="30"/>
                <w:lang w:val="ru-RU" w:eastAsia="en-US"/>
              </w:rPr>
              <w:t>2.</w:t>
            </w:r>
          </w:p>
        </w:tc>
        <w:tc>
          <w:tcPr>
            <w:tcW w:w="2234" w:type="dxa"/>
            <w:vMerge w:val="restart"/>
            <w:tcBorders>
              <w:top w:val="single" w:sz="4" w:space="0" w:color="auto"/>
              <w:left w:val="single" w:sz="4" w:space="0" w:color="auto"/>
              <w:bottom w:val="single" w:sz="4" w:space="0" w:color="auto"/>
              <w:right w:val="single" w:sz="4" w:space="0" w:color="auto"/>
            </w:tcBorders>
            <w:hideMark/>
          </w:tcPr>
          <w:p w14:paraId="258B10CC" w14:textId="77777777" w:rsidR="00B04B0B" w:rsidRPr="00787248" w:rsidRDefault="00B04B0B" w:rsidP="00B04B0B">
            <w:pPr>
              <w:spacing w:line="290" w:lineRule="exact"/>
              <w:jc w:val="center"/>
              <w:rPr>
                <w:sz w:val="28"/>
                <w:szCs w:val="28"/>
                <w:lang w:val="ru-RU" w:eastAsia="en-US"/>
              </w:rPr>
            </w:pPr>
            <w:r w:rsidRPr="00787248">
              <w:rPr>
                <w:sz w:val="28"/>
                <w:szCs w:val="28"/>
                <w:lang w:val="ru-RU" w:eastAsia="en-US"/>
              </w:rPr>
              <w:t>Помощник воспитателя</w:t>
            </w:r>
          </w:p>
        </w:tc>
        <w:tc>
          <w:tcPr>
            <w:tcW w:w="4159" w:type="dxa"/>
            <w:tcBorders>
              <w:top w:val="single" w:sz="4" w:space="0" w:color="auto"/>
              <w:left w:val="single" w:sz="4" w:space="0" w:color="auto"/>
              <w:bottom w:val="single" w:sz="4" w:space="0" w:color="auto"/>
              <w:right w:val="single" w:sz="4" w:space="0" w:color="auto"/>
            </w:tcBorders>
            <w:hideMark/>
          </w:tcPr>
          <w:p w14:paraId="631036ED" w14:textId="77777777" w:rsidR="00B04B0B" w:rsidRPr="00787248" w:rsidRDefault="00B04B0B" w:rsidP="00B04B0B">
            <w:pPr>
              <w:spacing w:line="290" w:lineRule="exact"/>
              <w:ind w:left="-57" w:right="-57"/>
              <w:jc w:val="center"/>
              <w:rPr>
                <w:i/>
                <w:sz w:val="28"/>
                <w:szCs w:val="28"/>
                <w:lang w:val="ru-RU" w:eastAsia="en-US"/>
              </w:rPr>
            </w:pPr>
            <w:r w:rsidRPr="00787248">
              <w:rPr>
                <w:i/>
                <w:sz w:val="28"/>
                <w:szCs w:val="28"/>
                <w:lang w:val="ru-RU" w:eastAsia="en-US"/>
              </w:rPr>
              <w:t>Для уборки помещений:</w:t>
            </w:r>
          </w:p>
          <w:p w14:paraId="00181F1F" w14:textId="77777777" w:rsidR="00B04B0B" w:rsidRPr="00787248" w:rsidRDefault="00B04B0B" w:rsidP="00B04B0B">
            <w:pPr>
              <w:spacing w:line="290" w:lineRule="exact"/>
              <w:ind w:left="-57" w:right="-57"/>
              <w:jc w:val="center"/>
              <w:rPr>
                <w:sz w:val="28"/>
                <w:szCs w:val="28"/>
                <w:lang w:val="ru-RU" w:eastAsia="en-US"/>
              </w:rPr>
            </w:pPr>
            <w:r w:rsidRPr="00787248">
              <w:rPr>
                <w:sz w:val="28"/>
                <w:szCs w:val="28"/>
                <w:lang w:val="ru-RU" w:eastAsia="en-US"/>
              </w:rPr>
              <w:t>Халат х/б</w:t>
            </w:r>
          </w:p>
          <w:p w14:paraId="386E8B2E" w14:textId="77777777" w:rsidR="00B04B0B" w:rsidRPr="00787248" w:rsidRDefault="00B04B0B" w:rsidP="00B04B0B">
            <w:pPr>
              <w:spacing w:line="290" w:lineRule="exact"/>
              <w:ind w:left="-57" w:right="-57"/>
              <w:jc w:val="center"/>
              <w:rPr>
                <w:sz w:val="28"/>
                <w:szCs w:val="28"/>
                <w:lang w:val="ru-RU" w:eastAsia="en-US"/>
              </w:rPr>
            </w:pPr>
            <w:r w:rsidRPr="00787248">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14:paraId="03DE2FEB" w14:textId="77777777" w:rsidR="00B04B0B" w:rsidRPr="00787248" w:rsidRDefault="00B04B0B" w:rsidP="00B04B0B">
            <w:pPr>
              <w:spacing w:line="290" w:lineRule="exact"/>
              <w:ind w:left="-57" w:right="-57"/>
              <w:jc w:val="center"/>
              <w:rPr>
                <w:sz w:val="28"/>
                <w:szCs w:val="28"/>
                <w:lang w:val="ru-RU" w:eastAsia="en-US"/>
              </w:rPr>
            </w:pPr>
          </w:p>
          <w:p w14:paraId="7DE10111" w14:textId="77777777" w:rsidR="00B04B0B" w:rsidRPr="00787248" w:rsidRDefault="00B04B0B" w:rsidP="00B04B0B">
            <w:pPr>
              <w:spacing w:line="290" w:lineRule="exact"/>
              <w:ind w:left="-57" w:right="-57"/>
              <w:jc w:val="center"/>
              <w:rPr>
                <w:sz w:val="28"/>
                <w:szCs w:val="28"/>
                <w:lang w:val="ru-RU" w:eastAsia="en-US"/>
              </w:rPr>
            </w:pPr>
            <w:r w:rsidRPr="00787248">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14:paraId="3BF2D9F2" w14:textId="77777777" w:rsidR="00B04B0B" w:rsidRPr="00787248" w:rsidRDefault="00B04B0B" w:rsidP="00B04B0B">
            <w:pPr>
              <w:spacing w:line="290" w:lineRule="exact"/>
              <w:jc w:val="center"/>
              <w:rPr>
                <w:sz w:val="24"/>
                <w:szCs w:val="24"/>
                <w:lang w:val="ru-RU" w:eastAsia="en-US"/>
              </w:rPr>
            </w:pPr>
          </w:p>
          <w:p w14:paraId="6E9FDAA0" w14:textId="77777777" w:rsidR="00B04B0B" w:rsidRPr="00787248" w:rsidRDefault="00B04B0B" w:rsidP="00B04B0B">
            <w:pPr>
              <w:spacing w:line="290" w:lineRule="exact"/>
              <w:jc w:val="center"/>
              <w:rPr>
                <w:sz w:val="28"/>
                <w:szCs w:val="28"/>
                <w:lang w:val="ru-RU" w:eastAsia="en-US"/>
              </w:rPr>
            </w:pPr>
            <w:r w:rsidRPr="00787248">
              <w:rPr>
                <w:sz w:val="28"/>
                <w:szCs w:val="28"/>
                <w:lang w:val="ru-RU" w:eastAsia="en-US"/>
              </w:rPr>
              <w:t>12</w:t>
            </w:r>
          </w:p>
          <w:p w14:paraId="0593116F" w14:textId="77777777" w:rsidR="00B04B0B" w:rsidRPr="00787248" w:rsidRDefault="00B04B0B" w:rsidP="00B04B0B">
            <w:pPr>
              <w:spacing w:line="29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7610729D" w14:textId="77777777" w:rsidR="00B04B0B" w:rsidRPr="00787248" w:rsidRDefault="00B04B0B" w:rsidP="00B04B0B">
            <w:pPr>
              <w:spacing w:line="290" w:lineRule="exact"/>
              <w:jc w:val="center"/>
              <w:rPr>
                <w:sz w:val="30"/>
                <w:szCs w:val="30"/>
                <w:lang w:val="ru-RU" w:eastAsia="en-US"/>
              </w:rPr>
            </w:pPr>
          </w:p>
          <w:p w14:paraId="7009E014" w14:textId="77777777" w:rsidR="00B04B0B" w:rsidRPr="00787248" w:rsidRDefault="00B04B0B" w:rsidP="00B04B0B">
            <w:pPr>
              <w:spacing w:line="290" w:lineRule="exact"/>
              <w:jc w:val="center"/>
              <w:rPr>
                <w:sz w:val="30"/>
                <w:szCs w:val="30"/>
                <w:lang w:val="ru-RU" w:eastAsia="en-US"/>
              </w:rPr>
            </w:pPr>
            <w:r w:rsidRPr="00787248">
              <w:rPr>
                <w:sz w:val="30"/>
                <w:szCs w:val="30"/>
                <w:lang w:val="ru-RU" w:eastAsia="en-US"/>
              </w:rPr>
              <w:t>3</w:t>
            </w:r>
          </w:p>
        </w:tc>
      </w:tr>
      <w:tr w:rsidR="00B04B0B" w:rsidRPr="00787248" w14:paraId="67BBD650" w14:textId="77777777" w:rsidTr="00B04B0B">
        <w:trPr>
          <w:trHeight w:val="962"/>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D4905A0" w14:textId="77777777" w:rsidR="00B04B0B" w:rsidRPr="00787248" w:rsidRDefault="00B04B0B" w:rsidP="00B04B0B">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65698F02" w14:textId="77777777" w:rsidR="00B04B0B" w:rsidRPr="00787248" w:rsidRDefault="00B04B0B" w:rsidP="00B04B0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DA02F4C" w14:textId="77777777" w:rsidR="00B04B0B" w:rsidRPr="00787248" w:rsidRDefault="00B04B0B" w:rsidP="00B04B0B">
            <w:pPr>
              <w:spacing w:line="290" w:lineRule="exact"/>
              <w:ind w:left="-57" w:right="-57"/>
              <w:jc w:val="center"/>
              <w:rPr>
                <w:i/>
                <w:sz w:val="28"/>
                <w:szCs w:val="28"/>
                <w:lang w:val="ru-RU" w:eastAsia="en-US"/>
              </w:rPr>
            </w:pPr>
            <w:r w:rsidRPr="00787248">
              <w:rPr>
                <w:i/>
                <w:sz w:val="28"/>
                <w:szCs w:val="28"/>
                <w:lang w:val="ru-RU" w:eastAsia="en-US"/>
              </w:rPr>
              <w:t>Для раздачи пищи:</w:t>
            </w:r>
          </w:p>
          <w:p w14:paraId="25433BD8" w14:textId="77777777" w:rsidR="00B04B0B" w:rsidRPr="00787248" w:rsidRDefault="00B04B0B" w:rsidP="00B04B0B">
            <w:pPr>
              <w:spacing w:line="290" w:lineRule="exact"/>
              <w:ind w:right="-57"/>
              <w:jc w:val="center"/>
              <w:rPr>
                <w:sz w:val="28"/>
                <w:szCs w:val="28"/>
                <w:lang w:val="ru-RU" w:eastAsia="en-US"/>
              </w:rPr>
            </w:pPr>
            <w:r w:rsidRPr="00787248">
              <w:rPr>
                <w:sz w:val="28"/>
                <w:szCs w:val="28"/>
                <w:lang w:val="ru-RU" w:eastAsia="en-US"/>
              </w:rPr>
              <w:t>Фартук  х/б</w:t>
            </w:r>
          </w:p>
          <w:p w14:paraId="1F5BA104" w14:textId="77777777" w:rsidR="00B04B0B" w:rsidRPr="00787248" w:rsidRDefault="00B04B0B" w:rsidP="00B04B0B">
            <w:pPr>
              <w:spacing w:line="290" w:lineRule="exact"/>
              <w:ind w:right="-57"/>
              <w:jc w:val="center"/>
              <w:rPr>
                <w:sz w:val="28"/>
                <w:szCs w:val="28"/>
                <w:lang w:val="ru-RU" w:eastAsia="en-US"/>
              </w:rPr>
            </w:pPr>
            <w:r w:rsidRPr="00787248">
              <w:rPr>
                <w:sz w:val="28"/>
                <w:szCs w:val="28"/>
                <w:lang w:val="ru-RU" w:eastAsia="en-US"/>
              </w:rPr>
              <w:t>Косынка х/б</w:t>
            </w:r>
          </w:p>
        </w:tc>
        <w:tc>
          <w:tcPr>
            <w:tcW w:w="1280" w:type="dxa"/>
            <w:tcBorders>
              <w:top w:val="single" w:sz="4" w:space="0" w:color="auto"/>
              <w:left w:val="single" w:sz="4" w:space="0" w:color="auto"/>
              <w:bottom w:val="single" w:sz="4" w:space="0" w:color="auto"/>
              <w:right w:val="single" w:sz="4" w:space="0" w:color="auto"/>
            </w:tcBorders>
          </w:tcPr>
          <w:p w14:paraId="193CDE3D" w14:textId="77777777" w:rsidR="00B04B0B" w:rsidRPr="00787248" w:rsidRDefault="00B04B0B" w:rsidP="00B04B0B">
            <w:pPr>
              <w:spacing w:line="290" w:lineRule="exact"/>
              <w:ind w:left="-57" w:right="-57"/>
              <w:jc w:val="center"/>
              <w:rPr>
                <w:sz w:val="28"/>
                <w:szCs w:val="28"/>
                <w:lang w:val="ru-RU" w:eastAsia="en-US"/>
              </w:rPr>
            </w:pPr>
          </w:p>
          <w:p w14:paraId="4F267E16" w14:textId="77777777" w:rsidR="00B04B0B" w:rsidRPr="00787248" w:rsidRDefault="00B04B0B" w:rsidP="00B04B0B">
            <w:pPr>
              <w:spacing w:line="290" w:lineRule="exact"/>
              <w:ind w:left="-57" w:right="-57"/>
              <w:jc w:val="center"/>
              <w:rPr>
                <w:sz w:val="28"/>
                <w:szCs w:val="28"/>
                <w:lang w:val="ru-RU" w:eastAsia="en-US"/>
              </w:rPr>
            </w:pPr>
            <w:r w:rsidRPr="00787248">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tcPr>
          <w:p w14:paraId="12BFE71D" w14:textId="77777777" w:rsidR="00B04B0B" w:rsidRPr="00787248" w:rsidRDefault="00B04B0B" w:rsidP="00B04B0B">
            <w:pPr>
              <w:spacing w:line="290" w:lineRule="exact"/>
              <w:jc w:val="center"/>
              <w:rPr>
                <w:sz w:val="24"/>
                <w:szCs w:val="24"/>
                <w:lang w:val="ru-RU" w:eastAsia="en-US"/>
              </w:rPr>
            </w:pPr>
          </w:p>
          <w:p w14:paraId="67120432" w14:textId="77777777" w:rsidR="00B04B0B" w:rsidRPr="00787248" w:rsidRDefault="00B04B0B" w:rsidP="00B04B0B">
            <w:pPr>
              <w:spacing w:line="290" w:lineRule="exact"/>
              <w:jc w:val="center"/>
              <w:rPr>
                <w:sz w:val="28"/>
                <w:szCs w:val="28"/>
                <w:lang w:val="ru-RU" w:eastAsia="en-US"/>
              </w:rPr>
            </w:pPr>
            <w:r w:rsidRPr="00787248">
              <w:rPr>
                <w:sz w:val="28"/>
                <w:szCs w:val="28"/>
                <w:lang w:val="ru-RU" w:eastAsia="en-US"/>
              </w:rPr>
              <w:t>6</w:t>
            </w:r>
          </w:p>
          <w:p w14:paraId="3937E900" w14:textId="77777777" w:rsidR="00B04B0B" w:rsidRPr="00787248" w:rsidRDefault="00B04B0B" w:rsidP="00B04B0B">
            <w:pPr>
              <w:spacing w:line="290" w:lineRule="exact"/>
              <w:jc w:val="center"/>
              <w:rPr>
                <w:sz w:val="28"/>
                <w:szCs w:val="28"/>
                <w:lang w:val="ru-RU" w:eastAsia="en-US"/>
              </w:rPr>
            </w:pPr>
            <w:r w:rsidRPr="00787248">
              <w:rPr>
                <w:sz w:val="28"/>
                <w:szCs w:val="28"/>
                <w:lang w:val="ru-RU" w:eastAsia="en-US"/>
              </w:rPr>
              <w:t>6</w:t>
            </w:r>
          </w:p>
        </w:tc>
        <w:tc>
          <w:tcPr>
            <w:tcW w:w="709" w:type="dxa"/>
            <w:tcBorders>
              <w:top w:val="single" w:sz="4" w:space="0" w:color="auto"/>
              <w:left w:val="single" w:sz="4" w:space="0" w:color="auto"/>
              <w:bottom w:val="single" w:sz="4" w:space="0" w:color="auto"/>
              <w:right w:val="single" w:sz="4" w:space="0" w:color="auto"/>
            </w:tcBorders>
          </w:tcPr>
          <w:p w14:paraId="30F281FD" w14:textId="77777777" w:rsidR="00B04B0B" w:rsidRPr="00787248" w:rsidRDefault="00B04B0B" w:rsidP="00B04B0B">
            <w:pPr>
              <w:spacing w:line="290" w:lineRule="exact"/>
              <w:jc w:val="center"/>
              <w:rPr>
                <w:sz w:val="30"/>
                <w:szCs w:val="30"/>
                <w:lang w:val="ru-RU" w:eastAsia="en-US"/>
              </w:rPr>
            </w:pPr>
          </w:p>
          <w:p w14:paraId="62718A58" w14:textId="77777777" w:rsidR="00B04B0B" w:rsidRPr="00787248" w:rsidRDefault="00B04B0B" w:rsidP="00B04B0B">
            <w:pPr>
              <w:spacing w:line="290" w:lineRule="exact"/>
              <w:jc w:val="center"/>
              <w:rPr>
                <w:sz w:val="30"/>
                <w:szCs w:val="30"/>
                <w:lang w:val="ru-RU" w:eastAsia="en-US"/>
              </w:rPr>
            </w:pPr>
            <w:r w:rsidRPr="00787248">
              <w:rPr>
                <w:sz w:val="30"/>
                <w:szCs w:val="30"/>
                <w:lang w:val="ru-RU" w:eastAsia="en-US"/>
              </w:rPr>
              <w:t>3</w:t>
            </w:r>
          </w:p>
          <w:p w14:paraId="38D53E17" w14:textId="77777777" w:rsidR="00B04B0B" w:rsidRPr="00787248" w:rsidRDefault="00B04B0B" w:rsidP="00B04B0B">
            <w:pPr>
              <w:spacing w:line="290" w:lineRule="exact"/>
              <w:jc w:val="center"/>
              <w:rPr>
                <w:sz w:val="30"/>
                <w:szCs w:val="30"/>
                <w:lang w:val="ru-RU" w:eastAsia="en-US"/>
              </w:rPr>
            </w:pPr>
            <w:r w:rsidRPr="00787248">
              <w:rPr>
                <w:sz w:val="30"/>
                <w:szCs w:val="30"/>
                <w:lang w:val="ru-RU" w:eastAsia="en-US"/>
              </w:rPr>
              <w:t>3</w:t>
            </w:r>
          </w:p>
        </w:tc>
      </w:tr>
      <w:tr w:rsidR="00B04B0B" w:rsidRPr="00787248" w14:paraId="5312CD5C"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C19B2B9" w14:textId="77777777" w:rsidR="00B04B0B" w:rsidRPr="00787248" w:rsidRDefault="00B04B0B" w:rsidP="00B04B0B">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70EA401E" w14:textId="77777777" w:rsidR="00B04B0B" w:rsidRPr="00787248" w:rsidRDefault="00B04B0B" w:rsidP="00B04B0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65AAA1BA" w14:textId="77777777" w:rsidR="00B04B0B" w:rsidRPr="00787248" w:rsidRDefault="00B04B0B" w:rsidP="00B04B0B">
            <w:pPr>
              <w:spacing w:line="290" w:lineRule="exact"/>
              <w:ind w:left="-57" w:right="-57"/>
              <w:jc w:val="center"/>
              <w:rPr>
                <w:i/>
                <w:sz w:val="28"/>
                <w:szCs w:val="28"/>
                <w:lang w:val="ru-RU" w:eastAsia="en-US"/>
              </w:rPr>
            </w:pPr>
            <w:r w:rsidRPr="00787248">
              <w:rPr>
                <w:i/>
                <w:sz w:val="28"/>
                <w:szCs w:val="28"/>
                <w:lang w:val="ru-RU" w:eastAsia="en-US"/>
              </w:rPr>
              <w:t>Для мойки посуды:</w:t>
            </w:r>
          </w:p>
          <w:p w14:paraId="5E0B4CE3" w14:textId="77777777" w:rsidR="00B04B0B" w:rsidRPr="00787248" w:rsidRDefault="00B04B0B" w:rsidP="00B04B0B">
            <w:pPr>
              <w:spacing w:line="290" w:lineRule="exact"/>
              <w:ind w:left="-57" w:right="-57"/>
              <w:jc w:val="center"/>
              <w:rPr>
                <w:sz w:val="28"/>
                <w:szCs w:val="28"/>
                <w:lang w:val="ru-RU" w:eastAsia="en-US"/>
              </w:rPr>
            </w:pPr>
            <w:r w:rsidRPr="00787248">
              <w:rPr>
                <w:sz w:val="28"/>
                <w:szCs w:val="28"/>
                <w:lang w:val="ru-RU" w:eastAsia="en-US"/>
              </w:rPr>
              <w:t>Фартук прорезиненный с нагрудником</w:t>
            </w:r>
          </w:p>
          <w:p w14:paraId="72918504" w14:textId="77777777" w:rsidR="00B04B0B" w:rsidRPr="00787248" w:rsidRDefault="00B04B0B" w:rsidP="00B04B0B">
            <w:pPr>
              <w:spacing w:line="290" w:lineRule="exact"/>
              <w:ind w:left="-57" w:right="-57"/>
              <w:jc w:val="center"/>
              <w:rPr>
                <w:sz w:val="28"/>
                <w:szCs w:val="28"/>
                <w:lang w:val="ru-RU" w:eastAsia="en-US"/>
              </w:rPr>
            </w:pPr>
            <w:r w:rsidRPr="00787248">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14:paraId="53A8E183" w14:textId="77777777" w:rsidR="00B04B0B" w:rsidRPr="00787248" w:rsidRDefault="00B04B0B" w:rsidP="00B04B0B">
            <w:pPr>
              <w:spacing w:line="290" w:lineRule="exact"/>
              <w:ind w:left="-57" w:right="-57"/>
              <w:jc w:val="center"/>
              <w:rPr>
                <w:sz w:val="28"/>
                <w:szCs w:val="28"/>
                <w:lang w:val="ru-RU" w:eastAsia="en-US"/>
              </w:rPr>
            </w:pPr>
          </w:p>
          <w:p w14:paraId="10E0508F" w14:textId="77777777" w:rsidR="00B04B0B" w:rsidRPr="00787248" w:rsidRDefault="00B04B0B" w:rsidP="00B04B0B">
            <w:pPr>
              <w:spacing w:line="290" w:lineRule="exact"/>
              <w:ind w:left="-57" w:right="-57"/>
              <w:jc w:val="center"/>
              <w:rPr>
                <w:sz w:val="28"/>
                <w:szCs w:val="28"/>
                <w:lang w:val="ru-RU" w:eastAsia="en-US"/>
              </w:rPr>
            </w:pPr>
          </w:p>
          <w:p w14:paraId="087F3BFE" w14:textId="77777777" w:rsidR="00B04B0B" w:rsidRPr="00787248" w:rsidRDefault="00B04B0B" w:rsidP="00B04B0B">
            <w:pPr>
              <w:spacing w:line="29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14:paraId="142D420A" w14:textId="77777777" w:rsidR="00B04B0B" w:rsidRPr="00787248" w:rsidRDefault="00B04B0B" w:rsidP="00B04B0B">
            <w:pPr>
              <w:spacing w:line="290" w:lineRule="exact"/>
              <w:jc w:val="center"/>
              <w:rPr>
                <w:sz w:val="24"/>
                <w:szCs w:val="24"/>
                <w:lang w:val="ru-RU" w:eastAsia="en-US"/>
              </w:rPr>
            </w:pPr>
          </w:p>
          <w:p w14:paraId="274B270B" w14:textId="77777777" w:rsidR="00B04B0B" w:rsidRPr="00787248" w:rsidRDefault="00B04B0B" w:rsidP="00B04B0B">
            <w:pPr>
              <w:spacing w:line="290" w:lineRule="exact"/>
              <w:jc w:val="center"/>
              <w:rPr>
                <w:sz w:val="24"/>
                <w:szCs w:val="24"/>
                <w:lang w:val="ru-RU" w:eastAsia="en-US"/>
              </w:rPr>
            </w:pPr>
          </w:p>
          <w:p w14:paraId="09258753" w14:textId="77777777" w:rsidR="00B04B0B" w:rsidRPr="00787248" w:rsidRDefault="00B04B0B" w:rsidP="00B04B0B">
            <w:pPr>
              <w:spacing w:line="290" w:lineRule="exact"/>
              <w:jc w:val="center"/>
              <w:rPr>
                <w:sz w:val="28"/>
                <w:szCs w:val="28"/>
                <w:lang w:val="ru-RU" w:eastAsia="en-US"/>
              </w:rPr>
            </w:pPr>
            <w:r w:rsidRPr="00787248">
              <w:rPr>
                <w:sz w:val="28"/>
                <w:szCs w:val="28"/>
                <w:lang w:val="ru-RU" w:eastAsia="en-US"/>
              </w:rPr>
              <w:t>6</w:t>
            </w:r>
          </w:p>
          <w:p w14:paraId="7FC522B6" w14:textId="77777777" w:rsidR="00B04B0B" w:rsidRPr="00787248" w:rsidRDefault="00B04B0B" w:rsidP="00B04B0B">
            <w:pPr>
              <w:spacing w:line="290" w:lineRule="exact"/>
              <w:jc w:val="center"/>
              <w:rPr>
                <w:sz w:val="24"/>
                <w:szCs w:val="24"/>
                <w:lang w:val="ru-RU" w:eastAsia="en-US"/>
              </w:rPr>
            </w:pPr>
            <w:r w:rsidRPr="00787248">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48D19CB9" w14:textId="77777777" w:rsidR="00B04B0B" w:rsidRPr="00787248" w:rsidRDefault="00B04B0B" w:rsidP="00B04B0B">
            <w:pPr>
              <w:spacing w:line="290" w:lineRule="exact"/>
              <w:jc w:val="center"/>
              <w:rPr>
                <w:sz w:val="30"/>
                <w:szCs w:val="30"/>
                <w:lang w:val="ru-RU" w:eastAsia="en-US"/>
              </w:rPr>
            </w:pPr>
          </w:p>
          <w:p w14:paraId="2C7641BF" w14:textId="77777777" w:rsidR="00B04B0B" w:rsidRPr="00787248" w:rsidRDefault="00B04B0B" w:rsidP="00B04B0B">
            <w:pPr>
              <w:spacing w:line="290" w:lineRule="exact"/>
              <w:jc w:val="center"/>
              <w:rPr>
                <w:sz w:val="30"/>
                <w:szCs w:val="30"/>
                <w:lang w:val="ru-RU" w:eastAsia="en-US"/>
              </w:rPr>
            </w:pPr>
          </w:p>
          <w:p w14:paraId="4FC4FC60" w14:textId="77777777" w:rsidR="00B04B0B" w:rsidRPr="00787248" w:rsidRDefault="00B04B0B" w:rsidP="00B04B0B">
            <w:pPr>
              <w:spacing w:line="290" w:lineRule="exact"/>
              <w:jc w:val="center"/>
              <w:rPr>
                <w:sz w:val="30"/>
                <w:szCs w:val="30"/>
                <w:lang w:val="ru-RU" w:eastAsia="en-US"/>
              </w:rPr>
            </w:pPr>
            <w:r w:rsidRPr="00787248">
              <w:rPr>
                <w:sz w:val="30"/>
                <w:szCs w:val="30"/>
                <w:lang w:val="ru-RU" w:eastAsia="en-US"/>
              </w:rPr>
              <w:t>2</w:t>
            </w:r>
          </w:p>
        </w:tc>
      </w:tr>
      <w:tr w:rsidR="00B04B0B" w:rsidRPr="00787248" w14:paraId="5C2EBBBA" w14:textId="77777777" w:rsidTr="00B04B0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35D1E23" w14:textId="77777777" w:rsidR="00B04B0B" w:rsidRPr="00787248" w:rsidRDefault="00B04B0B" w:rsidP="00B04B0B">
            <w:pPr>
              <w:autoSpaceDE/>
              <w:autoSpaceDN/>
              <w:rPr>
                <w:sz w:val="30"/>
                <w:szCs w:val="30"/>
                <w:lang w:val="ru-RU" w:eastAsia="en-US"/>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7659E4C7" w14:textId="77777777" w:rsidR="00B04B0B" w:rsidRPr="00787248" w:rsidRDefault="00B04B0B" w:rsidP="00B04B0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71AA8BBE" w14:textId="77777777" w:rsidR="00B04B0B" w:rsidRPr="00787248" w:rsidRDefault="00B04B0B" w:rsidP="00B04B0B">
            <w:pPr>
              <w:spacing w:line="290" w:lineRule="exact"/>
              <w:ind w:left="-57" w:right="-57"/>
              <w:jc w:val="center"/>
              <w:rPr>
                <w:i/>
                <w:sz w:val="28"/>
                <w:szCs w:val="28"/>
                <w:lang w:val="ru-RU" w:eastAsia="en-US"/>
              </w:rPr>
            </w:pPr>
            <w:r w:rsidRPr="00787248">
              <w:rPr>
                <w:i/>
                <w:sz w:val="28"/>
                <w:szCs w:val="28"/>
                <w:lang w:val="ru-RU" w:eastAsia="en-US"/>
              </w:rPr>
              <w:t>Для уборки туалета:</w:t>
            </w:r>
          </w:p>
          <w:p w14:paraId="36BFF621" w14:textId="77777777" w:rsidR="00B04B0B" w:rsidRPr="00787248" w:rsidRDefault="00B04B0B" w:rsidP="00B04B0B">
            <w:pPr>
              <w:spacing w:line="290" w:lineRule="exact"/>
              <w:ind w:left="-57" w:right="-57"/>
              <w:jc w:val="center"/>
              <w:rPr>
                <w:sz w:val="28"/>
                <w:szCs w:val="28"/>
                <w:lang w:val="ru-RU" w:eastAsia="en-US"/>
              </w:rPr>
            </w:pPr>
            <w:r w:rsidRPr="00787248">
              <w:rPr>
                <w:sz w:val="28"/>
                <w:szCs w:val="28"/>
                <w:lang w:val="ru-RU" w:eastAsia="en-US"/>
              </w:rPr>
              <w:t>Халат х/б</w:t>
            </w:r>
          </w:p>
          <w:p w14:paraId="7D521E6F" w14:textId="77777777" w:rsidR="00B04B0B" w:rsidRPr="00787248" w:rsidRDefault="00B04B0B" w:rsidP="00B04B0B">
            <w:pPr>
              <w:spacing w:line="290" w:lineRule="exact"/>
              <w:ind w:left="-57" w:right="-57"/>
              <w:jc w:val="center"/>
              <w:rPr>
                <w:sz w:val="28"/>
                <w:szCs w:val="28"/>
                <w:lang w:val="ru-RU" w:eastAsia="en-US"/>
              </w:rPr>
            </w:pPr>
            <w:r w:rsidRPr="00787248">
              <w:rPr>
                <w:sz w:val="28"/>
                <w:szCs w:val="28"/>
                <w:lang w:val="ru-RU" w:eastAsia="en-US"/>
              </w:rPr>
              <w:t>Фартук клеенчатый</w:t>
            </w:r>
          </w:p>
        </w:tc>
        <w:tc>
          <w:tcPr>
            <w:tcW w:w="1280" w:type="dxa"/>
            <w:tcBorders>
              <w:top w:val="single" w:sz="4" w:space="0" w:color="auto"/>
              <w:left w:val="single" w:sz="4" w:space="0" w:color="auto"/>
              <w:bottom w:val="single" w:sz="4" w:space="0" w:color="auto"/>
              <w:right w:val="single" w:sz="4" w:space="0" w:color="auto"/>
            </w:tcBorders>
          </w:tcPr>
          <w:p w14:paraId="52668F58" w14:textId="77777777" w:rsidR="00B04B0B" w:rsidRPr="00787248" w:rsidRDefault="00B04B0B" w:rsidP="00B04B0B">
            <w:pPr>
              <w:spacing w:line="290" w:lineRule="exact"/>
              <w:ind w:left="-57" w:right="-57"/>
              <w:jc w:val="center"/>
              <w:rPr>
                <w:sz w:val="28"/>
                <w:szCs w:val="28"/>
                <w:lang w:val="ru-RU" w:eastAsia="en-US"/>
              </w:rPr>
            </w:pPr>
          </w:p>
          <w:p w14:paraId="43960919" w14:textId="77777777" w:rsidR="00B04B0B" w:rsidRPr="00787248" w:rsidRDefault="00B04B0B" w:rsidP="00B04B0B">
            <w:pPr>
              <w:spacing w:line="290" w:lineRule="exact"/>
              <w:ind w:left="-57" w:right="-57"/>
              <w:jc w:val="center"/>
              <w:rPr>
                <w:sz w:val="28"/>
                <w:szCs w:val="28"/>
                <w:lang w:val="ru-RU" w:eastAsia="en-US"/>
              </w:rPr>
            </w:pPr>
            <w:r w:rsidRPr="00787248">
              <w:rPr>
                <w:sz w:val="28"/>
                <w:szCs w:val="28"/>
                <w:lang w:val="ru-RU" w:eastAsia="en-US"/>
              </w:rPr>
              <w:t>ЗМи</w:t>
            </w:r>
          </w:p>
          <w:p w14:paraId="6DE7CDA9" w14:textId="77777777" w:rsidR="00B04B0B" w:rsidRPr="00787248" w:rsidRDefault="00B04B0B" w:rsidP="00B04B0B">
            <w:pPr>
              <w:spacing w:line="290" w:lineRule="exact"/>
              <w:ind w:left="-57" w:right="-57"/>
              <w:jc w:val="center"/>
              <w:rPr>
                <w:sz w:val="28"/>
                <w:szCs w:val="28"/>
                <w:lang w:val="ru-RU" w:eastAsia="en-US"/>
              </w:rPr>
            </w:pPr>
            <w:r w:rsidRPr="00787248">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14:paraId="70C9B478" w14:textId="77777777" w:rsidR="00B04B0B" w:rsidRPr="00787248" w:rsidRDefault="00B04B0B" w:rsidP="00B04B0B">
            <w:pPr>
              <w:spacing w:line="290" w:lineRule="exact"/>
              <w:jc w:val="center"/>
              <w:rPr>
                <w:sz w:val="24"/>
                <w:szCs w:val="24"/>
                <w:lang w:val="ru-RU" w:eastAsia="en-US"/>
              </w:rPr>
            </w:pPr>
          </w:p>
          <w:p w14:paraId="051D44FA" w14:textId="77777777" w:rsidR="00B04B0B" w:rsidRPr="00787248" w:rsidRDefault="00B04B0B" w:rsidP="00B04B0B">
            <w:pPr>
              <w:spacing w:line="290" w:lineRule="exact"/>
              <w:jc w:val="center"/>
              <w:rPr>
                <w:sz w:val="28"/>
                <w:szCs w:val="28"/>
                <w:lang w:val="ru-RU" w:eastAsia="en-US"/>
              </w:rPr>
            </w:pPr>
            <w:r w:rsidRPr="00787248">
              <w:rPr>
                <w:sz w:val="28"/>
                <w:szCs w:val="28"/>
                <w:lang w:val="ru-RU" w:eastAsia="en-US"/>
              </w:rPr>
              <w:t>12</w:t>
            </w:r>
          </w:p>
          <w:p w14:paraId="4EEBD527" w14:textId="77777777" w:rsidR="00B04B0B" w:rsidRPr="00787248" w:rsidRDefault="00B04B0B" w:rsidP="00B04B0B">
            <w:pPr>
              <w:spacing w:line="290" w:lineRule="exact"/>
              <w:jc w:val="center"/>
              <w:rPr>
                <w:sz w:val="28"/>
                <w:szCs w:val="28"/>
                <w:lang w:val="ru-RU" w:eastAsia="en-US"/>
              </w:rPr>
            </w:pPr>
            <w:r w:rsidRPr="00787248">
              <w:rPr>
                <w:sz w:val="28"/>
                <w:szCs w:val="28"/>
                <w:lang w:val="ru-RU" w:eastAsia="en-US"/>
              </w:rPr>
              <w:t>6</w:t>
            </w:r>
          </w:p>
        </w:tc>
        <w:tc>
          <w:tcPr>
            <w:tcW w:w="709" w:type="dxa"/>
            <w:tcBorders>
              <w:top w:val="single" w:sz="4" w:space="0" w:color="auto"/>
              <w:left w:val="single" w:sz="4" w:space="0" w:color="auto"/>
              <w:bottom w:val="single" w:sz="4" w:space="0" w:color="auto"/>
              <w:right w:val="single" w:sz="4" w:space="0" w:color="auto"/>
            </w:tcBorders>
          </w:tcPr>
          <w:p w14:paraId="485D2B0F" w14:textId="77777777" w:rsidR="00B04B0B" w:rsidRPr="00787248" w:rsidRDefault="00B04B0B" w:rsidP="00B04B0B">
            <w:pPr>
              <w:spacing w:line="290" w:lineRule="exact"/>
              <w:jc w:val="center"/>
              <w:rPr>
                <w:sz w:val="30"/>
                <w:szCs w:val="30"/>
                <w:lang w:val="ru-RU" w:eastAsia="en-US"/>
              </w:rPr>
            </w:pPr>
          </w:p>
          <w:p w14:paraId="3949BBE3" w14:textId="77777777" w:rsidR="00B04B0B" w:rsidRPr="00787248" w:rsidRDefault="00B04B0B" w:rsidP="00B04B0B">
            <w:pPr>
              <w:spacing w:line="290" w:lineRule="exact"/>
              <w:jc w:val="center"/>
              <w:rPr>
                <w:sz w:val="30"/>
                <w:szCs w:val="30"/>
                <w:lang w:val="ru-RU" w:eastAsia="en-US"/>
              </w:rPr>
            </w:pPr>
            <w:r w:rsidRPr="00787248">
              <w:rPr>
                <w:sz w:val="30"/>
                <w:szCs w:val="30"/>
                <w:lang w:val="ru-RU" w:eastAsia="en-US"/>
              </w:rPr>
              <w:t>3</w:t>
            </w:r>
          </w:p>
          <w:p w14:paraId="5CB9BA58" w14:textId="77777777" w:rsidR="00B04B0B" w:rsidRPr="00787248" w:rsidRDefault="00B04B0B" w:rsidP="00B04B0B">
            <w:pPr>
              <w:spacing w:line="290" w:lineRule="exact"/>
              <w:jc w:val="center"/>
              <w:rPr>
                <w:sz w:val="30"/>
                <w:szCs w:val="30"/>
                <w:lang w:val="ru-RU" w:eastAsia="en-US"/>
              </w:rPr>
            </w:pPr>
            <w:r w:rsidRPr="00787248">
              <w:rPr>
                <w:sz w:val="30"/>
                <w:szCs w:val="30"/>
                <w:lang w:val="ru-RU" w:eastAsia="en-US"/>
              </w:rPr>
              <w:t>2</w:t>
            </w:r>
          </w:p>
        </w:tc>
      </w:tr>
      <w:tr w:rsidR="00B04B0B" w:rsidRPr="00787248" w14:paraId="490BF7C6" w14:textId="77777777" w:rsidTr="00B04B0B">
        <w:trPr>
          <w:trHeight w:val="20"/>
        </w:trPr>
        <w:tc>
          <w:tcPr>
            <w:tcW w:w="703" w:type="dxa"/>
            <w:vMerge/>
            <w:tcBorders>
              <w:left w:val="single" w:sz="4" w:space="0" w:color="auto"/>
              <w:right w:val="single" w:sz="4" w:space="0" w:color="auto"/>
            </w:tcBorders>
          </w:tcPr>
          <w:p w14:paraId="07E4AEC8" w14:textId="77777777" w:rsidR="00B04B0B" w:rsidRPr="00787248" w:rsidRDefault="00B04B0B" w:rsidP="00B04B0B">
            <w:pPr>
              <w:autoSpaceDE/>
              <w:autoSpaceDN/>
              <w:rPr>
                <w:sz w:val="28"/>
                <w:szCs w:val="28"/>
                <w:lang w:eastAsia="en-US"/>
              </w:rPr>
            </w:pPr>
          </w:p>
        </w:tc>
        <w:tc>
          <w:tcPr>
            <w:tcW w:w="2234" w:type="dxa"/>
            <w:vMerge/>
            <w:tcBorders>
              <w:left w:val="single" w:sz="4" w:space="0" w:color="auto"/>
              <w:right w:val="single" w:sz="4" w:space="0" w:color="auto"/>
            </w:tcBorders>
          </w:tcPr>
          <w:p w14:paraId="6B11EAD2"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14:paraId="296A7506" w14:textId="77777777" w:rsidR="00B04B0B" w:rsidRPr="00787248" w:rsidRDefault="00B04B0B" w:rsidP="00B04B0B">
            <w:pPr>
              <w:spacing w:line="290" w:lineRule="exact"/>
              <w:ind w:left="-57" w:right="-57"/>
              <w:jc w:val="center"/>
              <w:rPr>
                <w:sz w:val="28"/>
                <w:szCs w:val="28"/>
                <w:lang w:eastAsia="en-US"/>
              </w:rPr>
            </w:pPr>
            <w:r w:rsidRPr="00787248">
              <w:rPr>
                <w:sz w:val="28"/>
                <w:szCs w:val="28"/>
                <w:lang w:val="ru-RU"/>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14:paraId="74182F08" w14:textId="77777777" w:rsidR="00B04B0B" w:rsidRPr="00787248" w:rsidRDefault="00B04B0B" w:rsidP="00B04B0B">
            <w:pPr>
              <w:spacing w:line="290" w:lineRule="exact"/>
              <w:ind w:left="-57" w:right="-57"/>
              <w:jc w:val="center"/>
              <w:rPr>
                <w:sz w:val="28"/>
                <w:szCs w:val="28"/>
                <w:lang w:val="ru-RU" w:eastAsia="en-US"/>
              </w:rPr>
            </w:pPr>
            <w:r w:rsidRPr="00787248">
              <w:rPr>
                <w:sz w:val="28"/>
                <w:szCs w:val="28"/>
                <w:lang w:val="ru-RU"/>
              </w:rPr>
              <w:t>Вн</w:t>
            </w:r>
          </w:p>
        </w:tc>
        <w:tc>
          <w:tcPr>
            <w:tcW w:w="1415" w:type="dxa"/>
            <w:tcBorders>
              <w:top w:val="single" w:sz="4" w:space="0" w:color="auto"/>
              <w:left w:val="single" w:sz="4" w:space="0" w:color="auto"/>
              <w:bottom w:val="single" w:sz="4" w:space="0" w:color="auto"/>
              <w:right w:val="single" w:sz="4" w:space="0" w:color="auto"/>
            </w:tcBorders>
          </w:tcPr>
          <w:p w14:paraId="5ED14D86" w14:textId="77777777" w:rsidR="00B04B0B" w:rsidRPr="00787248" w:rsidRDefault="00B04B0B" w:rsidP="00B04B0B">
            <w:pPr>
              <w:spacing w:line="290" w:lineRule="exact"/>
              <w:jc w:val="center"/>
              <w:rPr>
                <w:sz w:val="28"/>
                <w:szCs w:val="28"/>
                <w:lang w:val="ru-RU" w:eastAsia="en-US"/>
              </w:rPr>
            </w:pPr>
            <w:r w:rsidRPr="00787248">
              <w:rPr>
                <w:sz w:val="28"/>
                <w:szCs w:val="28"/>
                <w:lang w:val="ru-RU"/>
              </w:rPr>
              <w:t>36</w:t>
            </w:r>
          </w:p>
        </w:tc>
        <w:tc>
          <w:tcPr>
            <w:tcW w:w="709" w:type="dxa"/>
            <w:tcBorders>
              <w:top w:val="single" w:sz="4" w:space="0" w:color="auto"/>
              <w:left w:val="single" w:sz="4" w:space="0" w:color="auto"/>
              <w:bottom w:val="single" w:sz="4" w:space="0" w:color="auto"/>
              <w:right w:val="single" w:sz="4" w:space="0" w:color="auto"/>
            </w:tcBorders>
          </w:tcPr>
          <w:p w14:paraId="1E980531" w14:textId="77777777" w:rsidR="00B04B0B" w:rsidRPr="00787248" w:rsidRDefault="00B04B0B" w:rsidP="00B04B0B">
            <w:pPr>
              <w:spacing w:line="290" w:lineRule="exact"/>
              <w:jc w:val="center"/>
              <w:rPr>
                <w:sz w:val="28"/>
                <w:szCs w:val="28"/>
                <w:lang w:eastAsia="en-US"/>
              </w:rPr>
            </w:pPr>
          </w:p>
        </w:tc>
      </w:tr>
      <w:tr w:rsidR="00B04B0B" w:rsidRPr="00787248" w14:paraId="1EDC0F03" w14:textId="77777777" w:rsidTr="00B04B0B">
        <w:trPr>
          <w:trHeight w:val="20"/>
        </w:trPr>
        <w:tc>
          <w:tcPr>
            <w:tcW w:w="703" w:type="dxa"/>
            <w:vMerge/>
            <w:tcBorders>
              <w:left w:val="single" w:sz="4" w:space="0" w:color="auto"/>
              <w:right w:val="single" w:sz="4" w:space="0" w:color="auto"/>
            </w:tcBorders>
          </w:tcPr>
          <w:p w14:paraId="6B2D5200" w14:textId="77777777" w:rsidR="00B04B0B" w:rsidRPr="00787248" w:rsidRDefault="00B04B0B" w:rsidP="00B04B0B">
            <w:pPr>
              <w:autoSpaceDE/>
              <w:autoSpaceDN/>
              <w:rPr>
                <w:sz w:val="28"/>
                <w:szCs w:val="28"/>
                <w:lang w:eastAsia="en-US"/>
              </w:rPr>
            </w:pPr>
          </w:p>
        </w:tc>
        <w:tc>
          <w:tcPr>
            <w:tcW w:w="2234" w:type="dxa"/>
            <w:vMerge/>
            <w:tcBorders>
              <w:left w:val="single" w:sz="4" w:space="0" w:color="auto"/>
              <w:right w:val="single" w:sz="4" w:space="0" w:color="auto"/>
            </w:tcBorders>
          </w:tcPr>
          <w:p w14:paraId="44AFB97E"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14:paraId="246BFB67" w14:textId="77777777" w:rsidR="00B04B0B" w:rsidRPr="00787248" w:rsidRDefault="00B04B0B" w:rsidP="00B04B0B">
            <w:pPr>
              <w:spacing w:line="290" w:lineRule="exact"/>
              <w:ind w:left="-57" w:right="-57"/>
              <w:jc w:val="center"/>
              <w:rPr>
                <w:sz w:val="28"/>
                <w:szCs w:val="28"/>
                <w:lang w:eastAsia="en-US"/>
              </w:rPr>
            </w:pPr>
            <w:r w:rsidRPr="00787248">
              <w:rPr>
                <w:sz w:val="28"/>
                <w:szCs w:val="28"/>
                <w:lang w:val="ru-RU"/>
              </w:rPr>
              <w:t>сапоги резиновые</w:t>
            </w:r>
          </w:p>
        </w:tc>
        <w:tc>
          <w:tcPr>
            <w:tcW w:w="1280" w:type="dxa"/>
            <w:tcBorders>
              <w:top w:val="single" w:sz="4" w:space="0" w:color="auto"/>
              <w:left w:val="single" w:sz="4" w:space="0" w:color="auto"/>
              <w:bottom w:val="single" w:sz="4" w:space="0" w:color="auto"/>
              <w:right w:val="single" w:sz="4" w:space="0" w:color="auto"/>
            </w:tcBorders>
          </w:tcPr>
          <w:p w14:paraId="5D987615" w14:textId="77777777" w:rsidR="00B04B0B" w:rsidRPr="00787248" w:rsidRDefault="00B04B0B" w:rsidP="00B04B0B">
            <w:pPr>
              <w:spacing w:line="290" w:lineRule="exact"/>
              <w:ind w:left="-57" w:right="-57"/>
              <w:jc w:val="center"/>
              <w:rPr>
                <w:sz w:val="28"/>
                <w:szCs w:val="28"/>
                <w:lang w:val="ru-RU" w:eastAsia="en-US"/>
              </w:rPr>
            </w:pPr>
            <w:r w:rsidRPr="00787248">
              <w:rPr>
                <w:sz w:val="28"/>
                <w:szCs w:val="28"/>
                <w:lang w:val="ru-RU"/>
              </w:rPr>
              <w:t>В</w:t>
            </w:r>
          </w:p>
        </w:tc>
        <w:tc>
          <w:tcPr>
            <w:tcW w:w="1415" w:type="dxa"/>
            <w:tcBorders>
              <w:top w:val="single" w:sz="4" w:space="0" w:color="auto"/>
              <w:left w:val="single" w:sz="4" w:space="0" w:color="auto"/>
              <w:bottom w:val="single" w:sz="4" w:space="0" w:color="auto"/>
              <w:right w:val="single" w:sz="4" w:space="0" w:color="auto"/>
            </w:tcBorders>
          </w:tcPr>
          <w:p w14:paraId="3CF6F166" w14:textId="77777777" w:rsidR="00B04B0B" w:rsidRPr="00787248" w:rsidRDefault="00B04B0B" w:rsidP="00B04B0B">
            <w:pPr>
              <w:spacing w:line="290" w:lineRule="exact"/>
              <w:jc w:val="center"/>
              <w:rPr>
                <w:sz w:val="28"/>
                <w:szCs w:val="28"/>
                <w:lang w:val="ru-RU" w:eastAsia="en-US"/>
              </w:rPr>
            </w:pPr>
            <w:r w:rsidRPr="00787248">
              <w:rPr>
                <w:sz w:val="28"/>
                <w:szCs w:val="28"/>
                <w:lang w:val="ru-RU"/>
              </w:rPr>
              <w:t>24</w:t>
            </w:r>
          </w:p>
        </w:tc>
        <w:tc>
          <w:tcPr>
            <w:tcW w:w="709" w:type="dxa"/>
            <w:tcBorders>
              <w:top w:val="single" w:sz="4" w:space="0" w:color="auto"/>
              <w:left w:val="single" w:sz="4" w:space="0" w:color="auto"/>
              <w:bottom w:val="single" w:sz="4" w:space="0" w:color="auto"/>
              <w:right w:val="single" w:sz="4" w:space="0" w:color="auto"/>
            </w:tcBorders>
          </w:tcPr>
          <w:p w14:paraId="6897B3DD" w14:textId="77777777" w:rsidR="00B04B0B" w:rsidRPr="00787248" w:rsidRDefault="00B04B0B" w:rsidP="00B04B0B">
            <w:pPr>
              <w:spacing w:line="290" w:lineRule="exact"/>
              <w:jc w:val="center"/>
              <w:rPr>
                <w:sz w:val="28"/>
                <w:szCs w:val="28"/>
                <w:lang w:eastAsia="en-US"/>
              </w:rPr>
            </w:pPr>
          </w:p>
        </w:tc>
      </w:tr>
      <w:tr w:rsidR="00B04B0B" w:rsidRPr="00787248" w14:paraId="2553061A" w14:textId="77777777" w:rsidTr="00B04B0B">
        <w:trPr>
          <w:trHeight w:val="20"/>
        </w:trPr>
        <w:tc>
          <w:tcPr>
            <w:tcW w:w="703" w:type="dxa"/>
            <w:vMerge/>
            <w:tcBorders>
              <w:left w:val="single" w:sz="4" w:space="0" w:color="auto"/>
              <w:right w:val="single" w:sz="4" w:space="0" w:color="auto"/>
            </w:tcBorders>
          </w:tcPr>
          <w:p w14:paraId="7B38A4E0" w14:textId="77777777" w:rsidR="00B04B0B" w:rsidRPr="00787248" w:rsidRDefault="00B04B0B" w:rsidP="00B04B0B">
            <w:pPr>
              <w:autoSpaceDE/>
              <w:autoSpaceDN/>
              <w:rPr>
                <w:sz w:val="28"/>
                <w:szCs w:val="28"/>
                <w:lang w:eastAsia="en-US"/>
              </w:rPr>
            </w:pPr>
          </w:p>
        </w:tc>
        <w:tc>
          <w:tcPr>
            <w:tcW w:w="2234" w:type="dxa"/>
            <w:vMerge/>
            <w:tcBorders>
              <w:left w:val="single" w:sz="4" w:space="0" w:color="auto"/>
              <w:right w:val="single" w:sz="4" w:space="0" w:color="auto"/>
            </w:tcBorders>
          </w:tcPr>
          <w:p w14:paraId="471A2DD2"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14:paraId="525CA249" w14:textId="77777777" w:rsidR="00B04B0B" w:rsidRPr="00787248" w:rsidRDefault="00B04B0B" w:rsidP="00B04B0B">
            <w:pPr>
              <w:spacing w:line="290" w:lineRule="exact"/>
              <w:ind w:left="-57" w:right="-57"/>
              <w:jc w:val="center"/>
              <w:rPr>
                <w:sz w:val="28"/>
                <w:szCs w:val="28"/>
                <w:lang w:eastAsia="en-US"/>
              </w:rPr>
            </w:pPr>
            <w:r w:rsidRPr="00787248">
              <w:rPr>
                <w:i/>
                <w:iCs/>
                <w:sz w:val="28"/>
                <w:szCs w:val="28"/>
                <w:lang w:val="ru-RU"/>
              </w:rPr>
              <w:t>В холодное время года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14:paraId="46CAB1EC" w14:textId="77777777" w:rsidR="00B04B0B" w:rsidRPr="00787248" w:rsidRDefault="00B04B0B" w:rsidP="00B04B0B">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691877AF" w14:textId="77777777" w:rsidR="00B04B0B" w:rsidRPr="00787248" w:rsidRDefault="00B04B0B" w:rsidP="00B04B0B">
            <w:pPr>
              <w:spacing w:line="290"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6AB46351" w14:textId="77777777" w:rsidR="00B04B0B" w:rsidRPr="00787248" w:rsidRDefault="00B04B0B" w:rsidP="00B04B0B">
            <w:pPr>
              <w:spacing w:line="290" w:lineRule="exact"/>
              <w:jc w:val="center"/>
              <w:rPr>
                <w:sz w:val="28"/>
                <w:szCs w:val="28"/>
                <w:lang w:eastAsia="en-US"/>
              </w:rPr>
            </w:pPr>
          </w:p>
        </w:tc>
      </w:tr>
      <w:tr w:rsidR="00B04B0B" w:rsidRPr="00787248" w14:paraId="49E58825" w14:textId="77777777" w:rsidTr="00B04B0B">
        <w:trPr>
          <w:trHeight w:val="20"/>
        </w:trPr>
        <w:tc>
          <w:tcPr>
            <w:tcW w:w="703" w:type="dxa"/>
            <w:vMerge/>
            <w:tcBorders>
              <w:left w:val="single" w:sz="4" w:space="0" w:color="auto"/>
              <w:right w:val="single" w:sz="4" w:space="0" w:color="auto"/>
            </w:tcBorders>
          </w:tcPr>
          <w:p w14:paraId="7D1DC798" w14:textId="77777777" w:rsidR="00B04B0B" w:rsidRPr="00787248" w:rsidRDefault="00B04B0B" w:rsidP="00B04B0B">
            <w:pPr>
              <w:autoSpaceDE/>
              <w:autoSpaceDN/>
              <w:rPr>
                <w:sz w:val="28"/>
                <w:szCs w:val="28"/>
                <w:lang w:eastAsia="en-US"/>
              </w:rPr>
            </w:pPr>
          </w:p>
        </w:tc>
        <w:tc>
          <w:tcPr>
            <w:tcW w:w="2234" w:type="dxa"/>
            <w:vMerge/>
            <w:tcBorders>
              <w:left w:val="single" w:sz="4" w:space="0" w:color="auto"/>
              <w:right w:val="single" w:sz="4" w:space="0" w:color="auto"/>
            </w:tcBorders>
          </w:tcPr>
          <w:p w14:paraId="7A7EFC3D"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14:paraId="749FB142" w14:textId="77777777" w:rsidR="00B04B0B" w:rsidRPr="00787248" w:rsidRDefault="00B04B0B" w:rsidP="00B04B0B">
            <w:pPr>
              <w:spacing w:line="290" w:lineRule="exact"/>
              <w:ind w:left="-57" w:right="-57"/>
              <w:jc w:val="center"/>
              <w:rPr>
                <w:sz w:val="28"/>
                <w:szCs w:val="28"/>
                <w:lang w:eastAsia="en-US"/>
              </w:rPr>
            </w:pPr>
            <w:r w:rsidRPr="00787248">
              <w:rPr>
                <w:sz w:val="28"/>
                <w:szCs w:val="28"/>
                <w:lang w:val="ru-RU"/>
              </w:rPr>
              <w:t>костюм для защиты от пониженных температур из хлопчатобумажной ткани</w:t>
            </w:r>
          </w:p>
        </w:tc>
        <w:tc>
          <w:tcPr>
            <w:tcW w:w="1280" w:type="dxa"/>
            <w:tcBorders>
              <w:top w:val="single" w:sz="4" w:space="0" w:color="auto"/>
              <w:left w:val="single" w:sz="4" w:space="0" w:color="auto"/>
              <w:bottom w:val="single" w:sz="4" w:space="0" w:color="auto"/>
              <w:right w:val="single" w:sz="4" w:space="0" w:color="auto"/>
            </w:tcBorders>
          </w:tcPr>
          <w:p w14:paraId="2D602FFB" w14:textId="77777777" w:rsidR="00B04B0B" w:rsidRPr="00787248" w:rsidRDefault="00B04B0B" w:rsidP="00B04B0B">
            <w:pPr>
              <w:spacing w:line="290" w:lineRule="exact"/>
              <w:ind w:left="-57" w:right="-57"/>
              <w:jc w:val="center"/>
              <w:rPr>
                <w:sz w:val="28"/>
                <w:szCs w:val="28"/>
                <w:lang w:val="ru-RU" w:eastAsia="en-US"/>
              </w:rPr>
            </w:pPr>
            <w:r w:rsidRPr="00787248">
              <w:rPr>
                <w:sz w:val="28"/>
                <w:szCs w:val="28"/>
                <w:lang w:val="ru-RU"/>
              </w:rPr>
              <w:t>Тн</w:t>
            </w:r>
          </w:p>
        </w:tc>
        <w:tc>
          <w:tcPr>
            <w:tcW w:w="1415" w:type="dxa"/>
            <w:tcBorders>
              <w:top w:val="single" w:sz="4" w:space="0" w:color="auto"/>
              <w:left w:val="single" w:sz="4" w:space="0" w:color="auto"/>
              <w:bottom w:val="single" w:sz="4" w:space="0" w:color="auto"/>
              <w:right w:val="single" w:sz="4" w:space="0" w:color="auto"/>
            </w:tcBorders>
          </w:tcPr>
          <w:p w14:paraId="5E1D8587" w14:textId="77777777" w:rsidR="00B04B0B" w:rsidRPr="00787248" w:rsidRDefault="00B04B0B" w:rsidP="00B04B0B">
            <w:pPr>
              <w:spacing w:line="290" w:lineRule="exact"/>
              <w:jc w:val="center"/>
              <w:rPr>
                <w:sz w:val="28"/>
                <w:szCs w:val="28"/>
                <w:lang w:val="ru-RU" w:eastAsia="en-US"/>
              </w:rPr>
            </w:pPr>
            <w:r w:rsidRPr="00787248">
              <w:rPr>
                <w:sz w:val="28"/>
                <w:szCs w:val="28"/>
                <w:lang w:val="ru-RU"/>
              </w:rPr>
              <w:t>36</w:t>
            </w:r>
          </w:p>
        </w:tc>
        <w:tc>
          <w:tcPr>
            <w:tcW w:w="709" w:type="dxa"/>
            <w:tcBorders>
              <w:top w:val="single" w:sz="4" w:space="0" w:color="auto"/>
              <w:left w:val="single" w:sz="4" w:space="0" w:color="auto"/>
              <w:bottom w:val="single" w:sz="4" w:space="0" w:color="auto"/>
              <w:right w:val="single" w:sz="4" w:space="0" w:color="auto"/>
            </w:tcBorders>
          </w:tcPr>
          <w:p w14:paraId="2D98619D" w14:textId="77777777" w:rsidR="00B04B0B" w:rsidRPr="00787248" w:rsidRDefault="00B04B0B" w:rsidP="00B04B0B">
            <w:pPr>
              <w:spacing w:line="290" w:lineRule="exact"/>
              <w:jc w:val="center"/>
              <w:rPr>
                <w:sz w:val="28"/>
                <w:szCs w:val="28"/>
                <w:lang w:eastAsia="en-US"/>
              </w:rPr>
            </w:pPr>
          </w:p>
        </w:tc>
      </w:tr>
      <w:tr w:rsidR="00B04B0B" w:rsidRPr="00787248" w14:paraId="0DBC6896" w14:textId="77777777" w:rsidTr="00B04B0B">
        <w:trPr>
          <w:trHeight w:val="20"/>
        </w:trPr>
        <w:tc>
          <w:tcPr>
            <w:tcW w:w="703" w:type="dxa"/>
            <w:vMerge/>
            <w:tcBorders>
              <w:left w:val="single" w:sz="4" w:space="0" w:color="auto"/>
              <w:right w:val="single" w:sz="4" w:space="0" w:color="auto"/>
            </w:tcBorders>
          </w:tcPr>
          <w:p w14:paraId="05A4D18E" w14:textId="77777777" w:rsidR="00B04B0B" w:rsidRPr="00787248" w:rsidRDefault="00B04B0B" w:rsidP="00B04B0B">
            <w:pPr>
              <w:autoSpaceDE/>
              <w:autoSpaceDN/>
              <w:rPr>
                <w:sz w:val="28"/>
                <w:szCs w:val="28"/>
                <w:lang w:eastAsia="en-US"/>
              </w:rPr>
            </w:pPr>
          </w:p>
        </w:tc>
        <w:tc>
          <w:tcPr>
            <w:tcW w:w="2234" w:type="dxa"/>
            <w:vMerge/>
            <w:tcBorders>
              <w:left w:val="single" w:sz="4" w:space="0" w:color="auto"/>
              <w:right w:val="single" w:sz="4" w:space="0" w:color="auto"/>
            </w:tcBorders>
          </w:tcPr>
          <w:p w14:paraId="1F07ED75"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14:paraId="0E2D762D" w14:textId="77777777" w:rsidR="00B04B0B" w:rsidRPr="00787248" w:rsidRDefault="00B04B0B" w:rsidP="00B04B0B">
            <w:pPr>
              <w:spacing w:line="290" w:lineRule="exact"/>
              <w:ind w:left="-57" w:right="-57"/>
              <w:jc w:val="center"/>
              <w:rPr>
                <w:sz w:val="28"/>
                <w:szCs w:val="28"/>
                <w:lang w:eastAsia="en-US"/>
              </w:rPr>
            </w:pPr>
            <w:r w:rsidRPr="00787248">
              <w:rPr>
                <w:i/>
                <w:iCs/>
                <w:sz w:val="28"/>
                <w:szCs w:val="28"/>
                <w:lang w:val="ru-RU"/>
              </w:rPr>
              <w:t>Зимой дополнительно:</w:t>
            </w:r>
          </w:p>
        </w:tc>
        <w:tc>
          <w:tcPr>
            <w:tcW w:w="1280" w:type="dxa"/>
            <w:tcBorders>
              <w:top w:val="single" w:sz="4" w:space="0" w:color="auto"/>
              <w:left w:val="single" w:sz="4" w:space="0" w:color="auto"/>
              <w:bottom w:val="single" w:sz="4" w:space="0" w:color="auto"/>
              <w:right w:val="single" w:sz="4" w:space="0" w:color="auto"/>
            </w:tcBorders>
          </w:tcPr>
          <w:p w14:paraId="011B5991" w14:textId="77777777" w:rsidR="00B04B0B" w:rsidRPr="00787248" w:rsidRDefault="00B04B0B" w:rsidP="00B04B0B">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1147D284" w14:textId="77777777" w:rsidR="00B04B0B" w:rsidRPr="00787248" w:rsidRDefault="00B04B0B" w:rsidP="00B04B0B">
            <w:pPr>
              <w:spacing w:line="290"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0B63C655" w14:textId="77777777" w:rsidR="00B04B0B" w:rsidRPr="00787248" w:rsidRDefault="00B04B0B" w:rsidP="00B04B0B">
            <w:pPr>
              <w:spacing w:line="290" w:lineRule="exact"/>
              <w:jc w:val="center"/>
              <w:rPr>
                <w:sz w:val="28"/>
                <w:szCs w:val="28"/>
                <w:lang w:eastAsia="en-US"/>
              </w:rPr>
            </w:pPr>
          </w:p>
        </w:tc>
      </w:tr>
      <w:tr w:rsidR="00B04B0B" w:rsidRPr="00787248" w14:paraId="6ABA7EED" w14:textId="77777777" w:rsidTr="00B04B0B">
        <w:trPr>
          <w:trHeight w:val="20"/>
        </w:trPr>
        <w:tc>
          <w:tcPr>
            <w:tcW w:w="703" w:type="dxa"/>
            <w:vMerge/>
            <w:tcBorders>
              <w:left w:val="single" w:sz="4" w:space="0" w:color="auto"/>
              <w:right w:val="single" w:sz="4" w:space="0" w:color="auto"/>
            </w:tcBorders>
          </w:tcPr>
          <w:p w14:paraId="1004F915" w14:textId="77777777" w:rsidR="00B04B0B" w:rsidRPr="00787248" w:rsidRDefault="00B04B0B" w:rsidP="00B04B0B">
            <w:pPr>
              <w:autoSpaceDE/>
              <w:autoSpaceDN/>
              <w:rPr>
                <w:sz w:val="28"/>
                <w:szCs w:val="28"/>
                <w:lang w:eastAsia="en-US"/>
              </w:rPr>
            </w:pPr>
          </w:p>
        </w:tc>
        <w:tc>
          <w:tcPr>
            <w:tcW w:w="2234" w:type="dxa"/>
            <w:vMerge/>
            <w:tcBorders>
              <w:left w:val="single" w:sz="4" w:space="0" w:color="auto"/>
              <w:right w:val="single" w:sz="4" w:space="0" w:color="auto"/>
            </w:tcBorders>
          </w:tcPr>
          <w:p w14:paraId="29D44766"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14:paraId="4FC3EF0E" w14:textId="77777777" w:rsidR="00B04B0B" w:rsidRPr="00787248" w:rsidRDefault="00B04B0B" w:rsidP="00B04B0B">
            <w:pPr>
              <w:spacing w:line="290" w:lineRule="exact"/>
              <w:ind w:left="-57" w:right="-57"/>
              <w:jc w:val="center"/>
              <w:rPr>
                <w:sz w:val="28"/>
                <w:szCs w:val="28"/>
                <w:lang w:eastAsia="en-US"/>
              </w:rPr>
            </w:pPr>
            <w:r w:rsidRPr="00787248">
              <w:rPr>
                <w:sz w:val="28"/>
                <w:szCs w:val="28"/>
                <w:lang w:val="ru-RU"/>
              </w:rPr>
              <w:t>валяная обувь</w:t>
            </w:r>
          </w:p>
        </w:tc>
        <w:tc>
          <w:tcPr>
            <w:tcW w:w="1280" w:type="dxa"/>
            <w:tcBorders>
              <w:top w:val="single" w:sz="4" w:space="0" w:color="auto"/>
              <w:left w:val="single" w:sz="4" w:space="0" w:color="auto"/>
              <w:bottom w:val="single" w:sz="4" w:space="0" w:color="auto"/>
              <w:right w:val="single" w:sz="4" w:space="0" w:color="auto"/>
            </w:tcBorders>
          </w:tcPr>
          <w:p w14:paraId="2AB6C9DC" w14:textId="77777777" w:rsidR="00B04B0B" w:rsidRPr="00787248" w:rsidRDefault="00B04B0B" w:rsidP="00B04B0B">
            <w:pPr>
              <w:spacing w:line="290" w:lineRule="exact"/>
              <w:ind w:left="-57" w:right="-57"/>
              <w:jc w:val="center"/>
              <w:rPr>
                <w:sz w:val="28"/>
                <w:szCs w:val="28"/>
                <w:lang w:val="ru-RU" w:eastAsia="en-US"/>
              </w:rPr>
            </w:pPr>
            <w:r w:rsidRPr="00787248">
              <w:rPr>
                <w:sz w:val="28"/>
                <w:szCs w:val="28"/>
                <w:lang w:val="ru-RU"/>
              </w:rPr>
              <w:t>Тн20</w:t>
            </w:r>
          </w:p>
        </w:tc>
        <w:tc>
          <w:tcPr>
            <w:tcW w:w="1415" w:type="dxa"/>
            <w:tcBorders>
              <w:top w:val="single" w:sz="4" w:space="0" w:color="auto"/>
              <w:left w:val="single" w:sz="4" w:space="0" w:color="auto"/>
              <w:bottom w:val="single" w:sz="4" w:space="0" w:color="auto"/>
              <w:right w:val="single" w:sz="4" w:space="0" w:color="auto"/>
            </w:tcBorders>
          </w:tcPr>
          <w:p w14:paraId="416ACFF1" w14:textId="77777777" w:rsidR="00B04B0B" w:rsidRPr="00787248" w:rsidRDefault="00B04B0B" w:rsidP="00B04B0B">
            <w:pPr>
              <w:spacing w:line="290" w:lineRule="exact"/>
              <w:jc w:val="center"/>
              <w:rPr>
                <w:sz w:val="28"/>
                <w:szCs w:val="28"/>
                <w:lang w:val="ru-RU" w:eastAsia="en-US"/>
              </w:rPr>
            </w:pPr>
            <w:r w:rsidRPr="00787248">
              <w:rPr>
                <w:sz w:val="28"/>
                <w:szCs w:val="28"/>
                <w:lang w:val="ru-RU"/>
              </w:rPr>
              <w:t>48</w:t>
            </w:r>
          </w:p>
        </w:tc>
        <w:tc>
          <w:tcPr>
            <w:tcW w:w="709" w:type="dxa"/>
            <w:tcBorders>
              <w:top w:val="single" w:sz="4" w:space="0" w:color="auto"/>
              <w:left w:val="single" w:sz="4" w:space="0" w:color="auto"/>
              <w:bottom w:val="single" w:sz="4" w:space="0" w:color="auto"/>
              <w:right w:val="single" w:sz="4" w:space="0" w:color="auto"/>
            </w:tcBorders>
          </w:tcPr>
          <w:p w14:paraId="39B83448" w14:textId="77777777" w:rsidR="00B04B0B" w:rsidRPr="00787248" w:rsidRDefault="00B04B0B" w:rsidP="00B04B0B">
            <w:pPr>
              <w:spacing w:line="290" w:lineRule="exact"/>
              <w:jc w:val="center"/>
              <w:rPr>
                <w:sz w:val="28"/>
                <w:szCs w:val="28"/>
                <w:lang w:eastAsia="en-US"/>
              </w:rPr>
            </w:pPr>
          </w:p>
        </w:tc>
      </w:tr>
      <w:tr w:rsidR="00B04B0B" w:rsidRPr="00787248" w14:paraId="074C4AA2" w14:textId="77777777" w:rsidTr="00B04B0B">
        <w:trPr>
          <w:trHeight w:val="20"/>
        </w:trPr>
        <w:tc>
          <w:tcPr>
            <w:tcW w:w="703" w:type="dxa"/>
            <w:vMerge/>
            <w:tcBorders>
              <w:left w:val="single" w:sz="4" w:space="0" w:color="auto"/>
              <w:right w:val="single" w:sz="4" w:space="0" w:color="auto"/>
            </w:tcBorders>
          </w:tcPr>
          <w:p w14:paraId="0FA442F6" w14:textId="77777777" w:rsidR="00B04B0B" w:rsidRPr="00787248" w:rsidRDefault="00B04B0B" w:rsidP="00B04B0B">
            <w:pPr>
              <w:autoSpaceDE/>
              <w:autoSpaceDN/>
              <w:rPr>
                <w:sz w:val="28"/>
                <w:szCs w:val="28"/>
                <w:lang w:eastAsia="en-US"/>
              </w:rPr>
            </w:pPr>
          </w:p>
        </w:tc>
        <w:tc>
          <w:tcPr>
            <w:tcW w:w="2234" w:type="dxa"/>
            <w:vMerge/>
            <w:tcBorders>
              <w:left w:val="single" w:sz="4" w:space="0" w:color="auto"/>
              <w:right w:val="single" w:sz="4" w:space="0" w:color="auto"/>
            </w:tcBorders>
          </w:tcPr>
          <w:p w14:paraId="2BA98A52"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14:paraId="222C330C" w14:textId="77777777" w:rsidR="00B04B0B" w:rsidRPr="00787248" w:rsidRDefault="00B04B0B" w:rsidP="00B04B0B">
            <w:pPr>
              <w:spacing w:line="290" w:lineRule="exact"/>
              <w:ind w:left="-57" w:right="-57"/>
              <w:jc w:val="center"/>
              <w:rPr>
                <w:sz w:val="28"/>
                <w:szCs w:val="28"/>
                <w:lang w:eastAsia="en-US"/>
              </w:rPr>
            </w:pPr>
            <w:r w:rsidRPr="00787248">
              <w:rPr>
                <w:sz w:val="28"/>
                <w:szCs w:val="28"/>
                <w:lang w:val="ru-RU"/>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14:paraId="14AF233C" w14:textId="77777777" w:rsidR="00B04B0B" w:rsidRPr="00787248" w:rsidRDefault="00B04B0B" w:rsidP="00B04B0B">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1DE78067" w14:textId="77777777" w:rsidR="00B04B0B" w:rsidRPr="00787248" w:rsidRDefault="00B04B0B" w:rsidP="00B04B0B">
            <w:pPr>
              <w:spacing w:line="290" w:lineRule="exact"/>
              <w:jc w:val="center"/>
              <w:rPr>
                <w:sz w:val="28"/>
                <w:szCs w:val="28"/>
                <w:lang w:val="ru-RU" w:eastAsia="en-US"/>
              </w:rPr>
            </w:pPr>
            <w:r w:rsidRPr="00787248">
              <w:rPr>
                <w:sz w:val="28"/>
                <w:szCs w:val="28"/>
                <w:lang w:val="ru-RU"/>
              </w:rPr>
              <w:t>24</w:t>
            </w:r>
          </w:p>
        </w:tc>
        <w:tc>
          <w:tcPr>
            <w:tcW w:w="709" w:type="dxa"/>
            <w:tcBorders>
              <w:top w:val="single" w:sz="4" w:space="0" w:color="auto"/>
              <w:left w:val="single" w:sz="4" w:space="0" w:color="auto"/>
              <w:bottom w:val="single" w:sz="4" w:space="0" w:color="auto"/>
              <w:right w:val="single" w:sz="4" w:space="0" w:color="auto"/>
            </w:tcBorders>
          </w:tcPr>
          <w:p w14:paraId="5535AD75" w14:textId="77777777" w:rsidR="00B04B0B" w:rsidRPr="00787248" w:rsidRDefault="00B04B0B" w:rsidP="00B04B0B">
            <w:pPr>
              <w:spacing w:line="290" w:lineRule="exact"/>
              <w:jc w:val="center"/>
              <w:rPr>
                <w:sz w:val="28"/>
                <w:szCs w:val="28"/>
                <w:lang w:eastAsia="en-US"/>
              </w:rPr>
            </w:pPr>
          </w:p>
        </w:tc>
      </w:tr>
      <w:tr w:rsidR="00B04B0B" w:rsidRPr="00787248" w14:paraId="0DFF0004" w14:textId="77777777" w:rsidTr="00B04B0B">
        <w:trPr>
          <w:trHeight w:val="20"/>
        </w:trPr>
        <w:tc>
          <w:tcPr>
            <w:tcW w:w="703" w:type="dxa"/>
            <w:vMerge/>
            <w:tcBorders>
              <w:left w:val="single" w:sz="4" w:space="0" w:color="auto"/>
              <w:right w:val="single" w:sz="4" w:space="0" w:color="auto"/>
            </w:tcBorders>
          </w:tcPr>
          <w:p w14:paraId="14D7D643" w14:textId="77777777" w:rsidR="00B04B0B" w:rsidRPr="00787248" w:rsidRDefault="00B04B0B" w:rsidP="00B04B0B">
            <w:pPr>
              <w:autoSpaceDE/>
              <w:autoSpaceDN/>
              <w:rPr>
                <w:sz w:val="28"/>
                <w:szCs w:val="28"/>
                <w:lang w:eastAsia="en-US"/>
              </w:rPr>
            </w:pPr>
          </w:p>
        </w:tc>
        <w:tc>
          <w:tcPr>
            <w:tcW w:w="2234" w:type="dxa"/>
            <w:vMerge/>
            <w:tcBorders>
              <w:left w:val="single" w:sz="4" w:space="0" w:color="auto"/>
              <w:right w:val="single" w:sz="4" w:space="0" w:color="auto"/>
            </w:tcBorders>
          </w:tcPr>
          <w:p w14:paraId="37437EAA" w14:textId="77777777" w:rsidR="00B04B0B" w:rsidRPr="00787248" w:rsidRDefault="00B04B0B" w:rsidP="00B04B0B">
            <w:pPr>
              <w:autoSpaceDE/>
              <w:autoSpaceDN/>
              <w:rPr>
                <w:sz w:val="28"/>
                <w:szCs w:val="28"/>
                <w:lang w:eastAsia="en-US"/>
              </w:rPr>
            </w:pPr>
          </w:p>
        </w:tc>
        <w:tc>
          <w:tcPr>
            <w:tcW w:w="4159" w:type="dxa"/>
            <w:tcBorders>
              <w:top w:val="single" w:sz="4" w:space="0" w:color="auto"/>
              <w:left w:val="single" w:sz="4" w:space="0" w:color="auto"/>
              <w:bottom w:val="single" w:sz="4" w:space="0" w:color="auto"/>
              <w:right w:val="single" w:sz="4" w:space="0" w:color="auto"/>
            </w:tcBorders>
          </w:tcPr>
          <w:p w14:paraId="335F0DAF" w14:textId="77777777" w:rsidR="00B04B0B" w:rsidRPr="00787248" w:rsidRDefault="00B04B0B" w:rsidP="00B04B0B">
            <w:pPr>
              <w:spacing w:line="290" w:lineRule="exact"/>
              <w:ind w:left="-57" w:right="-57"/>
              <w:jc w:val="center"/>
              <w:rPr>
                <w:sz w:val="28"/>
                <w:szCs w:val="28"/>
                <w:lang w:eastAsia="en-US"/>
              </w:rPr>
            </w:pPr>
            <w:r w:rsidRPr="00787248">
              <w:rPr>
                <w:sz w:val="28"/>
                <w:szCs w:val="28"/>
                <w:lang w:val="ru-RU"/>
              </w:rPr>
              <w:t>рукавицы утепленные</w:t>
            </w:r>
          </w:p>
        </w:tc>
        <w:tc>
          <w:tcPr>
            <w:tcW w:w="1280" w:type="dxa"/>
            <w:tcBorders>
              <w:top w:val="single" w:sz="4" w:space="0" w:color="auto"/>
              <w:left w:val="single" w:sz="4" w:space="0" w:color="auto"/>
              <w:bottom w:val="single" w:sz="4" w:space="0" w:color="auto"/>
              <w:right w:val="single" w:sz="4" w:space="0" w:color="auto"/>
            </w:tcBorders>
          </w:tcPr>
          <w:p w14:paraId="609CC8D1" w14:textId="77777777" w:rsidR="00B04B0B" w:rsidRPr="00787248" w:rsidRDefault="00B04B0B" w:rsidP="00B04B0B">
            <w:pPr>
              <w:spacing w:line="290" w:lineRule="exact"/>
              <w:ind w:left="-57" w:right="-57"/>
              <w:jc w:val="center"/>
              <w:rPr>
                <w:sz w:val="28"/>
                <w:szCs w:val="28"/>
                <w:lang w:val="ru-RU" w:eastAsia="en-US"/>
              </w:rPr>
            </w:pPr>
            <w:r w:rsidRPr="00787248">
              <w:rPr>
                <w:sz w:val="28"/>
                <w:szCs w:val="28"/>
                <w:lang w:val="ru-RU"/>
              </w:rPr>
              <w:t>Тн</w:t>
            </w:r>
          </w:p>
        </w:tc>
        <w:tc>
          <w:tcPr>
            <w:tcW w:w="1415" w:type="dxa"/>
            <w:tcBorders>
              <w:top w:val="single" w:sz="4" w:space="0" w:color="auto"/>
              <w:left w:val="single" w:sz="4" w:space="0" w:color="auto"/>
              <w:bottom w:val="single" w:sz="4" w:space="0" w:color="auto"/>
              <w:right w:val="single" w:sz="4" w:space="0" w:color="auto"/>
            </w:tcBorders>
          </w:tcPr>
          <w:p w14:paraId="79D0D662" w14:textId="77777777" w:rsidR="00B04B0B" w:rsidRPr="00787248" w:rsidRDefault="00B04B0B" w:rsidP="00B04B0B">
            <w:pPr>
              <w:spacing w:line="290" w:lineRule="exact"/>
              <w:jc w:val="center"/>
              <w:rPr>
                <w:sz w:val="28"/>
                <w:szCs w:val="28"/>
                <w:lang w:val="ru-RU" w:eastAsia="en-US"/>
              </w:rPr>
            </w:pPr>
            <w:r w:rsidRPr="00787248">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14:paraId="5BBD7359" w14:textId="77777777" w:rsidR="00B04B0B" w:rsidRPr="00787248" w:rsidRDefault="00B04B0B" w:rsidP="00B04B0B">
            <w:pPr>
              <w:spacing w:line="290" w:lineRule="exact"/>
              <w:jc w:val="center"/>
              <w:rPr>
                <w:sz w:val="28"/>
                <w:szCs w:val="28"/>
                <w:lang w:eastAsia="en-US"/>
              </w:rPr>
            </w:pPr>
          </w:p>
        </w:tc>
      </w:tr>
    </w:tbl>
    <w:p w14:paraId="0AB05566" w14:textId="77777777" w:rsidR="005A6F28" w:rsidRPr="009D44DB" w:rsidRDefault="005A6F28" w:rsidP="005A6F28">
      <w:pPr>
        <w:rPr>
          <w:sz w:val="28"/>
          <w:szCs w:val="28"/>
          <w:lang w:val="ru-RU"/>
        </w:rPr>
      </w:pPr>
    </w:p>
    <w:p w14:paraId="29C8E985" w14:textId="77777777" w:rsidR="005A6F28" w:rsidRPr="00787248" w:rsidRDefault="005A6F28" w:rsidP="00B04B0B">
      <w:pPr>
        <w:spacing w:line="280" w:lineRule="exact"/>
        <w:rPr>
          <w:sz w:val="28"/>
          <w:szCs w:val="28"/>
          <w:lang w:val="ru-RU"/>
        </w:rPr>
      </w:pPr>
    </w:p>
    <w:p w14:paraId="1BB36763" w14:textId="77777777" w:rsidR="005A6F28" w:rsidRPr="00787248" w:rsidRDefault="005A6F28" w:rsidP="005A6F28">
      <w:pPr>
        <w:spacing w:line="220" w:lineRule="exact"/>
        <w:jc w:val="both"/>
        <w:rPr>
          <w:sz w:val="28"/>
          <w:szCs w:val="28"/>
        </w:rPr>
      </w:pPr>
      <w:r w:rsidRPr="00787248">
        <w:rPr>
          <w:sz w:val="28"/>
          <w:szCs w:val="28"/>
        </w:rPr>
        <w:t>Основание:</w:t>
      </w:r>
    </w:p>
    <w:p w14:paraId="4C921329" w14:textId="77777777" w:rsidR="005A6F28" w:rsidRPr="00787248" w:rsidRDefault="005A6F28" w:rsidP="005A6F28">
      <w:pPr>
        <w:autoSpaceDE/>
        <w:autoSpaceDN/>
        <w:ind w:firstLine="426"/>
        <w:jc w:val="both"/>
        <w:rPr>
          <w:sz w:val="28"/>
          <w:szCs w:val="28"/>
        </w:rPr>
      </w:pPr>
      <w:r w:rsidRPr="00787248">
        <w:rPr>
          <w:spacing w:val="-4"/>
          <w:sz w:val="28"/>
          <w:szCs w:val="28"/>
          <w:lang w:val="ru-RU"/>
        </w:rPr>
        <w:t xml:space="preserve">1. </w:t>
      </w:r>
      <w:r w:rsidRPr="00787248">
        <w:rPr>
          <w:spacing w:val="-4"/>
          <w:sz w:val="28"/>
          <w:szCs w:val="28"/>
        </w:rPr>
        <w:t>Типовые нормы бесплатной выдачи средств индивидуальной защиты работникам общих</w:t>
      </w:r>
      <w:r w:rsidRPr="00787248">
        <w:rPr>
          <w:sz w:val="28"/>
          <w:szCs w:val="28"/>
        </w:rPr>
        <w:t xml:space="preserve"> профессий и должностей для всех отраслей экономики</w:t>
      </w:r>
      <w:r w:rsidRPr="00787248">
        <w:rPr>
          <w:sz w:val="28"/>
          <w:szCs w:val="28"/>
          <w:lang w:val="ru-RU"/>
        </w:rPr>
        <w:t xml:space="preserve"> (п</w:t>
      </w:r>
      <w:r w:rsidRPr="00787248">
        <w:rPr>
          <w:sz w:val="28"/>
          <w:szCs w:val="28"/>
        </w:rPr>
        <w:t>остановление Министерства труда и социальной защиты Республики Беларусь 22.09.2006</w:t>
      </w:r>
      <w:r w:rsidR="003E5DB8">
        <w:rPr>
          <w:sz w:val="28"/>
          <w:szCs w:val="28"/>
          <w:lang w:val="ru-RU"/>
        </w:rPr>
        <w:t xml:space="preserve"> </w:t>
      </w:r>
      <w:r w:rsidRPr="00787248">
        <w:rPr>
          <w:sz w:val="28"/>
          <w:szCs w:val="28"/>
        </w:rPr>
        <w:t>№ 110</w:t>
      </w:r>
      <w:r w:rsidRPr="00787248">
        <w:rPr>
          <w:sz w:val="28"/>
          <w:szCs w:val="28"/>
          <w:lang w:val="ru-RU"/>
        </w:rPr>
        <w:t xml:space="preserve"> (в редакции постановления Министерства труда и социальной защиты Республи</w:t>
      </w:r>
      <w:r w:rsidR="003E5DB8">
        <w:rPr>
          <w:sz w:val="28"/>
          <w:szCs w:val="28"/>
          <w:lang w:val="ru-RU"/>
        </w:rPr>
        <w:t>ки Беларусь № 107 от 28.09.2012)</w:t>
      </w:r>
      <w:r w:rsidRPr="00787248">
        <w:rPr>
          <w:sz w:val="28"/>
          <w:szCs w:val="28"/>
          <w:lang w:val="ru-RU"/>
        </w:rPr>
        <w:t>)</w:t>
      </w:r>
      <w:r w:rsidRPr="00787248">
        <w:rPr>
          <w:sz w:val="28"/>
          <w:szCs w:val="28"/>
        </w:rPr>
        <w:t>.</w:t>
      </w:r>
    </w:p>
    <w:p w14:paraId="1AF5EFB4" w14:textId="77777777" w:rsidR="005A6F28" w:rsidRPr="00787248" w:rsidRDefault="005A6F28" w:rsidP="005A6F28">
      <w:pPr>
        <w:autoSpaceDE/>
        <w:autoSpaceDN/>
        <w:ind w:firstLine="426"/>
        <w:jc w:val="both"/>
        <w:rPr>
          <w:sz w:val="28"/>
          <w:szCs w:val="28"/>
          <w:lang w:val="ru-RU"/>
        </w:rPr>
      </w:pPr>
      <w:r w:rsidRPr="00787248">
        <w:rPr>
          <w:sz w:val="28"/>
          <w:szCs w:val="28"/>
          <w:lang w:val="ru-RU"/>
        </w:rPr>
        <w:t xml:space="preserve">2. </w:t>
      </w:r>
      <w:r w:rsidRPr="00787248">
        <w:rPr>
          <w:sz w:val="28"/>
          <w:szCs w:val="28"/>
        </w:rPr>
        <w:t>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w:t>
      </w:r>
      <w:r w:rsidRPr="00787248">
        <w:rPr>
          <w:sz w:val="28"/>
          <w:szCs w:val="28"/>
          <w:lang w:val="ru-RU"/>
        </w:rPr>
        <w:t xml:space="preserve"> (п</w:t>
      </w:r>
      <w:r w:rsidRPr="00787248">
        <w:rPr>
          <w:sz w:val="28"/>
          <w:szCs w:val="28"/>
        </w:rPr>
        <w:t xml:space="preserve">риказ Министерства </w:t>
      </w:r>
      <w:r w:rsidRPr="00787248">
        <w:rPr>
          <w:sz w:val="28"/>
          <w:szCs w:val="28"/>
        </w:rPr>
        <w:lastRenderedPageBreak/>
        <w:t>образования Республики Беларусь 24.11.1999№ 696</w:t>
      </w:r>
      <w:r w:rsidRPr="00787248">
        <w:rPr>
          <w:sz w:val="28"/>
          <w:szCs w:val="28"/>
          <w:lang w:val="ru-RU"/>
        </w:rPr>
        <w:t xml:space="preserve"> (в редакции постановления Министерства образования Республ</w:t>
      </w:r>
      <w:r w:rsidR="003E5DB8">
        <w:rPr>
          <w:sz w:val="28"/>
          <w:szCs w:val="28"/>
          <w:lang w:val="ru-RU"/>
        </w:rPr>
        <w:t>ики Беларусь № 50 от 13.11.2000</w:t>
      </w:r>
      <w:r w:rsidRPr="00787248">
        <w:rPr>
          <w:sz w:val="28"/>
          <w:szCs w:val="28"/>
          <w:lang w:val="ru-RU"/>
        </w:rPr>
        <w:t>)</w:t>
      </w:r>
      <w:r w:rsidR="003E5DB8">
        <w:rPr>
          <w:sz w:val="28"/>
          <w:szCs w:val="28"/>
          <w:lang w:val="ru-RU"/>
        </w:rPr>
        <w:t>)</w:t>
      </w:r>
      <w:r w:rsidRPr="00787248">
        <w:rPr>
          <w:sz w:val="28"/>
          <w:szCs w:val="28"/>
        </w:rPr>
        <w:t>.</w:t>
      </w:r>
    </w:p>
    <w:p w14:paraId="67F97DC4" w14:textId="77777777" w:rsidR="005A6F28" w:rsidRPr="00787248" w:rsidRDefault="005A6F28" w:rsidP="005A6F28">
      <w:pPr>
        <w:autoSpaceDE/>
        <w:autoSpaceDN/>
        <w:ind w:firstLine="426"/>
        <w:jc w:val="both"/>
        <w:rPr>
          <w:sz w:val="28"/>
          <w:szCs w:val="28"/>
          <w:lang w:val="ru-RU"/>
        </w:rPr>
      </w:pPr>
      <w:r w:rsidRPr="00787248">
        <w:rPr>
          <w:sz w:val="28"/>
          <w:szCs w:val="28"/>
          <w:lang w:val="ru-RU"/>
        </w:rPr>
        <w:t>3.Типовые отраслевые нормы бесплатной выдачи средств индивидуальной защиты работникам, занятым в организациях образования (постановление Министерства труда и социальной защиты Республики Беларусь № 93 от 28.07.2009).</w:t>
      </w:r>
    </w:p>
    <w:tbl>
      <w:tblPr>
        <w:tblW w:w="0" w:type="auto"/>
        <w:tblLook w:val="01E0" w:firstRow="1" w:lastRow="1" w:firstColumn="1" w:lastColumn="1" w:noHBand="0" w:noVBand="0"/>
      </w:tblPr>
      <w:tblGrid>
        <w:gridCol w:w="9417"/>
        <w:gridCol w:w="221"/>
      </w:tblGrid>
      <w:tr w:rsidR="005A6F28" w:rsidRPr="00787248" w14:paraId="2680E01D" w14:textId="77777777" w:rsidTr="00AF2667">
        <w:tc>
          <w:tcPr>
            <w:tcW w:w="4819" w:type="dxa"/>
          </w:tcPr>
          <w:p w14:paraId="695ABCF0" w14:textId="77777777" w:rsidR="005A6F28" w:rsidRDefault="005A6F28" w:rsidP="00AF2667">
            <w:pPr>
              <w:widowControl w:val="0"/>
              <w:spacing w:line="280" w:lineRule="exact"/>
              <w:jc w:val="both"/>
              <w:rPr>
                <w:sz w:val="30"/>
                <w:szCs w:val="30"/>
                <w:lang w:val="ru-RU"/>
              </w:rPr>
            </w:pPr>
          </w:p>
          <w:p w14:paraId="590F433D" w14:textId="77777777" w:rsidR="00B04B0B" w:rsidRDefault="00B04B0B" w:rsidP="00AF2667">
            <w:pPr>
              <w:widowControl w:val="0"/>
              <w:spacing w:line="280" w:lineRule="exact"/>
              <w:jc w:val="both"/>
              <w:rPr>
                <w:sz w:val="30"/>
                <w:szCs w:val="30"/>
                <w:lang w:val="ru-RU"/>
              </w:rPr>
            </w:pPr>
          </w:p>
          <w:p w14:paraId="39936542" w14:textId="77777777" w:rsidR="00B04B0B" w:rsidRDefault="00B04B0B" w:rsidP="00AF2667">
            <w:pPr>
              <w:widowControl w:val="0"/>
              <w:spacing w:line="280" w:lineRule="exact"/>
              <w:jc w:val="both"/>
              <w:rPr>
                <w:sz w:val="30"/>
                <w:szCs w:val="30"/>
                <w:lang w:val="ru-RU"/>
              </w:rPr>
            </w:pPr>
          </w:p>
          <w:p w14:paraId="66A0769B" w14:textId="77777777" w:rsidR="00B04B0B" w:rsidRDefault="00B04B0B" w:rsidP="00AF2667">
            <w:pPr>
              <w:widowControl w:val="0"/>
              <w:spacing w:line="280" w:lineRule="exact"/>
              <w:jc w:val="both"/>
              <w:rPr>
                <w:sz w:val="30"/>
                <w:szCs w:val="30"/>
                <w:lang w:val="ru-RU"/>
              </w:rPr>
            </w:pPr>
          </w:p>
          <w:p w14:paraId="34F30C26" w14:textId="77777777" w:rsidR="00B04B0B" w:rsidRDefault="00B04B0B" w:rsidP="00AF2667">
            <w:pPr>
              <w:widowControl w:val="0"/>
              <w:spacing w:line="280" w:lineRule="exact"/>
              <w:jc w:val="both"/>
              <w:rPr>
                <w:sz w:val="30"/>
                <w:szCs w:val="30"/>
                <w:lang w:val="ru-RU"/>
              </w:rPr>
            </w:pPr>
          </w:p>
          <w:p w14:paraId="6B25E099" w14:textId="77777777" w:rsidR="00B04B0B" w:rsidRDefault="00B04B0B" w:rsidP="00AF2667">
            <w:pPr>
              <w:widowControl w:val="0"/>
              <w:spacing w:line="280" w:lineRule="exact"/>
              <w:jc w:val="both"/>
              <w:rPr>
                <w:sz w:val="30"/>
                <w:szCs w:val="30"/>
                <w:lang w:val="ru-RU"/>
              </w:rPr>
            </w:pPr>
          </w:p>
          <w:p w14:paraId="272642C6" w14:textId="77777777" w:rsidR="00B04B0B" w:rsidRDefault="00B04B0B" w:rsidP="00AF2667">
            <w:pPr>
              <w:widowControl w:val="0"/>
              <w:spacing w:line="280" w:lineRule="exact"/>
              <w:jc w:val="both"/>
              <w:rPr>
                <w:sz w:val="30"/>
                <w:szCs w:val="30"/>
                <w:lang w:val="ru-RU"/>
              </w:rPr>
            </w:pPr>
          </w:p>
          <w:p w14:paraId="01DC5CB5" w14:textId="77777777" w:rsidR="00B04B0B" w:rsidRDefault="00B04B0B" w:rsidP="00AF2667">
            <w:pPr>
              <w:widowControl w:val="0"/>
              <w:spacing w:line="280" w:lineRule="exact"/>
              <w:jc w:val="both"/>
              <w:rPr>
                <w:sz w:val="30"/>
                <w:szCs w:val="30"/>
                <w:lang w:val="ru-RU"/>
              </w:rPr>
            </w:pPr>
          </w:p>
          <w:p w14:paraId="7DDD36C2" w14:textId="77777777" w:rsidR="00B04B0B" w:rsidRDefault="00B04B0B" w:rsidP="00AF2667">
            <w:pPr>
              <w:widowControl w:val="0"/>
              <w:spacing w:line="280" w:lineRule="exact"/>
              <w:jc w:val="both"/>
              <w:rPr>
                <w:sz w:val="30"/>
                <w:szCs w:val="30"/>
                <w:lang w:val="ru-RU"/>
              </w:rPr>
            </w:pPr>
          </w:p>
          <w:p w14:paraId="2A8ABAB9" w14:textId="77777777" w:rsidR="00B04B0B" w:rsidRDefault="00B04B0B" w:rsidP="00AF2667">
            <w:pPr>
              <w:widowControl w:val="0"/>
              <w:spacing w:line="280" w:lineRule="exact"/>
              <w:jc w:val="both"/>
              <w:rPr>
                <w:sz w:val="30"/>
                <w:szCs w:val="30"/>
                <w:lang w:val="ru-RU"/>
              </w:rPr>
            </w:pPr>
          </w:p>
          <w:p w14:paraId="272A1A8F" w14:textId="77777777" w:rsidR="00B04B0B" w:rsidRDefault="00B04B0B" w:rsidP="00AF2667">
            <w:pPr>
              <w:widowControl w:val="0"/>
              <w:spacing w:line="280" w:lineRule="exact"/>
              <w:jc w:val="both"/>
              <w:rPr>
                <w:sz w:val="30"/>
                <w:szCs w:val="30"/>
                <w:lang w:val="ru-RU"/>
              </w:rPr>
            </w:pPr>
          </w:p>
          <w:p w14:paraId="1549A124" w14:textId="77777777" w:rsidR="00B04B0B" w:rsidRDefault="00B04B0B" w:rsidP="00AF2667">
            <w:pPr>
              <w:widowControl w:val="0"/>
              <w:spacing w:line="280" w:lineRule="exact"/>
              <w:jc w:val="both"/>
              <w:rPr>
                <w:sz w:val="30"/>
                <w:szCs w:val="30"/>
                <w:lang w:val="ru-RU"/>
              </w:rPr>
            </w:pPr>
          </w:p>
          <w:p w14:paraId="44B7969A" w14:textId="77777777" w:rsidR="00B04B0B" w:rsidRDefault="00B04B0B" w:rsidP="00AF2667">
            <w:pPr>
              <w:widowControl w:val="0"/>
              <w:spacing w:line="280" w:lineRule="exact"/>
              <w:jc w:val="both"/>
              <w:rPr>
                <w:sz w:val="30"/>
                <w:szCs w:val="30"/>
                <w:lang w:val="ru-RU"/>
              </w:rPr>
            </w:pPr>
          </w:p>
          <w:p w14:paraId="52197872" w14:textId="77777777" w:rsidR="00B04B0B" w:rsidRDefault="00B04B0B" w:rsidP="00AF2667">
            <w:pPr>
              <w:widowControl w:val="0"/>
              <w:spacing w:line="280" w:lineRule="exact"/>
              <w:jc w:val="both"/>
              <w:rPr>
                <w:sz w:val="30"/>
                <w:szCs w:val="30"/>
                <w:lang w:val="ru-RU"/>
              </w:rPr>
            </w:pPr>
          </w:p>
          <w:p w14:paraId="362E99D6" w14:textId="77777777" w:rsidR="00B04B0B" w:rsidRDefault="00B04B0B" w:rsidP="00AF2667">
            <w:pPr>
              <w:widowControl w:val="0"/>
              <w:spacing w:line="280" w:lineRule="exact"/>
              <w:jc w:val="both"/>
              <w:rPr>
                <w:sz w:val="30"/>
                <w:szCs w:val="30"/>
                <w:lang w:val="ru-RU"/>
              </w:rPr>
            </w:pPr>
          </w:p>
          <w:p w14:paraId="34D07A37" w14:textId="77777777" w:rsidR="00B04B0B" w:rsidRDefault="00B04B0B" w:rsidP="00AF2667">
            <w:pPr>
              <w:widowControl w:val="0"/>
              <w:spacing w:line="280" w:lineRule="exact"/>
              <w:jc w:val="both"/>
              <w:rPr>
                <w:sz w:val="30"/>
                <w:szCs w:val="30"/>
                <w:lang w:val="ru-RU"/>
              </w:rPr>
            </w:pPr>
          </w:p>
          <w:p w14:paraId="3CED50CB" w14:textId="77777777" w:rsidR="00B04B0B" w:rsidRDefault="00B04B0B" w:rsidP="00AF2667">
            <w:pPr>
              <w:widowControl w:val="0"/>
              <w:spacing w:line="280" w:lineRule="exact"/>
              <w:jc w:val="both"/>
              <w:rPr>
                <w:sz w:val="30"/>
                <w:szCs w:val="30"/>
                <w:lang w:val="ru-RU"/>
              </w:rPr>
            </w:pPr>
          </w:p>
          <w:p w14:paraId="77415A27" w14:textId="77777777" w:rsidR="00B04B0B" w:rsidRDefault="00B04B0B" w:rsidP="00AF2667">
            <w:pPr>
              <w:widowControl w:val="0"/>
              <w:spacing w:line="280" w:lineRule="exact"/>
              <w:jc w:val="both"/>
              <w:rPr>
                <w:sz w:val="30"/>
                <w:szCs w:val="30"/>
                <w:lang w:val="ru-RU"/>
              </w:rPr>
            </w:pPr>
          </w:p>
          <w:p w14:paraId="212C8547" w14:textId="77777777" w:rsidR="00B04B0B" w:rsidRDefault="00B04B0B" w:rsidP="00AF2667">
            <w:pPr>
              <w:widowControl w:val="0"/>
              <w:spacing w:line="280" w:lineRule="exact"/>
              <w:jc w:val="both"/>
              <w:rPr>
                <w:sz w:val="30"/>
                <w:szCs w:val="30"/>
                <w:lang w:val="ru-RU"/>
              </w:rPr>
            </w:pPr>
          </w:p>
          <w:p w14:paraId="4401B90D" w14:textId="77777777" w:rsidR="00B04B0B" w:rsidRDefault="00B04B0B" w:rsidP="00AF2667">
            <w:pPr>
              <w:widowControl w:val="0"/>
              <w:spacing w:line="280" w:lineRule="exact"/>
              <w:jc w:val="both"/>
              <w:rPr>
                <w:sz w:val="30"/>
                <w:szCs w:val="30"/>
                <w:lang w:val="ru-RU"/>
              </w:rPr>
            </w:pPr>
          </w:p>
          <w:p w14:paraId="112513C6" w14:textId="77777777" w:rsidR="00B04B0B" w:rsidRDefault="00B04B0B" w:rsidP="00AF2667">
            <w:pPr>
              <w:widowControl w:val="0"/>
              <w:spacing w:line="280" w:lineRule="exact"/>
              <w:jc w:val="both"/>
              <w:rPr>
                <w:sz w:val="30"/>
                <w:szCs w:val="30"/>
                <w:lang w:val="ru-RU"/>
              </w:rPr>
            </w:pPr>
          </w:p>
          <w:p w14:paraId="5674438F" w14:textId="77777777" w:rsidR="00B04B0B" w:rsidRDefault="00B04B0B" w:rsidP="00AF2667">
            <w:pPr>
              <w:widowControl w:val="0"/>
              <w:spacing w:line="280" w:lineRule="exact"/>
              <w:jc w:val="both"/>
              <w:rPr>
                <w:sz w:val="30"/>
                <w:szCs w:val="30"/>
                <w:lang w:val="ru-RU"/>
              </w:rPr>
            </w:pPr>
          </w:p>
          <w:p w14:paraId="45509A5E" w14:textId="77777777" w:rsidR="00B04B0B" w:rsidRDefault="00B04B0B" w:rsidP="00AF2667">
            <w:pPr>
              <w:widowControl w:val="0"/>
              <w:spacing w:line="280" w:lineRule="exact"/>
              <w:jc w:val="both"/>
              <w:rPr>
                <w:sz w:val="30"/>
                <w:szCs w:val="30"/>
                <w:lang w:val="ru-RU"/>
              </w:rPr>
            </w:pPr>
          </w:p>
          <w:p w14:paraId="403EE4AF" w14:textId="77777777" w:rsidR="00B04B0B" w:rsidRDefault="00B04B0B" w:rsidP="00AF2667">
            <w:pPr>
              <w:widowControl w:val="0"/>
              <w:spacing w:line="280" w:lineRule="exact"/>
              <w:jc w:val="both"/>
              <w:rPr>
                <w:sz w:val="30"/>
                <w:szCs w:val="30"/>
                <w:lang w:val="ru-RU"/>
              </w:rPr>
            </w:pPr>
          </w:p>
          <w:p w14:paraId="47D7F3ED" w14:textId="77777777" w:rsidR="00B04B0B" w:rsidRDefault="00B04B0B" w:rsidP="00AF2667">
            <w:pPr>
              <w:widowControl w:val="0"/>
              <w:spacing w:line="280" w:lineRule="exact"/>
              <w:jc w:val="both"/>
              <w:rPr>
                <w:sz w:val="30"/>
                <w:szCs w:val="30"/>
                <w:lang w:val="ru-RU"/>
              </w:rPr>
            </w:pPr>
          </w:p>
          <w:p w14:paraId="42B5A995" w14:textId="77777777" w:rsidR="00B04B0B" w:rsidRDefault="00B04B0B" w:rsidP="00AF2667">
            <w:pPr>
              <w:widowControl w:val="0"/>
              <w:spacing w:line="280" w:lineRule="exact"/>
              <w:jc w:val="both"/>
              <w:rPr>
                <w:sz w:val="30"/>
                <w:szCs w:val="30"/>
                <w:lang w:val="ru-RU"/>
              </w:rPr>
            </w:pPr>
          </w:p>
          <w:p w14:paraId="4E3794D7" w14:textId="77777777" w:rsidR="00B04B0B" w:rsidRDefault="00B04B0B" w:rsidP="00AF2667">
            <w:pPr>
              <w:widowControl w:val="0"/>
              <w:spacing w:line="280" w:lineRule="exact"/>
              <w:jc w:val="both"/>
              <w:rPr>
                <w:sz w:val="30"/>
                <w:szCs w:val="30"/>
                <w:lang w:val="ru-RU"/>
              </w:rPr>
            </w:pPr>
          </w:p>
          <w:p w14:paraId="4555E288" w14:textId="77777777" w:rsidR="00B04B0B" w:rsidRDefault="00B04B0B" w:rsidP="00AF2667">
            <w:pPr>
              <w:widowControl w:val="0"/>
              <w:spacing w:line="280" w:lineRule="exact"/>
              <w:jc w:val="both"/>
              <w:rPr>
                <w:sz w:val="30"/>
                <w:szCs w:val="30"/>
                <w:lang w:val="ru-RU"/>
              </w:rPr>
            </w:pPr>
          </w:p>
          <w:p w14:paraId="0AE060DD" w14:textId="77777777" w:rsidR="00B04B0B" w:rsidRDefault="00B04B0B" w:rsidP="00AF2667">
            <w:pPr>
              <w:widowControl w:val="0"/>
              <w:spacing w:line="280" w:lineRule="exact"/>
              <w:jc w:val="both"/>
              <w:rPr>
                <w:sz w:val="30"/>
                <w:szCs w:val="30"/>
                <w:lang w:val="ru-RU"/>
              </w:rPr>
            </w:pPr>
          </w:p>
          <w:p w14:paraId="5CF0AF83" w14:textId="77777777" w:rsidR="00B04B0B" w:rsidRDefault="00B04B0B" w:rsidP="00AF2667">
            <w:pPr>
              <w:widowControl w:val="0"/>
              <w:spacing w:line="280" w:lineRule="exact"/>
              <w:jc w:val="both"/>
              <w:rPr>
                <w:sz w:val="30"/>
                <w:szCs w:val="30"/>
                <w:lang w:val="ru-RU"/>
              </w:rPr>
            </w:pPr>
          </w:p>
          <w:p w14:paraId="188A1B65" w14:textId="77777777" w:rsidR="00B04B0B" w:rsidRDefault="00B04B0B" w:rsidP="00AF2667">
            <w:pPr>
              <w:widowControl w:val="0"/>
              <w:spacing w:line="280" w:lineRule="exact"/>
              <w:jc w:val="both"/>
              <w:rPr>
                <w:sz w:val="30"/>
                <w:szCs w:val="30"/>
                <w:lang w:val="ru-RU"/>
              </w:rPr>
            </w:pPr>
          </w:p>
          <w:p w14:paraId="0549AD43" w14:textId="77777777" w:rsidR="00B04B0B" w:rsidRDefault="00B04B0B" w:rsidP="00AF2667">
            <w:pPr>
              <w:widowControl w:val="0"/>
              <w:spacing w:line="280" w:lineRule="exact"/>
              <w:jc w:val="both"/>
              <w:rPr>
                <w:sz w:val="30"/>
                <w:szCs w:val="30"/>
                <w:lang w:val="ru-RU"/>
              </w:rPr>
            </w:pPr>
          </w:p>
          <w:p w14:paraId="7688A653" w14:textId="77777777" w:rsidR="00061E38" w:rsidRDefault="00061E38" w:rsidP="00AF2667">
            <w:pPr>
              <w:widowControl w:val="0"/>
              <w:spacing w:line="280" w:lineRule="exact"/>
              <w:jc w:val="both"/>
              <w:rPr>
                <w:sz w:val="30"/>
                <w:szCs w:val="30"/>
                <w:lang w:val="ru-RU"/>
              </w:rPr>
            </w:pPr>
          </w:p>
          <w:p w14:paraId="7361A6D3" w14:textId="77777777" w:rsidR="00061E38" w:rsidRDefault="00061E38" w:rsidP="00AF2667">
            <w:pPr>
              <w:widowControl w:val="0"/>
              <w:spacing w:line="280" w:lineRule="exact"/>
              <w:jc w:val="both"/>
              <w:rPr>
                <w:sz w:val="30"/>
                <w:szCs w:val="30"/>
                <w:lang w:val="ru-RU"/>
              </w:rPr>
            </w:pPr>
          </w:p>
          <w:p w14:paraId="0449E36B" w14:textId="77777777" w:rsidR="00061E38" w:rsidRDefault="00061E38" w:rsidP="00AF2667">
            <w:pPr>
              <w:widowControl w:val="0"/>
              <w:spacing w:line="280" w:lineRule="exact"/>
              <w:jc w:val="both"/>
              <w:rPr>
                <w:sz w:val="30"/>
                <w:szCs w:val="30"/>
                <w:lang w:val="ru-RU"/>
              </w:rPr>
            </w:pPr>
          </w:p>
          <w:p w14:paraId="21A62F9A" w14:textId="77777777" w:rsidR="00061E38" w:rsidRDefault="00061E38" w:rsidP="00AF2667">
            <w:pPr>
              <w:widowControl w:val="0"/>
              <w:spacing w:line="280" w:lineRule="exact"/>
              <w:jc w:val="both"/>
              <w:rPr>
                <w:sz w:val="30"/>
                <w:szCs w:val="30"/>
                <w:lang w:val="ru-RU"/>
              </w:rPr>
            </w:pPr>
          </w:p>
          <w:p w14:paraId="7F7CF577" w14:textId="77777777" w:rsidR="00061E38" w:rsidRDefault="00061E38" w:rsidP="00AF2667">
            <w:pPr>
              <w:widowControl w:val="0"/>
              <w:spacing w:line="280" w:lineRule="exact"/>
              <w:jc w:val="both"/>
              <w:rPr>
                <w:sz w:val="30"/>
                <w:szCs w:val="30"/>
                <w:lang w:val="ru-RU"/>
              </w:rPr>
            </w:pPr>
          </w:p>
          <w:p w14:paraId="77E1E437" w14:textId="77777777" w:rsidR="00061E38" w:rsidRDefault="00061E38" w:rsidP="00AF2667">
            <w:pPr>
              <w:widowControl w:val="0"/>
              <w:spacing w:line="280" w:lineRule="exact"/>
              <w:jc w:val="both"/>
              <w:rPr>
                <w:sz w:val="30"/>
                <w:szCs w:val="30"/>
                <w:lang w:val="ru-RU"/>
              </w:rPr>
            </w:pPr>
          </w:p>
          <w:p w14:paraId="2FFD1A47" w14:textId="77777777" w:rsidR="00061E38" w:rsidRDefault="00061E38" w:rsidP="00AF2667">
            <w:pPr>
              <w:widowControl w:val="0"/>
              <w:spacing w:line="280" w:lineRule="exact"/>
              <w:jc w:val="both"/>
              <w:rPr>
                <w:sz w:val="30"/>
                <w:szCs w:val="30"/>
                <w:lang w:val="ru-RU"/>
              </w:rPr>
            </w:pPr>
          </w:p>
          <w:p w14:paraId="1BE5D8DB" w14:textId="77777777" w:rsidR="00503BD9" w:rsidRDefault="00503BD9" w:rsidP="00AF2667">
            <w:pPr>
              <w:widowControl w:val="0"/>
              <w:spacing w:line="280" w:lineRule="exact"/>
              <w:jc w:val="both"/>
              <w:rPr>
                <w:sz w:val="30"/>
                <w:szCs w:val="30"/>
                <w:lang w:val="ru-RU"/>
              </w:rPr>
            </w:pPr>
          </w:p>
          <w:p w14:paraId="5BBD12D6" w14:textId="77777777" w:rsidR="00503BD9" w:rsidRDefault="00503BD9" w:rsidP="00AF2667">
            <w:pPr>
              <w:widowControl w:val="0"/>
              <w:spacing w:line="280" w:lineRule="exact"/>
              <w:jc w:val="both"/>
              <w:rPr>
                <w:sz w:val="30"/>
                <w:szCs w:val="30"/>
                <w:lang w:val="ru-RU"/>
              </w:rPr>
            </w:pPr>
          </w:p>
          <w:p w14:paraId="7F888E4E" w14:textId="77777777" w:rsidR="00B04B0B" w:rsidRDefault="00B04B0B" w:rsidP="00AF2667">
            <w:pPr>
              <w:widowControl w:val="0"/>
              <w:spacing w:line="280" w:lineRule="exact"/>
              <w:jc w:val="both"/>
              <w:rPr>
                <w:sz w:val="30"/>
                <w:szCs w:val="30"/>
                <w:lang w:val="ru-RU"/>
              </w:rPr>
            </w:pPr>
          </w:p>
          <w:p w14:paraId="34C83C20" w14:textId="77777777" w:rsidR="00B04B0B" w:rsidRPr="00B04B0B" w:rsidRDefault="00B04B0B" w:rsidP="00AF2667">
            <w:pPr>
              <w:widowControl w:val="0"/>
              <w:spacing w:line="280" w:lineRule="exact"/>
              <w:jc w:val="both"/>
              <w:rPr>
                <w:sz w:val="30"/>
                <w:szCs w:val="30"/>
                <w:lang w:val="ru-RU"/>
              </w:rPr>
            </w:pPr>
          </w:p>
        </w:tc>
        <w:tc>
          <w:tcPr>
            <w:tcW w:w="4819" w:type="dxa"/>
          </w:tcPr>
          <w:p w14:paraId="00B75FC9" w14:textId="77777777" w:rsidR="005A6F28" w:rsidRPr="00787248" w:rsidRDefault="005A6F28" w:rsidP="00AF2667">
            <w:pPr>
              <w:widowControl w:val="0"/>
              <w:spacing w:line="280" w:lineRule="exact"/>
              <w:rPr>
                <w:sz w:val="30"/>
                <w:szCs w:val="30"/>
              </w:rPr>
            </w:pPr>
          </w:p>
          <w:p w14:paraId="15E2526D" w14:textId="77777777" w:rsidR="005A6F28" w:rsidRPr="00787248" w:rsidRDefault="005A6F28" w:rsidP="00AF2667">
            <w:pPr>
              <w:widowControl w:val="0"/>
              <w:spacing w:line="280" w:lineRule="exact"/>
              <w:rPr>
                <w:sz w:val="30"/>
                <w:szCs w:val="30"/>
              </w:rPr>
            </w:pPr>
          </w:p>
        </w:tc>
      </w:tr>
      <w:tr w:rsidR="005A6F28" w:rsidRPr="00787248" w14:paraId="4ED08735" w14:textId="77777777" w:rsidTr="00AF2667">
        <w:tc>
          <w:tcPr>
            <w:tcW w:w="4819" w:type="dxa"/>
          </w:tcPr>
          <w:p w14:paraId="39228693" w14:textId="77777777" w:rsidR="003E5DB8" w:rsidRPr="002D795F" w:rsidRDefault="003E5DB8" w:rsidP="002D795F">
            <w:pPr>
              <w:widowControl w:val="0"/>
              <w:jc w:val="right"/>
              <w:rPr>
                <w:sz w:val="30"/>
                <w:szCs w:val="30"/>
                <w:lang w:val="ru-RU"/>
              </w:rPr>
            </w:pPr>
            <w:r>
              <w:rPr>
                <w:sz w:val="28"/>
                <w:szCs w:val="28"/>
                <w:lang w:val="ru-RU"/>
              </w:rPr>
              <w:lastRenderedPageBreak/>
              <w:t xml:space="preserve">             </w:t>
            </w:r>
            <w:r w:rsidR="007F718A">
              <w:rPr>
                <w:sz w:val="28"/>
                <w:szCs w:val="28"/>
                <w:lang w:val="ru-RU"/>
              </w:rPr>
              <w:t xml:space="preserve">  </w:t>
            </w:r>
            <w:r>
              <w:rPr>
                <w:sz w:val="28"/>
                <w:szCs w:val="28"/>
                <w:lang w:val="ru-RU"/>
              </w:rPr>
              <w:t xml:space="preserve">  </w:t>
            </w:r>
            <w:r w:rsidRPr="00787248">
              <w:rPr>
                <w:sz w:val="30"/>
                <w:szCs w:val="30"/>
              </w:rPr>
              <w:t>Приложение</w:t>
            </w:r>
            <w:r w:rsidR="007F718A">
              <w:rPr>
                <w:sz w:val="30"/>
                <w:szCs w:val="30"/>
                <w:lang w:val="ru-RU"/>
              </w:rPr>
              <w:t xml:space="preserve"> </w:t>
            </w:r>
            <w:r w:rsidR="00DC2C9D">
              <w:rPr>
                <w:sz w:val="30"/>
                <w:szCs w:val="30"/>
                <w:lang w:val="ru-RU"/>
              </w:rPr>
              <w:t xml:space="preserve">№ </w:t>
            </w:r>
            <w:r w:rsidR="003414A3">
              <w:rPr>
                <w:sz w:val="30"/>
                <w:szCs w:val="30"/>
                <w:lang w:val="ru-RU"/>
              </w:rPr>
              <w:t>11</w:t>
            </w:r>
          </w:p>
          <w:p w14:paraId="7C9182EA" w14:textId="77777777" w:rsidR="003E5DB8" w:rsidRPr="00061E38" w:rsidRDefault="003E5DB8" w:rsidP="007F718A">
            <w:pPr>
              <w:rPr>
                <w:sz w:val="30"/>
                <w:szCs w:val="30"/>
                <w:lang w:val="ru-RU"/>
              </w:rPr>
            </w:pPr>
            <w:r>
              <w:rPr>
                <w:sz w:val="30"/>
                <w:szCs w:val="30"/>
                <w:lang w:val="ru-RU"/>
              </w:rPr>
              <w:t xml:space="preserve">                      </w:t>
            </w:r>
            <w:r w:rsidR="002D795F">
              <w:rPr>
                <w:sz w:val="30"/>
                <w:szCs w:val="30"/>
                <w:lang w:val="ru-RU"/>
              </w:rPr>
              <w:t xml:space="preserve">                                                           </w:t>
            </w:r>
            <w:r w:rsidR="007F718A">
              <w:rPr>
                <w:sz w:val="30"/>
                <w:szCs w:val="30"/>
                <w:lang w:val="ru-RU"/>
              </w:rPr>
              <w:t xml:space="preserve">        </w:t>
            </w:r>
            <w:r>
              <w:rPr>
                <w:sz w:val="30"/>
                <w:szCs w:val="30"/>
                <w:lang w:val="ru-RU"/>
              </w:rPr>
              <w:t xml:space="preserve">                                                  </w:t>
            </w:r>
            <w:r w:rsidR="00061E38">
              <w:rPr>
                <w:sz w:val="30"/>
                <w:szCs w:val="30"/>
                <w:lang w:val="ru-RU"/>
              </w:rPr>
              <w:t xml:space="preserve">                               </w:t>
            </w:r>
          </w:p>
          <w:p w14:paraId="75583481" w14:textId="77777777" w:rsidR="003E5DB8" w:rsidRPr="0061412C" w:rsidRDefault="003E5DB8" w:rsidP="003E5DB8">
            <w:pPr>
              <w:ind w:firstLine="709"/>
              <w:rPr>
                <w:sz w:val="28"/>
                <w:szCs w:val="28"/>
                <w:lang w:val="ru-RU"/>
              </w:rPr>
            </w:pPr>
            <w:r>
              <w:rPr>
                <w:sz w:val="28"/>
                <w:szCs w:val="28"/>
                <w:lang w:val="ru-RU"/>
              </w:rPr>
              <w:t xml:space="preserve">                                           </w:t>
            </w:r>
            <w:r w:rsidRPr="008657B4">
              <w:rPr>
                <w:sz w:val="28"/>
                <w:szCs w:val="28"/>
              </w:rPr>
              <w:t>ПЕРЕЧЕ</w:t>
            </w:r>
            <w:r>
              <w:rPr>
                <w:sz w:val="28"/>
                <w:szCs w:val="28"/>
                <w:lang w:val="ru-RU"/>
              </w:rPr>
              <w:t>НЬ</w:t>
            </w:r>
          </w:p>
          <w:p w14:paraId="53E32F79" w14:textId="77777777" w:rsidR="003E5DB8" w:rsidRPr="008657B4" w:rsidRDefault="003E5DB8" w:rsidP="003E5DB8">
            <w:pPr>
              <w:ind w:firstLine="709"/>
              <w:jc w:val="center"/>
              <w:rPr>
                <w:sz w:val="28"/>
                <w:szCs w:val="28"/>
              </w:rPr>
            </w:pPr>
            <w:r w:rsidRPr="008657B4">
              <w:rPr>
                <w:sz w:val="28"/>
                <w:szCs w:val="28"/>
              </w:rPr>
              <w:t>профессий и должностей работников (видов работ), для которых обязательно</w:t>
            </w:r>
            <w:r w:rsidRPr="008657B4">
              <w:rPr>
                <w:i/>
                <w:sz w:val="28"/>
                <w:szCs w:val="28"/>
              </w:rPr>
              <w:t xml:space="preserve"> </w:t>
            </w:r>
            <w:r w:rsidRPr="008657B4">
              <w:rPr>
                <w:sz w:val="28"/>
                <w:szCs w:val="28"/>
              </w:rPr>
              <w:t xml:space="preserve"> прохождение предварительных (при поступлен</w:t>
            </w:r>
            <w:r w:rsidR="00586611">
              <w:rPr>
                <w:sz w:val="28"/>
                <w:szCs w:val="28"/>
              </w:rPr>
              <w:t>ии на работу) и периодических (</w:t>
            </w:r>
            <w:r w:rsidRPr="008657B4">
              <w:rPr>
                <w:sz w:val="28"/>
                <w:szCs w:val="28"/>
              </w:rPr>
              <w:t>в течение трудовой деятельности) медицинских осмотров работников</w:t>
            </w:r>
          </w:p>
          <w:p w14:paraId="4DA1237A" w14:textId="77777777" w:rsidR="003E5DB8" w:rsidRPr="008657B4" w:rsidRDefault="003E5DB8" w:rsidP="003E5DB8">
            <w:pPr>
              <w:jc w:val="center"/>
              <w:rPr>
                <w:sz w:val="28"/>
                <w:szCs w:val="28"/>
              </w:rPr>
            </w:pPr>
          </w:p>
          <w:tbl>
            <w:tblPr>
              <w:tblStyle w:val="ac"/>
              <w:tblW w:w="0" w:type="auto"/>
              <w:tblInd w:w="108" w:type="dxa"/>
              <w:tblLook w:val="04A0" w:firstRow="1" w:lastRow="0" w:firstColumn="1" w:lastColumn="0" w:noHBand="0" w:noVBand="1"/>
            </w:tblPr>
            <w:tblGrid>
              <w:gridCol w:w="831"/>
              <w:gridCol w:w="7"/>
              <w:gridCol w:w="5173"/>
              <w:gridCol w:w="3053"/>
              <w:gridCol w:w="19"/>
            </w:tblGrid>
            <w:tr w:rsidR="003E5DB8" w:rsidRPr="008657B4" w14:paraId="6B3C9A1D" w14:textId="77777777" w:rsidTr="003E5DB8">
              <w:trPr>
                <w:gridAfter w:val="1"/>
                <w:wAfter w:w="20" w:type="dxa"/>
              </w:trPr>
              <w:tc>
                <w:tcPr>
                  <w:tcW w:w="856" w:type="dxa"/>
                  <w:gridSpan w:val="2"/>
                </w:tcPr>
                <w:p w14:paraId="39DAD617" w14:textId="77777777" w:rsidR="003E5DB8" w:rsidRPr="008657B4" w:rsidRDefault="003E5DB8" w:rsidP="003E5DB8">
                  <w:pPr>
                    <w:jc w:val="center"/>
                    <w:rPr>
                      <w:sz w:val="28"/>
                      <w:szCs w:val="28"/>
                    </w:rPr>
                  </w:pPr>
                </w:p>
              </w:tc>
              <w:tc>
                <w:tcPr>
                  <w:tcW w:w="5386" w:type="dxa"/>
                </w:tcPr>
                <w:p w14:paraId="1B53F0DF" w14:textId="77777777" w:rsidR="003E5DB8" w:rsidRPr="008657B4" w:rsidRDefault="003E5DB8" w:rsidP="003E5DB8">
                  <w:pPr>
                    <w:jc w:val="center"/>
                    <w:rPr>
                      <w:sz w:val="28"/>
                      <w:szCs w:val="28"/>
                    </w:rPr>
                  </w:pPr>
                  <w:r w:rsidRPr="008657B4">
                    <w:rPr>
                      <w:sz w:val="28"/>
                      <w:szCs w:val="28"/>
                    </w:rPr>
                    <w:t>Наименование профессии, должности (вида работ)</w:t>
                  </w:r>
                </w:p>
                <w:p w14:paraId="7E4C5D8B" w14:textId="77777777" w:rsidR="003E5DB8" w:rsidRPr="008657B4" w:rsidRDefault="003E5DB8" w:rsidP="003E5DB8">
                  <w:pPr>
                    <w:jc w:val="center"/>
                    <w:rPr>
                      <w:sz w:val="28"/>
                      <w:szCs w:val="28"/>
                    </w:rPr>
                  </w:pPr>
                </w:p>
              </w:tc>
              <w:tc>
                <w:tcPr>
                  <w:tcW w:w="3119" w:type="dxa"/>
                </w:tcPr>
                <w:p w14:paraId="52ADA916" w14:textId="77777777" w:rsidR="003E5DB8" w:rsidRPr="008657B4" w:rsidRDefault="003E5DB8" w:rsidP="003E5DB8">
                  <w:pPr>
                    <w:jc w:val="center"/>
                    <w:rPr>
                      <w:sz w:val="28"/>
                      <w:szCs w:val="28"/>
                    </w:rPr>
                  </w:pPr>
                  <w:r w:rsidRPr="008657B4">
                    <w:rPr>
                      <w:sz w:val="28"/>
                      <w:szCs w:val="28"/>
                    </w:rPr>
                    <w:t>Периодичность осмотра</w:t>
                  </w:r>
                </w:p>
              </w:tc>
            </w:tr>
            <w:tr w:rsidR="003E5DB8" w:rsidRPr="008657B4" w14:paraId="6A75CCA6" w14:textId="77777777" w:rsidTr="003E5DB8">
              <w:trPr>
                <w:gridAfter w:val="1"/>
                <w:wAfter w:w="20" w:type="dxa"/>
              </w:trPr>
              <w:tc>
                <w:tcPr>
                  <w:tcW w:w="856" w:type="dxa"/>
                  <w:gridSpan w:val="2"/>
                </w:tcPr>
                <w:p w14:paraId="0EF144AC" w14:textId="77777777" w:rsidR="003E5DB8" w:rsidRPr="008657B4" w:rsidRDefault="003E5DB8" w:rsidP="003E5DB8">
                  <w:pPr>
                    <w:jc w:val="center"/>
                    <w:rPr>
                      <w:sz w:val="28"/>
                      <w:szCs w:val="28"/>
                    </w:rPr>
                  </w:pPr>
                  <w:r w:rsidRPr="008657B4">
                    <w:rPr>
                      <w:sz w:val="28"/>
                      <w:szCs w:val="28"/>
                    </w:rPr>
                    <w:t>1.</w:t>
                  </w:r>
                </w:p>
              </w:tc>
              <w:tc>
                <w:tcPr>
                  <w:tcW w:w="5386" w:type="dxa"/>
                </w:tcPr>
                <w:p w14:paraId="58E430F5" w14:textId="77777777" w:rsidR="003E5DB8" w:rsidRPr="008657B4" w:rsidRDefault="003E5DB8" w:rsidP="003E5DB8">
                  <w:pPr>
                    <w:jc w:val="both"/>
                    <w:rPr>
                      <w:sz w:val="28"/>
                      <w:szCs w:val="28"/>
                    </w:rPr>
                  </w:pPr>
                  <w:r>
                    <w:rPr>
                      <w:sz w:val="28"/>
                      <w:szCs w:val="28"/>
                    </w:rPr>
                    <w:t>Заведующий</w:t>
                  </w:r>
                </w:p>
              </w:tc>
              <w:tc>
                <w:tcPr>
                  <w:tcW w:w="3119" w:type="dxa"/>
                </w:tcPr>
                <w:p w14:paraId="453702DE" w14:textId="77777777" w:rsidR="003E5DB8" w:rsidRPr="008657B4" w:rsidRDefault="003E5DB8" w:rsidP="003E5DB8">
                  <w:pPr>
                    <w:jc w:val="center"/>
                    <w:rPr>
                      <w:sz w:val="28"/>
                      <w:szCs w:val="28"/>
                    </w:rPr>
                  </w:pPr>
                  <w:r w:rsidRPr="008657B4">
                    <w:rPr>
                      <w:sz w:val="28"/>
                      <w:szCs w:val="28"/>
                    </w:rPr>
                    <w:t>1 раз в год</w:t>
                  </w:r>
                </w:p>
              </w:tc>
            </w:tr>
            <w:tr w:rsidR="003E5DB8" w:rsidRPr="008657B4" w14:paraId="637F6B72" w14:textId="77777777" w:rsidTr="003E5DB8">
              <w:trPr>
                <w:gridAfter w:val="1"/>
                <w:wAfter w:w="20" w:type="dxa"/>
              </w:trPr>
              <w:tc>
                <w:tcPr>
                  <w:tcW w:w="856" w:type="dxa"/>
                  <w:gridSpan w:val="2"/>
                </w:tcPr>
                <w:p w14:paraId="4438D984" w14:textId="77777777" w:rsidR="003E5DB8" w:rsidRPr="008657B4" w:rsidRDefault="003E5DB8" w:rsidP="003E5DB8">
                  <w:pPr>
                    <w:jc w:val="center"/>
                    <w:rPr>
                      <w:sz w:val="28"/>
                      <w:szCs w:val="28"/>
                    </w:rPr>
                  </w:pPr>
                  <w:r w:rsidRPr="008657B4">
                    <w:rPr>
                      <w:sz w:val="28"/>
                      <w:szCs w:val="28"/>
                    </w:rPr>
                    <w:t>2.</w:t>
                  </w:r>
                </w:p>
              </w:tc>
              <w:tc>
                <w:tcPr>
                  <w:tcW w:w="5386" w:type="dxa"/>
                </w:tcPr>
                <w:p w14:paraId="53FD754B" w14:textId="77777777" w:rsidR="003E5DB8" w:rsidRPr="008657B4" w:rsidRDefault="00CA721F" w:rsidP="003E5DB8">
                  <w:pPr>
                    <w:jc w:val="both"/>
                    <w:rPr>
                      <w:sz w:val="28"/>
                      <w:szCs w:val="28"/>
                    </w:rPr>
                  </w:pPr>
                  <w:r>
                    <w:rPr>
                      <w:sz w:val="28"/>
                      <w:szCs w:val="28"/>
                    </w:rPr>
                    <w:t>Воспитател</w:t>
                  </w:r>
                  <w:r>
                    <w:rPr>
                      <w:sz w:val="28"/>
                      <w:szCs w:val="28"/>
                      <w:lang w:val="ru-RU"/>
                    </w:rPr>
                    <w:t>ь</w:t>
                  </w:r>
                  <w:r w:rsidR="003E5DB8">
                    <w:rPr>
                      <w:sz w:val="28"/>
                      <w:szCs w:val="28"/>
                    </w:rPr>
                    <w:t xml:space="preserve"> дошкольного образования</w:t>
                  </w:r>
                </w:p>
              </w:tc>
              <w:tc>
                <w:tcPr>
                  <w:tcW w:w="3119" w:type="dxa"/>
                </w:tcPr>
                <w:p w14:paraId="3D899E01" w14:textId="77777777" w:rsidR="003E5DB8" w:rsidRPr="008657B4" w:rsidRDefault="003E5DB8" w:rsidP="003E5DB8">
                  <w:pPr>
                    <w:jc w:val="center"/>
                    <w:rPr>
                      <w:sz w:val="28"/>
                      <w:szCs w:val="28"/>
                    </w:rPr>
                  </w:pPr>
                  <w:r w:rsidRPr="008657B4">
                    <w:rPr>
                      <w:sz w:val="28"/>
                      <w:szCs w:val="28"/>
                    </w:rPr>
                    <w:t>1 раз в год</w:t>
                  </w:r>
                </w:p>
              </w:tc>
            </w:tr>
            <w:tr w:rsidR="003E5DB8" w:rsidRPr="008657B4" w14:paraId="2DF08F22" w14:textId="77777777" w:rsidTr="003E5DB8">
              <w:trPr>
                <w:gridAfter w:val="1"/>
                <w:wAfter w:w="20" w:type="dxa"/>
              </w:trPr>
              <w:tc>
                <w:tcPr>
                  <w:tcW w:w="856" w:type="dxa"/>
                  <w:gridSpan w:val="2"/>
                </w:tcPr>
                <w:p w14:paraId="2A49E183" w14:textId="77777777" w:rsidR="003E5DB8" w:rsidRPr="008657B4" w:rsidRDefault="003E5DB8" w:rsidP="003E5DB8">
                  <w:pPr>
                    <w:jc w:val="center"/>
                    <w:rPr>
                      <w:sz w:val="28"/>
                      <w:szCs w:val="28"/>
                    </w:rPr>
                  </w:pPr>
                  <w:r w:rsidRPr="008657B4">
                    <w:rPr>
                      <w:sz w:val="28"/>
                      <w:szCs w:val="28"/>
                    </w:rPr>
                    <w:t>3.</w:t>
                  </w:r>
                </w:p>
              </w:tc>
              <w:tc>
                <w:tcPr>
                  <w:tcW w:w="5386" w:type="dxa"/>
                </w:tcPr>
                <w:p w14:paraId="6F5D240C" w14:textId="77777777" w:rsidR="003E5DB8" w:rsidRPr="008657B4" w:rsidRDefault="00CA721F" w:rsidP="003E5DB8">
                  <w:pPr>
                    <w:jc w:val="both"/>
                    <w:rPr>
                      <w:sz w:val="28"/>
                      <w:szCs w:val="28"/>
                    </w:rPr>
                  </w:pPr>
                  <w:r>
                    <w:rPr>
                      <w:sz w:val="28"/>
                      <w:szCs w:val="28"/>
                    </w:rPr>
                    <w:t>Помощник</w:t>
                  </w:r>
                  <w:r w:rsidR="003E5DB8">
                    <w:rPr>
                      <w:sz w:val="28"/>
                      <w:szCs w:val="28"/>
                    </w:rPr>
                    <w:t xml:space="preserve"> воспитателя</w:t>
                  </w:r>
                </w:p>
              </w:tc>
              <w:tc>
                <w:tcPr>
                  <w:tcW w:w="3119" w:type="dxa"/>
                </w:tcPr>
                <w:p w14:paraId="633CC8CF" w14:textId="77777777" w:rsidR="003E5DB8" w:rsidRPr="008657B4" w:rsidRDefault="003E5DB8" w:rsidP="003E5DB8">
                  <w:pPr>
                    <w:jc w:val="center"/>
                    <w:rPr>
                      <w:sz w:val="28"/>
                      <w:szCs w:val="28"/>
                    </w:rPr>
                  </w:pPr>
                  <w:r w:rsidRPr="008657B4">
                    <w:rPr>
                      <w:sz w:val="28"/>
                      <w:szCs w:val="28"/>
                    </w:rPr>
                    <w:t>1 раз в год</w:t>
                  </w:r>
                </w:p>
              </w:tc>
            </w:tr>
            <w:tr w:rsidR="003E5DB8" w:rsidRPr="008657B4" w14:paraId="0A227B42" w14:textId="77777777" w:rsidTr="003E5DB8">
              <w:trPr>
                <w:gridAfter w:val="1"/>
                <w:wAfter w:w="20" w:type="dxa"/>
              </w:trPr>
              <w:tc>
                <w:tcPr>
                  <w:tcW w:w="856" w:type="dxa"/>
                  <w:gridSpan w:val="2"/>
                </w:tcPr>
                <w:p w14:paraId="00AFCE57" w14:textId="77777777" w:rsidR="003E5DB8" w:rsidRPr="008657B4" w:rsidRDefault="003E5DB8" w:rsidP="003E5DB8">
                  <w:pPr>
                    <w:jc w:val="center"/>
                    <w:rPr>
                      <w:sz w:val="28"/>
                      <w:szCs w:val="28"/>
                    </w:rPr>
                  </w:pPr>
                  <w:r w:rsidRPr="008657B4">
                    <w:rPr>
                      <w:sz w:val="28"/>
                      <w:szCs w:val="28"/>
                    </w:rPr>
                    <w:t>4.</w:t>
                  </w:r>
                </w:p>
              </w:tc>
              <w:tc>
                <w:tcPr>
                  <w:tcW w:w="5386" w:type="dxa"/>
                </w:tcPr>
                <w:p w14:paraId="738BA1EA" w14:textId="77777777" w:rsidR="003E5DB8" w:rsidRPr="00586611" w:rsidRDefault="00586611" w:rsidP="003E5DB8">
                  <w:pPr>
                    <w:jc w:val="both"/>
                    <w:rPr>
                      <w:sz w:val="28"/>
                      <w:szCs w:val="28"/>
                      <w:lang w:val="ru-RU"/>
                    </w:rPr>
                  </w:pPr>
                  <w:r>
                    <w:rPr>
                      <w:sz w:val="28"/>
                      <w:szCs w:val="28"/>
                      <w:lang w:val="ru-RU"/>
                    </w:rPr>
                    <w:t>Повар</w:t>
                  </w:r>
                </w:p>
              </w:tc>
              <w:tc>
                <w:tcPr>
                  <w:tcW w:w="3119" w:type="dxa"/>
                </w:tcPr>
                <w:p w14:paraId="4ECF84B2" w14:textId="77777777" w:rsidR="003E5DB8" w:rsidRPr="008657B4" w:rsidRDefault="003E5DB8" w:rsidP="003E5DB8">
                  <w:pPr>
                    <w:jc w:val="center"/>
                    <w:rPr>
                      <w:sz w:val="28"/>
                      <w:szCs w:val="28"/>
                    </w:rPr>
                  </w:pPr>
                  <w:r w:rsidRPr="008657B4">
                    <w:rPr>
                      <w:sz w:val="28"/>
                      <w:szCs w:val="28"/>
                    </w:rPr>
                    <w:t>1 раз в год</w:t>
                  </w:r>
                </w:p>
              </w:tc>
            </w:tr>
            <w:tr w:rsidR="003E5DB8" w14:paraId="30ACA2DB" w14:textId="77777777" w:rsidTr="003E5DB8">
              <w:tblPrEx>
                <w:tblLook w:val="0000" w:firstRow="0" w:lastRow="0" w:firstColumn="0" w:lastColumn="0" w:noHBand="0" w:noVBand="0"/>
              </w:tblPrEx>
              <w:trPr>
                <w:trHeight w:val="315"/>
              </w:trPr>
              <w:tc>
                <w:tcPr>
                  <w:tcW w:w="849" w:type="dxa"/>
                </w:tcPr>
                <w:p w14:paraId="67DF373D" w14:textId="77777777" w:rsidR="003E5DB8" w:rsidRDefault="003E5DB8" w:rsidP="003E5DB8">
                  <w:pPr>
                    <w:jc w:val="center"/>
                    <w:rPr>
                      <w:sz w:val="28"/>
                      <w:szCs w:val="28"/>
                    </w:rPr>
                  </w:pPr>
                  <w:r>
                    <w:rPr>
                      <w:sz w:val="28"/>
                      <w:szCs w:val="28"/>
                    </w:rPr>
                    <w:t>5.</w:t>
                  </w:r>
                </w:p>
              </w:tc>
              <w:tc>
                <w:tcPr>
                  <w:tcW w:w="5393" w:type="dxa"/>
                  <w:gridSpan w:val="2"/>
                  <w:shd w:val="clear" w:color="auto" w:fill="auto"/>
                </w:tcPr>
                <w:p w14:paraId="79571C10" w14:textId="77777777" w:rsidR="003E5DB8" w:rsidRPr="00E14355" w:rsidRDefault="003E5DB8" w:rsidP="003E5DB8">
                  <w:pPr>
                    <w:rPr>
                      <w:sz w:val="28"/>
                      <w:szCs w:val="28"/>
                    </w:rPr>
                  </w:pPr>
                  <w:r>
                    <w:rPr>
                      <w:sz w:val="28"/>
                      <w:szCs w:val="28"/>
                    </w:rPr>
                    <w:t>Руководитель физического воспитания</w:t>
                  </w:r>
                </w:p>
              </w:tc>
              <w:tc>
                <w:tcPr>
                  <w:tcW w:w="3139" w:type="dxa"/>
                  <w:gridSpan w:val="2"/>
                  <w:shd w:val="clear" w:color="auto" w:fill="auto"/>
                </w:tcPr>
                <w:p w14:paraId="1DDC8A26" w14:textId="77777777" w:rsidR="003E5DB8" w:rsidRDefault="003E5DB8" w:rsidP="003E5DB8">
                  <w:pPr>
                    <w:jc w:val="center"/>
                    <w:rPr>
                      <w:sz w:val="28"/>
                      <w:szCs w:val="28"/>
                    </w:rPr>
                  </w:pPr>
                  <w:r w:rsidRPr="008657B4">
                    <w:rPr>
                      <w:sz w:val="28"/>
                      <w:szCs w:val="28"/>
                    </w:rPr>
                    <w:t>1 раз в год</w:t>
                  </w:r>
                </w:p>
              </w:tc>
            </w:tr>
            <w:tr w:rsidR="003E5DB8" w14:paraId="1BD25046" w14:textId="77777777" w:rsidTr="003E5DB8">
              <w:tblPrEx>
                <w:tblLook w:val="0000" w:firstRow="0" w:lastRow="0" w:firstColumn="0" w:lastColumn="0" w:noHBand="0" w:noVBand="0"/>
              </w:tblPrEx>
              <w:trPr>
                <w:trHeight w:val="435"/>
              </w:trPr>
              <w:tc>
                <w:tcPr>
                  <w:tcW w:w="856" w:type="dxa"/>
                  <w:gridSpan w:val="2"/>
                </w:tcPr>
                <w:p w14:paraId="69F0773C" w14:textId="77777777" w:rsidR="003E5DB8" w:rsidRDefault="003E5DB8" w:rsidP="003E5DB8">
                  <w:pPr>
                    <w:jc w:val="center"/>
                    <w:rPr>
                      <w:sz w:val="28"/>
                      <w:szCs w:val="28"/>
                    </w:rPr>
                  </w:pPr>
                  <w:r>
                    <w:rPr>
                      <w:sz w:val="28"/>
                      <w:szCs w:val="28"/>
                    </w:rPr>
                    <w:t>6.</w:t>
                  </w:r>
                </w:p>
              </w:tc>
              <w:tc>
                <w:tcPr>
                  <w:tcW w:w="5386" w:type="dxa"/>
                </w:tcPr>
                <w:p w14:paraId="491B242B" w14:textId="77777777" w:rsidR="003E5DB8" w:rsidRPr="00E14355" w:rsidRDefault="003E5DB8" w:rsidP="003E5DB8">
                  <w:pPr>
                    <w:rPr>
                      <w:sz w:val="28"/>
                      <w:szCs w:val="28"/>
                    </w:rPr>
                  </w:pPr>
                  <w:r w:rsidRPr="00E14355">
                    <w:rPr>
                      <w:sz w:val="28"/>
                      <w:szCs w:val="28"/>
                    </w:rPr>
                    <w:t>Заведующий хозяйством</w:t>
                  </w:r>
                </w:p>
              </w:tc>
              <w:tc>
                <w:tcPr>
                  <w:tcW w:w="3139" w:type="dxa"/>
                  <w:gridSpan w:val="2"/>
                </w:tcPr>
                <w:p w14:paraId="31476AA0" w14:textId="77777777" w:rsidR="003E5DB8" w:rsidRDefault="003E5DB8" w:rsidP="003E5DB8">
                  <w:pPr>
                    <w:jc w:val="center"/>
                    <w:rPr>
                      <w:sz w:val="28"/>
                      <w:szCs w:val="28"/>
                    </w:rPr>
                  </w:pPr>
                  <w:r w:rsidRPr="008657B4">
                    <w:rPr>
                      <w:sz w:val="28"/>
                      <w:szCs w:val="28"/>
                    </w:rPr>
                    <w:t>1 раз в год</w:t>
                  </w:r>
                </w:p>
              </w:tc>
            </w:tr>
            <w:tr w:rsidR="003E5DB8" w14:paraId="6245CE2D" w14:textId="77777777" w:rsidTr="003E5DB8">
              <w:tblPrEx>
                <w:tblLook w:val="0000" w:firstRow="0" w:lastRow="0" w:firstColumn="0" w:lastColumn="0" w:noHBand="0" w:noVBand="0"/>
              </w:tblPrEx>
              <w:trPr>
                <w:trHeight w:val="420"/>
              </w:trPr>
              <w:tc>
                <w:tcPr>
                  <w:tcW w:w="856" w:type="dxa"/>
                  <w:gridSpan w:val="2"/>
                </w:tcPr>
                <w:p w14:paraId="6E5E403B" w14:textId="77777777" w:rsidR="003E5DB8" w:rsidRDefault="003E5DB8" w:rsidP="003E5DB8">
                  <w:pPr>
                    <w:jc w:val="center"/>
                    <w:rPr>
                      <w:sz w:val="28"/>
                      <w:szCs w:val="28"/>
                    </w:rPr>
                  </w:pPr>
                  <w:r>
                    <w:rPr>
                      <w:sz w:val="28"/>
                      <w:szCs w:val="28"/>
                    </w:rPr>
                    <w:t>7.</w:t>
                  </w:r>
                </w:p>
              </w:tc>
              <w:tc>
                <w:tcPr>
                  <w:tcW w:w="5386" w:type="dxa"/>
                </w:tcPr>
                <w:p w14:paraId="30D2F71E" w14:textId="77777777" w:rsidR="003E5DB8" w:rsidRPr="00E14355" w:rsidRDefault="003E5DB8" w:rsidP="003E5DB8">
                  <w:pPr>
                    <w:jc w:val="both"/>
                    <w:rPr>
                      <w:sz w:val="28"/>
                      <w:szCs w:val="28"/>
                    </w:rPr>
                  </w:pPr>
                  <w:r w:rsidRPr="00E14355">
                    <w:rPr>
                      <w:sz w:val="28"/>
                      <w:szCs w:val="28"/>
                    </w:rPr>
                    <w:t>Музыкальный руководитель</w:t>
                  </w:r>
                </w:p>
              </w:tc>
              <w:tc>
                <w:tcPr>
                  <w:tcW w:w="3139" w:type="dxa"/>
                  <w:gridSpan w:val="2"/>
                </w:tcPr>
                <w:p w14:paraId="285F1217" w14:textId="77777777" w:rsidR="003E5DB8" w:rsidRDefault="003E5DB8" w:rsidP="003E5DB8">
                  <w:pPr>
                    <w:jc w:val="center"/>
                    <w:rPr>
                      <w:sz w:val="28"/>
                      <w:szCs w:val="28"/>
                    </w:rPr>
                  </w:pPr>
                  <w:r w:rsidRPr="008657B4">
                    <w:rPr>
                      <w:sz w:val="28"/>
                      <w:szCs w:val="28"/>
                    </w:rPr>
                    <w:t>1 раз в год</w:t>
                  </w:r>
                </w:p>
              </w:tc>
            </w:tr>
            <w:tr w:rsidR="003E5DB8" w14:paraId="3E8C4709" w14:textId="77777777" w:rsidTr="003E5DB8">
              <w:tblPrEx>
                <w:tblLook w:val="0000" w:firstRow="0" w:lastRow="0" w:firstColumn="0" w:lastColumn="0" w:noHBand="0" w:noVBand="0"/>
              </w:tblPrEx>
              <w:trPr>
                <w:trHeight w:val="435"/>
              </w:trPr>
              <w:tc>
                <w:tcPr>
                  <w:tcW w:w="856" w:type="dxa"/>
                  <w:gridSpan w:val="2"/>
                </w:tcPr>
                <w:p w14:paraId="2B037BAD" w14:textId="77777777" w:rsidR="003E5DB8" w:rsidRDefault="003E5DB8" w:rsidP="003E5DB8">
                  <w:pPr>
                    <w:jc w:val="center"/>
                    <w:rPr>
                      <w:sz w:val="28"/>
                      <w:szCs w:val="28"/>
                    </w:rPr>
                  </w:pPr>
                  <w:r>
                    <w:rPr>
                      <w:sz w:val="28"/>
                      <w:szCs w:val="28"/>
                    </w:rPr>
                    <w:t>8.</w:t>
                  </w:r>
                </w:p>
              </w:tc>
              <w:tc>
                <w:tcPr>
                  <w:tcW w:w="5386" w:type="dxa"/>
                </w:tcPr>
                <w:p w14:paraId="3FAC61D5" w14:textId="77777777" w:rsidR="003E5DB8" w:rsidRPr="00E14355" w:rsidRDefault="003E5DB8" w:rsidP="003E5DB8">
                  <w:pPr>
                    <w:jc w:val="both"/>
                    <w:rPr>
                      <w:sz w:val="28"/>
                      <w:szCs w:val="28"/>
                    </w:rPr>
                  </w:pPr>
                  <w:r>
                    <w:rPr>
                      <w:sz w:val="28"/>
                      <w:szCs w:val="28"/>
                    </w:rPr>
                    <w:t>Рабочий по стирке и ремонту спецодежды</w:t>
                  </w:r>
                </w:p>
              </w:tc>
              <w:tc>
                <w:tcPr>
                  <w:tcW w:w="3139" w:type="dxa"/>
                  <w:gridSpan w:val="2"/>
                </w:tcPr>
                <w:p w14:paraId="5331F4E1" w14:textId="77777777" w:rsidR="003E5DB8" w:rsidRDefault="003E5DB8" w:rsidP="003E5DB8">
                  <w:pPr>
                    <w:jc w:val="center"/>
                    <w:rPr>
                      <w:sz w:val="28"/>
                      <w:szCs w:val="28"/>
                    </w:rPr>
                  </w:pPr>
                  <w:r w:rsidRPr="008657B4">
                    <w:rPr>
                      <w:sz w:val="28"/>
                      <w:szCs w:val="28"/>
                    </w:rPr>
                    <w:t>1 раз в год</w:t>
                  </w:r>
                </w:p>
              </w:tc>
            </w:tr>
            <w:tr w:rsidR="003E5DB8" w14:paraId="7F3E9D80" w14:textId="77777777" w:rsidTr="00586611">
              <w:tblPrEx>
                <w:tblLook w:val="0000" w:firstRow="0" w:lastRow="0" w:firstColumn="0" w:lastColumn="0" w:noHBand="0" w:noVBand="0"/>
              </w:tblPrEx>
              <w:trPr>
                <w:trHeight w:val="491"/>
              </w:trPr>
              <w:tc>
                <w:tcPr>
                  <w:tcW w:w="856" w:type="dxa"/>
                  <w:gridSpan w:val="2"/>
                </w:tcPr>
                <w:p w14:paraId="268E024E" w14:textId="77777777" w:rsidR="003E5DB8" w:rsidRPr="00586611" w:rsidRDefault="003E5DB8" w:rsidP="003E5DB8">
                  <w:pPr>
                    <w:jc w:val="center"/>
                    <w:rPr>
                      <w:sz w:val="28"/>
                      <w:szCs w:val="28"/>
                      <w:lang w:val="ru-RU"/>
                    </w:rPr>
                  </w:pPr>
                  <w:r>
                    <w:rPr>
                      <w:sz w:val="28"/>
                      <w:szCs w:val="28"/>
                    </w:rPr>
                    <w:t>9</w:t>
                  </w:r>
                  <w:r w:rsidR="00586611">
                    <w:rPr>
                      <w:sz w:val="28"/>
                      <w:szCs w:val="28"/>
                      <w:lang w:val="ru-RU"/>
                    </w:rPr>
                    <w:t>.</w:t>
                  </w:r>
                </w:p>
              </w:tc>
              <w:tc>
                <w:tcPr>
                  <w:tcW w:w="5386" w:type="dxa"/>
                  <w:tcBorders>
                    <w:bottom w:val="single" w:sz="4" w:space="0" w:color="auto"/>
                  </w:tcBorders>
                </w:tcPr>
                <w:p w14:paraId="30FB429A" w14:textId="77777777" w:rsidR="003E5DB8" w:rsidRDefault="003E5DB8" w:rsidP="003E5DB8">
                  <w:pPr>
                    <w:jc w:val="both"/>
                    <w:rPr>
                      <w:sz w:val="28"/>
                      <w:szCs w:val="28"/>
                    </w:rPr>
                  </w:pPr>
                  <w:r w:rsidRPr="008657B4">
                    <w:rPr>
                      <w:sz w:val="28"/>
                      <w:szCs w:val="28"/>
                    </w:rPr>
                    <w:t>Рабочий по комплексному обслуживанию и ремонту зданий и сооружений</w:t>
                  </w:r>
                </w:p>
              </w:tc>
              <w:tc>
                <w:tcPr>
                  <w:tcW w:w="3139" w:type="dxa"/>
                  <w:gridSpan w:val="2"/>
                  <w:tcBorders>
                    <w:bottom w:val="single" w:sz="4" w:space="0" w:color="auto"/>
                  </w:tcBorders>
                </w:tcPr>
                <w:p w14:paraId="3236E6BD" w14:textId="77777777" w:rsidR="003E5DB8" w:rsidRDefault="003E5DB8" w:rsidP="003E5DB8">
                  <w:pPr>
                    <w:jc w:val="center"/>
                    <w:rPr>
                      <w:sz w:val="28"/>
                      <w:szCs w:val="28"/>
                    </w:rPr>
                  </w:pPr>
                  <w:r w:rsidRPr="008657B4">
                    <w:rPr>
                      <w:sz w:val="28"/>
                      <w:szCs w:val="28"/>
                    </w:rPr>
                    <w:t>1 раз в год</w:t>
                  </w:r>
                </w:p>
              </w:tc>
            </w:tr>
            <w:tr w:rsidR="00586611" w14:paraId="38B4E770" w14:textId="77777777" w:rsidTr="00586611">
              <w:tblPrEx>
                <w:tblLook w:val="0000" w:firstRow="0" w:lastRow="0" w:firstColumn="0" w:lastColumn="0" w:noHBand="0" w:noVBand="0"/>
              </w:tblPrEx>
              <w:trPr>
                <w:trHeight w:val="197"/>
              </w:trPr>
              <w:tc>
                <w:tcPr>
                  <w:tcW w:w="856" w:type="dxa"/>
                  <w:gridSpan w:val="2"/>
                </w:tcPr>
                <w:p w14:paraId="202D2439" w14:textId="77777777" w:rsidR="00586611" w:rsidRPr="00586611" w:rsidRDefault="00586611" w:rsidP="003E5DB8">
                  <w:pPr>
                    <w:jc w:val="center"/>
                    <w:rPr>
                      <w:sz w:val="28"/>
                      <w:szCs w:val="28"/>
                      <w:lang w:val="ru-RU"/>
                    </w:rPr>
                  </w:pPr>
                  <w:r>
                    <w:rPr>
                      <w:sz w:val="28"/>
                      <w:szCs w:val="28"/>
                      <w:lang w:val="ru-RU"/>
                    </w:rPr>
                    <w:t>10.</w:t>
                  </w:r>
                </w:p>
              </w:tc>
              <w:tc>
                <w:tcPr>
                  <w:tcW w:w="5386" w:type="dxa"/>
                  <w:tcBorders>
                    <w:bottom w:val="single" w:sz="4" w:space="0" w:color="auto"/>
                  </w:tcBorders>
                </w:tcPr>
                <w:p w14:paraId="7ED367C2" w14:textId="77777777" w:rsidR="00586611" w:rsidRPr="00586611" w:rsidRDefault="00586611" w:rsidP="003E5DB8">
                  <w:pPr>
                    <w:jc w:val="both"/>
                    <w:rPr>
                      <w:sz w:val="28"/>
                      <w:szCs w:val="28"/>
                      <w:lang w:val="ru-RU"/>
                    </w:rPr>
                  </w:pPr>
                  <w:r>
                    <w:rPr>
                      <w:sz w:val="28"/>
                      <w:szCs w:val="28"/>
                      <w:lang w:val="ru-RU"/>
                    </w:rPr>
                    <w:t>Кухонный рабочий</w:t>
                  </w:r>
                </w:p>
              </w:tc>
              <w:tc>
                <w:tcPr>
                  <w:tcW w:w="3139" w:type="dxa"/>
                  <w:gridSpan w:val="2"/>
                  <w:tcBorders>
                    <w:bottom w:val="single" w:sz="4" w:space="0" w:color="auto"/>
                  </w:tcBorders>
                </w:tcPr>
                <w:p w14:paraId="0F408181" w14:textId="77777777" w:rsidR="00586611" w:rsidRPr="008657B4" w:rsidRDefault="00586611" w:rsidP="003E5DB8">
                  <w:pPr>
                    <w:jc w:val="center"/>
                    <w:rPr>
                      <w:sz w:val="28"/>
                      <w:szCs w:val="28"/>
                    </w:rPr>
                  </w:pPr>
                  <w:r w:rsidRPr="008657B4">
                    <w:rPr>
                      <w:sz w:val="28"/>
                      <w:szCs w:val="28"/>
                    </w:rPr>
                    <w:t>1 раз в год</w:t>
                  </w:r>
                </w:p>
              </w:tc>
            </w:tr>
            <w:tr w:rsidR="00586611" w14:paraId="6C411A0E" w14:textId="77777777" w:rsidTr="003E5DB8">
              <w:tblPrEx>
                <w:tblLook w:val="0000" w:firstRow="0" w:lastRow="0" w:firstColumn="0" w:lastColumn="0" w:noHBand="0" w:noVBand="0"/>
              </w:tblPrEx>
              <w:trPr>
                <w:trHeight w:val="109"/>
              </w:trPr>
              <w:tc>
                <w:tcPr>
                  <w:tcW w:w="856" w:type="dxa"/>
                  <w:gridSpan w:val="2"/>
                </w:tcPr>
                <w:p w14:paraId="0F1F88A9" w14:textId="77777777" w:rsidR="00586611" w:rsidRPr="00586611" w:rsidRDefault="00586611" w:rsidP="003E5DB8">
                  <w:pPr>
                    <w:jc w:val="center"/>
                    <w:rPr>
                      <w:sz w:val="28"/>
                      <w:szCs w:val="28"/>
                      <w:lang w:val="ru-RU"/>
                    </w:rPr>
                  </w:pPr>
                  <w:r>
                    <w:rPr>
                      <w:sz w:val="28"/>
                      <w:szCs w:val="28"/>
                      <w:lang w:val="ru-RU"/>
                    </w:rPr>
                    <w:t>11.</w:t>
                  </w:r>
                </w:p>
              </w:tc>
              <w:tc>
                <w:tcPr>
                  <w:tcW w:w="5386" w:type="dxa"/>
                  <w:tcBorders>
                    <w:bottom w:val="single" w:sz="4" w:space="0" w:color="auto"/>
                  </w:tcBorders>
                </w:tcPr>
                <w:p w14:paraId="47CA6E1F" w14:textId="77777777" w:rsidR="00586611" w:rsidRPr="00586611" w:rsidRDefault="00586611" w:rsidP="003E5DB8">
                  <w:pPr>
                    <w:jc w:val="both"/>
                    <w:rPr>
                      <w:sz w:val="28"/>
                      <w:szCs w:val="28"/>
                      <w:lang w:val="ru-RU"/>
                    </w:rPr>
                  </w:pPr>
                  <w:r>
                    <w:rPr>
                      <w:sz w:val="28"/>
                      <w:szCs w:val="28"/>
                      <w:lang w:val="ru-RU"/>
                    </w:rPr>
                    <w:t>Уборщик помещений</w:t>
                  </w:r>
                </w:p>
              </w:tc>
              <w:tc>
                <w:tcPr>
                  <w:tcW w:w="3139" w:type="dxa"/>
                  <w:gridSpan w:val="2"/>
                  <w:tcBorders>
                    <w:bottom w:val="single" w:sz="4" w:space="0" w:color="auto"/>
                  </w:tcBorders>
                </w:tcPr>
                <w:p w14:paraId="3BEF73FA" w14:textId="77777777" w:rsidR="00586611" w:rsidRPr="008657B4" w:rsidRDefault="00586611" w:rsidP="003E5DB8">
                  <w:pPr>
                    <w:jc w:val="center"/>
                    <w:rPr>
                      <w:sz w:val="28"/>
                      <w:szCs w:val="28"/>
                    </w:rPr>
                  </w:pPr>
                  <w:r w:rsidRPr="008657B4">
                    <w:rPr>
                      <w:sz w:val="28"/>
                      <w:szCs w:val="28"/>
                    </w:rPr>
                    <w:t>1 раз в год</w:t>
                  </w:r>
                </w:p>
              </w:tc>
            </w:tr>
            <w:tr w:rsidR="003E5DB8" w14:paraId="04455E43" w14:textId="77777777" w:rsidTr="00586611">
              <w:tblPrEx>
                <w:tblLook w:val="0000" w:firstRow="0" w:lastRow="0" w:firstColumn="0" w:lastColumn="0" w:noHBand="0" w:noVBand="0"/>
              </w:tblPrEx>
              <w:trPr>
                <w:trHeight w:val="93"/>
              </w:trPr>
              <w:tc>
                <w:tcPr>
                  <w:tcW w:w="856" w:type="dxa"/>
                  <w:gridSpan w:val="2"/>
                </w:tcPr>
                <w:p w14:paraId="18917BEE" w14:textId="77777777" w:rsidR="003E5DB8" w:rsidRDefault="00586611" w:rsidP="003E5DB8">
                  <w:pPr>
                    <w:jc w:val="center"/>
                    <w:rPr>
                      <w:sz w:val="28"/>
                      <w:szCs w:val="28"/>
                    </w:rPr>
                  </w:pPr>
                  <w:r>
                    <w:rPr>
                      <w:sz w:val="28"/>
                      <w:szCs w:val="28"/>
                    </w:rPr>
                    <w:t>1</w:t>
                  </w:r>
                  <w:r>
                    <w:rPr>
                      <w:sz w:val="28"/>
                      <w:szCs w:val="28"/>
                      <w:lang w:val="ru-RU"/>
                    </w:rPr>
                    <w:t>2</w:t>
                  </w:r>
                  <w:r w:rsidR="003E5DB8">
                    <w:rPr>
                      <w:sz w:val="28"/>
                      <w:szCs w:val="28"/>
                    </w:rPr>
                    <w:t>.</w:t>
                  </w:r>
                </w:p>
              </w:tc>
              <w:tc>
                <w:tcPr>
                  <w:tcW w:w="5386" w:type="dxa"/>
                </w:tcPr>
                <w:p w14:paraId="204C2238" w14:textId="77777777" w:rsidR="003E5DB8" w:rsidRPr="00586611" w:rsidRDefault="00586611" w:rsidP="003E5DB8">
                  <w:pPr>
                    <w:jc w:val="both"/>
                    <w:rPr>
                      <w:sz w:val="28"/>
                      <w:szCs w:val="28"/>
                      <w:lang w:val="ru-RU"/>
                    </w:rPr>
                  </w:pPr>
                  <w:r>
                    <w:rPr>
                      <w:sz w:val="28"/>
                      <w:szCs w:val="28"/>
                    </w:rPr>
                    <w:t>Сторож</w:t>
                  </w:r>
                </w:p>
              </w:tc>
              <w:tc>
                <w:tcPr>
                  <w:tcW w:w="3139" w:type="dxa"/>
                  <w:gridSpan w:val="2"/>
                </w:tcPr>
                <w:p w14:paraId="23C98022" w14:textId="77777777" w:rsidR="003E5DB8" w:rsidRDefault="003E5DB8" w:rsidP="003E5DB8">
                  <w:pPr>
                    <w:jc w:val="center"/>
                    <w:rPr>
                      <w:sz w:val="28"/>
                      <w:szCs w:val="28"/>
                    </w:rPr>
                  </w:pPr>
                  <w:r w:rsidRPr="008657B4">
                    <w:rPr>
                      <w:sz w:val="28"/>
                      <w:szCs w:val="28"/>
                    </w:rPr>
                    <w:t>1 раз в год</w:t>
                  </w:r>
                </w:p>
              </w:tc>
            </w:tr>
            <w:tr w:rsidR="00586611" w14:paraId="217B576C" w14:textId="77777777" w:rsidTr="00586611">
              <w:tblPrEx>
                <w:tblLook w:val="0000" w:firstRow="0" w:lastRow="0" w:firstColumn="0" w:lastColumn="0" w:noHBand="0" w:noVBand="0"/>
              </w:tblPrEx>
              <w:trPr>
                <w:trHeight w:val="197"/>
              </w:trPr>
              <w:tc>
                <w:tcPr>
                  <w:tcW w:w="856" w:type="dxa"/>
                  <w:gridSpan w:val="2"/>
                </w:tcPr>
                <w:p w14:paraId="743DF5DF" w14:textId="77777777" w:rsidR="00586611" w:rsidRPr="00586611" w:rsidRDefault="00586611" w:rsidP="003E5DB8">
                  <w:pPr>
                    <w:jc w:val="center"/>
                    <w:rPr>
                      <w:sz w:val="28"/>
                      <w:szCs w:val="28"/>
                      <w:lang w:val="ru-RU"/>
                    </w:rPr>
                  </w:pPr>
                  <w:r>
                    <w:rPr>
                      <w:sz w:val="28"/>
                      <w:szCs w:val="28"/>
                      <w:lang w:val="ru-RU"/>
                    </w:rPr>
                    <w:t>13.</w:t>
                  </w:r>
                </w:p>
              </w:tc>
              <w:tc>
                <w:tcPr>
                  <w:tcW w:w="5386" w:type="dxa"/>
                </w:tcPr>
                <w:p w14:paraId="080E5B6F" w14:textId="77777777" w:rsidR="00586611" w:rsidRPr="00586611" w:rsidRDefault="00586611" w:rsidP="003E5DB8">
                  <w:pPr>
                    <w:jc w:val="both"/>
                    <w:rPr>
                      <w:sz w:val="28"/>
                      <w:szCs w:val="28"/>
                      <w:lang w:val="ru-RU"/>
                    </w:rPr>
                  </w:pPr>
                  <w:r>
                    <w:rPr>
                      <w:sz w:val="28"/>
                      <w:szCs w:val="28"/>
                      <w:lang w:val="ru-RU"/>
                    </w:rPr>
                    <w:t>Уборщик территорий</w:t>
                  </w:r>
                </w:p>
              </w:tc>
              <w:tc>
                <w:tcPr>
                  <w:tcW w:w="3139" w:type="dxa"/>
                  <w:gridSpan w:val="2"/>
                </w:tcPr>
                <w:p w14:paraId="29D668B3" w14:textId="77777777" w:rsidR="00586611" w:rsidRPr="008657B4" w:rsidRDefault="00586611" w:rsidP="003E5DB8">
                  <w:pPr>
                    <w:jc w:val="center"/>
                    <w:rPr>
                      <w:sz w:val="28"/>
                      <w:szCs w:val="28"/>
                    </w:rPr>
                  </w:pPr>
                  <w:r w:rsidRPr="008657B4">
                    <w:rPr>
                      <w:sz w:val="28"/>
                      <w:szCs w:val="28"/>
                    </w:rPr>
                    <w:t>1 раз в год</w:t>
                  </w:r>
                </w:p>
              </w:tc>
            </w:tr>
            <w:tr w:rsidR="00586611" w14:paraId="4FF969ED" w14:textId="77777777" w:rsidTr="00586611">
              <w:tblPrEx>
                <w:tblLook w:val="0000" w:firstRow="0" w:lastRow="0" w:firstColumn="0" w:lastColumn="0" w:noHBand="0" w:noVBand="0"/>
              </w:tblPrEx>
              <w:trPr>
                <w:trHeight w:val="148"/>
              </w:trPr>
              <w:tc>
                <w:tcPr>
                  <w:tcW w:w="856" w:type="dxa"/>
                  <w:gridSpan w:val="2"/>
                </w:tcPr>
                <w:p w14:paraId="13D58D26" w14:textId="77777777" w:rsidR="00586611" w:rsidRDefault="00586611" w:rsidP="003E5DB8">
                  <w:pPr>
                    <w:jc w:val="center"/>
                    <w:rPr>
                      <w:sz w:val="28"/>
                      <w:szCs w:val="28"/>
                      <w:lang w:val="ru-RU"/>
                    </w:rPr>
                  </w:pPr>
                  <w:r>
                    <w:rPr>
                      <w:sz w:val="28"/>
                      <w:szCs w:val="28"/>
                      <w:lang w:val="ru-RU"/>
                    </w:rPr>
                    <w:t>14.</w:t>
                  </w:r>
                </w:p>
              </w:tc>
              <w:tc>
                <w:tcPr>
                  <w:tcW w:w="5386" w:type="dxa"/>
                </w:tcPr>
                <w:p w14:paraId="0294A627" w14:textId="77777777" w:rsidR="00586611" w:rsidRDefault="00586611" w:rsidP="003E5DB8">
                  <w:pPr>
                    <w:jc w:val="both"/>
                    <w:rPr>
                      <w:sz w:val="28"/>
                      <w:szCs w:val="28"/>
                      <w:lang w:val="ru-RU"/>
                    </w:rPr>
                  </w:pPr>
                  <w:r>
                    <w:rPr>
                      <w:sz w:val="28"/>
                      <w:szCs w:val="28"/>
                      <w:lang w:val="ru-RU"/>
                    </w:rPr>
                    <w:t>Кастелянша</w:t>
                  </w:r>
                </w:p>
              </w:tc>
              <w:tc>
                <w:tcPr>
                  <w:tcW w:w="3139" w:type="dxa"/>
                  <w:gridSpan w:val="2"/>
                </w:tcPr>
                <w:p w14:paraId="1BB6D440" w14:textId="77777777" w:rsidR="00586611" w:rsidRPr="008657B4" w:rsidRDefault="00586611" w:rsidP="003E5DB8">
                  <w:pPr>
                    <w:jc w:val="center"/>
                    <w:rPr>
                      <w:sz w:val="28"/>
                      <w:szCs w:val="28"/>
                    </w:rPr>
                  </w:pPr>
                  <w:r w:rsidRPr="008657B4">
                    <w:rPr>
                      <w:sz w:val="28"/>
                      <w:szCs w:val="28"/>
                    </w:rPr>
                    <w:t>1 раз в год</w:t>
                  </w:r>
                </w:p>
              </w:tc>
            </w:tr>
            <w:tr w:rsidR="00586611" w14:paraId="385FFBE5" w14:textId="77777777" w:rsidTr="00586611">
              <w:tblPrEx>
                <w:tblLook w:val="0000" w:firstRow="0" w:lastRow="0" w:firstColumn="0" w:lastColumn="0" w:noHBand="0" w:noVBand="0"/>
              </w:tblPrEx>
              <w:trPr>
                <w:trHeight w:val="158"/>
              </w:trPr>
              <w:tc>
                <w:tcPr>
                  <w:tcW w:w="856" w:type="dxa"/>
                  <w:gridSpan w:val="2"/>
                  <w:tcBorders>
                    <w:bottom w:val="single" w:sz="4" w:space="0" w:color="auto"/>
                  </w:tcBorders>
                </w:tcPr>
                <w:p w14:paraId="2E618F4D" w14:textId="77777777" w:rsidR="00586611" w:rsidRDefault="00586611" w:rsidP="003E5DB8">
                  <w:pPr>
                    <w:jc w:val="center"/>
                    <w:rPr>
                      <w:sz w:val="28"/>
                      <w:szCs w:val="28"/>
                      <w:lang w:val="ru-RU"/>
                    </w:rPr>
                  </w:pPr>
                  <w:r>
                    <w:rPr>
                      <w:sz w:val="28"/>
                      <w:szCs w:val="28"/>
                      <w:lang w:val="ru-RU"/>
                    </w:rPr>
                    <w:t>15.</w:t>
                  </w:r>
                </w:p>
              </w:tc>
              <w:tc>
                <w:tcPr>
                  <w:tcW w:w="5386" w:type="dxa"/>
                  <w:tcBorders>
                    <w:bottom w:val="single" w:sz="4" w:space="0" w:color="auto"/>
                  </w:tcBorders>
                </w:tcPr>
                <w:p w14:paraId="6FC34D85" w14:textId="77777777" w:rsidR="00586611" w:rsidRDefault="00586611" w:rsidP="003E5DB8">
                  <w:pPr>
                    <w:jc w:val="both"/>
                    <w:rPr>
                      <w:sz w:val="28"/>
                      <w:szCs w:val="28"/>
                      <w:lang w:val="ru-RU"/>
                    </w:rPr>
                  </w:pPr>
                  <w:r>
                    <w:rPr>
                      <w:sz w:val="28"/>
                      <w:szCs w:val="28"/>
                      <w:lang w:val="ru-RU"/>
                    </w:rPr>
                    <w:t>Кладовщик</w:t>
                  </w:r>
                </w:p>
              </w:tc>
              <w:tc>
                <w:tcPr>
                  <w:tcW w:w="3139" w:type="dxa"/>
                  <w:gridSpan w:val="2"/>
                  <w:tcBorders>
                    <w:bottom w:val="single" w:sz="4" w:space="0" w:color="auto"/>
                  </w:tcBorders>
                </w:tcPr>
                <w:p w14:paraId="3281CB46" w14:textId="77777777" w:rsidR="00586611" w:rsidRPr="008657B4" w:rsidRDefault="00586611" w:rsidP="003E5DB8">
                  <w:pPr>
                    <w:jc w:val="center"/>
                    <w:rPr>
                      <w:sz w:val="28"/>
                      <w:szCs w:val="28"/>
                    </w:rPr>
                  </w:pPr>
                  <w:r w:rsidRPr="008657B4">
                    <w:rPr>
                      <w:sz w:val="28"/>
                      <w:szCs w:val="28"/>
                    </w:rPr>
                    <w:t>1 раз в год</w:t>
                  </w:r>
                </w:p>
              </w:tc>
            </w:tr>
          </w:tbl>
          <w:p w14:paraId="554F5443" w14:textId="77777777" w:rsidR="00586611" w:rsidRDefault="003E5DB8" w:rsidP="003E5DB8">
            <w:pPr>
              <w:jc w:val="both"/>
              <w:rPr>
                <w:sz w:val="28"/>
                <w:szCs w:val="28"/>
                <w:lang w:val="ru-RU"/>
              </w:rPr>
            </w:pPr>
            <w:r w:rsidRPr="008657B4">
              <w:rPr>
                <w:sz w:val="28"/>
                <w:szCs w:val="28"/>
              </w:rPr>
              <w:t xml:space="preserve">   </w:t>
            </w:r>
          </w:p>
          <w:p w14:paraId="5F606089" w14:textId="77777777" w:rsidR="003E5DB8" w:rsidRPr="008657B4" w:rsidRDefault="003E5DB8" w:rsidP="003E5DB8">
            <w:pPr>
              <w:jc w:val="both"/>
              <w:rPr>
                <w:sz w:val="28"/>
                <w:szCs w:val="28"/>
              </w:rPr>
            </w:pPr>
            <w:r w:rsidRPr="008657B4">
              <w:rPr>
                <w:sz w:val="28"/>
                <w:szCs w:val="28"/>
              </w:rPr>
              <w:t xml:space="preserve">Основание: </w:t>
            </w:r>
          </w:p>
          <w:p w14:paraId="0F644B94" w14:textId="77777777" w:rsidR="003E5DB8" w:rsidRPr="00787248" w:rsidRDefault="003E5DB8" w:rsidP="00586611">
            <w:pPr>
              <w:tabs>
                <w:tab w:val="left" w:pos="720"/>
              </w:tabs>
              <w:jc w:val="both"/>
              <w:rPr>
                <w:sz w:val="30"/>
                <w:szCs w:val="30"/>
                <w:lang w:val="ru-RU"/>
              </w:rPr>
            </w:pPr>
            <w:r w:rsidRPr="008657B4">
              <w:rPr>
                <w:sz w:val="28"/>
                <w:szCs w:val="28"/>
              </w:rPr>
              <w:t xml:space="preserve">     </w:t>
            </w:r>
            <w:r w:rsidR="00586611">
              <w:rPr>
                <w:sz w:val="28"/>
                <w:szCs w:val="28"/>
                <w:lang w:val="ru-RU"/>
              </w:rPr>
              <w:t xml:space="preserve">  </w:t>
            </w:r>
            <w:r w:rsidRPr="008657B4">
              <w:rPr>
                <w:sz w:val="28"/>
                <w:szCs w:val="28"/>
              </w:rPr>
              <w:t xml:space="preserve"> </w:t>
            </w:r>
            <w:r w:rsidR="00586611">
              <w:rPr>
                <w:sz w:val="30"/>
                <w:szCs w:val="24"/>
                <w:lang w:val="ru-RU"/>
              </w:rPr>
              <w:t xml:space="preserve"> </w:t>
            </w:r>
            <w:r w:rsidRPr="00787248">
              <w:rPr>
                <w:sz w:val="30"/>
                <w:szCs w:val="24"/>
                <w:lang w:val="ru-RU"/>
              </w:rPr>
              <w:t>1.</w:t>
            </w:r>
            <w:r w:rsidRPr="00787248">
              <w:rPr>
                <w:sz w:val="30"/>
                <w:szCs w:val="30"/>
              </w:rPr>
              <w:t xml:space="preserve"> Статья 228 Трудового кодекса Республики Беларусь.</w:t>
            </w:r>
          </w:p>
          <w:p w14:paraId="15B41E25" w14:textId="77777777" w:rsidR="003E5DB8" w:rsidRPr="00787248" w:rsidRDefault="00586611" w:rsidP="00586611">
            <w:pPr>
              <w:tabs>
                <w:tab w:val="left" w:pos="720"/>
              </w:tabs>
              <w:ind w:left="360"/>
              <w:jc w:val="both"/>
              <w:rPr>
                <w:sz w:val="28"/>
                <w:szCs w:val="28"/>
                <w:lang w:val="ru-RU"/>
              </w:rPr>
            </w:pPr>
            <w:r>
              <w:rPr>
                <w:sz w:val="30"/>
                <w:szCs w:val="30"/>
                <w:lang w:val="ru-RU"/>
              </w:rPr>
              <w:t xml:space="preserve">    </w:t>
            </w:r>
            <w:r w:rsidR="003E5DB8" w:rsidRPr="00787248">
              <w:rPr>
                <w:sz w:val="30"/>
                <w:szCs w:val="30"/>
                <w:lang w:val="ru-RU"/>
              </w:rPr>
              <w:t>2.</w:t>
            </w:r>
            <w:r>
              <w:rPr>
                <w:sz w:val="30"/>
                <w:szCs w:val="30"/>
                <w:lang w:val="ru-RU"/>
              </w:rPr>
              <w:t xml:space="preserve"> </w:t>
            </w:r>
            <w:r w:rsidR="003E5DB8" w:rsidRPr="00787248">
              <w:rPr>
                <w:sz w:val="30"/>
                <w:szCs w:val="30"/>
              </w:rPr>
              <w:t>Статья 2</w:t>
            </w:r>
            <w:r w:rsidR="003E5DB8" w:rsidRPr="00787248">
              <w:rPr>
                <w:sz w:val="30"/>
                <w:szCs w:val="30"/>
                <w:lang w:val="ru-RU"/>
              </w:rPr>
              <w:t>7</w:t>
            </w:r>
            <w:r w:rsidR="003E5DB8" w:rsidRPr="00787248">
              <w:rPr>
                <w:sz w:val="30"/>
                <w:szCs w:val="30"/>
              </w:rPr>
              <w:t xml:space="preserve"> Закона Республики Беларусь «Об охране труда»</w:t>
            </w:r>
            <w:r w:rsidR="003E5DB8" w:rsidRPr="00787248">
              <w:rPr>
                <w:sz w:val="28"/>
                <w:szCs w:val="28"/>
                <w:lang w:val="ru-RU"/>
              </w:rPr>
              <w:t xml:space="preserve"> от 23.06.2008 № 356-З (в редакции Закона Республики Беларусь от 18.12.2019 № 274-З).</w:t>
            </w:r>
          </w:p>
          <w:p w14:paraId="39F53FD1" w14:textId="77777777" w:rsidR="003E5DB8" w:rsidRPr="00787248" w:rsidRDefault="00586611" w:rsidP="003E5DB8">
            <w:pPr>
              <w:ind w:left="360"/>
              <w:jc w:val="both"/>
              <w:rPr>
                <w:sz w:val="30"/>
                <w:szCs w:val="24"/>
                <w:lang w:val="ru-RU"/>
              </w:rPr>
            </w:pPr>
            <w:r>
              <w:rPr>
                <w:sz w:val="28"/>
                <w:szCs w:val="28"/>
                <w:lang w:val="ru-RU"/>
              </w:rPr>
              <w:t xml:space="preserve">     3. </w:t>
            </w:r>
            <w:r w:rsidR="003E5DB8" w:rsidRPr="00787248">
              <w:rPr>
                <w:sz w:val="30"/>
                <w:szCs w:val="24"/>
              </w:rPr>
              <w:t>Постановление Министерства здравоохранения Республики Беларусь от 29 июля 2019 года № 74 «О проведении обязательных и внеочередных медицинских осмотров работающих».</w:t>
            </w:r>
          </w:p>
          <w:p w14:paraId="109E0E9E" w14:textId="77777777" w:rsidR="007F718A" w:rsidRPr="002D795F" w:rsidRDefault="00586611" w:rsidP="002D795F">
            <w:pPr>
              <w:ind w:left="360"/>
              <w:jc w:val="both"/>
              <w:rPr>
                <w:sz w:val="30"/>
                <w:szCs w:val="30"/>
                <w:lang w:val="ru-RU"/>
              </w:rPr>
            </w:pPr>
            <w:r>
              <w:rPr>
                <w:sz w:val="30"/>
                <w:szCs w:val="24"/>
                <w:lang w:val="ru-RU"/>
              </w:rPr>
              <w:t xml:space="preserve">    </w:t>
            </w:r>
            <w:r w:rsidR="003E5DB8" w:rsidRPr="00787248">
              <w:rPr>
                <w:sz w:val="30"/>
                <w:szCs w:val="24"/>
                <w:lang w:val="ru-RU"/>
              </w:rPr>
              <w:t>4.</w:t>
            </w:r>
            <w:r>
              <w:rPr>
                <w:sz w:val="30"/>
                <w:szCs w:val="24"/>
                <w:lang w:val="ru-RU"/>
              </w:rPr>
              <w:t xml:space="preserve"> </w:t>
            </w:r>
            <w:r w:rsidR="003E5DB8" w:rsidRPr="00787248">
              <w:rPr>
                <w:sz w:val="30"/>
                <w:szCs w:val="30"/>
              </w:rPr>
              <w:t xml:space="preserve">Перечень платных медицинских услуг, оказываемых гражданам Республики Беларусь государственными учреждениями здравоохранения </w:t>
            </w:r>
            <w:r w:rsidR="003E5DB8" w:rsidRPr="00787248">
              <w:rPr>
                <w:sz w:val="30"/>
                <w:szCs w:val="30"/>
                <w:lang w:val="ru-RU"/>
              </w:rPr>
              <w:t>(</w:t>
            </w:r>
            <w:r w:rsidR="003E5DB8" w:rsidRPr="00787248">
              <w:rPr>
                <w:sz w:val="30"/>
                <w:szCs w:val="30"/>
              </w:rPr>
              <w:t>п.12 постановлени</w:t>
            </w:r>
            <w:r w:rsidR="003E5DB8" w:rsidRPr="00787248">
              <w:rPr>
                <w:sz w:val="30"/>
                <w:szCs w:val="30"/>
                <w:lang w:val="ru-RU"/>
              </w:rPr>
              <w:t>я</w:t>
            </w:r>
            <w:r w:rsidR="003E5DB8" w:rsidRPr="00787248">
              <w:rPr>
                <w:sz w:val="30"/>
                <w:szCs w:val="30"/>
              </w:rPr>
              <w:t xml:space="preserve"> Совета Министров </w:t>
            </w:r>
            <w:r w:rsidR="003E5DB8" w:rsidRPr="00787248">
              <w:rPr>
                <w:sz w:val="30"/>
                <w:szCs w:val="30"/>
              </w:rPr>
              <w:lastRenderedPageBreak/>
              <w:t xml:space="preserve">Республики Беларусь </w:t>
            </w:r>
            <w:r w:rsidR="003E5DB8" w:rsidRPr="00787248">
              <w:rPr>
                <w:sz w:val="30"/>
                <w:szCs w:val="30"/>
                <w:lang w:val="ru-RU"/>
              </w:rPr>
              <w:t xml:space="preserve">от </w:t>
            </w:r>
            <w:r w:rsidR="003E5DB8" w:rsidRPr="00787248">
              <w:rPr>
                <w:sz w:val="30"/>
                <w:szCs w:val="30"/>
              </w:rPr>
              <w:t>10.02.2009 № 182</w:t>
            </w:r>
            <w:r w:rsidR="003E5DB8" w:rsidRPr="00787248">
              <w:rPr>
                <w:sz w:val="30"/>
                <w:szCs w:val="30"/>
                <w:lang w:val="ru-RU"/>
              </w:rPr>
              <w:t xml:space="preserve"> (в редакции постановления Совета Министров Республики Беларусь № 809 от 10.10.2016)).</w:t>
            </w:r>
          </w:p>
          <w:p w14:paraId="1AA38723" w14:textId="77777777" w:rsidR="00CD5FD6" w:rsidRDefault="00830B90" w:rsidP="00830B90">
            <w:pPr>
              <w:rPr>
                <w:sz w:val="30"/>
                <w:szCs w:val="30"/>
                <w:lang w:val="ru-RU"/>
              </w:rPr>
            </w:pPr>
            <w:r>
              <w:rPr>
                <w:sz w:val="30"/>
                <w:szCs w:val="30"/>
                <w:lang w:val="ru-RU"/>
              </w:rPr>
              <w:t xml:space="preserve">                                                                       </w:t>
            </w:r>
            <w:r w:rsidR="00CD5FD6">
              <w:rPr>
                <w:sz w:val="30"/>
                <w:szCs w:val="30"/>
                <w:lang w:val="ru-RU"/>
              </w:rPr>
              <w:t xml:space="preserve">       </w:t>
            </w:r>
            <w:r w:rsidR="00DC2C9D">
              <w:rPr>
                <w:sz w:val="30"/>
                <w:szCs w:val="30"/>
                <w:lang w:val="ru-RU"/>
              </w:rPr>
              <w:t xml:space="preserve">                </w:t>
            </w:r>
            <w:r w:rsidR="007F718A">
              <w:rPr>
                <w:sz w:val="30"/>
                <w:szCs w:val="30"/>
                <w:lang w:val="ru-RU"/>
              </w:rPr>
              <w:t xml:space="preserve">Приложение </w:t>
            </w:r>
            <w:r w:rsidR="00DC2C9D">
              <w:rPr>
                <w:sz w:val="30"/>
                <w:szCs w:val="30"/>
                <w:lang w:val="ru-RU"/>
              </w:rPr>
              <w:t xml:space="preserve">№ </w:t>
            </w:r>
            <w:r w:rsidR="007F718A">
              <w:rPr>
                <w:sz w:val="30"/>
                <w:szCs w:val="30"/>
                <w:lang w:val="ru-RU"/>
              </w:rPr>
              <w:t>1</w:t>
            </w:r>
            <w:r w:rsidR="003414A3">
              <w:rPr>
                <w:sz w:val="30"/>
                <w:szCs w:val="30"/>
                <w:lang w:val="ru-RU"/>
              </w:rPr>
              <w:t>2</w:t>
            </w:r>
          </w:p>
          <w:p w14:paraId="0E8404FD" w14:textId="77777777" w:rsidR="00CD5FD6" w:rsidRDefault="00CD5FD6" w:rsidP="00830B90">
            <w:pPr>
              <w:rPr>
                <w:sz w:val="30"/>
                <w:szCs w:val="30"/>
                <w:lang w:val="ru-RU"/>
              </w:rPr>
            </w:pPr>
            <w:r>
              <w:rPr>
                <w:sz w:val="30"/>
                <w:szCs w:val="30"/>
                <w:lang w:val="ru-RU"/>
              </w:rPr>
              <w:t xml:space="preserve">                                                                       </w:t>
            </w:r>
          </w:p>
          <w:p w14:paraId="79C00505" w14:textId="77777777" w:rsidR="00CD5FD6" w:rsidRPr="003A30D7" w:rsidRDefault="00CD5FD6" w:rsidP="00503BD9">
            <w:pPr>
              <w:rPr>
                <w:sz w:val="30"/>
                <w:szCs w:val="30"/>
                <w:lang w:val="ru-RU"/>
              </w:rPr>
            </w:pPr>
            <w:r>
              <w:rPr>
                <w:sz w:val="30"/>
                <w:szCs w:val="30"/>
                <w:lang w:val="ru-RU"/>
              </w:rPr>
              <w:t xml:space="preserve">                                                                      </w:t>
            </w:r>
            <w:r w:rsidR="00503BD9">
              <w:rPr>
                <w:sz w:val="30"/>
                <w:szCs w:val="30"/>
                <w:lang w:val="ru-RU"/>
              </w:rPr>
              <w:t xml:space="preserve"> </w:t>
            </w:r>
          </w:p>
          <w:p w14:paraId="568D89F9" w14:textId="77777777" w:rsidR="003E5DB8" w:rsidRDefault="00CD5FD6" w:rsidP="00CD5FD6">
            <w:pPr>
              <w:pStyle w:val="titlep"/>
              <w:spacing w:before="0" w:after="0"/>
              <w:jc w:val="left"/>
              <w:rPr>
                <w:b w:val="0"/>
                <w:sz w:val="30"/>
              </w:rPr>
            </w:pPr>
            <w:r>
              <w:rPr>
                <w:b w:val="0"/>
                <w:sz w:val="30"/>
              </w:rPr>
              <w:t xml:space="preserve">                                             </w:t>
            </w:r>
            <w:r w:rsidR="00DC2C9D">
              <w:rPr>
                <w:b w:val="0"/>
                <w:sz w:val="30"/>
              </w:rPr>
              <w:t xml:space="preserve">  </w:t>
            </w:r>
            <w:r>
              <w:rPr>
                <w:b w:val="0"/>
                <w:sz w:val="30"/>
              </w:rPr>
              <w:t xml:space="preserve"> </w:t>
            </w:r>
            <w:r w:rsidR="003E5DB8">
              <w:rPr>
                <w:b w:val="0"/>
                <w:sz w:val="30"/>
              </w:rPr>
              <w:t xml:space="preserve">ПЕРЕЧЕНЬ </w:t>
            </w:r>
          </w:p>
          <w:p w14:paraId="0EF30AB9" w14:textId="77777777" w:rsidR="003E5DB8" w:rsidRPr="00787248" w:rsidRDefault="003E5DB8" w:rsidP="003E5DB8">
            <w:pPr>
              <w:pStyle w:val="titlep"/>
              <w:spacing w:before="0" w:after="0"/>
              <w:rPr>
                <w:b w:val="0"/>
                <w:sz w:val="30"/>
              </w:rPr>
            </w:pPr>
            <w:r w:rsidRPr="00787248">
              <w:rPr>
                <w:b w:val="0"/>
                <w:sz w:val="30"/>
              </w:rPr>
              <w:t>профессий и должностей работников, подлежащих периодическим медицинским осмотрам</w:t>
            </w:r>
          </w:p>
          <w:p w14:paraId="1CEF18F3" w14:textId="77777777" w:rsidR="003E5DB8" w:rsidRPr="00787248" w:rsidRDefault="003E5DB8" w:rsidP="003E5DB8">
            <w:pPr>
              <w:jc w:val="both"/>
              <w:rPr>
                <w:sz w:val="30"/>
                <w:szCs w:val="24"/>
              </w:rPr>
            </w:pPr>
          </w:p>
          <w:tbl>
            <w:tblPr>
              <w:tblW w:w="10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351"/>
              <w:gridCol w:w="4394"/>
              <w:gridCol w:w="2815"/>
            </w:tblGrid>
            <w:tr w:rsidR="003E5DB8" w:rsidRPr="00787248" w14:paraId="1C65E664" w14:textId="77777777" w:rsidTr="00CD5FD6">
              <w:tc>
                <w:tcPr>
                  <w:tcW w:w="621" w:type="dxa"/>
                  <w:tcBorders>
                    <w:top w:val="single" w:sz="4" w:space="0" w:color="000000"/>
                    <w:left w:val="single" w:sz="4" w:space="0" w:color="000000"/>
                    <w:bottom w:val="single" w:sz="4" w:space="0" w:color="000000"/>
                    <w:right w:val="single" w:sz="4" w:space="0" w:color="000000"/>
                  </w:tcBorders>
                  <w:hideMark/>
                </w:tcPr>
                <w:p w14:paraId="1B9CEF88" w14:textId="77777777" w:rsidR="003E5DB8" w:rsidRPr="00787248" w:rsidRDefault="003E5DB8" w:rsidP="003E5DB8">
                  <w:pPr>
                    <w:snapToGrid w:val="0"/>
                    <w:rPr>
                      <w:sz w:val="30"/>
                      <w:szCs w:val="24"/>
                    </w:rPr>
                  </w:pPr>
                  <w:r w:rsidRPr="00787248">
                    <w:rPr>
                      <w:sz w:val="30"/>
                      <w:szCs w:val="24"/>
                    </w:rPr>
                    <w:t>№</w:t>
                  </w:r>
                </w:p>
                <w:p w14:paraId="6E9DF24B" w14:textId="77777777" w:rsidR="003E5DB8" w:rsidRPr="00787248" w:rsidRDefault="003E5DB8" w:rsidP="003E5DB8">
                  <w:pPr>
                    <w:snapToGrid w:val="0"/>
                    <w:rPr>
                      <w:sz w:val="30"/>
                      <w:szCs w:val="24"/>
                    </w:rPr>
                  </w:pPr>
                  <w:r w:rsidRPr="00787248">
                    <w:rPr>
                      <w:sz w:val="30"/>
                      <w:szCs w:val="24"/>
                    </w:rPr>
                    <w:t>п/п</w:t>
                  </w:r>
                </w:p>
              </w:tc>
              <w:tc>
                <w:tcPr>
                  <w:tcW w:w="2351" w:type="dxa"/>
                  <w:tcBorders>
                    <w:top w:val="single" w:sz="4" w:space="0" w:color="000000"/>
                    <w:left w:val="single" w:sz="4" w:space="0" w:color="000000"/>
                    <w:bottom w:val="single" w:sz="4" w:space="0" w:color="000000"/>
                    <w:right w:val="single" w:sz="4" w:space="0" w:color="000000"/>
                  </w:tcBorders>
                  <w:hideMark/>
                </w:tcPr>
                <w:p w14:paraId="3C6528CC" w14:textId="77777777" w:rsidR="003E5DB8" w:rsidRPr="00787248" w:rsidRDefault="003E5DB8" w:rsidP="003E5DB8">
                  <w:pPr>
                    <w:snapToGrid w:val="0"/>
                    <w:rPr>
                      <w:sz w:val="30"/>
                      <w:szCs w:val="24"/>
                    </w:rPr>
                  </w:pPr>
                  <w:r w:rsidRPr="00787248">
                    <w:rPr>
                      <w:bCs/>
                      <w:sz w:val="30"/>
                      <w:szCs w:val="24"/>
                    </w:rPr>
                    <w:t>Наименование профессии и должности работающих</w:t>
                  </w:r>
                </w:p>
              </w:tc>
              <w:tc>
                <w:tcPr>
                  <w:tcW w:w="4394" w:type="dxa"/>
                  <w:tcBorders>
                    <w:top w:val="single" w:sz="4" w:space="0" w:color="000000"/>
                    <w:left w:val="single" w:sz="4" w:space="0" w:color="000000"/>
                    <w:bottom w:val="single" w:sz="4" w:space="0" w:color="000000"/>
                    <w:right w:val="single" w:sz="4" w:space="0" w:color="000000"/>
                  </w:tcBorders>
                  <w:hideMark/>
                </w:tcPr>
                <w:p w14:paraId="0FDAF633" w14:textId="77777777" w:rsidR="003E5DB8" w:rsidRPr="00787248" w:rsidRDefault="003E5DB8" w:rsidP="003E5DB8">
                  <w:pPr>
                    <w:snapToGrid w:val="0"/>
                    <w:rPr>
                      <w:sz w:val="30"/>
                      <w:szCs w:val="24"/>
                    </w:rPr>
                  </w:pPr>
                  <w:r w:rsidRPr="00787248">
                    <w:rPr>
                      <w:bCs/>
                      <w:sz w:val="30"/>
                      <w:szCs w:val="24"/>
                    </w:rPr>
                    <w:t>Наименования вредных и (или) опасных производственных факторов</w:t>
                  </w:r>
                </w:p>
              </w:tc>
              <w:tc>
                <w:tcPr>
                  <w:tcW w:w="2815" w:type="dxa"/>
                  <w:tcBorders>
                    <w:top w:val="single" w:sz="4" w:space="0" w:color="000000"/>
                    <w:left w:val="single" w:sz="4" w:space="0" w:color="000000"/>
                    <w:bottom w:val="single" w:sz="4" w:space="0" w:color="000000"/>
                    <w:right w:val="single" w:sz="4" w:space="0" w:color="000000"/>
                  </w:tcBorders>
                  <w:hideMark/>
                </w:tcPr>
                <w:p w14:paraId="5E23BF11" w14:textId="77777777" w:rsidR="003E5DB8" w:rsidRPr="00787248" w:rsidRDefault="003E5DB8" w:rsidP="003E5DB8">
                  <w:pPr>
                    <w:snapToGrid w:val="0"/>
                    <w:rPr>
                      <w:sz w:val="30"/>
                      <w:szCs w:val="24"/>
                    </w:rPr>
                  </w:pPr>
                  <w:r w:rsidRPr="00787248">
                    <w:rPr>
                      <w:sz w:val="30"/>
                      <w:szCs w:val="24"/>
                    </w:rPr>
                    <w:t>Периодичность медосмотра</w:t>
                  </w:r>
                </w:p>
              </w:tc>
            </w:tr>
            <w:tr w:rsidR="003E5DB8" w:rsidRPr="00787248" w14:paraId="2D587055" w14:textId="77777777" w:rsidTr="00CD5FD6">
              <w:tc>
                <w:tcPr>
                  <w:tcW w:w="621" w:type="dxa"/>
                  <w:tcBorders>
                    <w:top w:val="single" w:sz="4" w:space="0" w:color="000000"/>
                    <w:left w:val="single" w:sz="4" w:space="0" w:color="000000"/>
                    <w:bottom w:val="single" w:sz="4" w:space="0" w:color="000000"/>
                    <w:right w:val="single" w:sz="4" w:space="0" w:color="000000"/>
                  </w:tcBorders>
                  <w:hideMark/>
                </w:tcPr>
                <w:p w14:paraId="0C443D6F" w14:textId="77777777" w:rsidR="003E5DB8" w:rsidRPr="0061412C" w:rsidRDefault="006A2FAC" w:rsidP="003E5DB8">
                  <w:pPr>
                    <w:snapToGrid w:val="0"/>
                    <w:rPr>
                      <w:sz w:val="30"/>
                      <w:szCs w:val="24"/>
                      <w:lang w:val="ru-RU"/>
                    </w:rPr>
                  </w:pPr>
                  <w:r>
                    <w:rPr>
                      <w:sz w:val="30"/>
                      <w:szCs w:val="24"/>
                      <w:lang w:val="ru-RU"/>
                    </w:rPr>
                    <w:t>1</w:t>
                  </w:r>
                </w:p>
              </w:tc>
              <w:tc>
                <w:tcPr>
                  <w:tcW w:w="2351" w:type="dxa"/>
                  <w:tcBorders>
                    <w:top w:val="single" w:sz="4" w:space="0" w:color="000000"/>
                    <w:left w:val="single" w:sz="4" w:space="0" w:color="000000"/>
                    <w:bottom w:val="single" w:sz="4" w:space="0" w:color="000000"/>
                    <w:right w:val="single" w:sz="4" w:space="0" w:color="000000"/>
                  </w:tcBorders>
                  <w:hideMark/>
                </w:tcPr>
                <w:p w14:paraId="30F57A28" w14:textId="77777777" w:rsidR="003E5DB8" w:rsidRPr="00787248" w:rsidRDefault="003E5DB8" w:rsidP="003E5DB8">
                  <w:pPr>
                    <w:pStyle w:val="table10"/>
                    <w:snapToGrid w:val="0"/>
                    <w:jc w:val="center"/>
                    <w:rPr>
                      <w:sz w:val="30"/>
                      <w:szCs w:val="24"/>
                    </w:rPr>
                  </w:pPr>
                  <w:r w:rsidRPr="00787248">
                    <w:rPr>
                      <w:sz w:val="30"/>
                      <w:szCs w:val="24"/>
                    </w:rPr>
                    <w:t>Кастелянша</w:t>
                  </w:r>
                </w:p>
              </w:tc>
              <w:tc>
                <w:tcPr>
                  <w:tcW w:w="4394" w:type="dxa"/>
                  <w:tcBorders>
                    <w:top w:val="single" w:sz="4" w:space="0" w:color="000000"/>
                    <w:left w:val="single" w:sz="4" w:space="0" w:color="000000"/>
                    <w:bottom w:val="single" w:sz="4" w:space="0" w:color="000000"/>
                    <w:right w:val="single" w:sz="4" w:space="0" w:color="000000"/>
                  </w:tcBorders>
                  <w:hideMark/>
                </w:tcPr>
                <w:p w14:paraId="545C1829" w14:textId="77777777" w:rsidR="003E5DB8" w:rsidRPr="00787248" w:rsidRDefault="003E5DB8" w:rsidP="003E5DB8">
                  <w:pPr>
                    <w:snapToGrid w:val="0"/>
                    <w:jc w:val="center"/>
                    <w:rPr>
                      <w:sz w:val="30"/>
                      <w:szCs w:val="24"/>
                    </w:rPr>
                  </w:pPr>
                  <w:r w:rsidRPr="00787248">
                    <w:rPr>
                      <w:sz w:val="30"/>
                      <w:szCs w:val="24"/>
                    </w:rPr>
                    <w:t>Приложение 3</w:t>
                  </w:r>
                </w:p>
                <w:p w14:paraId="6C17CF9B" w14:textId="77777777" w:rsidR="003E5DB8" w:rsidRPr="00787248" w:rsidRDefault="00CD5FD6" w:rsidP="003E5DB8">
                  <w:pPr>
                    <w:snapToGrid w:val="0"/>
                    <w:jc w:val="both"/>
                    <w:rPr>
                      <w:sz w:val="30"/>
                      <w:szCs w:val="24"/>
                    </w:rPr>
                  </w:pPr>
                  <w:r>
                    <w:rPr>
                      <w:sz w:val="30"/>
                      <w:szCs w:val="24"/>
                    </w:rPr>
                    <w:t>П.24</w:t>
                  </w:r>
                  <w:r w:rsidR="003E5DB8" w:rsidRPr="00787248">
                    <w:rPr>
                      <w:sz w:val="30"/>
                      <w:szCs w:val="24"/>
                    </w:rPr>
                    <w:t xml:space="preserve"> Работы в организациях бытового обслуживания (бани, парикмахерские, прачечные, пункты приема белья)</w:t>
                  </w:r>
                </w:p>
              </w:tc>
              <w:tc>
                <w:tcPr>
                  <w:tcW w:w="2815" w:type="dxa"/>
                  <w:tcBorders>
                    <w:top w:val="single" w:sz="4" w:space="0" w:color="000000"/>
                    <w:left w:val="single" w:sz="4" w:space="0" w:color="000000"/>
                    <w:bottom w:val="single" w:sz="4" w:space="0" w:color="000000"/>
                    <w:right w:val="single" w:sz="4" w:space="0" w:color="000000"/>
                  </w:tcBorders>
                </w:tcPr>
                <w:p w14:paraId="68847108" w14:textId="77777777" w:rsidR="003E5DB8" w:rsidRPr="00787248" w:rsidRDefault="003E5DB8" w:rsidP="003E5DB8">
                  <w:pPr>
                    <w:snapToGrid w:val="0"/>
                    <w:rPr>
                      <w:sz w:val="30"/>
                      <w:szCs w:val="24"/>
                    </w:rPr>
                  </w:pPr>
                </w:p>
                <w:p w14:paraId="3BF12655" w14:textId="77777777" w:rsidR="003E5DB8" w:rsidRPr="00787248" w:rsidRDefault="003E5DB8" w:rsidP="003E5DB8">
                  <w:pPr>
                    <w:snapToGrid w:val="0"/>
                    <w:rPr>
                      <w:sz w:val="30"/>
                      <w:szCs w:val="24"/>
                    </w:rPr>
                  </w:pPr>
                  <w:r w:rsidRPr="00787248">
                    <w:rPr>
                      <w:sz w:val="30"/>
                      <w:szCs w:val="24"/>
                    </w:rPr>
                    <w:t>1 раз в год</w:t>
                  </w:r>
                </w:p>
              </w:tc>
            </w:tr>
            <w:tr w:rsidR="003E5DB8" w:rsidRPr="00787248" w14:paraId="1FC5CB74" w14:textId="77777777" w:rsidTr="00CD5FD6">
              <w:tc>
                <w:tcPr>
                  <w:tcW w:w="621" w:type="dxa"/>
                  <w:tcBorders>
                    <w:top w:val="single" w:sz="4" w:space="0" w:color="000000"/>
                    <w:left w:val="single" w:sz="4" w:space="0" w:color="000000"/>
                    <w:bottom w:val="single" w:sz="4" w:space="0" w:color="000000"/>
                    <w:right w:val="single" w:sz="4" w:space="0" w:color="000000"/>
                  </w:tcBorders>
                  <w:hideMark/>
                </w:tcPr>
                <w:p w14:paraId="34DA4479" w14:textId="77777777" w:rsidR="003E5DB8" w:rsidRPr="0061412C" w:rsidRDefault="006A2FAC" w:rsidP="003E5DB8">
                  <w:pPr>
                    <w:snapToGrid w:val="0"/>
                    <w:rPr>
                      <w:sz w:val="30"/>
                      <w:szCs w:val="24"/>
                      <w:lang w:val="ru-RU"/>
                    </w:rPr>
                  </w:pPr>
                  <w:r>
                    <w:rPr>
                      <w:sz w:val="30"/>
                      <w:szCs w:val="24"/>
                      <w:lang w:val="ru-RU"/>
                    </w:rPr>
                    <w:t>2</w:t>
                  </w:r>
                </w:p>
              </w:tc>
              <w:tc>
                <w:tcPr>
                  <w:tcW w:w="2351" w:type="dxa"/>
                  <w:tcBorders>
                    <w:top w:val="single" w:sz="4" w:space="0" w:color="000000"/>
                    <w:left w:val="single" w:sz="4" w:space="0" w:color="000000"/>
                    <w:bottom w:val="single" w:sz="4" w:space="0" w:color="000000"/>
                    <w:right w:val="single" w:sz="4" w:space="0" w:color="000000"/>
                  </w:tcBorders>
                  <w:hideMark/>
                </w:tcPr>
                <w:p w14:paraId="34819665" w14:textId="77777777" w:rsidR="003E5DB8" w:rsidRPr="00787248" w:rsidRDefault="003E5DB8" w:rsidP="003E5DB8">
                  <w:pPr>
                    <w:pStyle w:val="table10"/>
                    <w:snapToGrid w:val="0"/>
                    <w:jc w:val="center"/>
                    <w:rPr>
                      <w:sz w:val="30"/>
                      <w:szCs w:val="24"/>
                    </w:rPr>
                  </w:pPr>
                  <w:r w:rsidRPr="00787248">
                    <w:rPr>
                      <w:sz w:val="30"/>
                      <w:szCs w:val="24"/>
                    </w:rPr>
                    <w:t>Кладовщик</w:t>
                  </w:r>
                </w:p>
              </w:tc>
              <w:tc>
                <w:tcPr>
                  <w:tcW w:w="4394" w:type="dxa"/>
                  <w:tcBorders>
                    <w:top w:val="single" w:sz="4" w:space="0" w:color="000000"/>
                    <w:left w:val="single" w:sz="4" w:space="0" w:color="000000"/>
                    <w:bottom w:val="single" w:sz="4" w:space="0" w:color="000000"/>
                    <w:right w:val="single" w:sz="4" w:space="0" w:color="000000"/>
                  </w:tcBorders>
                  <w:hideMark/>
                </w:tcPr>
                <w:p w14:paraId="6A73829F" w14:textId="77777777" w:rsidR="003E5DB8" w:rsidRPr="00787248" w:rsidRDefault="003E5DB8" w:rsidP="003E5DB8">
                  <w:pPr>
                    <w:snapToGrid w:val="0"/>
                    <w:jc w:val="center"/>
                    <w:rPr>
                      <w:sz w:val="30"/>
                      <w:szCs w:val="24"/>
                    </w:rPr>
                  </w:pPr>
                  <w:r w:rsidRPr="00787248">
                    <w:rPr>
                      <w:sz w:val="30"/>
                      <w:szCs w:val="24"/>
                    </w:rPr>
                    <w:t>Приложение 3</w:t>
                  </w:r>
                </w:p>
                <w:p w14:paraId="6C66F71C" w14:textId="77777777" w:rsidR="003E5DB8" w:rsidRPr="00787248" w:rsidRDefault="003E5DB8" w:rsidP="003E5DB8">
                  <w:pPr>
                    <w:snapToGrid w:val="0"/>
                    <w:jc w:val="both"/>
                    <w:rPr>
                      <w:sz w:val="30"/>
                      <w:szCs w:val="24"/>
                    </w:rPr>
                  </w:pPr>
                  <w:r w:rsidRPr="00787248">
                    <w:rPr>
                      <w:sz w:val="30"/>
                      <w:szCs w:val="24"/>
                    </w:rPr>
                    <w:t xml:space="preserve">П.20. </w:t>
                  </w:r>
                  <w:r w:rsidRPr="00787248">
                    <w:rPr>
                      <w:bCs/>
                      <w:sz w:val="30"/>
                      <w:szCs w:val="24"/>
                    </w:rPr>
                    <w:t>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2815" w:type="dxa"/>
                  <w:tcBorders>
                    <w:top w:val="single" w:sz="4" w:space="0" w:color="000000"/>
                    <w:left w:val="single" w:sz="4" w:space="0" w:color="000000"/>
                    <w:bottom w:val="single" w:sz="4" w:space="0" w:color="000000"/>
                    <w:right w:val="single" w:sz="4" w:space="0" w:color="000000"/>
                  </w:tcBorders>
                </w:tcPr>
                <w:p w14:paraId="4522D5D9" w14:textId="77777777" w:rsidR="003E5DB8" w:rsidRPr="00787248" w:rsidRDefault="003E5DB8" w:rsidP="003E5DB8">
                  <w:pPr>
                    <w:snapToGrid w:val="0"/>
                    <w:rPr>
                      <w:sz w:val="30"/>
                      <w:szCs w:val="24"/>
                    </w:rPr>
                  </w:pPr>
                </w:p>
                <w:p w14:paraId="6472B63A" w14:textId="77777777" w:rsidR="003E5DB8" w:rsidRPr="00787248" w:rsidRDefault="003E5DB8" w:rsidP="003E5DB8">
                  <w:pPr>
                    <w:snapToGrid w:val="0"/>
                    <w:rPr>
                      <w:sz w:val="30"/>
                      <w:szCs w:val="24"/>
                    </w:rPr>
                  </w:pPr>
                  <w:r w:rsidRPr="00787248">
                    <w:rPr>
                      <w:sz w:val="30"/>
                      <w:szCs w:val="24"/>
                    </w:rPr>
                    <w:t>1 раз в год</w:t>
                  </w:r>
                </w:p>
              </w:tc>
            </w:tr>
            <w:tr w:rsidR="003E5DB8" w:rsidRPr="00787248" w14:paraId="0EDAAA4C" w14:textId="77777777" w:rsidTr="00CD5FD6">
              <w:tc>
                <w:tcPr>
                  <w:tcW w:w="621" w:type="dxa"/>
                  <w:tcBorders>
                    <w:top w:val="single" w:sz="4" w:space="0" w:color="000000"/>
                    <w:left w:val="single" w:sz="4" w:space="0" w:color="000000"/>
                    <w:bottom w:val="single" w:sz="4" w:space="0" w:color="000000"/>
                    <w:right w:val="single" w:sz="4" w:space="0" w:color="000000"/>
                  </w:tcBorders>
                  <w:hideMark/>
                </w:tcPr>
                <w:p w14:paraId="021AE8B4" w14:textId="77777777" w:rsidR="003E5DB8" w:rsidRPr="0061412C" w:rsidRDefault="006A2FAC" w:rsidP="003E5DB8">
                  <w:pPr>
                    <w:snapToGrid w:val="0"/>
                    <w:rPr>
                      <w:sz w:val="30"/>
                      <w:szCs w:val="24"/>
                      <w:lang w:val="ru-RU"/>
                    </w:rPr>
                  </w:pPr>
                  <w:r>
                    <w:rPr>
                      <w:sz w:val="30"/>
                      <w:szCs w:val="24"/>
                      <w:lang w:val="ru-RU"/>
                    </w:rPr>
                    <w:t>3</w:t>
                  </w:r>
                </w:p>
              </w:tc>
              <w:tc>
                <w:tcPr>
                  <w:tcW w:w="2351" w:type="dxa"/>
                  <w:tcBorders>
                    <w:top w:val="single" w:sz="4" w:space="0" w:color="000000"/>
                    <w:left w:val="single" w:sz="4" w:space="0" w:color="000000"/>
                    <w:bottom w:val="single" w:sz="4" w:space="0" w:color="000000"/>
                    <w:right w:val="single" w:sz="4" w:space="0" w:color="000000"/>
                  </w:tcBorders>
                  <w:hideMark/>
                </w:tcPr>
                <w:p w14:paraId="5D5DE069" w14:textId="77777777" w:rsidR="003E5DB8" w:rsidRPr="00787248" w:rsidRDefault="003E5DB8" w:rsidP="003E5DB8">
                  <w:pPr>
                    <w:pStyle w:val="table10"/>
                    <w:snapToGrid w:val="0"/>
                    <w:jc w:val="center"/>
                    <w:rPr>
                      <w:sz w:val="30"/>
                      <w:szCs w:val="24"/>
                    </w:rPr>
                  </w:pPr>
                  <w:r w:rsidRPr="00787248">
                    <w:rPr>
                      <w:sz w:val="30"/>
                      <w:szCs w:val="24"/>
                    </w:rPr>
                    <w:t>Кухонный рабочий</w:t>
                  </w:r>
                </w:p>
              </w:tc>
              <w:tc>
                <w:tcPr>
                  <w:tcW w:w="4394" w:type="dxa"/>
                  <w:tcBorders>
                    <w:top w:val="single" w:sz="4" w:space="0" w:color="000000"/>
                    <w:left w:val="single" w:sz="4" w:space="0" w:color="000000"/>
                    <w:bottom w:val="single" w:sz="4" w:space="0" w:color="000000"/>
                    <w:right w:val="single" w:sz="4" w:space="0" w:color="000000"/>
                  </w:tcBorders>
                  <w:hideMark/>
                </w:tcPr>
                <w:p w14:paraId="7576FDA0" w14:textId="77777777" w:rsidR="003E5DB8" w:rsidRPr="00787248" w:rsidRDefault="003E5DB8" w:rsidP="003E5DB8">
                  <w:pPr>
                    <w:snapToGrid w:val="0"/>
                    <w:jc w:val="center"/>
                    <w:rPr>
                      <w:sz w:val="30"/>
                      <w:szCs w:val="24"/>
                    </w:rPr>
                  </w:pPr>
                  <w:r w:rsidRPr="00787248">
                    <w:rPr>
                      <w:sz w:val="30"/>
                      <w:szCs w:val="24"/>
                    </w:rPr>
                    <w:t>Приложение 1</w:t>
                  </w:r>
                </w:p>
                <w:p w14:paraId="70ECE007" w14:textId="77777777" w:rsidR="003E5DB8" w:rsidRPr="00787248" w:rsidRDefault="003E5DB8" w:rsidP="003E5DB8">
                  <w:pPr>
                    <w:snapToGrid w:val="0"/>
                    <w:rPr>
                      <w:sz w:val="30"/>
                      <w:szCs w:val="24"/>
                    </w:rPr>
                  </w:pPr>
                  <w:r w:rsidRPr="00787248">
                    <w:rPr>
                      <w:sz w:val="30"/>
                      <w:szCs w:val="24"/>
                    </w:rPr>
                    <w:t>П.1.2.8. </w:t>
                  </w:r>
                  <w:r w:rsidRPr="00787248">
                    <w:rPr>
                      <w:iCs/>
                      <w:sz w:val="30"/>
                      <w:szCs w:val="24"/>
                    </w:rPr>
                    <w:t xml:space="preserve">Дезинфицирующие средства (А) </w:t>
                  </w:r>
                  <w:r w:rsidRPr="00787248">
                    <w:rPr>
                      <w:sz w:val="30"/>
                      <w:szCs w:val="24"/>
                    </w:rPr>
                    <w:t>(приготовление</w:t>
                  </w:r>
                  <w:r w:rsidRPr="00787248">
                    <w:rPr>
                      <w:iCs/>
                      <w:sz w:val="30"/>
                      <w:szCs w:val="24"/>
                    </w:rPr>
                    <w:t>и использование</w:t>
                  </w:r>
                  <w:r w:rsidRPr="00787248">
                    <w:rPr>
                      <w:sz w:val="30"/>
                      <w:szCs w:val="24"/>
                    </w:rPr>
                    <w:t xml:space="preserve">  (если оно является аллергеном)</w:t>
                  </w:r>
                </w:p>
                <w:p w14:paraId="4A5B64F4" w14:textId="77777777" w:rsidR="003E5DB8" w:rsidRPr="00787248" w:rsidRDefault="003E5DB8" w:rsidP="003E5DB8">
                  <w:pPr>
                    <w:snapToGrid w:val="0"/>
                    <w:jc w:val="both"/>
                    <w:rPr>
                      <w:sz w:val="30"/>
                      <w:szCs w:val="24"/>
                    </w:rPr>
                  </w:pPr>
                  <w:r w:rsidRPr="00787248">
                    <w:rPr>
                      <w:sz w:val="30"/>
                      <w:szCs w:val="24"/>
                    </w:rPr>
                    <w:t xml:space="preserve">                Приложение 3</w:t>
                  </w:r>
                </w:p>
                <w:p w14:paraId="2F3CBA96" w14:textId="77777777" w:rsidR="003E5DB8" w:rsidRPr="00787248" w:rsidRDefault="003E5DB8" w:rsidP="003E5DB8">
                  <w:pPr>
                    <w:snapToGrid w:val="0"/>
                    <w:jc w:val="both"/>
                    <w:rPr>
                      <w:sz w:val="30"/>
                      <w:szCs w:val="24"/>
                    </w:rPr>
                  </w:pPr>
                  <w:r w:rsidRPr="00787248">
                    <w:rPr>
                      <w:sz w:val="30"/>
                      <w:szCs w:val="24"/>
                    </w:rPr>
                    <w:t xml:space="preserve">П.20. </w:t>
                  </w:r>
                  <w:r w:rsidRPr="00787248">
                    <w:rPr>
                      <w:bCs/>
                      <w:sz w:val="30"/>
                      <w:szCs w:val="24"/>
                    </w:rPr>
                    <w:t xml:space="preserve">Работы в организациях общественного питания, раздаточных, пищеблоках, где имеется контакт с пищевыми продуктами в процессе их </w:t>
                  </w:r>
                  <w:r w:rsidRPr="00787248">
                    <w:rPr>
                      <w:bCs/>
                      <w:sz w:val="30"/>
                      <w:szCs w:val="24"/>
                    </w:rPr>
                    <w:lastRenderedPageBreak/>
                    <w:t>производства, хранения, реализации, в том числе работы по санитарной обработке и ремонту инвентаря, оборудования</w:t>
                  </w:r>
                </w:p>
              </w:tc>
              <w:tc>
                <w:tcPr>
                  <w:tcW w:w="2815" w:type="dxa"/>
                  <w:tcBorders>
                    <w:top w:val="single" w:sz="4" w:space="0" w:color="000000"/>
                    <w:left w:val="single" w:sz="4" w:space="0" w:color="000000"/>
                    <w:bottom w:val="single" w:sz="4" w:space="0" w:color="000000"/>
                    <w:right w:val="single" w:sz="4" w:space="0" w:color="000000"/>
                  </w:tcBorders>
                </w:tcPr>
                <w:p w14:paraId="47CECD15" w14:textId="77777777" w:rsidR="003E5DB8" w:rsidRPr="00787248" w:rsidRDefault="003E5DB8" w:rsidP="003E5DB8">
                  <w:pPr>
                    <w:snapToGrid w:val="0"/>
                    <w:rPr>
                      <w:sz w:val="30"/>
                      <w:szCs w:val="24"/>
                    </w:rPr>
                  </w:pPr>
                </w:p>
                <w:p w14:paraId="639E6822" w14:textId="77777777" w:rsidR="003E5DB8" w:rsidRPr="00787248" w:rsidRDefault="003E5DB8" w:rsidP="003E5DB8">
                  <w:pPr>
                    <w:snapToGrid w:val="0"/>
                    <w:rPr>
                      <w:sz w:val="30"/>
                      <w:szCs w:val="24"/>
                    </w:rPr>
                  </w:pPr>
                  <w:r w:rsidRPr="00787248">
                    <w:rPr>
                      <w:sz w:val="30"/>
                      <w:szCs w:val="24"/>
                    </w:rPr>
                    <w:t>1 раз в 2 года</w:t>
                  </w:r>
                </w:p>
                <w:p w14:paraId="4F0DC175" w14:textId="77777777" w:rsidR="003E5DB8" w:rsidRPr="00787248" w:rsidRDefault="003E5DB8" w:rsidP="003E5DB8">
                  <w:pPr>
                    <w:snapToGrid w:val="0"/>
                    <w:rPr>
                      <w:sz w:val="30"/>
                      <w:szCs w:val="24"/>
                    </w:rPr>
                  </w:pPr>
                </w:p>
                <w:p w14:paraId="5DC38EED" w14:textId="77777777" w:rsidR="003E5DB8" w:rsidRPr="00787248" w:rsidRDefault="003E5DB8" w:rsidP="003E5DB8">
                  <w:pPr>
                    <w:snapToGrid w:val="0"/>
                    <w:rPr>
                      <w:sz w:val="30"/>
                      <w:szCs w:val="24"/>
                    </w:rPr>
                  </w:pPr>
                </w:p>
                <w:p w14:paraId="324F09BE" w14:textId="77777777" w:rsidR="003E5DB8" w:rsidRPr="00787248" w:rsidRDefault="003E5DB8" w:rsidP="003E5DB8">
                  <w:pPr>
                    <w:snapToGrid w:val="0"/>
                    <w:rPr>
                      <w:sz w:val="30"/>
                      <w:szCs w:val="24"/>
                    </w:rPr>
                  </w:pPr>
                </w:p>
                <w:p w14:paraId="1D358A3A" w14:textId="77777777" w:rsidR="003E5DB8" w:rsidRPr="00787248" w:rsidRDefault="003E5DB8" w:rsidP="003E5DB8">
                  <w:pPr>
                    <w:snapToGrid w:val="0"/>
                    <w:rPr>
                      <w:sz w:val="30"/>
                      <w:szCs w:val="24"/>
                    </w:rPr>
                  </w:pPr>
                </w:p>
                <w:p w14:paraId="2A04A27F" w14:textId="77777777" w:rsidR="003E5DB8" w:rsidRPr="00787248" w:rsidRDefault="003E5DB8" w:rsidP="003E5DB8">
                  <w:pPr>
                    <w:snapToGrid w:val="0"/>
                    <w:rPr>
                      <w:sz w:val="30"/>
                      <w:szCs w:val="24"/>
                    </w:rPr>
                  </w:pPr>
                  <w:r w:rsidRPr="00787248">
                    <w:rPr>
                      <w:sz w:val="30"/>
                      <w:szCs w:val="24"/>
                    </w:rPr>
                    <w:t>1 раз в год</w:t>
                  </w:r>
                </w:p>
              </w:tc>
            </w:tr>
            <w:tr w:rsidR="003E5DB8" w:rsidRPr="00787248" w14:paraId="3CA110B0" w14:textId="77777777" w:rsidTr="00CD5FD6">
              <w:tc>
                <w:tcPr>
                  <w:tcW w:w="621" w:type="dxa"/>
                  <w:tcBorders>
                    <w:top w:val="single" w:sz="4" w:space="0" w:color="000000"/>
                    <w:left w:val="single" w:sz="4" w:space="0" w:color="000000"/>
                    <w:bottom w:val="single" w:sz="4" w:space="0" w:color="000000"/>
                    <w:right w:val="single" w:sz="4" w:space="0" w:color="000000"/>
                  </w:tcBorders>
                  <w:hideMark/>
                </w:tcPr>
                <w:p w14:paraId="75C3D603" w14:textId="77777777" w:rsidR="003E5DB8" w:rsidRPr="0061412C" w:rsidRDefault="006A2FAC" w:rsidP="003E5DB8">
                  <w:pPr>
                    <w:snapToGrid w:val="0"/>
                    <w:rPr>
                      <w:sz w:val="30"/>
                      <w:szCs w:val="24"/>
                      <w:lang w:val="ru-RU"/>
                    </w:rPr>
                  </w:pPr>
                  <w:r>
                    <w:rPr>
                      <w:sz w:val="30"/>
                      <w:szCs w:val="24"/>
                      <w:lang w:val="ru-RU"/>
                    </w:rPr>
                    <w:t>4</w:t>
                  </w:r>
                </w:p>
              </w:tc>
              <w:tc>
                <w:tcPr>
                  <w:tcW w:w="2351" w:type="dxa"/>
                  <w:tcBorders>
                    <w:top w:val="single" w:sz="4" w:space="0" w:color="000000"/>
                    <w:left w:val="single" w:sz="4" w:space="0" w:color="000000"/>
                    <w:bottom w:val="single" w:sz="4" w:space="0" w:color="000000"/>
                    <w:right w:val="single" w:sz="4" w:space="0" w:color="000000"/>
                  </w:tcBorders>
                  <w:hideMark/>
                </w:tcPr>
                <w:p w14:paraId="74F617F7" w14:textId="77777777" w:rsidR="003E5DB8" w:rsidRPr="00787248" w:rsidRDefault="003E5DB8" w:rsidP="003E5DB8">
                  <w:pPr>
                    <w:pStyle w:val="table10"/>
                    <w:snapToGrid w:val="0"/>
                    <w:jc w:val="center"/>
                    <w:rPr>
                      <w:sz w:val="30"/>
                      <w:szCs w:val="24"/>
                    </w:rPr>
                  </w:pPr>
                  <w:r w:rsidRPr="00787248">
                    <w:rPr>
                      <w:sz w:val="30"/>
                      <w:szCs w:val="24"/>
                    </w:rPr>
                    <w:t>Повар</w:t>
                  </w:r>
                </w:p>
                <w:p w14:paraId="200247B5" w14:textId="77777777" w:rsidR="003E5DB8" w:rsidRPr="00787248" w:rsidRDefault="003E5DB8" w:rsidP="003E5DB8">
                  <w:pPr>
                    <w:pStyle w:val="table10"/>
                    <w:snapToGrid w:val="0"/>
                    <w:jc w:val="center"/>
                    <w:rPr>
                      <w:sz w:val="30"/>
                      <w:szCs w:val="24"/>
                    </w:rPr>
                  </w:pPr>
                </w:p>
              </w:tc>
              <w:tc>
                <w:tcPr>
                  <w:tcW w:w="4394" w:type="dxa"/>
                  <w:tcBorders>
                    <w:top w:val="single" w:sz="4" w:space="0" w:color="000000"/>
                    <w:left w:val="single" w:sz="4" w:space="0" w:color="000000"/>
                    <w:bottom w:val="single" w:sz="4" w:space="0" w:color="000000"/>
                    <w:right w:val="single" w:sz="4" w:space="0" w:color="000000"/>
                  </w:tcBorders>
                  <w:hideMark/>
                </w:tcPr>
                <w:p w14:paraId="1285B0AA" w14:textId="77777777" w:rsidR="003E5DB8" w:rsidRPr="00787248" w:rsidRDefault="003E5DB8" w:rsidP="003E5DB8">
                  <w:pPr>
                    <w:snapToGrid w:val="0"/>
                    <w:jc w:val="both"/>
                    <w:rPr>
                      <w:sz w:val="30"/>
                      <w:szCs w:val="24"/>
                    </w:rPr>
                  </w:pPr>
                  <w:r w:rsidRPr="00787248">
                    <w:rPr>
                      <w:sz w:val="30"/>
                      <w:szCs w:val="24"/>
                    </w:rPr>
                    <w:t xml:space="preserve">              Приложение 3</w:t>
                  </w:r>
                </w:p>
                <w:p w14:paraId="2DD72F4B" w14:textId="77777777" w:rsidR="003E5DB8" w:rsidRPr="00787248" w:rsidRDefault="003E5DB8" w:rsidP="003E5DB8">
                  <w:pPr>
                    <w:snapToGrid w:val="0"/>
                    <w:jc w:val="both"/>
                    <w:rPr>
                      <w:sz w:val="30"/>
                      <w:szCs w:val="24"/>
                    </w:rPr>
                  </w:pPr>
                  <w:r w:rsidRPr="00787248">
                    <w:rPr>
                      <w:sz w:val="30"/>
                      <w:szCs w:val="24"/>
                    </w:rPr>
                    <w:t xml:space="preserve">П.20. </w:t>
                  </w:r>
                  <w:r w:rsidRPr="00787248">
                    <w:rPr>
                      <w:bCs/>
                      <w:sz w:val="30"/>
                      <w:szCs w:val="24"/>
                    </w:rPr>
                    <w:t>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2815" w:type="dxa"/>
                  <w:tcBorders>
                    <w:top w:val="single" w:sz="4" w:space="0" w:color="000000"/>
                    <w:left w:val="single" w:sz="4" w:space="0" w:color="000000"/>
                    <w:bottom w:val="single" w:sz="4" w:space="0" w:color="000000"/>
                    <w:right w:val="single" w:sz="4" w:space="0" w:color="000000"/>
                  </w:tcBorders>
                </w:tcPr>
                <w:p w14:paraId="333E194D" w14:textId="77777777" w:rsidR="003E5DB8" w:rsidRPr="00756E8F" w:rsidRDefault="003E5DB8" w:rsidP="003E5DB8">
                  <w:pPr>
                    <w:snapToGrid w:val="0"/>
                    <w:rPr>
                      <w:sz w:val="30"/>
                      <w:szCs w:val="24"/>
                      <w:lang w:val="ru-RU"/>
                    </w:rPr>
                  </w:pPr>
                </w:p>
                <w:p w14:paraId="705D7CA1" w14:textId="77777777" w:rsidR="003E5DB8" w:rsidRPr="00787248" w:rsidRDefault="003E5DB8" w:rsidP="003E5DB8">
                  <w:pPr>
                    <w:snapToGrid w:val="0"/>
                    <w:rPr>
                      <w:sz w:val="30"/>
                      <w:szCs w:val="24"/>
                    </w:rPr>
                  </w:pPr>
                  <w:r w:rsidRPr="00787248">
                    <w:rPr>
                      <w:sz w:val="30"/>
                      <w:szCs w:val="24"/>
                    </w:rPr>
                    <w:t>1 раз в год</w:t>
                  </w:r>
                </w:p>
                <w:p w14:paraId="4D832EA3" w14:textId="77777777" w:rsidR="003E5DB8" w:rsidRPr="00787248" w:rsidRDefault="003E5DB8" w:rsidP="003E5DB8">
                  <w:pPr>
                    <w:snapToGrid w:val="0"/>
                    <w:rPr>
                      <w:sz w:val="30"/>
                      <w:szCs w:val="24"/>
                    </w:rPr>
                  </w:pPr>
                </w:p>
              </w:tc>
            </w:tr>
            <w:tr w:rsidR="003E5DB8" w:rsidRPr="00787248" w14:paraId="63B76406" w14:textId="77777777" w:rsidTr="00CD5FD6">
              <w:tc>
                <w:tcPr>
                  <w:tcW w:w="621" w:type="dxa"/>
                  <w:tcBorders>
                    <w:top w:val="single" w:sz="4" w:space="0" w:color="000000"/>
                    <w:left w:val="single" w:sz="4" w:space="0" w:color="000000"/>
                    <w:bottom w:val="single" w:sz="4" w:space="0" w:color="000000"/>
                    <w:right w:val="single" w:sz="4" w:space="0" w:color="000000"/>
                  </w:tcBorders>
                  <w:hideMark/>
                </w:tcPr>
                <w:p w14:paraId="0A09F1E1" w14:textId="77777777" w:rsidR="003E5DB8" w:rsidRPr="00F81757" w:rsidRDefault="006A2FAC" w:rsidP="003E5DB8">
                  <w:pPr>
                    <w:snapToGrid w:val="0"/>
                    <w:rPr>
                      <w:sz w:val="30"/>
                      <w:szCs w:val="24"/>
                      <w:lang w:val="ru-RU"/>
                    </w:rPr>
                  </w:pPr>
                  <w:r>
                    <w:rPr>
                      <w:sz w:val="30"/>
                      <w:szCs w:val="24"/>
                      <w:lang w:val="ru-RU"/>
                    </w:rPr>
                    <w:t>5</w:t>
                  </w:r>
                </w:p>
              </w:tc>
              <w:tc>
                <w:tcPr>
                  <w:tcW w:w="2351" w:type="dxa"/>
                  <w:tcBorders>
                    <w:top w:val="single" w:sz="4" w:space="0" w:color="000000"/>
                    <w:left w:val="single" w:sz="4" w:space="0" w:color="000000"/>
                    <w:bottom w:val="single" w:sz="4" w:space="0" w:color="000000"/>
                    <w:right w:val="single" w:sz="4" w:space="0" w:color="000000"/>
                  </w:tcBorders>
                  <w:hideMark/>
                </w:tcPr>
                <w:p w14:paraId="3A90F238" w14:textId="77777777" w:rsidR="003E5DB8" w:rsidRPr="00787248" w:rsidRDefault="003E5DB8" w:rsidP="003E5DB8">
                  <w:pPr>
                    <w:pStyle w:val="table10"/>
                    <w:snapToGrid w:val="0"/>
                    <w:jc w:val="center"/>
                    <w:rPr>
                      <w:sz w:val="30"/>
                      <w:szCs w:val="24"/>
                    </w:rPr>
                  </w:pPr>
                  <w:r w:rsidRPr="00787248">
                    <w:rPr>
                      <w:sz w:val="30"/>
                      <w:szCs w:val="24"/>
                    </w:rPr>
                    <w:t>Помощник воспитателя</w:t>
                  </w:r>
                </w:p>
              </w:tc>
              <w:tc>
                <w:tcPr>
                  <w:tcW w:w="4394" w:type="dxa"/>
                  <w:tcBorders>
                    <w:top w:val="single" w:sz="4" w:space="0" w:color="000000"/>
                    <w:left w:val="single" w:sz="4" w:space="0" w:color="000000"/>
                    <w:bottom w:val="single" w:sz="4" w:space="0" w:color="000000"/>
                    <w:right w:val="single" w:sz="4" w:space="0" w:color="000000"/>
                  </w:tcBorders>
                  <w:hideMark/>
                </w:tcPr>
                <w:p w14:paraId="65A931FF" w14:textId="77777777" w:rsidR="003E5DB8" w:rsidRPr="00787248" w:rsidRDefault="003E5DB8" w:rsidP="003E5DB8">
                  <w:pPr>
                    <w:snapToGrid w:val="0"/>
                    <w:jc w:val="center"/>
                    <w:rPr>
                      <w:sz w:val="30"/>
                      <w:szCs w:val="24"/>
                    </w:rPr>
                  </w:pPr>
                  <w:r w:rsidRPr="00787248">
                    <w:rPr>
                      <w:sz w:val="30"/>
                      <w:szCs w:val="24"/>
                    </w:rPr>
                    <w:t>Приложение 1</w:t>
                  </w:r>
                </w:p>
                <w:p w14:paraId="26EFF3CE" w14:textId="77777777" w:rsidR="003E5DB8" w:rsidRDefault="003E5DB8" w:rsidP="003E5DB8">
                  <w:pPr>
                    <w:snapToGrid w:val="0"/>
                    <w:jc w:val="both"/>
                    <w:rPr>
                      <w:sz w:val="30"/>
                      <w:szCs w:val="24"/>
                      <w:lang w:val="ru-RU"/>
                    </w:rPr>
                  </w:pPr>
                  <w:r w:rsidRPr="00787248">
                    <w:rPr>
                      <w:sz w:val="30"/>
                      <w:szCs w:val="24"/>
                    </w:rPr>
                    <w:t>П.1.2.8. </w:t>
                  </w:r>
                  <w:r w:rsidRPr="00787248">
                    <w:rPr>
                      <w:iCs/>
                      <w:sz w:val="30"/>
                      <w:szCs w:val="24"/>
                    </w:rPr>
                    <w:t xml:space="preserve">Дезинфицирующие средства (А) </w:t>
                  </w:r>
                  <w:r w:rsidRPr="00787248">
                    <w:rPr>
                      <w:sz w:val="30"/>
                      <w:szCs w:val="24"/>
                    </w:rPr>
                    <w:t>(приготовление</w:t>
                  </w:r>
                  <w:r w:rsidRPr="00787248">
                    <w:rPr>
                      <w:iCs/>
                      <w:sz w:val="30"/>
                      <w:szCs w:val="24"/>
                    </w:rPr>
                    <w:t xml:space="preserve"> и использование</w:t>
                  </w:r>
                  <w:r w:rsidRPr="00787248">
                    <w:rPr>
                      <w:sz w:val="30"/>
                      <w:szCs w:val="24"/>
                    </w:rPr>
                    <w:t xml:space="preserve"> (в случае, если оно является аллергеном)</w:t>
                  </w:r>
                </w:p>
                <w:p w14:paraId="5E68FC74" w14:textId="77777777" w:rsidR="002F4646" w:rsidRPr="002F4646" w:rsidRDefault="002F4646" w:rsidP="003E5DB8">
                  <w:pPr>
                    <w:snapToGrid w:val="0"/>
                    <w:jc w:val="both"/>
                    <w:rPr>
                      <w:sz w:val="30"/>
                      <w:szCs w:val="24"/>
                      <w:lang w:val="ru-RU"/>
                    </w:rPr>
                  </w:pPr>
                  <w:r>
                    <w:rPr>
                      <w:sz w:val="30"/>
                      <w:szCs w:val="24"/>
                      <w:lang w:val="ru-RU"/>
                    </w:rPr>
                    <w:t>П.5.3. работы, связанные с наклонами корпуса (более 30 градусов от вертикали)</w:t>
                  </w:r>
                </w:p>
                <w:p w14:paraId="7CA9C714" w14:textId="77777777" w:rsidR="003E5DB8" w:rsidRPr="00787248" w:rsidRDefault="003E5DB8" w:rsidP="003E5DB8">
                  <w:pPr>
                    <w:snapToGrid w:val="0"/>
                    <w:jc w:val="center"/>
                    <w:rPr>
                      <w:sz w:val="30"/>
                      <w:szCs w:val="24"/>
                    </w:rPr>
                  </w:pPr>
                  <w:r w:rsidRPr="00787248">
                    <w:rPr>
                      <w:sz w:val="30"/>
                      <w:szCs w:val="24"/>
                    </w:rPr>
                    <w:t>Приложение 3</w:t>
                  </w:r>
                </w:p>
                <w:p w14:paraId="18473B69" w14:textId="77777777" w:rsidR="003E5DB8" w:rsidRPr="00787248" w:rsidRDefault="003E5DB8" w:rsidP="003E5DB8">
                  <w:pPr>
                    <w:snapToGrid w:val="0"/>
                    <w:jc w:val="both"/>
                    <w:rPr>
                      <w:sz w:val="30"/>
                      <w:szCs w:val="24"/>
                    </w:rPr>
                  </w:pPr>
                  <w:r w:rsidRPr="00787248">
                    <w:rPr>
                      <w:sz w:val="30"/>
                      <w:szCs w:val="24"/>
                    </w:rPr>
                    <w:t>П.1.Работы на высоте (работы, при которых работник находится на расстоянии менее 2 м от не огражденных перепадов по высоте 1,3 м и более)</w:t>
                  </w:r>
                </w:p>
                <w:p w14:paraId="7FBEE968" w14:textId="77777777" w:rsidR="003E5DB8" w:rsidRPr="00787248" w:rsidRDefault="003E5DB8" w:rsidP="003E5DB8">
                  <w:pPr>
                    <w:snapToGrid w:val="0"/>
                    <w:jc w:val="both"/>
                    <w:rPr>
                      <w:sz w:val="30"/>
                      <w:szCs w:val="24"/>
                    </w:rPr>
                  </w:pPr>
                  <w:r w:rsidRPr="00787248">
                    <w:rPr>
                      <w:sz w:val="30"/>
                      <w:szCs w:val="24"/>
                    </w:rPr>
                    <w:t>П.23.</w:t>
                  </w:r>
                  <w:r w:rsidR="00B04B0B">
                    <w:rPr>
                      <w:sz w:val="30"/>
                      <w:szCs w:val="24"/>
                      <w:lang w:val="ru-RU"/>
                    </w:rPr>
                    <w:t xml:space="preserve"> </w:t>
                  </w:r>
                  <w:r w:rsidRPr="00787248">
                    <w:rPr>
                      <w:sz w:val="30"/>
                      <w:szCs w:val="24"/>
                    </w:rPr>
                    <w:t xml:space="preserve">Работы в учреждениях, обеспечивающих получение дошкольного образования, детских интернатных учреждениях, в том числе учреждениях для детей-сирот и детей, оставшихся без попечения родителей, круглогодичных санаторно-курортных и оздоровительных организациях, в сезонных </w:t>
                  </w:r>
                  <w:r w:rsidRPr="00787248">
                    <w:rPr>
                      <w:sz w:val="30"/>
                      <w:szCs w:val="24"/>
                    </w:rPr>
                    <w:lastRenderedPageBreak/>
                    <w:t xml:space="preserve">оздоровительных организациях с круглосуточным пребыванием детей, связанные с непосредственным обслуживанием детей </w:t>
                  </w:r>
                </w:p>
              </w:tc>
              <w:tc>
                <w:tcPr>
                  <w:tcW w:w="2815" w:type="dxa"/>
                  <w:tcBorders>
                    <w:top w:val="single" w:sz="4" w:space="0" w:color="000000"/>
                    <w:left w:val="single" w:sz="4" w:space="0" w:color="000000"/>
                    <w:bottom w:val="single" w:sz="4" w:space="0" w:color="000000"/>
                    <w:right w:val="single" w:sz="4" w:space="0" w:color="000000"/>
                  </w:tcBorders>
                </w:tcPr>
                <w:p w14:paraId="5A0D38CF" w14:textId="77777777" w:rsidR="00756E8F" w:rsidRDefault="00756E8F" w:rsidP="003E5DB8">
                  <w:pPr>
                    <w:snapToGrid w:val="0"/>
                    <w:rPr>
                      <w:sz w:val="30"/>
                      <w:szCs w:val="24"/>
                      <w:lang w:val="ru-RU"/>
                    </w:rPr>
                  </w:pPr>
                </w:p>
                <w:p w14:paraId="48494B1E" w14:textId="77777777" w:rsidR="003E5DB8" w:rsidRPr="00787248" w:rsidRDefault="003E5DB8" w:rsidP="003E5DB8">
                  <w:pPr>
                    <w:snapToGrid w:val="0"/>
                    <w:rPr>
                      <w:sz w:val="30"/>
                      <w:szCs w:val="24"/>
                    </w:rPr>
                  </w:pPr>
                  <w:r w:rsidRPr="00787248">
                    <w:rPr>
                      <w:sz w:val="30"/>
                      <w:szCs w:val="24"/>
                    </w:rPr>
                    <w:t>1 раз в два года</w:t>
                  </w:r>
                </w:p>
                <w:p w14:paraId="3ED3A9A5" w14:textId="77777777" w:rsidR="003E5DB8" w:rsidRPr="00787248" w:rsidRDefault="003E5DB8" w:rsidP="003E5DB8">
                  <w:pPr>
                    <w:snapToGrid w:val="0"/>
                    <w:rPr>
                      <w:sz w:val="30"/>
                      <w:szCs w:val="24"/>
                    </w:rPr>
                  </w:pPr>
                </w:p>
                <w:p w14:paraId="5920006C" w14:textId="77777777" w:rsidR="003E5DB8" w:rsidRPr="00787248" w:rsidRDefault="003E5DB8" w:rsidP="003E5DB8">
                  <w:pPr>
                    <w:snapToGrid w:val="0"/>
                    <w:rPr>
                      <w:sz w:val="30"/>
                      <w:szCs w:val="24"/>
                    </w:rPr>
                  </w:pPr>
                </w:p>
                <w:p w14:paraId="3BBD1523" w14:textId="77777777" w:rsidR="003E5DB8" w:rsidRPr="00787248" w:rsidRDefault="003E5DB8" w:rsidP="003E5DB8">
                  <w:pPr>
                    <w:snapToGrid w:val="0"/>
                    <w:rPr>
                      <w:sz w:val="30"/>
                      <w:szCs w:val="24"/>
                    </w:rPr>
                  </w:pPr>
                </w:p>
                <w:p w14:paraId="5FE0BAC0" w14:textId="77777777" w:rsidR="003E5DB8" w:rsidRPr="00787248" w:rsidRDefault="00756E8F" w:rsidP="003E5DB8">
                  <w:pPr>
                    <w:snapToGrid w:val="0"/>
                    <w:rPr>
                      <w:sz w:val="30"/>
                      <w:szCs w:val="24"/>
                    </w:rPr>
                  </w:pPr>
                  <w:r>
                    <w:rPr>
                      <w:sz w:val="30"/>
                      <w:szCs w:val="24"/>
                    </w:rPr>
                    <w:t xml:space="preserve">1 раз в 2 </w:t>
                  </w:r>
                  <w:r w:rsidR="003E5DB8" w:rsidRPr="00787248">
                    <w:rPr>
                      <w:sz w:val="30"/>
                      <w:szCs w:val="24"/>
                    </w:rPr>
                    <w:t>года</w:t>
                  </w:r>
                </w:p>
                <w:p w14:paraId="4B694C30" w14:textId="77777777" w:rsidR="003E5DB8" w:rsidRPr="00787248" w:rsidRDefault="003E5DB8" w:rsidP="003E5DB8">
                  <w:pPr>
                    <w:snapToGrid w:val="0"/>
                    <w:rPr>
                      <w:sz w:val="30"/>
                      <w:szCs w:val="24"/>
                    </w:rPr>
                  </w:pPr>
                </w:p>
                <w:p w14:paraId="219CB19E" w14:textId="77777777" w:rsidR="003E5DB8" w:rsidRPr="00787248" w:rsidRDefault="003E5DB8" w:rsidP="003E5DB8">
                  <w:pPr>
                    <w:snapToGrid w:val="0"/>
                    <w:rPr>
                      <w:sz w:val="30"/>
                      <w:szCs w:val="24"/>
                    </w:rPr>
                  </w:pPr>
                </w:p>
                <w:p w14:paraId="1356CE9F" w14:textId="77777777" w:rsidR="00756E8F" w:rsidRDefault="00756E8F" w:rsidP="003E5DB8">
                  <w:pPr>
                    <w:snapToGrid w:val="0"/>
                    <w:rPr>
                      <w:sz w:val="30"/>
                      <w:szCs w:val="24"/>
                      <w:lang w:val="ru-RU"/>
                    </w:rPr>
                  </w:pPr>
                </w:p>
                <w:p w14:paraId="04416389" w14:textId="77777777" w:rsidR="003E5DB8" w:rsidRPr="00756E8F" w:rsidRDefault="003E5DB8" w:rsidP="003E5DB8">
                  <w:pPr>
                    <w:snapToGrid w:val="0"/>
                    <w:rPr>
                      <w:sz w:val="30"/>
                      <w:szCs w:val="24"/>
                      <w:lang w:val="ru-RU"/>
                    </w:rPr>
                  </w:pPr>
                  <w:r w:rsidRPr="00787248">
                    <w:rPr>
                      <w:sz w:val="30"/>
                      <w:szCs w:val="24"/>
                    </w:rPr>
                    <w:t xml:space="preserve">1 раз в </w:t>
                  </w:r>
                  <w:r w:rsidR="00756E8F">
                    <w:rPr>
                      <w:sz w:val="30"/>
                      <w:szCs w:val="24"/>
                      <w:lang w:val="ru-RU"/>
                    </w:rPr>
                    <w:t xml:space="preserve">2 </w:t>
                  </w:r>
                  <w:r w:rsidRPr="00787248">
                    <w:rPr>
                      <w:sz w:val="30"/>
                      <w:szCs w:val="24"/>
                    </w:rPr>
                    <w:t>год</w:t>
                  </w:r>
                  <w:r w:rsidR="00756E8F">
                    <w:rPr>
                      <w:sz w:val="30"/>
                      <w:szCs w:val="24"/>
                      <w:lang w:val="ru-RU"/>
                    </w:rPr>
                    <w:t>а</w:t>
                  </w:r>
                </w:p>
                <w:p w14:paraId="5B9433F8" w14:textId="77777777" w:rsidR="003E5DB8" w:rsidRPr="00787248" w:rsidRDefault="003E5DB8" w:rsidP="003E5DB8">
                  <w:pPr>
                    <w:snapToGrid w:val="0"/>
                    <w:rPr>
                      <w:sz w:val="30"/>
                      <w:szCs w:val="24"/>
                    </w:rPr>
                  </w:pPr>
                </w:p>
                <w:p w14:paraId="5F9A8995" w14:textId="77777777" w:rsidR="003E5DB8" w:rsidRPr="00787248" w:rsidRDefault="003E5DB8" w:rsidP="003E5DB8">
                  <w:pPr>
                    <w:snapToGrid w:val="0"/>
                    <w:rPr>
                      <w:sz w:val="30"/>
                      <w:szCs w:val="24"/>
                    </w:rPr>
                  </w:pPr>
                </w:p>
                <w:p w14:paraId="469D06D3" w14:textId="77777777" w:rsidR="00756E8F" w:rsidRDefault="00756E8F" w:rsidP="003E5DB8">
                  <w:pPr>
                    <w:snapToGrid w:val="0"/>
                    <w:rPr>
                      <w:sz w:val="30"/>
                      <w:szCs w:val="24"/>
                      <w:lang w:val="ru-RU"/>
                    </w:rPr>
                  </w:pPr>
                </w:p>
                <w:p w14:paraId="111BA37F" w14:textId="77777777" w:rsidR="00756E8F" w:rsidRDefault="00756E8F" w:rsidP="003E5DB8">
                  <w:pPr>
                    <w:snapToGrid w:val="0"/>
                    <w:rPr>
                      <w:sz w:val="30"/>
                      <w:szCs w:val="24"/>
                      <w:lang w:val="ru-RU"/>
                    </w:rPr>
                  </w:pPr>
                </w:p>
                <w:p w14:paraId="6C5C069E" w14:textId="77777777" w:rsidR="00756E8F" w:rsidRDefault="00756E8F" w:rsidP="003E5DB8">
                  <w:pPr>
                    <w:snapToGrid w:val="0"/>
                    <w:rPr>
                      <w:sz w:val="30"/>
                      <w:szCs w:val="24"/>
                      <w:lang w:val="ru-RU"/>
                    </w:rPr>
                  </w:pPr>
                </w:p>
                <w:p w14:paraId="2176C02E" w14:textId="77777777" w:rsidR="003E5DB8" w:rsidRPr="00787248" w:rsidRDefault="003E5DB8" w:rsidP="003E5DB8">
                  <w:pPr>
                    <w:snapToGrid w:val="0"/>
                    <w:rPr>
                      <w:sz w:val="30"/>
                      <w:szCs w:val="24"/>
                    </w:rPr>
                  </w:pPr>
                  <w:r w:rsidRPr="00787248">
                    <w:rPr>
                      <w:sz w:val="30"/>
                      <w:szCs w:val="24"/>
                    </w:rPr>
                    <w:t>1 раз в год</w:t>
                  </w:r>
                </w:p>
              </w:tc>
            </w:tr>
            <w:tr w:rsidR="003E5DB8" w:rsidRPr="00787248" w14:paraId="26247417" w14:textId="77777777" w:rsidTr="00CD5FD6">
              <w:tc>
                <w:tcPr>
                  <w:tcW w:w="621" w:type="dxa"/>
                  <w:tcBorders>
                    <w:top w:val="single" w:sz="4" w:space="0" w:color="000000"/>
                    <w:left w:val="single" w:sz="4" w:space="0" w:color="000000"/>
                    <w:bottom w:val="single" w:sz="4" w:space="0" w:color="000000"/>
                    <w:right w:val="single" w:sz="4" w:space="0" w:color="000000"/>
                  </w:tcBorders>
                  <w:hideMark/>
                </w:tcPr>
                <w:p w14:paraId="0D8526AE" w14:textId="77777777" w:rsidR="003E5DB8" w:rsidRPr="00F81757" w:rsidRDefault="006A2FAC" w:rsidP="003E5DB8">
                  <w:pPr>
                    <w:snapToGrid w:val="0"/>
                    <w:rPr>
                      <w:sz w:val="30"/>
                      <w:szCs w:val="24"/>
                      <w:lang w:val="ru-RU"/>
                    </w:rPr>
                  </w:pPr>
                  <w:r>
                    <w:rPr>
                      <w:sz w:val="30"/>
                      <w:szCs w:val="24"/>
                      <w:lang w:val="ru-RU"/>
                    </w:rPr>
                    <w:t>6</w:t>
                  </w:r>
                </w:p>
              </w:tc>
              <w:tc>
                <w:tcPr>
                  <w:tcW w:w="2351" w:type="dxa"/>
                  <w:tcBorders>
                    <w:top w:val="single" w:sz="4" w:space="0" w:color="000000"/>
                    <w:left w:val="single" w:sz="4" w:space="0" w:color="000000"/>
                    <w:bottom w:val="single" w:sz="4" w:space="0" w:color="000000"/>
                    <w:right w:val="single" w:sz="4" w:space="0" w:color="000000"/>
                  </w:tcBorders>
                  <w:hideMark/>
                </w:tcPr>
                <w:p w14:paraId="48299549" w14:textId="77777777" w:rsidR="003E5DB8" w:rsidRPr="00787248" w:rsidRDefault="003E5DB8" w:rsidP="003E5DB8">
                  <w:pPr>
                    <w:pStyle w:val="table10"/>
                    <w:snapToGrid w:val="0"/>
                    <w:jc w:val="center"/>
                    <w:rPr>
                      <w:sz w:val="30"/>
                      <w:szCs w:val="24"/>
                    </w:rPr>
                  </w:pPr>
                  <w:r w:rsidRPr="00787248">
                    <w:rPr>
                      <w:sz w:val="30"/>
                      <w:szCs w:val="24"/>
                    </w:rPr>
                    <w:t>Рабочий по комплексному обслуживанию и ремонту зданий и сооружений</w:t>
                  </w:r>
                </w:p>
              </w:tc>
              <w:tc>
                <w:tcPr>
                  <w:tcW w:w="4394" w:type="dxa"/>
                  <w:tcBorders>
                    <w:top w:val="single" w:sz="4" w:space="0" w:color="000000"/>
                    <w:left w:val="single" w:sz="4" w:space="0" w:color="000000"/>
                    <w:bottom w:val="single" w:sz="4" w:space="0" w:color="000000"/>
                    <w:right w:val="single" w:sz="4" w:space="0" w:color="000000"/>
                  </w:tcBorders>
                  <w:hideMark/>
                </w:tcPr>
                <w:p w14:paraId="7E50F492" w14:textId="77777777" w:rsidR="003E5DB8" w:rsidRPr="00787248" w:rsidRDefault="003E5DB8" w:rsidP="003E5DB8">
                  <w:pPr>
                    <w:snapToGrid w:val="0"/>
                    <w:jc w:val="center"/>
                    <w:rPr>
                      <w:sz w:val="30"/>
                      <w:szCs w:val="24"/>
                    </w:rPr>
                  </w:pPr>
                  <w:r w:rsidRPr="00787248">
                    <w:rPr>
                      <w:sz w:val="30"/>
                      <w:szCs w:val="24"/>
                    </w:rPr>
                    <w:t>Приложение 3</w:t>
                  </w:r>
                </w:p>
                <w:p w14:paraId="02C38A31" w14:textId="77777777" w:rsidR="003E5DB8" w:rsidRPr="00787248" w:rsidRDefault="003E5DB8" w:rsidP="003E5DB8">
                  <w:pPr>
                    <w:snapToGrid w:val="0"/>
                    <w:jc w:val="both"/>
                    <w:rPr>
                      <w:sz w:val="30"/>
                      <w:szCs w:val="24"/>
                    </w:rPr>
                  </w:pPr>
                  <w:r w:rsidRPr="00787248">
                    <w:rPr>
                      <w:sz w:val="30"/>
                      <w:szCs w:val="24"/>
                    </w:rPr>
                    <w:t>П.1.Работы на высоте (работы, при которых работник находится на расстоянии менее 2 м от </w:t>
                  </w:r>
                  <w:r w:rsidR="00CA721F">
                    <w:rPr>
                      <w:sz w:val="30"/>
                      <w:szCs w:val="24"/>
                      <w:lang w:val="ru-RU"/>
                    </w:rPr>
                    <w:t xml:space="preserve"> </w:t>
                  </w:r>
                  <w:r w:rsidRPr="00787248">
                    <w:rPr>
                      <w:sz w:val="30"/>
                      <w:szCs w:val="24"/>
                    </w:rPr>
                    <w:t>не огражденных перепадов по высоте 1,3 м и более)</w:t>
                  </w:r>
                </w:p>
              </w:tc>
              <w:tc>
                <w:tcPr>
                  <w:tcW w:w="2815" w:type="dxa"/>
                  <w:tcBorders>
                    <w:top w:val="single" w:sz="4" w:space="0" w:color="000000"/>
                    <w:left w:val="single" w:sz="4" w:space="0" w:color="000000"/>
                    <w:bottom w:val="single" w:sz="4" w:space="0" w:color="000000"/>
                    <w:right w:val="single" w:sz="4" w:space="0" w:color="000000"/>
                  </w:tcBorders>
                </w:tcPr>
                <w:p w14:paraId="229924BD" w14:textId="77777777" w:rsidR="003E5DB8" w:rsidRPr="00787248" w:rsidRDefault="003E5DB8" w:rsidP="003E5DB8">
                  <w:pPr>
                    <w:snapToGrid w:val="0"/>
                    <w:rPr>
                      <w:sz w:val="30"/>
                      <w:szCs w:val="24"/>
                    </w:rPr>
                  </w:pPr>
                </w:p>
                <w:p w14:paraId="68231D35" w14:textId="77777777" w:rsidR="003E5DB8" w:rsidRPr="00787248" w:rsidRDefault="003E5DB8" w:rsidP="003E5DB8">
                  <w:pPr>
                    <w:snapToGrid w:val="0"/>
                    <w:rPr>
                      <w:sz w:val="30"/>
                      <w:szCs w:val="24"/>
                    </w:rPr>
                  </w:pPr>
                  <w:r w:rsidRPr="00787248">
                    <w:rPr>
                      <w:sz w:val="30"/>
                      <w:szCs w:val="24"/>
                    </w:rPr>
                    <w:t>1 раз в два года</w:t>
                  </w:r>
                </w:p>
              </w:tc>
            </w:tr>
            <w:tr w:rsidR="003E5DB8" w:rsidRPr="00787248" w14:paraId="26EA08B0" w14:textId="77777777" w:rsidTr="00CD5FD6">
              <w:tc>
                <w:tcPr>
                  <w:tcW w:w="621" w:type="dxa"/>
                  <w:tcBorders>
                    <w:top w:val="single" w:sz="4" w:space="0" w:color="000000"/>
                    <w:left w:val="single" w:sz="4" w:space="0" w:color="000000"/>
                    <w:bottom w:val="single" w:sz="4" w:space="0" w:color="000000"/>
                    <w:right w:val="single" w:sz="4" w:space="0" w:color="000000"/>
                  </w:tcBorders>
                  <w:hideMark/>
                </w:tcPr>
                <w:p w14:paraId="5F86572B" w14:textId="77777777" w:rsidR="003E5DB8" w:rsidRPr="00F81757" w:rsidRDefault="006A2FAC" w:rsidP="003E5DB8">
                  <w:pPr>
                    <w:snapToGrid w:val="0"/>
                    <w:rPr>
                      <w:sz w:val="30"/>
                      <w:szCs w:val="24"/>
                      <w:lang w:val="ru-RU"/>
                    </w:rPr>
                  </w:pPr>
                  <w:r>
                    <w:rPr>
                      <w:sz w:val="30"/>
                      <w:szCs w:val="24"/>
                      <w:lang w:val="ru-RU"/>
                    </w:rPr>
                    <w:t>7</w:t>
                  </w:r>
                </w:p>
              </w:tc>
              <w:tc>
                <w:tcPr>
                  <w:tcW w:w="2351" w:type="dxa"/>
                  <w:tcBorders>
                    <w:top w:val="single" w:sz="4" w:space="0" w:color="000000"/>
                    <w:left w:val="single" w:sz="4" w:space="0" w:color="000000"/>
                    <w:bottom w:val="single" w:sz="4" w:space="0" w:color="000000"/>
                    <w:right w:val="single" w:sz="4" w:space="0" w:color="000000"/>
                  </w:tcBorders>
                  <w:hideMark/>
                </w:tcPr>
                <w:p w14:paraId="3FCAEB08" w14:textId="77777777" w:rsidR="003E5DB8" w:rsidRPr="00787248" w:rsidRDefault="003E5DB8" w:rsidP="003E5DB8">
                  <w:pPr>
                    <w:pStyle w:val="table10"/>
                    <w:snapToGrid w:val="0"/>
                    <w:jc w:val="center"/>
                    <w:rPr>
                      <w:sz w:val="30"/>
                      <w:szCs w:val="24"/>
                    </w:rPr>
                  </w:pPr>
                  <w:r w:rsidRPr="00787248">
                    <w:rPr>
                      <w:sz w:val="30"/>
                      <w:szCs w:val="24"/>
                    </w:rPr>
                    <w:t>Рабочий по стирке и ремонту спецодежды</w:t>
                  </w:r>
                </w:p>
              </w:tc>
              <w:tc>
                <w:tcPr>
                  <w:tcW w:w="4394" w:type="dxa"/>
                  <w:tcBorders>
                    <w:top w:val="single" w:sz="4" w:space="0" w:color="000000"/>
                    <w:left w:val="single" w:sz="4" w:space="0" w:color="000000"/>
                    <w:bottom w:val="single" w:sz="4" w:space="0" w:color="000000"/>
                    <w:right w:val="single" w:sz="4" w:space="0" w:color="000000"/>
                  </w:tcBorders>
                  <w:hideMark/>
                </w:tcPr>
                <w:p w14:paraId="66A766A6" w14:textId="77777777" w:rsidR="002F4646" w:rsidRPr="00242260" w:rsidRDefault="002F4646" w:rsidP="002F4646">
                  <w:pPr>
                    <w:jc w:val="center"/>
                    <w:rPr>
                      <w:sz w:val="28"/>
                      <w:szCs w:val="28"/>
                    </w:rPr>
                  </w:pPr>
                  <w:r w:rsidRPr="00242260">
                    <w:rPr>
                      <w:sz w:val="28"/>
                      <w:szCs w:val="28"/>
                    </w:rPr>
                    <w:t>Приложение 1</w:t>
                  </w:r>
                </w:p>
                <w:p w14:paraId="3F19D8DA" w14:textId="77777777" w:rsidR="002F4646" w:rsidRPr="002F4646" w:rsidRDefault="002F4646" w:rsidP="002F4646">
                  <w:pPr>
                    <w:jc w:val="both"/>
                    <w:rPr>
                      <w:sz w:val="28"/>
                      <w:szCs w:val="28"/>
                      <w:lang w:val="ru-RU"/>
                    </w:rPr>
                  </w:pPr>
                  <w:r w:rsidRPr="00242260">
                    <w:rPr>
                      <w:sz w:val="28"/>
                      <w:szCs w:val="28"/>
                    </w:rPr>
                    <w:t xml:space="preserve">П.1.2.3. </w:t>
                  </w:r>
                  <w:r w:rsidRPr="00242260">
                    <w:rPr>
                      <w:color w:val="333333"/>
                      <w:sz w:val="28"/>
                      <w:szCs w:val="28"/>
                      <w:shd w:val="clear" w:color="auto" w:fill="F7F7F7"/>
                    </w:rPr>
                    <w:t>синтетические моющие средства (А)</w:t>
                  </w:r>
                </w:p>
                <w:p w14:paraId="5DA10846" w14:textId="77777777" w:rsidR="003E5DB8" w:rsidRPr="00787248" w:rsidRDefault="003E5DB8" w:rsidP="003E5DB8">
                  <w:pPr>
                    <w:snapToGrid w:val="0"/>
                    <w:jc w:val="center"/>
                    <w:rPr>
                      <w:sz w:val="30"/>
                      <w:szCs w:val="24"/>
                    </w:rPr>
                  </w:pPr>
                  <w:r w:rsidRPr="00787248">
                    <w:rPr>
                      <w:sz w:val="30"/>
                      <w:szCs w:val="24"/>
                    </w:rPr>
                    <w:t>Приложение 3</w:t>
                  </w:r>
                </w:p>
                <w:p w14:paraId="05C7408C" w14:textId="77777777" w:rsidR="003E5DB8" w:rsidRPr="00787248" w:rsidRDefault="003E5DB8" w:rsidP="003E5DB8">
                  <w:pPr>
                    <w:snapToGrid w:val="0"/>
                    <w:jc w:val="both"/>
                    <w:rPr>
                      <w:sz w:val="30"/>
                      <w:szCs w:val="24"/>
                    </w:rPr>
                  </w:pPr>
                  <w:r w:rsidRPr="00787248">
                    <w:rPr>
                      <w:sz w:val="30"/>
                      <w:szCs w:val="24"/>
                    </w:rPr>
                    <w:t>П.24. Работы в организациях бытового обслуживания (бани, парикмахерские, прачечные, пункты приема белья)</w:t>
                  </w:r>
                </w:p>
              </w:tc>
              <w:tc>
                <w:tcPr>
                  <w:tcW w:w="2815" w:type="dxa"/>
                  <w:tcBorders>
                    <w:top w:val="single" w:sz="4" w:space="0" w:color="000000"/>
                    <w:left w:val="single" w:sz="4" w:space="0" w:color="000000"/>
                    <w:bottom w:val="single" w:sz="4" w:space="0" w:color="000000"/>
                    <w:right w:val="single" w:sz="4" w:space="0" w:color="000000"/>
                  </w:tcBorders>
                </w:tcPr>
                <w:p w14:paraId="4803E98A" w14:textId="77777777" w:rsidR="003E5DB8" w:rsidRPr="00787248" w:rsidRDefault="003E5DB8" w:rsidP="003E5DB8">
                  <w:pPr>
                    <w:snapToGrid w:val="0"/>
                    <w:rPr>
                      <w:sz w:val="30"/>
                      <w:szCs w:val="24"/>
                    </w:rPr>
                  </w:pPr>
                </w:p>
                <w:p w14:paraId="59233331" w14:textId="77777777" w:rsidR="002F4646" w:rsidRDefault="002F4646" w:rsidP="003E5DB8">
                  <w:pPr>
                    <w:snapToGrid w:val="0"/>
                    <w:rPr>
                      <w:sz w:val="30"/>
                      <w:szCs w:val="24"/>
                      <w:lang w:val="ru-RU"/>
                    </w:rPr>
                  </w:pPr>
                  <w:r>
                    <w:rPr>
                      <w:sz w:val="30"/>
                      <w:szCs w:val="24"/>
                      <w:lang w:val="ru-RU"/>
                    </w:rPr>
                    <w:t>1 раз в два года</w:t>
                  </w:r>
                </w:p>
                <w:p w14:paraId="366FB365" w14:textId="77777777" w:rsidR="002F4646" w:rsidRDefault="002F4646" w:rsidP="003E5DB8">
                  <w:pPr>
                    <w:snapToGrid w:val="0"/>
                    <w:rPr>
                      <w:sz w:val="30"/>
                      <w:szCs w:val="24"/>
                      <w:lang w:val="ru-RU"/>
                    </w:rPr>
                  </w:pPr>
                </w:p>
                <w:p w14:paraId="7642064D" w14:textId="77777777" w:rsidR="002F4646" w:rsidRDefault="002F4646" w:rsidP="003E5DB8">
                  <w:pPr>
                    <w:snapToGrid w:val="0"/>
                    <w:rPr>
                      <w:sz w:val="30"/>
                      <w:szCs w:val="24"/>
                      <w:lang w:val="ru-RU"/>
                    </w:rPr>
                  </w:pPr>
                </w:p>
                <w:p w14:paraId="5DF8A54B" w14:textId="77777777" w:rsidR="003E5DB8" w:rsidRPr="00787248" w:rsidRDefault="003E5DB8" w:rsidP="003E5DB8">
                  <w:pPr>
                    <w:snapToGrid w:val="0"/>
                    <w:rPr>
                      <w:sz w:val="30"/>
                      <w:szCs w:val="24"/>
                    </w:rPr>
                  </w:pPr>
                  <w:r w:rsidRPr="00787248">
                    <w:rPr>
                      <w:sz w:val="30"/>
                      <w:szCs w:val="24"/>
                    </w:rPr>
                    <w:t>1 раз в год</w:t>
                  </w:r>
                </w:p>
              </w:tc>
            </w:tr>
            <w:tr w:rsidR="003E5DB8" w:rsidRPr="00787248" w14:paraId="33BFDFF7" w14:textId="77777777" w:rsidTr="00CD5FD6">
              <w:tc>
                <w:tcPr>
                  <w:tcW w:w="621" w:type="dxa"/>
                  <w:tcBorders>
                    <w:top w:val="single" w:sz="4" w:space="0" w:color="000000"/>
                    <w:left w:val="single" w:sz="4" w:space="0" w:color="000000"/>
                    <w:bottom w:val="single" w:sz="4" w:space="0" w:color="000000"/>
                    <w:right w:val="single" w:sz="4" w:space="0" w:color="000000"/>
                  </w:tcBorders>
                  <w:hideMark/>
                </w:tcPr>
                <w:p w14:paraId="7B5C04A0" w14:textId="77777777" w:rsidR="003E5DB8" w:rsidRPr="00F81757" w:rsidRDefault="006A2FAC" w:rsidP="003E5DB8">
                  <w:pPr>
                    <w:snapToGrid w:val="0"/>
                    <w:rPr>
                      <w:sz w:val="30"/>
                      <w:szCs w:val="24"/>
                      <w:lang w:val="ru-RU"/>
                    </w:rPr>
                  </w:pPr>
                  <w:r>
                    <w:rPr>
                      <w:sz w:val="30"/>
                      <w:szCs w:val="24"/>
                      <w:lang w:val="ru-RU"/>
                    </w:rPr>
                    <w:t>8</w:t>
                  </w:r>
                </w:p>
              </w:tc>
              <w:tc>
                <w:tcPr>
                  <w:tcW w:w="2351" w:type="dxa"/>
                  <w:tcBorders>
                    <w:top w:val="single" w:sz="4" w:space="0" w:color="000000"/>
                    <w:left w:val="single" w:sz="4" w:space="0" w:color="000000"/>
                    <w:bottom w:val="single" w:sz="4" w:space="0" w:color="000000"/>
                    <w:right w:val="single" w:sz="4" w:space="0" w:color="000000"/>
                  </w:tcBorders>
                  <w:hideMark/>
                </w:tcPr>
                <w:p w14:paraId="142A7347" w14:textId="77777777" w:rsidR="003E5DB8" w:rsidRPr="00787248" w:rsidRDefault="003E5DB8" w:rsidP="003E5DB8">
                  <w:pPr>
                    <w:snapToGrid w:val="0"/>
                    <w:rPr>
                      <w:sz w:val="30"/>
                      <w:szCs w:val="24"/>
                    </w:rPr>
                  </w:pPr>
                  <w:r w:rsidRPr="00787248">
                    <w:rPr>
                      <w:sz w:val="30"/>
                      <w:szCs w:val="24"/>
                    </w:rPr>
                    <w:t xml:space="preserve">Сторож </w:t>
                  </w:r>
                </w:p>
              </w:tc>
              <w:tc>
                <w:tcPr>
                  <w:tcW w:w="4394" w:type="dxa"/>
                  <w:tcBorders>
                    <w:top w:val="single" w:sz="4" w:space="0" w:color="000000"/>
                    <w:left w:val="single" w:sz="4" w:space="0" w:color="000000"/>
                    <w:bottom w:val="single" w:sz="4" w:space="0" w:color="000000"/>
                    <w:right w:val="single" w:sz="4" w:space="0" w:color="000000"/>
                  </w:tcBorders>
                  <w:hideMark/>
                </w:tcPr>
                <w:p w14:paraId="3B9515BA" w14:textId="77777777" w:rsidR="003E5DB8" w:rsidRPr="00787248" w:rsidRDefault="003E5DB8" w:rsidP="003E5DB8">
                  <w:pPr>
                    <w:snapToGrid w:val="0"/>
                    <w:jc w:val="center"/>
                    <w:rPr>
                      <w:sz w:val="30"/>
                      <w:szCs w:val="24"/>
                    </w:rPr>
                  </w:pPr>
                  <w:r w:rsidRPr="00787248">
                    <w:rPr>
                      <w:sz w:val="30"/>
                      <w:szCs w:val="24"/>
                    </w:rPr>
                    <w:t>Приложение 3</w:t>
                  </w:r>
                </w:p>
                <w:p w14:paraId="616F5D7B" w14:textId="77777777" w:rsidR="003E5DB8" w:rsidRPr="00787248" w:rsidRDefault="003E5DB8" w:rsidP="003E5DB8">
                  <w:pPr>
                    <w:snapToGrid w:val="0"/>
                    <w:jc w:val="both"/>
                    <w:rPr>
                      <w:sz w:val="30"/>
                      <w:szCs w:val="24"/>
                    </w:rPr>
                  </w:pPr>
                  <w:r w:rsidRPr="00787248">
                    <w:rPr>
                      <w:sz w:val="30"/>
                      <w:szCs w:val="24"/>
                    </w:rPr>
                    <w:t>П.11. Работа в организациях, не обладающих правом создания военизированной охраны</w:t>
                  </w:r>
                </w:p>
              </w:tc>
              <w:tc>
                <w:tcPr>
                  <w:tcW w:w="2815" w:type="dxa"/>
                  <w:tcBorders>
                    <w:top w:val="single" w:sz="4" w:space="0" w:color="000000"/>
                    <w:left w:val="single" w:sz="4" w:space="0" w:color="000000"/>
                    <w:bottom w:val="single" w:sz="4" w:space="0" w:color="000000"/>
                    <w:right w:val="single" w:sz="4" w:space="0" w:color="000000"/>
                  </w:tcBorders>
                </w:tcPr>
                <w:p w14:paraId="08621A85" w14:textId="77777777" w:rsidR="003E5DB8" w:rsidRPr="00787248" w:rsidRDefault="003E5DB8" w:rsidP="003E5DB8">
                  <w:pPr>
                    <w:snapToGrid w:val="0"/>
                    <w:rPr>
                      <w:sz w:val="30"/>
                      <w:szCs w:val="24"/>
                    </w:rPr>
                  </w:pPr>
                </w:p>
                <w:p w14:paraId="36A003D5" w14:textId="77777777" w:rsidR="003E5DB8" w:rsidRPr="00787248" w:rsidRDefault="003E5DB8" w:rsidP="003E5DB8">
                  <w:pPr>
                    <w:snapToGrid w:val="0"/>
                    <w:rPr>
                      <w:sz w:val="30"/>
                      <w:szCs w:val="24"/>
                    </w:rPr>
                  </w:pPr>
                  <w:r w:rsidRPr="00787248">
                    <w:rPr>
                      <w:sz w:val="30"/>
                      <w:szCs w:val="24"/>
                    </w:rPr>
                    <w:t>1 раз в два года</w:t>
                  </w:r>
                </w:p>
              </w:tc>
            </w:tr>
            <w:tr w:rsidR="003E5DB8" w:rsidRPr="00787248" w14:paraId="75264724" w14:textId="77777777" w:rsidTr="006B720B">
              <w:trPr>
                <w:trHeight w:val="4009"/>
              </w:trPr>
              <w:tc>
                <w:tcPr>
                  <w:tcW w:w="621" w:type="dxa"/>
                  <w:tcBorders>
                    <w:top w:val="single" w:sz="4" w:space="0" w:color="000000"/>
                    <w:left w:val="single" w:sz="4" w:space="0" w:color="000000"/>
                    <w:bottom w:val="single" w:sz="4" w:space="0" w:color="auto"/>
                    <w:right w:val="single" w:sz="4" w:space="0" w:color="000000"/>
                  </w:tcBorders>
                  <w:hideMark/>
                </w:tcPr>
                <w:p w14:paraId="62FFDB8C" w14:textId="77777777" w:rsidR="003E5DB8" w:rsidRPr="006A2FAC" w:rsidRDefault="006A2FAC" w:rsidP="003E5DB8">
                  <w:pPr>
                    <w:snapToGrid w:val="0"/>
                    <w:rPr>
                      <w:sz w:val="30"/>
                      <w:szCs w:val="24"/>
                      <w:lang w:val="ru-RU"/>
                    </w:rPr>
                  </w:pPr>
                  <w:r>
                    <w:rPr>
                      <w:sz w:val="30"/>
                      <w:szCs w:val="24"/>
                      <w:lang w:val="ru-RU"/>
                    </w:rPr>
                    <w:t>9</w:t>
                  </w:r>
                </w:p>
              </w:tc>
              <w:tc>
                <w:tcPr>
                  <w:tcW w:w="2351" w:type="dxa"/>
                  <w:tcBorders>
                    <w:top w:val="single" w:sz="4" w:space="0" w:color="000000"/>
                    <w:left w:val="single" w:sz="4" w:space="0" w:color="000000"/>
                    <w:bottom w:val="single" w:sz="4" w:space="0" w:color="auto"/>
                    <w:right w:val="single" w:sz="4" w:space="0" w:color="000000"/>
                  </w:tcBorders>
                  <w:hideMark/>
                </w:tcPr>
                <w:p w14:paraId="0C967B61" w14:textId="77777777" w:rsidR="003E5DB8" w:rsidRPr="00787248" w:rsidRDefault="003E5DB8" w:rsidP="003E5DB8">
                  <w:pPr>
                    <w:snapToGrid w:val="0"/>
                    <w:rPr>
                      <w:sz w:val="30"/>
                      <w:szCs w:val="24"/>
                    </w:rPr>
                  </w:pPr>
                  <w:r w:rsidRPr="00787248">
                    <w:rPr>
                      <w:sz w:val="30"/>
                      <w:szCs w:val="24"/>
                    </w:rPr>
                    <w:t xml:space="preserve">Уборщик помещений </w:t>
                  </w:r>
                </w:p>
              </w:tc>
              <w:tc>
                <w:tcPr>
                  <w:tcW w:w="4394" w:type="dxa"/>
                  <w:tcBorders>
                    <w:top w:val="single" w:sz="4" w:space="0" w:color="000000"/>
                    <w:left w:val="single" w:sz="4" w:space="0" w:color="000000"/>
                    <w:bottom w:val="single" w:sz="4" w:space="0" w:color="auto"/>
                    <w:right w:val="single" w:sz="4" w:space="0" w:color="000000"/>
                  </w:tcBorders>
                  <w:hideMark/>
                </w:tcPr>
                <w:p w14:paraId="0407F2D6" w14:textId="77777777" w:rsidR="003E5DB8" w:rsidRPr="00787248" w:rsidRDefault="003E5DB8" w:rsidP="003E5DB8">
                  <w:pPr>
                    <w:snapToGrid w:val="0"/>
                    <w:jc w:val="center"/>
                    <w:rPr>
                      <w:sz w:val="30"/>
                      <w:szCs w:val="24"/>
                    </w:rPr>
                  </w:pPr>
                  <w:r w:rsidRPr="00787248">
                    <w:rPr>
                      <w:sz w:val="30"/>
                      <w:szCs w:val="24"/>
                    </w:rPr>
                    <w:t xml:space="preserve">Приложение 1 </w:t>
                  </w:r>
                </w:p>
                <w:p w14:paraId="3FFBB0DE" w14:textId="77777777" w:rsidR="003E5DB8" w:rsidRPr="00787248" w:rsidRDefault="003E5DB8" w:rsidP="003E5DB8">
                  <w:pPr>
                    <w:snapToGrid w:val="0"/>
                    <w:jc w:val="both"/>
                    <w:rPr>
                      <w:sz w:val="30"/>
                      <w:szCs w:val="24"/>
                    </w:rPr>
                  </w:pPr>
                  <w:r w:rsidRPr="00787248">
                    <w:rPr>
                      <w:sz w:val="30"/>
                      <w:szCs w:val="24"/>
                    </w:rPr>
                    <w:t>П.1.2.8.</w:t>
                  </w:r>
                  <w:r w:rsidRPr="00787248">
                    <w:rPr>
                      <w:iCs/>
                      <w:sz w:val="30"/>
                      <w:szCs w:val="24"/>
                    </w:rPr>
                    <w:t xml:space="preserve">Дезинфицирующие средства (А) </w:t>
                  </w:r>
                  <w:r w:rsidRPr="00787248">
                    <w:rPr>
                      <w:sz w:val="30"/>
                      <w:szCs w:val="24"/>
                    </w:rPr>
                    <w:t>(приготовление</w:t>
                  </w:r>
                  <w:r w:rsidRPr="00787248">
                    <w:rPr>
                      <w:iCs/>
                      <w:sz w:val="30"/>
                      <w:szCs w:val="24"/>
                    </w:rPr>
                    <w:t>и использование</w:t>
                  </w:r>
                  <w:r w:rsidRPr="00787248">
                    <w:rPr>
                      <w:sz w:val="30"/>
                      <w:szCs w:val="24"/>
                    </w:rPr>
                    <w:t xml:space="preserve">  (если оно является аллергеном)</w:t>
                  </w:r>
                </w:p>
                <w:p w14:paraId="35BD062C" w14:textId="77777777" w:rsidR="003E5DB8" w:rsidRPr="00787248" w:rsidRDefault="003E5DB8" w:rsidP="003E5DB8">
                  <w:pPr>
                    <w:snapToGrid w:val="0"/>
                    <w:jc w:val="center"/>
                    <w:rPr>
                      <w:sz w:val="30"/>
                      <w:szCs w:val="24"/>
                    </w:rPr>
                  </w:pPr>
                  <w:r w:rsidRPr="00787248">
                    <w:rPr>
                      <w:sz w:val="30"/>
                      <w:szCs w:val="24"/>
                    </w:rPr>
                    <w:t>Приложение 3</w:t>
                  </w:r>
                </w:p>
                <w:p w14:paraId="2FA29170" w14:textId="77777777" w:rsidR="003E5DB8" w:rsidRPr="00787248" w:rsidRDefault="003E5DB8" w:rsidP="003E5DB8">
                  <w:pPr>
                    <w:snapToGrid w:val="0"/>
                    <w:jc w:val="both"/>
                    <w:rPr>
                      <w:sz w:val="30"/>
                      <w:szCs w:val="24"/>
                    </w:rPr>
                  </w:pPr>
                  <w:r w:rsidRPr="00787248">
                    <w:rPr>
                      <w:sz w:val="30"/>
                      <w:szCs w:val="24"/>
                    </w:rPr>
                    <w:t>П.1.Работы на высоте (работы, при которых работник находится на расстоянии менее 2 м от не огражденных перепадов по высоте 1,3 м и более)</w:t>
                  </w:r>
                </w:p>
              </w:tc>
              <w:tc>
                <w:tcPr>
                  <w:tcW w:w="2815" w:type="dxa"/>
                  <w:tcBorders>
                    <w:top w:val="single" w:sz="4" w:space="0" w:color="000000"/>
                    <w:left w:val="single" w:sz="4" w:space="0" w:color="000000"/>
                    <w:bottom w:val="single" w:sz="4" w:space="0" w:color="auto"/>
                    <w:right w:val="single" w:sz="4" w:space="0" w:color="000000"/>
                  </w:tcBorders>
                </w:tcPr>
                <w:p w14:paraId="0AB24C29" w14:textId="77777777" w:rsidR="003E5DB8" w:rsidRPr="00787248" w:rsidRDefault="003E5DB8" w:rsidP="003E5DB8">
                  <w:pPr>
                    <w:snapToGrid w:val="0"/>
                    <w:rPr>
                      <w:sz w:val="30"/>
                      <w:szCs w:val="24"/>
                    </w:rPr>
                  </w:pPr>
                </w:p>
                <w:p w14:paraId="75206588" w14:textId="77777777" w:rsidR="003E5DB8" w:rsidRPr="00787248" w:rsidRDefault="003E5DB8" w:rsidP="003E5DB8">
                  <w:pPr>
                    <w:snapToGrid w:val="0"/>
                    <w:rPr>
                      <w:sz w:val="30"/>
                      <w:szCs w:val="24"/>
                    </w:rPr>
                  </w:pPr>
                  <w:r w:rsidRPr="00787248">
                    <w:rPr>
                      <w:sz w:val="30"/>
                      <w:szCs w:val="24"/>
                    </w:rPr>
                    <w:t>1 раз в два года</w:t>
                  </w:r>
                </w:p>
                <w:p w14:paraId="76E40BC9" w14:textId="77777777" w:rsidR="003E5DB8" w:rsidRPr="00787248" w:rsidRDefault="003E5DB8" w:rsidP="003E5DB8">
                  <w:pPr>
                    <w:snapToGrid w:val="0"/>
                    <w:rPr>
                      <w:sz w:val="30"/>
                      <w:szCs w:val="24"/>
                    </w:rPr>
                  </w:pPr>
                </w:p>
                <w:p w14:paraId="25A5281D" w14:textId="77777777" w:rsidR="003E5DB8" w:rsidRPr="00787248" w:rsidRDefault="003E5DB8" w:rsidP="003E5DB8">
                  <w:pPr>
                    <w:snapToGrid w:val="0"/>
                    <w:rPr>
                      <w:sz w:val="30"/>
                      <w:szCs w:val="24"/>
                    </w:rPr>
                  </w:pPr>
                </w:p>
                <w:p w14:paraId="4C00B162" w14:textId="77777777" w:rsidR="003E5DB8" w:rsidRPr="00787248" w:rsidRDefault="003E5DB8" w:rsidP="003E5DB8">
                  <w:pPr>
                    <w:snapToGrid w:val="0"/>
                    <w:rPr>
                      <w:sz w:val="30"/>
                      <w:szCs w:val="24"/>
                    </w:rPr>
                  </w:pPr>
                </w:p>
                <w:p w14:paraId="51A1D611" w14:textId="77777777" w:rsidR="003E5DB8" w:rsidRPr="00787248" w:rsidRDefault="003E5DB8" w:rsidP="003E5DB8">
                  <w:pPr>
                    <w:snapToGrid w:val="0"/>
                    <w:rPr>
                      <w:sz w:val="30"/>
                      <w:szCs w:val="24"/>
                    </w:rPr>
                  </w:pPr>
                </w:p>
                <w:p w14:paraId="489E1F5E" w14:textId="77777777" w:rsidR="003E5DB8" w:rsidRPr="00787248" w:rsidRDefault="003E5DB8" w:rsidP="003E5DB8">
                  <w:pPr>
                    <w:snapToGrid w:val="0"/>
                    <w:rPr>
                      <w:sz w:val="30"/>
                      <w:szCs w:val="24"/>
                    </w:rPr>
                  </w:pPr>
                  <w:r w:rsidRPr="00787248">
                    <w:rPr>
                      <w:sz w:val="30"/>
                      <w:szCs w:val="24"/>
                    </w:rPr>
                    <w:t>1 раз в два года</w:t>
                  </w:r>
                </w:p>
              </w:tc>
            </w:tr>
            <w:tr w:rsidR="006B720B" w:rsidRPr="00787248" w14:paraId="6B2D6661" w14:textId="77777777" w:rsidTr="006B720B">
              <w:trPr>
                <w:trHeight w:val="131"/>
              </w:trPr>
              <w:tc>
                <w:tcPr>
                  <w:tcW w:w="621" w:type="dxa"/>
                  <w:tcBorders>
                    <w:top w:val="single" w:sz="4" w:space="0" w:color="auto"/>
                    <w:left w:val="single" w:sz="4" w:space="0" w:color="000000"/>
                    <w:bottom w:val="single" w:sz="4" w:space="0" w:color="000000"/>
                    <w:right w:val="single" w:sz="4" w:space="0" w:color="000000"/>
                  </w:tcBorders>
                </w:tcPr>
                <w:p w14:paraId="588422CB" w14:textId="77777777" w:rsidR="006B720B" w:rsidRPr="00756E8F" w:rsidRDefault="00756E8F" w:rsidP="003E5DB8">
                  <w:pPr>
                    <w:snapToGrid w:val="0"/>
                    <w:rPr>
                      <w:sz w:val="30"/>
                      <w:szCs w:val="24"/>
                      <w:lang w:val="ru-RU"/>
                    </w:rPr>
                  </w:pPr>
                  <w:r>
                    <w:rPr>
                      <w:sz w:val="30"/>
                      <w:szCs w:val="24"/>
                      <w:lang w:val="ru-RU"/>
                    </w:rPr>
                    <w:t>10</w:t>
                  </w:r>
                </w:p>
              </w:tc>
              <w:tc>
                <w:tcPr>
                  <w:tcW w:w="2351" w:type="dxa"/>
                  <w:tcBorders>
                    <w:top w:val="single" w:sz="4" w:space="0" w:color="auto"/>
                    <w:left w:val="single" w:sz="4" w:space="0" w:color="000000"/>
                    <w:bottom w:val="single" w:sz="4" w:space="0" w:color="000000"/>
                    <w:right w:val="single" w:sz="4" w:space="0" w:color="000000"/>
                  </w:tcBorders>
                </w:tcPr>
                <w:p w14:paraId="6037A32E" w14:textId="77777777" w:rsidR="006B720B" w:rsidRPr="00787248" w:rsidRDefault="006B720B" w:rsidP="00D44B25">
                  <w:pPr>
                    <w:snapToGrid w:val="0"/>
                    <w:rPr>
                      <w:sz w:val="30"/>
                      <w:szCs w:val="24"/>
                    </w:rPr>
                  </w:pPr>
                  <w:r w:rsidRPr="00787248">
                    <w:rPr>
                      <w:sz w:val="30"/>
                      <w:szCs w:val="24"/>
                    </w:rPr>
                    <w:t>Работники данных учреждений образования и организаций</w:t>
                  </w:r>
                </w:p>
              </w:tc>
              <w:tc>
                <w:tcPr>
                  <w:tcW w:w="4394" w:type="dxa"/>
                  <w:tcBorders>
                    <w:top w:val="single" w:sz="4" w:space="0" w:color="auto"/>
                    <w:left w:val="single" w:sz="4" w:space="0" w:color="000000"/>
                    <w:bottom w:val="single" w:sz="4" w:space="0" w:color="000000"/>
                    <w:right w:val="single" w:sz="4" w:space="0" w:color="000000"/>
                  </w:tcBorders>
                </w:tcPr>
                <w:p w14:paraId="517C08F5" w14:textId="77777777" w:rsidR="006B720B" w:rsidRPr="00787248" w:rsidRDefault="006B720B" w:rsidP="00D44B25">
                  <w:pPr>
                    <w:snapToGrid w:val="0"/>
                    <w:jc w:val="center"/>
                    <w:rPr>
                      <w:sz w:val="30"/>
                      <w:szCs w:val="24"/>
                    </w:rPr>
                  </w:pPr>
                  <w:r w:rsidRPr="00787248">
                    <w:rPr>
                      <w:sz w:val="30"/>
                      <w:szCs w:val="24"/>
                    </w:rPr>
                    <w:t>Приложение 3</w:t>
                  </w:r>
                </w:p>
                <w:p w14:paraId="1E707267" w14:textId="77777777" w:rsidR="006B720B" w:rsidRPr="00787248" w:rsidRDefault="006B720B" w:rsidP="00D44B25">
                  <w:pPr>
                    <w:snapToGrid w:val="0"/>
                    <w:jc w:val="both"/>
                    <w:rPr>
                      <w:sz w:val="30"/>
                      <w:szCs w:val="24"/>
                    </w:rPr>
                  </w:pPr>
                  <w:r w:rsidRPr="00787248">
                    <w:rPr>
                      <w:sz w:val="30"/>
                      <w:szCs w:val="24"/>
                    </w:rPr>
                    <w:t xml:space="preserve">П.23.Работы в учреждениях, обеспечивающих получение дошкольного образования, детских интернатных учреждениях, в том числе </w:t>
                  </w:r>
                  <w:r w:rsidRPr="00787248">
                    <w:rPr>
                      <w:sz w:val="30"/>
                      <w:szCs w:val="24"/>
                    </w:rPr>
                    <w:lastRenderedPageBreak/>
                    <w:t>учреждениях для детей-сирот и детей, оставшихся без попечения родителей, круглогодичных санаторно-курортных и оздоровительных организациях, в сезонных оздоровительных организациях с круглосуточным пребыванием детей, связанные с непосредственным обслуживанием детей, включая учащихся и студентов, проходящих производственную практику</w:t>
                  </w:r>
                </w:p>
              </w:tc>
              <w:tc>
                <w:tcPr>
                  <w:tcW w:w="2815" w:type="dxa"/>
                  <w:tcBorders>
                    <w:top w:val="single" w:sz="4" w:space="0" w:color="auto"/>
                    <w:left w:val="single" w:sz="4" w:space="0" w:color="000000"/>
                    <w:bottom w:val="single" w:sz="4" w:space="0" w:color="000000"/>
                    <w:right w:val="single" w:sz="4" w:space="0" w:color="000000"/>
                  </w:tcBorders>
                </w:tcPr>
                <w:p w14:paraId="5AE19343" w14:textId="77777777" w:rsidR="002F4646" w:rsidRDefault="002F4646" w:rsidP="003E5DB8">
                  <w:pPr>
                    <w:snapToGrid w:val="0"/>
                    <w:rPr>
                      <w:sz w:val="30"/>
                      <w:szCs w:val="24"/>
                    </w:rPr>
                  </w:pPr>
                </w:p>
                <w:p w14:paraId="1ADB53E0" w14:textId="77777777" w:rsidR="006B720B" w:rsidRPr="002F4646" w:rsidRDefault="002F4646" w:rsidP="002F4646">
                  <w:pPr>
                    <w:rPr>
                      <w:sz w:val="30"/>
                      <w:szCs w:val="24"/>
                    </w:rPr>
                  </w:pPr>
                  <w:r w:rsidRPr="00787248">
                    <w:rPr>
                      <w:sz w:val="30"/>
                      <w:szCs w:val="24"/>
                    </w:rPr>
                    <w:t>1 раз в год</w:t>
                  </w:r>
                </w:p>
              </w:tc>
            </w:tr>
            <w:tr w:rsidR="006B720B" w:rsidRPr="00787248" w14:paraId="4CAFFB18" w14:textId="77777777" w:rsidTr="00CD5FD6">
              <w:trPr>
                <w:gridAfter w:val="3"/>
                <w:wAfter w:w="9560" w:type="dxa"/>
              </w:trPr>
              <w:tc>
                <w:tcPr>
                  <w:tcW w:w="621" w:type="dxa"/>
                  <w:tcBorders>
                    <w:top w:val="single" w:sz="4" w:space="0" w:color="000000"/>
                    <w:left w:val="single" w:sz="4" w:space="0" w:color="000000"/>
                    <w:bottom w:val="single" w:sz="4" w:space="0" w:color="000000"/>
                    <w:right w:val="single" w:sz="4" w:space="0" w:color="000000"/>
                  </w:tcBorders>
                  <w:hideMark/>
                </w:tcPr>
                <w:p w14:paraId="47BD854F" w14:textId="77777777" w:rsidR="006B720B" w:rsidRPr="00787248" w:rsidRDefault="006B720B" w:rsidP="003E5DB8">
                  <w:pPr>
                    <w:snapToGrid w:val="0"/>
                    <w:rPr>
                      <w:sz w:val="30"/>
                      <w:szCs w:val="24"/>
                    </w:rPr>
                  </w:pPr>
                </w:p>
              </w:tc>
            </w:tr>
          </w:tbl>
          <w:p w14:paraId="1640A7EE" w14:textId="77777777" w:rsidR="003E5DB8" w:rsidRPr="00787248" w:rsidRDefault="003E5DB8" w:rsidP="00756E8F">
            <w:pPr>
              <w:tabs>
                <w:tab w:val="left" w:pos="753"/>
              </w:tabs>
              <w:ind w:firstLine="360"/>
              <w:jc w:val="both"/>
              <w:rPr>
                <w:sz w:val="30"/>
                <w:szCs w:val="24"/>
                <w:lang w:val="ru-RU"/>
              </w:rPr>
            </w:pPr>
            <w:r w:rsidRPr="00787248">
              <w:rPr>
                <w:sz w:val="30"/>
                <w:szCs w:val="24"/>
                <w:lang w:val="ru-RU"/>
              </w:rPr>
              <w:t>и другие</w:t>
            </w:r>
          </w:p>
          <w:p w14:paraId="497711A1" w14:textId="77777777" w:rsidR="003E5DB8" w:rsidRPr="00787248" w:rsidRDefault="003E5DB8" w:rsidP="003E5DB8">
            <w:pPr>
              <w:ind w:firstLine="360"/>
              <w:jc w:val="both"/>
              <w:rPr>
                <w:b/>
                <w:sz w:val="30"/>
                <w:szCs w:val="24"/>
                <w:lang w:val="ru-RU"/>
              </w:rPr>
            </w:pPr>
          </w:p>
          <w:p w14:paraId="77EC21DB" w14:textId="77777777" w:rsidR="003E5DB8" w:rsidRPr="00787248" w:rsidRDefault="00756E8F" w:rsidP="00756E8F">
            <w:pPr>
              <w:tabs>
                <w:tab w:val="left" w:pos="720"/>
              </w:tabs>
              <w:ind w:firstLine="360"/>
              <w:jc w:val="both"/>
              <w:rPr>
                <w:sz w:val="30"/>
                <w:szCs w:val="24"/>
              </w:rPr>
            </w:pPr>
            <w:r>
              <w:rPr>
                <w:sz w:val="30"/>
                <w:szCs w:val="24"/>
                <w:lang w:val="ru-RU"/>
              </w:rPr>
              <w:t xml:space="preserve">    </w:t>
            </w:r>
            <w:r w:rsidR="003E5DB8" w:rsidRPr="00787248">
              <w:rPr>
                <w:sz w:val="30"/>
                <w:szCs w:val="24"/>
              </w:rPr>
              <w:t>Примечание. Класс условий труда проставляется в соответствии с результатами аттестации рабочих мест по условиям труда.</w:t>
            </w:r>
          </w:p>
          <w:p w14:paraId="38DBBCA1" w14:textId="77777777" w:rsidR="003E5DB8" w:rsidRPr="00787248" w:rsidRDefault="00756E8F" w:rsidP="00756E8F">
            <w:pPr>
              <w:tabs>
                <w:tab w:val="left" w:pos="736"/>
              </w:tabs>
              <w:ind w:firstLine="360"/>
              <w:jc w:val="both"/>
              <w:rPr>
                <w:sz w:val="30"/>
                <w:szCs w:val="24"/>
                <w:lang w:eastAsia="en-US"/>
              </w:rPr>
            </w:pPr>
            <w:r>
              <w:rPr>
                <w:sz w:val="30"/>
                <w:szCs w:val="24"/>
                <w:lang w:val="ru-RU"/>
              </w:rPr>
              <w:t xml:space="preserve">    </w:t>
            </w:r>
            <w:r w:rsidR="003E5DB8" w:rsidRPr="00787248">
              <w:rPr>
                <w:sz w:val="30"/>
                <w:szCs w:val="24"/>
              </w:rPr>
              <w:t>Пункты приложения 1 Списка применяются только в случае проведения комплексной гигиенической оценки условий труда (с установлением 2 или 3 класса вредности) на рабочем месте для данной профессии.</w:t>
            </w:r>
          </w:p>
          <w:p w14:paraId="60E03FE2" w14:textId="77777777" w:rsidR="003E5DB8" w:rsidRPr="00787248" w:rsidRDefault="00756E8F" w:rsidP="00756E8F">
            <w:pPr>
              <w:tabs>
                <w:tab w:val="left" w:pos="687"/>
              </w:tabs>
              <w:ind w:firstLine="360"/>
              <w:jc w:val="both"/>
              <w:rPr>
                <w:sz w:val="30"/>
                <w:szCs w:val="24"/>
              </w:rPr>
            </w:pPr>
            <w:r>
              <w:rPr>
                <w:sz w:val="30"/>
                <w:szCs w:val="24"/>
                <w:lang w:val="ru-RU"/>
              </w:rPr>
              <w:t xml:space="preserve">    </w:t>
            </w:r>
            <w:r w:rsidR="003E5DB8" w:rsidRPr="00787248">
              <w:rPr>
                <w:sz w:val="30"/>
                <w:szCs w:val="24"/>
              </w:rPr>
              <w:t>Предварительный медосмотр лиц, поступающих на работу, осуществляется по направлению работодателя, в котором указываются производство, профессия, вредные и (или) опасные факторы производственной среды, показатели тяжести и напряженности трудового процесса.</w:t>
            </w:r>
          </w:p>
          <w:p w14:paraId="15FFA150" w14:textId="77777777" w:rsidR="003E5DB8" w:rsidRPr="00787248" w:rsidRDefault="00756E8F" w:rsidP="003E5DB8">
            <w:pPr>
              <w:ind w:firstLine="360"/>
              <w:jc w:val="both"/>
              <w:rPr>
                <w:bCs/>
                <w:iCs/>
                <w:sz w:val="30"/>
                <w:szCs w:val="24"/>
              </w:rPr>
            </w:pPr>
            <w:r>
              <w:rPr>
                <w:sz w:val="30"/>
                <w:szCs w:val="24"/>
                <w:lang w:val="ru-RU"/>
              </w:rPr>
              <w:t xml:space="preserve">   </w:t>
            </w:r>
            <w:r w:rsidR="003E5DB8" w:rsidRPr="00787248">
              <w:rPr>
                <w:sz w:val="30"/>
                <w:szCs w:val="24"/>
              </w:rPr>
              <w:t>Периодические медосмотры проводятся в соответствии со списком профессий (должностей) работников, составляемым нанимателем с учетом результатов комплексной гигиенической оценки условий труда, результатов аттестации рабочих мест по условиям труда, вредных и (или) опасных факторов производственной среды, показателей тяжести и напряженности трудового процесса. Проводятся с 1 января по 31 декабря календарного года.</w:t>
            </w:r>
          </w:p>
          <w:p w14:paraId="0ADC363C" w14:textId="77777777" w:rsidR="003E5DB8" w:rsidRPr="00787248" w:rsidRDefault="00756E8F" w:rsidP="003E5DB8">
            <w:pPr>
              <w:pStyle w:val="point"/>
              <w:ind w:firstLine="360"/>
              <w:rPr>
                <w:sz w:val="30"/>
              </w:rPr>
            </w:pPr>
            <w:r>
              <w:rPr>
                <w:sz w:val="30"/>
              </w:rPr>
              <w:t xml:space="preserve">    </w:t>
            </w:r>
            <w:r w:rsidR="003E5DB8" w:rsidRPr="00787248">
              <w:rPr>
                <w:sz w:val="30"/>
              </w:rPr>
              <w:t>Внеочередные медосмотры работающих проводятся в течение их трудовой деятельности.</w:t>
            </w:r>
          </w:p>
          <w:p w14:paraId="3D1949CE" w14:textId="77777777" w:rsidR="003E5DB8" w:rsidRPr="00787248" w:rsidRDefault="00756E8F" w:rsidP="00756E8F">
            <w:pPr>
              <w:tabs>
                <w:tab w:val="left" w:pos="720"/>
              </w:tabs>
              <w:ind w:firstLine="360"/>
              <w:jc w:val="both"/>
              <w:rPr>
                <w:sz w:val="30"/>
                <w:szCs w:val="24"/>
              </w:rPr>
            </w:pPr>
            <w:r>
              <w:rPr>
                <w:sz w:val="30"/>
                <w:szCs w:val="24"/>
                <w:lang w:val="ru-RU"/>
              </w:rPr>
              <w:t xml:space="preserve">    </w:t>
            </w:r>
            <w:r w:rsidR="003E5DB8" w:rsidRPr="00787248">
              <w:rPr>
                <w:sz w:val="30"/>
                <w:szCs w:val="24"/>
              </w:rPr>
              <w:t>Проведение внеочередных медосмотров осуществляется в следующих случаях:</w:t>
            </w:r>
          </w:p>
          <w:p w14:paraId="0E312B8C" w14:textId="77777777" w:rsidR="003E5DB8" w:rsidRPr="00787248" w:rsidRDefault="00756E8F" w:rsidP="00756E8F">
            <w:pPr>
              <w:tabs>
                <w:tab w:val="left" w:pos="720"/>
              </w:tabs>
              <w:ind w:firstLine="360"/>
              <w:jc w:val="both"/>
              <w:rPr>
                <w:sz w:val="30"/>
                <w:szCs w:val="24"/>
              </w:rPr>
            </w:pPr>
            <w:r>
              <w:rPr>
                <w:sz w:val="30"/>
                <w:szCs w:val="24"/>
                <w:lang w:val="ru-RU"/>
              </w:rPr>
              <w:t xml:space="preserve">    </w:t>
            </w:r>
            <w:r w:rsidR="003E5DB8" w:rsidRPr="00787248">
              <w:rPr>
                <w:sz w:val="30"/>
                <w:szCs w:val="24"/>
              </w:rPr>
              <w:t>а) по инициативе работодателя:</w:t>
            </w:r>
          </w:p>
          <w:p w14:paraId="0F6046D2" w14:textId="77777777" w:rsidR="003E5DB8" w:rsidRPr="00787248" w:rsidRDefault="00756E8F" w:rsidP="003E5DB8">
            <w:pPr>
              <w:ind w:firstLine="360"/>
              <w:jc w:val="both"/>
              <w:rPr>
                <w:sz w:val="30"/>
                <w:szCs w:val="24"/>
              </w:rPr>
            </w:pPr>
            <w:r>
              <w:rPr>
                <w:sz w:val="30"/>
                <w:szCs w:val="24"/>
                <w:lang w:val="ru-RU"/>
              </w:rPr>
              <w:t xml:space="preserve">   </w:t>
            </w:r>
            <w:r w:rsidR="003E5DB8" w:rsidRPr="00787248">
              <w:rPr>
                <w:sz w:val="30"/>
                <w:szCs w:val="24"/>
              </w:rPr>
              <w:t>- в случае изменений условий труда работающего;</w:t>
            </w:r>
          </w:p>
          <w:p w14:paraId="7B899929" w14:textId="77777777" w:rsidR="003E5DB8" w:rsidRPr="00787248" w:rsidRDefault="00756E8F" w:rsidP="003E5DB8">
            <w:pPr>
              <w:ind w:firstLine="360"/>
              <w:jc w:val="both"/>
              <w:rPr>
                <w:sz w:val="30"/>
                <w:szCs w:val="24"/>
              </w:rPr>
            </w:pPr>
            <w:r>
              <w:rPr>
                <w:sz w:val="30"/>
                <w:szCs w:val="24"/>
                <w:lang w:val="ru-RU"/>
              </w:rPr>
              <w:lastRenderedPageBreak/>
              <w:t xml:space="preserve">    </w:t>
            </w:r>
            <w:r w:rsidR="003E5DB8" w:rsidRPr="00787248">
              <w:rPr>
                <w:sz w:val="30"/>
                <w:szCs w:val="24"/>
              </w:rPr>
              <w:t>- при заболевании (травме) работающего с временной утратой трудоспособности свыше трех месяцев;</w:t>
            </w:r>
          </w:p>
          <w:p w14:paraId="68C5C6E8" w14:textId="77777777" w:rsidR="003E5DB8" w:rsidRPr="00787248" w:rsidRDefault="00756E8F" w:rsidP="00756E8F">
            <w:pPr>
              <w:tabs>
                <w:tab w:val="left" w:pos="720"/>
              </w:tabs>
              <w:ind w:firstLine="360"/>
              <w:jc w:val="both"/>
              <w:rPr>
                <w:sz w:val="30"/>
                <w:szCs w:val="24"/>
              </w:rPr>
            </w:pPr>
            <w:r>
              <w:rPr>
                <w:sz w:val="30"/>
                <w:szCs w:val="24"/>
                <w:lang w:val="ru-RU"/>
              </w:rPr>
              <w:t xml:space="preserve">    </w:t>
            </w:r>
            <w:r w:rsidR="003E5DB8" w:rsidRPr="00787248">
              <w:rPr>
                <w:sz w:val="30"/>
                <w:szCs w:val="24"/>
              </w:rPr>
              <w:t>- по окончании отпуска по уходу за ребенком до достижения им возраста трех лет;</w:t>
            </w:r>
          </w:p>
          <w:p w14:paraId="066CACCB" w14:textId="77777777" w:rsidR="003E5DB8" w:rsidRPr="00787248" w:rsidRDefault="00756E8F" w:rsidP="003E5DB8">
            <w:pPr>
              <w:ind w:firstLine="360"/>
              <w:jc w:val="both"/>
              <w:rPr>
                <w:sz w:val="30"/>
                <w:szCs w:val="24"/>
              </w:rPr>
            </w:pPr>
            <w:r>
              <w:rPr>
                <w:sz w:val="30"/>
                <w:szCs w:val="24"/>
                <w:lang w:val="ru-RU"/>
              </w:rPr>
              <w:t xml:space="preserve">    </w:t>
            </w:r>
            <w:r w:rsidR="003E5DB8" w:rsidRPr="00787248">
              <w:rPr>
                <w:sz w:val="30"/>
                <w:szCs w:val="24"/>
              </w:rPr>
              <w:t>б) по инициативе организации здравоохранения:</w:t>
            </w:r>
          </w:p>
          <w:p w14:paraId="122D9A8D" w14:textId="77777777" w:rsidR="003E5DB8" w:rsidRPr="00787248" w:rsidRDefault="00756E8F" w:rsidP="003E5DB8">
            <w:pPr>
              <w:ind w:firstLine="360"/>
              <w:jc w:val="both"/>
              <w:rPr>
                <w:sz w:val="30"/>
                <w:szCs w:val="24"/>
              </w:rPr>
            </w:pPr>
            <w:r>
              <w:rPr>
                <w:sz w:val="30"/>
                <w:szCs w:val="24"/>
                <w:lang w:val="ru-RU"/>
              </w:rPr>
              <w:t xml:space="preserve">     </w:t>
            </w:r>
            <w:r w:rsidR="003E5DB8" w:rsidRPr="00787248">
              <w:rPr>
                <w:sz w:val="30"/>
                <w:szCs w:val="24"/>
              </w:rPr>
              <w:t>- при вновь возникшем заболевании и (или) его последствиях, препятствующих продолжению работы;</w:t>
            </w:r>
          </w:p>
          <w:p w14:paraId="7A8ECC8A" w14:textId="77777777" w:rsidR="003E5DB8" w:rsidRPr="00787248" w:rsidRDefault="00756E8F" w:rsidP="003E5DB8">
            <w:pPr>
              <w:ind w:firstLine="360"/>
              <w:jc w:val="both"/>
              <w:rPr>
                <w:sz w:val="30"/>
                <w:szCs w:val="24"/>
              </w:rPr>
            </w:pPr>
            <w:r>
              <w:rPr>
                <w:sz w:val="30"/>
                <w:szCs w:val="24"/>
                <w:lang w:val="ru-RU"/>
              </w:rPr>
              <w:t xml:space="preserve">    </w:t>
            </w:r>
            <w:r w:rsidR="003E5DB8" w:rsidRPr="00787248">
              <w:rPr>
                <w:sz w:val="30"/>
                <w:szCs w:val="24"/>
              </w:rPr>
              <w:t>- при необходимости проведения дополнительных исследований, динамического наблюдения, консультаций врачей-специалистов и другого (по результатам периодического медосмотра);</w:t>
            </w:r>
          </w:p>
          <w:p w14:paraId="5349C89C" w14:textId="77777777" w:rsidR="003E5DB8" w:rsidRPr="00787248" w:rsidRDefault="00756E8F" w:rsidP="003E5DB8">
            <w:pPr>
              <w:ind w:firstLine="360"/>
              <w:jc w:val="both"/>
              <w:rPr>
                <w:sz w:val="30"/>
                <w:szCs w:val="24"/>
              </w:rPr>
            </w:pPr>
            <w:r>
              <w:rPr>
                <w:sz w:val="30"/>
                <w:szCs w:val="24"/>
                <w:lang w:val="ru-RU"/>
              </w:rPr>
              <w:t xml:space="preserve">     </w:t>
            </w:r>
            <w:r w:rsidR="003E5DB8" w:rsidRPr="00787248">
              <w:rPr>
                <w:sz w:val="30"/>
                <w:szCs w:val="24"/>
              </w:rPr>
              <w:t>- при угрозе возникновения или распространения групповых инфекционных заболеваний;</w:t>
            </w:r>
          </w:p>
          <w:p w14:paraId="50A1F9E3" w14:textId="77777777" w:rsidR="003E5DB8" w:rsidRPr="00787248" w:rsidRDefault="00756E8F" w:rsidP="00756E8F">
            <w:pPr>
              <w:tabs>
                <w:tab w:val="left" w:pos="736"/>
              </w:tabs>
              <w:ind w:firstLine="360"/>
              <w:jc w:val="both"/>
              <w:rPr>
                <w:sz w:val="30"/>
                <w:szCs w:val="24"/>
                <w:lang w:val="ru-RU"/>
              </w:rPr>
            </w:pPr>
            <w:r>
              <w:rPr>
                <w:sz w:val="30"/>
                <w:szCs w:val="24"/>
                <w:lang w:val="ru-RU"/>
              </w:rPr>
              <w:t xml:space="preserve">     </w:t>
            </w:r>
            <w:r w:rsidR="003E5DB8" w:rsidRPr="00787248">
              <w:rPr>
                <w:sz w:val="30"/>
                <w:szCs w:val="24"/>
              </w:rPr>
              <w:t>в) по инициативе работающего при ухудшении состояния его здоровья.</w:t>
            </w:r>
          </w:p>
          <w:p w14:paraId="70FC64E9" w14:textId="77777777" w:rsidR="003E5DB8" w:rsidRPr="00787248" w:rsidRDefault="003E5DB8" w:rsidP="003E5DB8">
            <w:pPr>
              <w:ind w:firstLine="360"/>
              <w:jc w:val="both"/>
              <w:rPr>
                <w:sz w:val="30"/>
                <w:szCs w:val="24"/>
                <w:lang w:val="ru-RU"/>
              </w:rPr>
            </w:pPr>
          </w:p>
          <w:p w14:paraId="1DB82A9E" w14:textId="77777777" w:rsidR="00CD5FD6" w:rsidRDefault="003E5DB8" w:rsidP="003E5DB8">
            <w:pPr>
              <w:jc w:val="both"/>
              <w:rPr>
                <w:sz w:val="30"/>
                <w:szCs w:val="24"/>
                <w:lang w:val="ru-RU"/>
              </w:rPr>
            </w:pPr>
            <w:r w:rsidRPr="00787248">
              <w:rPr>
                <w:sz w:val="30"/>
                <w:szCs w:val="24"/>
              </w:rPr>
              <w:t xml:space="preserve">Основание: </w:t>
            </w:r>
          </w:p>
          <w:p w14:paraId="3D47BF7F" w14:textId="77777777" w:rsidR="003E5DB8" w:rsidRPr="00787248" w:rsidRDefault="00756E8F" w:rsidP="00CD5FD6">
            <w:pPr>
              <w:tabs>
                <w:tab w:val="left" w:pos="720"/>
              </w:tabs>
              <w:jc w:val="both"/>
              <w:rPr>
                <w:sz w:val="30"/>
                <w:szCs w:val="30"/>
                <w:lang w:val="ru-RU"/>
              </w:rPr>
            </w:pPr>
            <w:r>
              <w:rPr>
                <w:sz w:val="30"/>
                <w:szCs w:val="24"/>
                <w:lang w:val="ru-RU"/>
              </w:rPr>
              <w:t xml:space="preserve">        </w:t>
            </w:r>
            <w:r w:rsidR="003E5DB8" w:rsidRPr="00787248">
              <w:rPr>
                <w:sz w:val="30"/>
                <w:szCs w:val="24"/>
                <w:lang w:val="ru-RU"/>
              </w:rPr>
              <w:t>1.</w:t>
            </w:r>
            <w:r w:rsidR="003E5DB8" w:rsidRPr="00787248">
              <w:rPr>
                <w:sz w:val="30"/>
                <w:szCs w:val="30"/>
              </w:rPr>
              <w:t xml:space="preserve"> Статья 228 Трудового кодекса Республики Беларусь.</w:t>
            </w:r>
          </w:p>
          <w:p w14:paraId="048A4BA6" w14:textId="77777777" w:rsidR="003E5DB8" w:rsidRPr="00787248" w:rsidRDefault="00756E8F" w:rsidP="00756E8F">
            <w:pPr>
              <w:tabs>
                <w:tab w:val="left" w:pos="703"/>
              </w:tabs>
              <w:ind w:left="360"/>
              <w:jc w:val="both"/>
              <w:rPr>
                <w:sz w:val="28"/>
                <w:szCs w:val="28"/>
                <w:lang w:val="ru-RU"/>
              </w:rPr>
            </w:pPr>
            <w:r>
              <w:rPr>
                <w:sz w:val="30"/>
                <w:szCs w:val="30"/>
                <w:lang w:val="ru-RU"/>
              </w:rPr>
              <w:t xml:space="preserve"> </w:t>
            </w:r>
            <w:r w:rsidR="003E5DB8" w:rsidRPr="00787248">
              <w:rPr>
                <w:sz w:val="30"/>
                <w:szCs w:val="30"/>
                <w:lang w:val="ru-RU"/>
              </w:rPr>
              <w:tab/>
              <w:t>2.</w:t>
            </w:r>
            <w:r w:rsidR="00CD5FD6">
              <w:rPr>
                <w:sz w:val="30"/>
                <w:szCs w:val="30"/>
                <w:lang w:val="ru-RU"/>
              </w:rPr>
              <w:t xml:space="preserve"> </w:t>
            </w:r>
            <w:r w:rsidR="003E5DB8" w:rsidRPr="00787248">
              <w:rPr>
                <w:sz w:val="30"/>
                <w:szCs w:val="30"/>
              </w:rPr>
              <w:t>Статья 2</w:t>
            </w:r>
            <w:r w:rsidR="003E5DB8" w:rsidRPr="00787248">
              <w:rPr>
                <w:sz w:val="30"/>
                <w:szCs w:val="30"/>
                <w:lang w:val="ru-RU"/>
              </w:rPr>
              <w:t>7</w:t>
            </w:r>
            <w:r w:rsidR="003E5DB8" w:rsidRPr="00787248">
              <w:rPr>
                <w:sz w:val="30"/>
                <w:szCs w:val="30"/>
              </w:rPr>
              <w:t xml:space="preserve"> Закона Республики Беларусь «Об охране труда»</w:t>
            </w:r>
            <w:r w:rsidR="003E5DB8" w:rsidRPr="00787248">
              <w:rPr>
                <w:sz w:val="28"/>
                <w:szCs w:val="28"/>
                <w:lang w:val="ru-RU"/>
              </w:rPr>
              <w:t xml:space="preserve"> от 23.06.2008 № 356-З (в редакции Закона Республики Беларусь от 18.12.2019 № 274-З).</w:t>
            </w:r>
          </w:p>
          <w:p w14:paraId="4884D0FB" w14:textId="77777777" w:rsidR="003E5DB8" w:rsidRPr="00787248" w:rsidRDefault="00756E8F" w:rsidP="00756E8F">
            <w:pPr>
              <w:tabs>
                <w:tab w:val="left" w:pos="703"/>
              </w:tabs>
              <w:ind w:left="360"/>
              <w:jc w:val="both"/>
              <w:rPr>
                <w:sz w:val="30"/>
                <w:szCs w:val="24"/>
                <w:lang w:val="ru-RU"/>
              </w:rPr>
            </w:pPr>
            <w:r>
              <w:rPr>
                <w:sz w:val="28"/>
                <w:szCs w:val="28"/>
                <w:lang w:val="ru-RU"/>
              </w:rPr>
              <w:t xml:space="preserve">     </w:t>
            </w:r>
            <w:r w:rsidR="00CD5FD6">
              <w:rPr>
                <w:sz w:val="28"/>
                <w:szCs w:val="28"/>
                <w:lang w:val="ru-RU"/>
              </w:rPr>
              <w:t xml:space="preserve"> </w:t>
            </w:r>
            <w:r w:rsidR="003E5DB8" w:rsidRPr="00787248">
              <w:rPr>
                <w:sz w:val="28"/>
                <w:szCs w:val="28"/>
                <w:lang w:val="ru-RU"/>
              </w:rPr>
              <w:t>3.</w:t>
            </w:r>
            <w:r w:rsidR="00CD5FD6">
              <w:rPr>
                <w:sz w:val="28"/>
                <w:szCs w:val="28"/>
                <w:lang w:val="ru-RU"/>
              </w:rPr>
              <w:t xml:space="preserve"> </w:t>
            </w:r>
            <w:r w:rsidR="003E5DB8" w:rsidRPr="00787248">
              <w:rPr>
                <w:sz w:val="30"/>
                <w:szCs w:val="24"/>
              </w:rPr>
              <w:t>Постановление Министерства здравоохранения Республики Беларусь от 29 июля 2019 года № 74 «О проведении обязательных и внеочередных медицинских осмотров работающих».</w:t>
            </w:r>
          </w:p>
          <w:p w14:paraId="2A52176F" w14:textId="77777777" w:rsidR="003E5DB8" w:rsidRPr="00787248" w:rsidRDefault="00756E8F" w:rsidP="00756E8F">
            <w:pPr>
              <w:tabs>
                <w:tab w:val="left" w:pos="720"/>
              </w:tabs>
              <w:ind w:left="360"/>
              <w:jc w:val="both"/>
              <w:rPr>
                <w:sz w:val="30"/>
                <w:szCs w:val="30"/>
                <w:lang w:val="ru-RU"/>
              </w:rPr>
            </w:pPr>
            <w:r>
              <w:rPr>
                <w:sz w:val="30"/>
                <w:szCs w:val="24"/>
                <w:lang w:val="ru-RU"/>
              </w:rPr>
              <w:t xml:space="preserve">     </w:t>
            </w:r>
            <w:r w:rsidR="003E5DB8" w:rsidRPr="00787248">
              <w:rPr>
                <w:sz w:val="30"/>
                <w:szCs w:val="24"/>
                <w:lang w:val="ru-RU"/>
              </w:rPr>
              <w:t>4.</w:t>
            </w:r>
            <w:r w:rsidR="00CD5FD6">
              <w:rPr>
                <w:sz w:val="30"/>
                <w:szCs w:val="24"/>
                <w:lang w:val="ru-RU"/>
              </w:rPr>
              <w:t xml:space="preserve"> </w:t>
            </w:r>
            <w:r w:rsidR="003E5DB8" w:rsidRPr="00787248">
              <w:rPr>
                <w:sz w:val="30"/>
                <w:szCs w:val="30"/>
              </w:rPr>
              <w:t xml:space="preserve">Перечень платных медицинских услуг, оказываемых гражданам Республики Беларусь государственными учреждениями здравоохранения </w:t>
            </w:r>
            <w:r w:rsidR="003E5DB8" w:rsidRPr="00787248">
              <w:rPr>
                <w:sz w:val="30"/>
                <w:szCs w:val="30"/>
                <w:lang w:val="ru-RU"/>
              </w:rPr>
              <w:t>(</w:t>
            </w:r>
            <w:r w:rsidR="003E5DB8" w:rsidRPr="00787248">
              <w:rPr>
                <w:sz w:val="30"/>
                <w:szCs w:val="30"/>
              </w:rPr>
              <w:t>п.12 постановлени</w:t>
            </w:r>
            <w:r w:rsidR="003E5DB8" w:rsidRPr="00787248">
              <w:rPr>
                <w:sz w:val="30"/>
                <w:szCs w:val="30"/>
                <w:lang w:val="ru-RU"/>
              </w:rPr>
              <w:t>я</w:t>
            </w:r>
            <w:r w:rsidR="003E5DB8" w:rsidRPr="00787248">
              <w:rPr>
                <w:sz w:val="30"/>
                <w:szCs w:val="30"/>
              </w:rPr>
              <w:t xml:space="preserve"> Совета Министров Республики Беларусь </w:t>
            </w:r>
            <w:r w:rsidR="003E5DB8" w:rsidRPr="00787248">
              <w:rPr>
                <w:sz w:val="30"/>
                <w:szCs w:val="30"/>
                <w:lang w:val="ru-RU"/>
              </w:rPr>
              <w:t xml:space="preserve">от </w:t>
            </w:r>
            <w:r w:rsidR="003E5DB8" w:rsidRPr="00787248">
              <w:rPr>
                <w:sz w:val="30"/>
                <w:szCs w:val="30"/>
              </w:rPr>
              <w:t>10.02.2009 № 182</w:t>
            </w:r>
            <w:r w:rsidR="003E5DB8" w:rsidRPr="00787248">
              <w:rPr>
                <w:sz w:val="30"/>
                <w:szCs w:val="30"/>
                <w:lang w:val="ru-RU"/>
              </w:rPr>
              <w:t xml:space="preserve"> (в редакции постановления Совета Министров Республики Беларусь № 809 от 10.10.2016)).</w:t>
            </w:r>
          </w:p>
          <w:p w14:paraId="2A59C688" w14:textId="77777777" w:rsidR="003E5DB8" w:rsidRPr="00787248" w:rsidRDefault="003E5DB8" w:rsidP="003E5DB8">
            <w:pPr>
              <w:jc w:val="both"/>
              <w:rPr>
                <w:sz w:val="30"/>
                <w:szCs w:val="30"/>
              </w:rPr>
            </w:pPr>
          </w:p>
          <w:p w14:paraId="512214A4" w14:textId="77777777" w:rsidR="003E5DB8" w:rsidRPr="00787248" w:rsidRDefault="003E5DB8" w:rsidP="003E5DB8">
            <w:pPr>
              <w:jc w:val="both"/>
              <w:rPr>
                <w:sz w:val="30"/>
                <w:szCs w:val="30"/>
                <w:lang w:val="ru-RU"/>
              </w:rPr>
            </w:pPr>
          </w:p>
          <w:p w14:paraId="237EAB20" w14:textId="77777777" w:rsidR="003E5DB8" w:rsidRDefault="003E5DB8" w:rsidP="003E5DB8">
            <w:pPr>
              <w:widowControl w:val="0"/>
              <w:jc w:val="both"/>
              <w:rPr>
                <w:sz w:val="28"/>
                <w:szCs w:val="28"/>
                <w:lang w:val="ru-RU"/>
              </w:rPr>
            </w:pPr>
          </w:p>
          <w:p w14:paraId="4D77B268" w14:textId="77777777" w:rsidR="003E5DB8" w:rsidRDefault="003E5DB8" w:rsidP="003E5DB8">
            <w:pPr>
              <w:widowControl w:val="0"/>
              <w:jc w:val="both"/>
              <w:rPr>
                <w:sz w:val="28"/>
                <w:szCs w:val="28"/>
                <w:lang w:val="ru-RU"/>
              </w:rPr>
            </w:pPr>
          </w:p>
          <w:p w14:paraId="04041A13" w14:textId="77777777" w:rsidR="003E5DB8" w:rsidRDefault="003E5DB8" w:rsidP="003E5DB8">
            <w:pPr>
              <w:widowControl w:val="0"/>
              <w:jc w:val="both"/>
              <w:rPr>
                <w:sz w:val="28"/>
                <w:szCs w:val="28"/>
                <w:lang w:val="ru-RU"/>
              </w:rPr>
            </w:pPr>
          </w:p>
          <w:p w14:paraId="2C68F9A9" w14:textId="77777777" w:rsidR="003E5DB8" w:rsidRDefault="003E5DB8" w:rsidP="003E5DB8">
            <w:pPr>
              <w:widowControl w:val="0"/>
              <w:jc w:val="both"/>
              <w:rPr>
                <w:sz w:val="28"/>
                <w:szCs w:val="28"/>
                <w:lang w:val="ru-RU"/>
              </w:rPr>
            </w:pPr>
          </w:p>
          <w:p w14:paraId="523E890F" w14:textId="77777777" w:rsidR="003E5DB8" w:rsidRDefault="003E5DB8" w:rsidP="003E5DB8">
            <w:pPr>
              <w:widowControl w:val="0"/>
              <w:jc w:val="both"/>
              <w:rPr>
                <w:sz w:val="28"/>
                <w:szCs w:val="28"/>
                <w:lang w:val="ru-RU"/>
              </w:rPr>
            </w:pPr>
          </w:p>
          <w:p w14:paraId="441CD4EC" w14:textId="77777777" w:rsidR="003E5DB8" w:rsidRDefault="003E5DB8" w:rsidP="003E5DB8">
            <w:pPr>
              <w:widowControl w:val="0"/>
              <w:jc w:val="both"/>
              <w:rPr>
                <w:sz w:val="28"/>
                <w:szCs w:val="28"/>
                <w:lang w:val="ru-RU"/>
              </w:rPr>
            </w:pPr>
          </w:p>
          <w:p w14:paraId="21213EB9" w14:textId="77777777" w:rsidR="003E5DB8" w:rsidRDefault="003E5DB8" w:rsidP="003E5DB8">
            <w:pPr>
              <w:widowControl w:val="0"/>
              <w:jc w:val="both"/>
              <w:rPr>
                <w:sz w:val="28"/>
                <w:szCs w:val="28"/>
                <w:lang w:val="ru-RU"/>
              </w:rPr>
            </w:pPr>
          </w:p>
          <w:p w14:paraId="137002A5" w14:textId="77777777" w:rsidR="003E5DB8" w:rsidRDefault="003E5DB8" w:rsidP="003E5DB8">
            <w:pPr>
              <w:widowControl w:val="0"/>
              <w:jc w:val="both"/>
              <w:rPr>
                <w:sz w:val="28"/>
                <w:szCs w:val="28"/>
                <w:lang w:val="ru-RU"/>
              </w:rPr>
            </w:pPr>
          </w:p>
          <w:p w14:paraId="4B2239B3" w14:textId="77777777" w:rsidR="003E5DB8" w:rsidRDefault="003E5DB8" w:rsidP="003E5DB8">
            <w:pPr>
              <w:widowControl w:val="0"/>
              <w:jc w:val="both"/>
              <w:rPr>
                <w:sz w:val="28"/>
                <w:szCs w:val="28"/>
                <w:lang w:val="ru-RU"/>
              </w:rPr>
            </w:pPr>
          </w:p>
          <w:p w14:paraId="7B0C65FC" w14:textId="77777777" w:rsidR="003E5DB8" w:rsidRDefault="003E5DB8" w:rsidP="003E5DB8">
            <w:pPr>
              <w:widowControl w:val="0"/>
              <w:jc w:val="both"/>
              <w:rPr>
                <w:sz w:val="28"/>
                <w:szCs w:val="28"/>
                <w:lang w:val="ru-RU"/>
              </w:rPr>
            </w:pPr>
          </w:p>
          <w:p w14:paraId="25B16C36" w14:textId="77777777" w:rsidR="003E5DB8" w:rsidRDefault="003E5DB8" w:rsidP="003E5DB8">
            <w:pPr>
              <w:widowControl w:val="0"/>
              <w:jc w:val="both"/>
              <w:rPr>
                <w:sz w:val="28"/>
                <w:szCs w:val="28"/>
                <w:lang w:val="ru-RU"/>
              </w:rPr>
            </w:pPr>
          </w:p>
          <w:p w14:paraId="22910A3E" w14:textId="77777777" w:rsidR="003E5DB8" w:rsidRDefault="003E5DB8" w:rsidP="003E5DB8">
            <w:pPr>
              <w:widowControl w:val="0"/>
              <w:jc w:val="both"/>
              <w:rPr>
                <w:sz w:val="28"/>
                <w:szCs w:val="28"/>
                <w:lang w:val="ru-RU"/>
              </w:rPr>
            </w:pPr>
          </w:p>
          <w:p w14:paraId="3142AFF6" w14:textId="77777777" w:rsidR="003E5DB8" w:rsidRDefault="003E5DB8" w:rsidP="003E5DB8">
            <w:pPr>
              <w:widowControl w:val="0"/>
              <w:jc w:val="both"/>
              <w:rPr>
                <w:sz w:val="28"/>
                <w:szCs w:val="28"/>
                <w:lang w:val="ru-RU"/>
              </w:rPr>
            </w:pPr>
          </w:p>
          <w:p w14:paraId="66653620" w14:textId="77777777" w:rsidR="003E5DB8" w:rsidRDefault="003E5DB8" w:rsidP="003E5DB8">
            <w:pPr>
              <w:widowControl w:val="0"/>
              <w:jc w:val="both"/>
              <w:rPr>
                <w:sz w:val="28"/>
                <w:szCs w:val="28"/>
                <w:lang w:val="ru-RU"/>
              </w:rPr>
            </w:pPr>
          </w:p>
          <w:p w14:paraId="53DA4796" w14:textId="77777777" w:rsidR="006A2FAC" w:rsidRPr="002D795F" w:rsidRDefault="003E5DB8" w:rsidP="002D795F">
            <w:pPr>
              <w:widowControl w:val="0"/>
              <w:jc w:val="both"/>
              <w:rPr>
                <w:sz w:val="28"/>
                <w:szCs w:val="28"/>
                <w:lang w:val="ru-RU"/>
              </w:rPr>
            </w:pPr>
            <w:r>
              <w:rPr>
                <w:sz w:val="28"/>
                <w:szCs w:val="28"/>
                <w:lang w:val="ru-RU"/>
              </w:rPr>
              <w:t xml:space="preserve">                                                                         </w:t>
            </w:r>
            <w:r w:rsidR="00CD5FD6">
              <w:rPr>
                <w:sz w:val="28"/>
                <w:szCs w:val="28"/>
                <w:lang w:val="ru-RU"/>
              </w:rPr>
              <w:t xml:space="preserve">        </w:t>
            </w:r>
            <w:r w:rsidR="002D795F">
              <w:rPr>
                <w:sz w:val="28"/>
                <w:szCs w:val="28"/>
                <w:lang w:val="ru-RU"/>
              </w:rPr>
              <w:t xml:space="preserve">               </w:t>
            </w:r>
          </w:p>
          <w:p w14:paraId="77F916C9" w14:textId="77777777" w:rsidR="007F718A" w:rsidRPr="00787248" w:rsidRDefault="00DC2C9D" w:rsidP="00DC2C9D">
            <w:pPr>
              <w:ind w:left="6381"/>
              <w:jc w:val="both"/>
              <w:rPr>
                <w:sz w:val="30"/>
                <w:szCs w:val="28"/>
                <w:lang w:val="ru-RU"/>
              </w:rPr>
            </w:pPr>
            <w:r>
              <w:rPr>
                <w:sz w:val="30"/>
                <w:szCs w:val="28"/>
                <w:lang w:val="ru-RU"/>
              </w:rPr>
              <w:t xml:space="preserve">        </w:t>
            </w:r>
            <w:r w:rsidR="003414A3">
              <w:rPr>
                <w:sz w:val="30"/>
                <w:szCs w:val="28"/>
                <w:lang w:val="ru-RU"/>
              </w:rPr>
              <w:t xml:space="preserve"> </w:t>
            </w:r>
            <w:r w:rsidR="007F718A" w:rsidRPr="00787248">
              <w:rPr>
                <w:sz w:val="30"/>
                <w:szCs w:val="28"/>
                <w:lang w:val="ru-RU"/>
              </w:rPr>
              <w:t xml:space="preserve">Приложение </w:t>
            </w:r>
            <w:r>
              <w:rPr>
                <w:sz w:val="30"/>
                <w:szCs w:val="28"/>
                <w:lang w:val="ru-RU"/>
              </w:rPr>
              <w:t xml:space="preserve">№ </w:t>
            </w:r>
            <w:r w:rsidR="007F718A" w:rsidRPr="00787248">
              <w:rPr>
                <w:sz w:val="30"/>
                <w:szCs w:val="28"/>
                <w:lang w:val="ru-RU"/>
              </w:rPr>
              <w:t>1</w:t>
            </w:r>
            <w:r w:rsidR="003414A3">
              <w:rPr>
                <w:sz w:val="30"/>
                <w:szCs w:val="28"/>
                <w:lang w:val="ru-RU"/>
              </w:rPr>
              <w:t>3</w:t>
            </w:r>
          </w:p>
          <w:p w14:paraId="29EC204C" w14:textId="77777777" w:rsidR="007F718A" w:rsidRDefault="007F718A" w:rsidP="007F718A">
            <w:pPr>
              <w:jc w:val="both"/>
              <w:rPr>
                <w:sz w:val="30"/>
                <w:szCs w:val="28"/>
                <w:lang w:val="ru-RU"/>
              </w:rPr>
            </w:pPr>
          </w:p>
          <w:p w14:paraId="629FC013" w14:textId="77777777" w:rsidR="007F718A" w:rsidRPr="00DC2C9D" w:rsidRDefault="007F718A" w:rsidP="00DC2C9D">
            <w:pPr>
              <w:rPr>
                <w:sz w:val="30"/>
                <w:szCs w:val="30"/>
                <w:lang w:val="ru-RU"/>
              </w:rPr>
            </w:pPr>
            <w:r>
              <w:rPr>
                <w:sz w:val="30"/>
                <w:szCs w:val="28"/>
                <w:lang w:val="ru-RU"/>
              </w:rPr>
              <w:tab/>
              <w:t xml:space="preserve">                   </w:t>
            </w:r>
            <w:r w:rsidR="002D795F">
              <w:rPr>
                <w:sz w:val="30"/>
                <w:szCs w:val="28"/>
                <w:lang w:val="ru-RU"/>
              </w:rPr>
              <w:t xml:space="preserve">                            </w:t>
            </w:r>
            <w:r>
              <w:rPr>
                <w:sz w:val="30"/>
                <w:szCs w:val="28"/>
                <w:lang w:val="ru-RU"/>
              </w:rPr>
              <w:t xml:space="preserve">           </w:t>
            </w:r>
          </w:p>
          <w:p w14:paraId="25988926" w14:textId="77777777" w:rsidR="007F718A" w:rsidRDefault="007F718A" w:rsidP="007F718A">
            <w:pPr>
              <w:rPr>
                <w:sz w:val="30"/>
                <w:szCs w:val="28"/>
                <w:lang w:val="ru-RU"/>
              </w:rPr>
            </w:pPr>
            <w:r>
              <w:rPr>
                <w:sz w:val="30"/>
                <w:szCs w:val="28"/>
                <w:lang w:val="ru-RU"/>
              </w:rPr>
              <w:t xml:space="preserve">                                            </w:t>
            </w:r>
            <w:r w:rsidR="00DC2C9D">
              <w:rPr>
                <w:sz w:val="30"/>
                <w:szCs w:val="28"/>
                <w:lang w:val="ru-RU"/>
              </w:rPr>
              <w:t xml:space="preserve">  </w:t>
            </w:r>
            <w:r>
              <w:rPr>
                <w:sz w:val="30"/>
                <w:szCs w:val="28"/>
                <w:lang w:val="ru-RU"/>
              </w:rPr>
              <w:t xml:space="preserve">  Список</w:t>
            </w:r>
          </w:p>
          <w:p w14:paraId="67D22E06" w14:textId="77777777" w:rsidR="007F718A" w:rsidRDefault="007F718A" w:rsidP="007F718A">
            <w:pPr>
              <w:rPr>
                <w:sz w:val="30"/>
                <w:szCs w:val="28"/>
                <w:lang w:val="ru-RU"/>
              </w:rPr>
            </w:pPr>
            <w:r>
              <w:rPr>
                <w:sz w:val="30"/>
                <w:szCs w:val="28"/>
                <w:lang w:val="ru-RU"/>
              </w:rPr>
              <w:t xml:space="preserve">                       </w:t>
            </w:r>
            <w:r w:rsidR="00DC2C9D">
              <w:rPr>
                <w:sz w:val="30"/>
                <w:szCs w:val="28"/>
                <w:lang w:val="ru-RU"/>
              </w:rPr>
              <w:t xml:space="preserve">  </w:t>
            </w:r>
            <w:r w:rsidRPr="00787248">
              <w:rPr>
                <w:sz w:val="30"/>
                <w:szCs w:val="28"/>
                <w:lang w:val="ru-RU"/>
              </w:rPr>
              <w:t>профессий и должностей</w:t>
            </w:r>
            <w:r>
              <w:rPr>
                <w:sz w:val="30"/>
                <w:szCs w:val="28"/>
                <w:lang w:val="ru-RU"/>
              </w:rPr>
              <w:t xml:space="preserve"> </w:t>
            </w:r>
            <w:r w:rsidRPr="00787248">
              <w:rPr>
                <w:sz w:val="30"/>
                <w:szCs w:val="28"/>
                <w:lang w:val="ru-RU"/>
              </w:rPr>
              <w:t>работников</w:t>
            </w:r>
          </w:p>
          <w:p w14:paraId="053C975E" w14:textId="77777777" w:rsidR="007F718A" w:rsidRDefault="007F718A" w:rsidP="007F718A">
            <w:pPr>
              <w:rPr>
                <w:sz w:val="30"/>
                <w:szCs w:val="28"/>
                <w:lang w:val="ru-RU"/>
              </w:rPr>
            </w:pPr>
            <w:r>
              <w:rPr>
                <w:sz w:val="30"/>
                <w:szCs w:val="28"/>
                <w:lang w:val="ru-RU"/>
              </w:rPr>
              <w:t xml:space="preserve">  государственного учреждения образования «Детский сад №4 г.Ельска»</w:t>
            </w:r>
            <w:r w:rsidRPr="00787248">
              <w:rPr>
                <w:sz w:val="30"/>
                <w:szCs w:val="28"/>
                <w:lang w:val="ru-RU"/>
              </w:rPr>
              <w:t>,</w:t>
            </w:r>
          </w:p>
          <w:p w14:paraId="008795F1" w14:textId="77777777" w:rsidR="007F718A" w:rsidRDefault="00DC2C9D" w:rsidP="007F718A">
            <w:pPr>
              <w:rPr>
                <w:sz w:val="30"/>
                <w:szCs w:val="28"/>
                <w:lang w:val="ru-RU"/>
              </w:rPr>
            </w:pPr>
            <w:r>
              <w:rPr>
                <w:sz w:val="30"/>
                <w:szCs w:val="28"/>
                <w:lang w:val="ru-RU"/>
              </w:rPr>
              <w:t xml:space="preserve">       </w:t>
            </w:r>
            <w:r w:rsidR="007F718A">
              <w:rPr>
                <w:sz w:val="30"/>
                <w:szCs w:val="28"/>
                <w:lang w:val="ru-RU"/>
              </w:rPr>
              <w:t>подлежащих</w:t>
            </w:r>
            <w:r w:rsidR="007F718A" w:rsidRPr="00787248">
              <w:rPr>
                <w:sz w:val="30"/>
                <w:szCs w:val="28"/>
                <w:lang w:val="ru-RU"/>
              </w:rPr>
              <w:t xml:space="preserve"> санитарно-гигиеническому обучению и </w:t>
            </w:r>
            <w:r w:rsidR="007F718A">
              <w:rPr>
                <w:sz w:val="30"/>
                <w:szCs w:val="28"/>
                <w:lang w:val="ru-RU"/>
              </w:rPr>
              <w:t xml:space="preserve">аттестации                  </w:t>
            </w:r>
          </w:p>
          <w:p w14:paraId="6C8FF924" w14:textId="77777777" w:rsidR="007F718A" w:rsidRPr="00787248" w:rsidRDefault="007F718A" w:rsidP="007F718A">
            <w:pPr>
              <w:rPr>
                <w:sz w:val="30"/>
                <w:szCs w:val="28"/>
                <w:lang w:val="ru-RU"/>
              </w:rPr>
            </w:pPr>
          </w:p>
          <w:p w14:paraId="6A55DBEE" w14:textId="77777777" w:rsidR="007F718A" w:rsidRDefault="007F718A" w:rsidP="007F718A">
            <w:pPr>
              <w:numPr>
                <w:ilvl w:val="0"/>
                <w:numId w:val="2"/>
              </w:numPr>
              <w:jc w:val="both"/>
              <w:rPr>
                <w:sz w:val="30"/>
                <w:szCs w:val="28"/>
                <w:lang w:val="ru-RU"/>
              </w:rPr>
            </w:pPr>
            <w:r w:rsidRPr="00787248">
              <w:rPr>
                <w:sz w:val="30"/>
                <w:szCs w:val="28"/>
                <w:lang w:val="ru-RU"/>
              </w:rPr>
              <w:t>Заведующий учреждением дошкольного образования.</w:t>
            </w:r>
          </w:p>
          <w:p w14:paraId="7AE31698" w14:textId="77777777" w:rsidR="007F718A" w:rsidRPr="00787248" w:rsidRDefault="007F718A" w:rsidP="007F718A">
            <w:pPr>
              <w:numPr>
                <w:ilvl w:val="0"/>
                <w:numId w:val="2"/>
              </w:numPr>
              <w:jc w:val="both"/>
              <w:rPr>
                <w:sz w:val="30"/>
                <w:szCs w:val="28"/>
                <w:lang w:val="ru-RU"/>
              </w:rPr>
            </w:pPr>
            <w:r w:rsidRPr="00787248">
              <w:rPr>
                <w:sz w:val="30"/>
                <w:szCs w:val="28"/>
                <w:lang w:val="ru-RU"/>
              </w:rPr>
              <w:t>Воспитатель дошкольного образования.</w:t>
            </w:r>
          </w:p>
          <w:p w14:paraId="74E6BCF4" w14:textId="77777777" w:rsidR="007F718A" w:rsidRDefault="007F718A" w:rsidP="007F718A">
            <w:pPr>
              <w:numPr>
                <w:ilvl w:val="0"/>
                <w:numId w:val="2"/>
              </w:numPr>
              <w:jc w:val="both"/>
              <w:rPr>
                <w:sz w:val="30"/>
                <w:szCs w:val="28"/>
                <w:lang w:val="ru-RU"/>
              </w:rPr>
            </w:pPr>
            <w:r>
              <w:rPr>
                <w:sz w:val="30"/>
                <w:szCs w:val="28"/>
                <w:lang w:val="ru-RU"/>
              </w:rPr>
              <w:t>Руководитель физического воспитания.</w:t>
            </w:r>
          </w:p>
          <w:p w14:paraId="52EBC0AB" w14:textId="77777777" w:rsidR="007F718A" w:rsidRPr="00F9633E" w:rsidRDefault="007F718A" w:rsidP="007F718A">
            <w:pPr>
              <w:numPr>
                <w:ilvl w:val="0"/>
                <w:numId w:val="2"/>
              </w:numPr>
              <w:jc w:val="both"/>
              <w:rPr>
                <w:sz w:val="30"/>
                <w:szCs w:val="28"/>
                <w:lang w:val="ru-RU"/>
              </w:rPr>
            </w:pPr>
            <w:r>
              <w:rPr>
                <w:sz w:val="30"/>
                <w:szCs w:val="28"/>
                <w:lang w:val="ru-RU"/>
              </w:rPr>
              <w:t>Музыкальный руководитель.</w:t>
            </w:r>
          </w:p>
          <w:p w14:paraId="394B4CD8" w14:textId="77777777" w:rsidR="007F718A" w:rsidRPr="00787248" w:rsidRDefault="007F718A" w:rsidP="007F718A">
            <w:pPr>
              <w:numPr>
                <w:ilvl w:val="0"/>
                <w:numId w:val="2"/>
              </w:numPr>
              <w:jc w:val="both"/>
              <w:rPr>
                <w:sz w:val="30"/>
                <w:szCs w:val="28"/>
                <w:lang w:val="ru-RU"/>
              </w:rPr>
            </w:pPr>
            <w:r w:rsidRPr="00787248">
              <w:rPr>
                <w:sz w:val="30"/>
                <w:szCs w:val="28"/>
                <w:lang w:val="ru-RU"/>
              </w:rPr>
              <w:t>Кладовщик.</w:t>
            </w:r>
          </w:p>
          <w:p w14:paraId="18CFC374" w14:textId="77777777" w:rsidR="007F718A" w:rsidRPr="00787248" w:rsidRDefault="007F718A" w:rsidP="007F718A">
            <w:pPr>
              <w:numPr>
                <w:ilvl w:val="0"/>
                <w:numId w:val="2"/>
              </w:numPr>
              <w:jc w:val="both"/>
              <w:rPr>
                <w:sz w:val="30"/>
                <w:szCs w:val="28"/>
                <w:lang w:val="ru-RU"/>
              </w:rPr>
            </w:pPr>
            <w:r w:rsidRPr="00787248">
              <w:rPr>
                <w:sz w:val="30"/>
                <w:szCs w:val="28"/>
                <w:lang w:val="ru-RU"/>
              </w:rPr>
              <w:t>Кастелянша.</w:t>
            </w:r>
          </w:p>
          <w:p w14:paraId="7589E977" w14:textId="77777777" w:rsidR="007F718A" w:rsidRPr="00787248" w:rsidRDefault="007F718A" w:rsidP="007F718A">
            <w:pPr>
              <w:numPr>
                <w:ilvl w:val="0"/>
                <w:numId w:val="2"/>
              </w:numPr>
              <w:jc w:val="both"/>
              <w:rPr>
                <w:sz w:val="30"/>
                <w:szCs w:val="28"/>
                <w:lang w:val="ru-RU"/>
              </w:rPr>
            </w:pPr>
            <w:r w:rsidRPr="00787248">
              <w:rPr>
                <w:sz w:val="30"/>
                <w:szCs w:val="28"/>
                <w:lang w:val="ru-RU"/>
              </w:rPr>
              <w:t>Кухонный рабочий.</w:t>
            </w:r>
          </w:p>
          <w:p w14:paraId="46CE8080" w14:textId="77777777" w:rsidR="007F718A" w:rsidRPr="00F81757" w:rsidRDefault="007F718A" w:rsidP="007F718A">
            <w:pPr>
              <w:numPr>
                <w:ilvl w:val="0"/>
                <w:numId w:val="2"/>
              </w:numPr>
              <w:jc w:val="both"/>
              <w:rPr>
                <w:sz w:val="30"/>
                <w:szCs w:val="28"/>
                <w:lang w:val="ru-RU"/>
              </w:rPr>
            </w:pPr>
            <w:r w:rsidRPr="00787248">
              <w:rPr>
                <w:sz w:val="30"/>
                <w:szCs w:val="28"/>
                <w:lang w:val="ru-RU"/>
              </w:rPr>
              <w:t>Повар.</w:t>
            </w:r>
          </w:p>
          <w:p w14:paraId="7B249B84" w14:textId="77777777" w:rsidR="007F718A" w:rsidRPr="00F81757" w:rsidRDefault="007F718A" w:rsidP="007F718A">
            <w:pPr>
              <w:numPr>
                <w:ilvl w:val="0"/>
                <w:numId w:val="2"/>
              </w:numPr>
              <w:jc w:val="both"/>
              <w:rPr>
                <w:sz w:val="30"/>
                <w:szCs w:val="28"/>
                <w:lang w:val="ru-RU"/>
              </w:rPr>
            </w:pPr>
            <w:r w:rsidRPr="00787248">
              <w:rPr>
                <w:sz w:val="30"/>
                <w:szCs w:val="28"/>
                <w:lang w:val="ru-RU"/>
              </w:rPr>
              <w:t>Помощник воспитателя.</w:t>
            </w:r>
          </w:p>
          <w:p w14:paraId="466F222B" w14:textId="77777777" w:rsidR="007F718A" w:rsidRPr="00787248" w:rsidRDefault="007F718A" w:rsidP="007F718A">
            <w:pPr>
              <w:ind w:left="360"/>
              <w:jc w:val="both"/>
              <w:rPr>
                <w:sz w:val="30"/>
                <w:szCs w:val="28"/>
                <w:lang w:val="ru-RU"/>
              </w:rPr>
            </w:pPr>
            <w:r w:rsidRPr="00787248">
              <w:rPr>
                <w:sz w:val="30"/>
                <w:szCs w:val="28"/>
                <w:lang w:val="ru-RU"/>
              </w:rPr>
              <w:t>10.</w:t>
            </w:r>
            <w:r>
              <w:rPr>
                <w:sz w:val="30"/>
                <w:szCs w:val="28"/>
                <w:lang w:val="ru-RU"/>
              </w:rPr>
              <w:t xml:space="preserve"> </w:t>
            </w:r>
            <w:r w:rsidRPr="00787248">
              <w:rPr>
                <w:sz w:val="30"/>
                <w:szCs w:val="28"/>
                <w:lang w:val="ru-RU"/>
              </w:rPr>
              <w:t>Рабочий по стирке и ремонту спецодежды.</w:t>
            </w:r>
          </w:p>
          <w:p w14:paraId="307EB858" w14:textId="77777777" w:rsidR="007F718A" w:rsidRPr="00787248" w:rsidRDefault="007F718A" w:rsidP="007F718A">
            <w:pPr>
              <w:ind w:left="360"/>
              <w:jc w:val="both"/>
              <w:rPr>
                <w:sz w:val="30"/>
                <w:szCs w:val="28"/>
                <w:lang w:val="ru-RU"/>
              </w:rPr>
            </w:pPr>
            <w:r w:rsidRPr="00787248">
              <w:rPr>
                <w:sz w:val="30"/>
                <w:szCs w:val="28"/>
                <w:lang w:val="ru-RU"/>
              </w:rPr>
              <w:t>11.</w:t>
            </w:r>
            <w:r>
              <w:rPr>
                <w:sz w:val="30"/>
                <w:szCs w:val="28"/>
                <w:lang w:val="ru-RU"/>
              </w:rPr>
              <w:t xml:space="preserve"> Уборщик помещений.</w:t>
            </w:r>
          </w:p>
          <w:p w14:paraId="0872D0F4" w14:textId="77777777" w:rsidR="007F718A" w:rsidRPr="00787248" w:rsidRDefault="007F718A" w:rsidP="007F718A">
            <w:pPr>
              <w:ind w:left="360"/>
              <w:jc w:val="both"/>
              <w:rPr>
                <w:sz w:val="30"/>
                <w:szCs w:val="28"/>
                <w:lang w:val="ru-RU"/>
              </w:rPr>
            </w:pPr>
            <w:r>
              <w:rPr>
                <w:sz w:val="30"/>
                <w:szCs w:val="28"/>
                <w:lang w:val="ru-RU"/>
              </w:rPr>
              <w:t xml:space="preserve"> </w:t>
            </w:r>
          </w:p>
          <w:p w14:paraId="37C6D0F8" w14:textId="77777777" w:rsidR="007F718A" w:rsidRDefault="007F718A" w:rsidP="007F718A">
            <w:pPr>
              <w:ind w:left="360"/>
              <w:jc w:val="both"/>
              <w:rPr>
                <w:sz w:val="30"/>
                <w:szCs w:val="28"/>
                <w:lang w:val="ru-RU"/>
              </w:rPr>
            </w:pPr>
            <w:r w:rsidRPr="00787248">
              <w:rPr>
                <w:sz w:val="30"/>
                <w:szCs w:val="28"/>
                <w:lang w:val="ru-RU"/>
              </w:rPr>
              <w:t xml:space="preserve">Основание: </w:t>
            </w:r>
          </w:p>
          <w:p w14:paraId="614B9A00" w14:textId="77777777" w:rsidR="007F718A" w:rsidRPr="00787248" w:rsidRDefault="007F718A" w:rsidP="007F718A">
            <w:pPr>
              <w:tabs>
                <w:tab w:val="left" w:pos="703"/>
              </w:tabs>
              <w:ind w:left="360"/>
              <w:jc w:val="both"/>
              <w:rPr>
                <w:sz w:val="30"/>
                <w:szCs w:val="28"/>
                <w:lang w:val="ru-RU"/>
              </w:rPr>
            </w:pPr>
            <w:r>
              <w:rPr>
                <w:sz w:val="30"/>
                <w:szCs w:val="28"/>
                <w:lang w:val="ru-RU"/>
              </w:rPr>
              <w:t xml:space="preserve">    </w:t>
            </w:r>
            <w:r w:rsidRPr="00787248">
              <w:rPr>
                <w:sz w:val="30"/>
                <w:szCs w:val="28"/>
                <w:lang w:val="ru-RU"/>
              </w:rPr>
              <w:t>1. Постановление Министерства здравоохранения Республики Беларусь от 09.12.2015 № 117 (в редакции постановления Министерства здравоохранения Республики Беларусь от 23.12.2019    № 120) «Об установлении перечня платных санитарно-эпидемиологических услуг».</w:t>
            </w:r>
          </w:p>
          <w:p w14:paraId="2C5FDF06" w14:textId="77777777" w:rsidR="007F718A" w:rsidRPr="00787248" w:rsidRDefault="007F718A" w:rsidP="007F718A">
            <w:pPr>
              <w:tabs>
                <w:tab w:val="left" w:pos="736"/>
              </w:tabs>
              <w:ind w:left="360"/>
              <w:jc w:val="both"/>
              <w:rPr>
                <w:sz w:val="30"/>
                <w:szCs w:val="28"/>
                <w:lang w:val="ru-RU"/>
              </w:rPr>
            </w:pPr>
            <w:r w:rsidRPr="00787248">
              <w:rPr>
                <w:sz w:val="30"/>
                <w:szCs w:val="28"/>
                <w:lang w:val="ru-RU"/>
              </w:rPr>
              <w:tab/>
              <w:t>2. Постановление Главного государственного санитарного врача Республики Беларусь от 15.08.2003 № 90 «Об организации и проведении гигиенического обучения и аттестации должностных лиц и работников».</w:t>
            </w:r>
          </w:p>
          <w:p w14:paraId="74FBA7AB" w14:textId="77777777" w:rsidR="007F718A" w:rsidRDefault="007F718A" w:rsidP="007F718A">
            <w:pPr>
              <w:ind w:left="5672" w:firstLine="709"/>
              <w:jc w:val="both"/>
              <w:rPr>
                <w:sz w:val="30"/>
                <w:szCs w:val="30"/>
                <w:lang w:val="ru-RU"/>
              </w:rPr>
            </w:pPr>
          </w:p>
          <w:p w14:paraId="755C37B0" w14:textId="77777777" w:rsidR="007F718A" w:rsidRDefault="007F718A" w:rsidP="007F718A">
            <w:pPr>
              <w:ind w:left="5672" w:firstLine="709"/>
              <w:jc w:val="both"/>
              <w:rPr>
                <w:sz w:val="30"/>
                <w:szCs w:val="30"/>
                <w:lang w:val="ru-RU"/>
              </w:rPr>
            </w:pPr>
          </w:p>
          <w:p w14:paraId="6DD162C8" w14:textId="77777777" w:rsidR="007F718A" w:rsidRDefault="007F718A" w:rsidP="007F718A">
            <w:pPr>
              <w:ind w:left="5672" w:firstLine="709"/>
              <w:jc w:val="both"/>
              <w:rPr>
                <w:sz w:val="30"/>
                <w:szCs w:val="30"/>
                <w:lang w:val="ru-RU"/>
              </w:rPr>
            </w:pPr>
          </w:p>
          <w:p w14:paraId="14C778A3" w14:textId="77777777" w:rsidR="007F718A" w:rsidRDefault="007F718A" w:rsidP="007F718A">
            <w:pPr>
              <w:ind w:left="5672" w:firstLine="709"/>
              <w:jc w:val="both"/>
              <w:rPr>
                <w:sz w:val="30"/>
                <w:szCs w:val="30"/>
                <w:lang w:val="ru-RU"/>
              </w:rPr>
            </w:pPr>
          </w:p>
          <w:p w14:paraId="436BC0EF" w14:textId="77777777" w:rsidR="007F718A" w:rsidRDefault="007F718A" w:rsidP="007F718A">
            <w:pPr>
              <w:ind w:left="5672" w:firstLine="709"/>
              <w:jc w:val="both"/>
              <w:rPr>
                <w:sz w:val="30"/>
                <w:szCs w:val="30"/>
                <w:lang w:val="ru-RU"/>
              </w:rPr>
            </w:pPr>
          </w:p>
          <w:p w14:paraId="17D561C0" w14:textId="77777777" w:rsidR="007F718A" w:rsidRDefault="007F718A" w:rsidP="007F718A">
            <w:pPr>
              <w:ind w:left="5672" w:firstLine="709"/>
              <w:jc w:val="both"/>
              <w:rPr>
                <w:sz w:val="30"/>
                <w:szCs w:val="30"/>
                <w:lang w:val="ru-RU"/>
              </w:rPr>
            </w:pPr>
          </w:p>
          <w:p w14:paraId="7013BCD1" w14:textId="77777777" w:rsidR="007F718A" w:rsidRDefault="007F718A" w:rsidP="007F718A">
            <w:pPr>
              <w:ind w:left="5672" w:firstLine="709"/>
              <w:jc w:val="both"/>
              <w:rPr>
                <w:sz w:val="30"/>
                <w:szCs w:val="30"/>
                <w:lang w:val="ru-RU"/>
              </w:rPr>
            </w:pPr>
          </w:p>
          <w:p w14:paraId="403F955D" w14:textId="77777777" w:rsidR="007F718A" w:rsidRDefault="007F718A" w:rsidP="003414A3">
            <w:pPr>
              <w:rPr>
                <w:sz w:val="30"/>
                <w:szCs w:val="30"/>
                <w:lang w:val="ru-RU"/>
              </w:rPr>
            </w:pPr>
          </w:p>
          <w:p w14:paraId="6251D8F0" w14:textId="77777777" w:rsidR="005776EA" w:rsidRDefault="005776EA" w:rsidP="003414A3">
            <w:pPr>
              <w:rPr>
                <w:sz w:val="30"/>
                <w:szCs w:val="30"/>
                <w:lang w:val="ru-RU"/>
              </w:rPr>
            </w:pPr>
          </w:p>
          <w:p w14:paraId="78FC6C51" w14:textId="77777777" w:rsidR="00DC2C9D" w:rsidRDefault="00DC2C9D" w:rsidP="003414A3">
            <w:pPr>
              <w:rPr>
                <w:sz w:val="30"/>
                <w:szCs w:val="30"/>
                <w:lang w:val="ru-RU"/>
              </w:rPr>
            </w:pPr>
          </w:p>
          <w:p w14:paraId="06D4464E" w14:textId="77777777" w:rsidR="003E5DB8" w:rsidRPr="00787248" w:rsidRDefault="003E5DB8" w:rsidP="003E5DB8">
            <w:pPr>
              <w:jc w:val="right"/>
              <w:rPr>
                <w:sz w:val="30"/>
                <w:szCs w:val="30"/>
                <w:lang w:val="ru-RU"/>
              </w:rPr>
            </w:pPr>
            <w:r w:rsidRPr="00787248">
              <w:rPr>
                <w:sz w:val="30"/>
                <w:szCs w:val="30"/>
              </w:rPr>
              <w:t>Приложение</w:t>
            </w:r>
            <w:r w:rsidR="00503BD9">
              <w:rPr>
                <w:sz w:val="30"/>
                <w:szCs w:val="30"/>
                <w:lang w:val="ru-RU"/>
              </w:rPr>
              <w:t xml:space="preserve"> </w:t>
            </w:r>
            <w:r w:rsidR="00DC2C9D">
              <w:rPr>
                <w:sz w:val="30"/>
                <w:szCs w:val="30"/>
                <w:lang w:val="ru-RU"/>
              </w:rPr>
              <w:t xml:space="preserve">№ </w:t>
            </w:r>
            <w:r w:rsidRPr="00787248">
              <w:rPr>
                <w:sz w:val="30"/>
                <w:szCs w:val="30"/>
                <w:lang w:val="ru-RU"/>
              </w:rPr>
              <w:t>1</w:t>
            </w:r>
            <w:r w:rsidR="003414A3">
              <w:rPr>
                <w:sz w:val="30"/>
                <w:szCs w:val="30"/>
                <w:lang w:val="ru-RU"/>
              </w:rPr>
              <w:t>4</w:t>
            </w:r>
          </w:p>
          <w:p w14:paraId="1899E0F3" w14:textId="77777777" w:rsidR="003E5DB8" w:rsidRPr="00787248" w:rsidRDefault="003E5DB8" w:rsidP="003E5DB8">
            <w:pPr>
              <w:rPr>
                <w:sz w:val="30"/>
                <w:szCs w:val="30"/>
              </w:rPr>
            </w:pPr>
          </w:p>
          <w:p w14:paraId="6257901C" w14:textId="77777777" w:rsidR="00B05DA2" w:rsidRDefault="00B05DA2" w:rsidP="00061E38">
            <w:pPr>
              <w:rPr>
                <w:sz w:val="30"/>
                <w:szCs w:val="30"/>
                <w:lang w:val="ru-RU"/>
              </w:rPr>
            </w:pPr>
            <w:r>
              <w:rPr>
                <w:sz w:val="30"/>
                <w:szCs w:val="30"/>
                <w:lang w:val="ru-RU"/>
              </w:rPr>
              <w:tab/>
              <w:t xml:space="preserve">                                                               </w:t>
            </w:r>
          </w:p>
          <w:p w14:paraId="54406719" w14:textId="77777777" w:rsidR="00B05DA2" w:rsidRPr="00B05DA2" w:rsidRDefault="00B05DA2" w:rsidP="003E5DB8">
            <w:pPr>
              <w:contextualSpacing/>
              <w:rPr>
                <w:sz w:val="30"/>
                <w:szCs w:val="30"/>
                <w:lang w:val="ru-RU"/>
              </w:rPr>
            </w:pPr>
            <w:r>
              <w:rPr>
                <w:sz w:val="30"/>
                <w:szCs w:val="30"/>
                <w:lang w:val="ru-RU"/>
              </w:rPr>
              <w:t xml:space="preserve">                            </w:t>
            </w:r>
            <w:r w:rsidR="00503BD9">
              <w:rPr>
                <w:sz w:val="30"/>
                <w:szCs w:val="30"/>
                <w:lang w:val="ru-RU"/>
              </w:rPr>
              <w:t xml:space="preserve">                                           </w:t>
            </w:r>
          </w:p>
          <w:p w14:paraId="45C01D9F" w14:textId="77777777" w:rsidR="003E5DB8" w:rsidRPr="00787248" w:rsidRDefault="003E5DB8" w:rsidP="003E5DB8">
            <w:pPr>
              <w:jc w:val="center"/>
              <w:rPr>
                <w:sz w:val="30"/>
                <w:szCs w:val="30"/>
              </w:rPr>
            </w:pPr>
            <w:r w:rsidRPr="00787248">
              <w:rPr>
                <w:sz w:val="30"/>
                <w:szCs w:val="30"/>
              </w:rPr>
              <w:t>ПЕРЕЧЕНЬ</w:t>
            </w:r>
          </w:p>
          <w:p w14:paraId="763D3A0B" w14:textId="77777777" w:rsidR="003E5DB8" w:rsidRPr="00787248" w:rsidRDefault="003E5DB8" w:rsidP="003E5DB8">
            <w:pPr>
              <w:jc w:val="center"/>
              <w:rPr>
                <w:sz w:val="30"/>
                <w:szCs w:val="30"/>
                <w:lang w:val="ru-RU"/>
              </w:rPr>
            </w:pPr>
            <w:r w:rsidRPr="00787248">
              <w:rPr>
                <w:sz w:val="30"/>
                <w:szCs w:val="30"/>
              </w:rPr>
              <w:t xml:space="preserve">подразделений </w:t>
            </w:r>
            <w:r w:rsidRPr="00787248">
              <w:rPr>
                <w:sz w:val="30"/>
                <w:szCs w:val="30"/>
                <w:lang w:val="ru-RU"/>
              </w:rPr>
              <w:t xml:space="preserve">учреждения образования </w:t>
            </w:r>
          </w:p>
          <w:p w14:paraId="25E8BDAC" w14:textId="77777777" w:rsidR="003E5DB8" w:rsidRPr="00787248" w:rsidRDefault="003E5DB8" w:rsidP="003E5DB8">
            <w:pPr>
              <w:jc w:val="center"/>
              <w:rPr>
                <w:sz w:val="30"/>
                <w:szCs w:val="30"/>
              </w:rPr>
            </w:pPr>
            <w:r w:rsidRPr="00787248">
              <w:rPr>
                <w:sz w:val="30"/>
                <w:szCs w:val="30"/>
              </w:rPr>
              <w:t>для обеспечения медицинскими аптечками</w:t>
            </w:r>
          </w:p>
          <w:p w14:paraId="6CC124C2" w14:textId="77777777" w:rsidR="003E5DB8" w:rsidRPr="00B04B0B" w:rsidRDefault="003E5DB8" w:rsidP="003E5DB8">
            <w:pPr>
              <w:jc w:val="center"/>
              <w:rPr>
                <w:sz w:val="30"/>
                <w:szCs w:val="30"/>
                <w:lang w:val="ru-RU"/>
              </w:rPr>
            </w:pPr>
            <w:r w:rsidRPr="00787248">
              <w:rPr>
                <w:sz w:val="30"/>
                <w:szCs w:val="30"/>
                <w:lang w:val="ru-RU"/>
              </w:rPr>
              <w:t>с целью</w:t>
            </w:r>
            <w:r w:rsidRPr="00787248">
              <w:rPr>
                <w:sz w:val="30"/>
                <w:szCs w:val="30"/>
              </w:rPr>
              <w:t xml:space="preserve"> оказания перво</w:t>
            </w:r>
            <w:r w:rsidR="00B04B0B">
              <w:rPr>
                <w:sz w:val="30"/>
                <w:szCs w:val="30"/>
              </w:rPr>
              <w:t>й помощи при несчастных случаях</w:t>
            </w:r>
          </w:p>
          <w:p w14:paraId="48AC05EF" w14:textId="77777777" w:rsidR="003E5DB8" w:rsidRPr="00787248" w:rsidRDefault="003E5DB8" w:rsidP="003E5DB8">
            <w:pPr>
              <w:autoSpaceDE/>
              <w:autoSpaceDN/>
              <w:jc w:val="both"/>
              <w:rPr>
                <w:sz w:val="30"/>
                <w:szCs w:val="30"/>
              </w:rPr>
            </w:pPr>
          </w:p>
          <w:p w14:paraId="0A6C8B8D" w14:textId="77777777" w:rsidR="003E5DB8" w:rsidRPr="00787248" w:rsidRDefault="003E5DB8" w:rsidP="003E5DB8">
            <w:pPr>
              <w:autoSpaceDE/>
              <w:autoSpaceDN/>
              <w:ind w:left="360"/>
              <w:jc w:val="both"/>
              <w:rPr>
                <w:sz w:val="30"/>
                <w:szCs w:val="30"/>
              </w:rPr>
            </w:pPr>
            <w:r>
              <w:rPr>
                <w:sz w:val="30"/>
                <w:szCs w:val="30"/>
                <w:lang w:val="ru-RU"/>
              </w:rPr>
              <w:t>1</w:t>
            </w:r>
            <w:r w:rsidRPr="00787248">
              <w:rPr>
                <w:sz w:val="30"/>
                <w:szCs w:val="30"/>
                <w:lang w:val="ru-RU"/>
              </w:rPr>
              <w:t xml:space="preserve">. </w:t>
            </w:r>
            <w:r w:rsidRPr="00787248">
              <w:rPr>
                <w:sz w:val="30"/>
                <w:szCs w:val="30"/>
              </w:rPr>
              <w:t>Пищеблок.</w:t>
            </w:r>
          </w:p>
          <w:p w14:paraId="01325F04" w14:textId="77777777" w:rsidR="003E5DB8" w:rsidRPr="00787248" w:rsidRDefault="003E5DB8" w:rsidP="003E5DB8">
            <w:pPr>
              <w:autoSpaceDE/>
              <w:autoSpaceDN/>
              <w:ind w:left="360"/>
              <w:jc w:val="both"/>
              <w:rPr>
                <w:sz w:val="30"/>
                <w:szCs w:val="30"/>
              </w:rPr>
            </w:pPr>
            <w:r>
              <w:rPr>
                <w:sz w:val="30"/>
                <w:szCs w:val="30"/>
                <w:lang w:val="ru-RU"/>
              </w:rPr>
              <w:t>2</w:t>
            </w:r>
            <w:r w:rsidRPr="00787248">
              <w:rPr>
                <w:sz w:val="30"/>
                <w:szCs w:val="30"/>
                <w:lang w:val="ru-RU"/>
              </w:rPr>
              <w:t xml:space="preserve">. </w:t>
            </w:r>
            <w:r w:rsidRPr="00787248">
              <w:rPr>
                <w:sz w:val="30"/>
                <w:szCs w:val="30"/>
              </w:rPr>
              <w:t>Прачечная.</w:t>
            </w:r>
          </w:p>
          <w:p w14:paraId="0473D82D" w14:textId="77777777" w:rsidR="003E5DB8" w:rsidRDefault="003E5DB8" w:rsidP="003E5DB8">
            <w:pPr>
              <w:ind w:left="360"/>
              <w:jc w:val="both"/>
              <w:rPr>
                <w:sz w:val="30"/>
                <w:szCs w:val="30"/>
                <w:lang w:val="ru-RU"/>
              </w:rPr>
            </w:pPr>
            <w:r>
              <w:rPr>
                <w:sz w:val="30"/>
                <w:szCs w:val="30"/>
                <w:lang w:val="ru-RU"/>
              </w:rPr>
              <w:t>3.Физкультурный зал.</w:t>
            </w:r>
          </w:p>
          <w:p w14:paraId="6B38E0E8" w14:textId="77777777" w:rsidR="007F718A" w:rsidRPr="00787248" w:rsidRDefault="007F718A" w:rsidP="003E5DB8">
            <w:pPr>
              <w:ind w:left="360"/>
              <w:jc w:val="both"/>
              <w:rPr>
                <w:sz w:val="30"/>
                <w:szCs w:val="30"/>
                <w:lang w:val="ru-RU"/>
              </w:rPr>
            </w:pPr>
            <w:r>
              <w:rPr>
                <w:sz w:val="30"/>
                <w:szCs w:val="30"/>
                <w:lang w:val="ru-RU"/>
              </w:rPr>
              <w:t>4.</w:t>
            </w:r>
            <w:r w:rsidR="00DC2C9D">
              <w:rPr>
                <w:sz w:val="30"/>
                <w:szCs w:val="30"/>
                <w:lang w:val="ru-RU"/>
              </w:rPr>
              <w:t xml:space="preserve"> </w:t>
            </w:r>
            <w:r>
              <w:rPr>
                <w:sz w:val="30"/>
                <w:szCs w:val="30"/>
                <w:lang w:val="ru-RU"/>
              </w:rPr>
              <w:t>Медицинский кабинет.</w:t>
            </w:r>
          </w:p>
          <w:p w14:paraId="00191037" w14:textId="77777777" w:rsidR="003E5DB8" w:rsidRPr="00F9633E" w:rsidRDefault="00503BD9" w:rsidP="003E5DB8">
            <w:pPr>
              <w:jc w:val="both"/>
              <w:rPr>
                <w:sz w:val="30"/>
                <w:szCs w:val="30"/>
                <w:lang w:val="ru-RU"/>
              </w:rPr>
            </w:pPr>
            <w:r>
              <w:rPr>
                <w:sz w:val="30"/>
                <w:szCs w:val="30"/>
                <w:lang w:val="ru-RU"/>
              </w:rPr>
              <w:t xml:space="preserve">     </w:t>
            </w:r>
          </w:p>
          <w:p w14:paraId="5C8FBFCE" w14:textId="77777777" w:rsidR="00B05DA2" w:rsidRDefault="003E5DB8" w:rsidP="003E5DB8">
            <w:pPr>
              <w:autoSpaceDE/>
              <w:autoSpaceDN/>
              <w:jc w:val="both"/>
              <w:rPr>
                <w:sz w:val="30"/>
                <w:szCs w:val="30"/>
                <w:lang w:val="ru-RU"/>
              </w:rPr>
            </w:pPr>
            <w:r w:rsidRPr="00787248">
              <w:rPr>
                <w:sz w:val="30"/>
                <w:szCs w:val="30"/>
              </w:rPr>
              <w:t xml:space="preserve">Основание: </w:t>
            </w:r>
          </w:p>
          <w:p w14:paraId="11BE3A07" w14:textId="77777777" w:rsidR="003E5DB8" w:rsidRPr="00787248" w:rsidRDefault="00B05DA2" w:rsidP="003E5DB8">
            <w:pPr>
              <w:autoSpaceDE/>
              <w:autoSpaceDN/>
              <w:jc w:val="both"/>
              <w:rPr>
                <w:sz w:val="30"/>
                <w:szCs w:val="30"/>
                <w:lang w:val="ru-RU"/>
              </w:rPr>
            </w:pPr>
            <w:r>
              <w:rPr>
                <w:sz w:val="30"/>
                <w:szCs w:val="30"/>
                <w:lang w:val="ru-RU"/>
              </w:rPr>
              <w:t xml:space="preserve">        </w:t>
            </w:r>
            <w:r w:rsidR="003E5DB8" w:rsidRPr="00787248">
              <w:rPr>
                <w:sz w:val="30"/>
                <w:szCs w:val="30"/>
              </w:rPr>
              <w:t xml:space="preserve">1. Статья </w:t>
            </w:r>
            <w:r w:rsidR="003E5DB8" w:rsidRPr="00787248">
              <w:rPr>
                <w:sz w:val="30"/>
                <w:szCs w:val="30"/>
                <w:lang w:val="ru-RU"/>
              </w:rPr>
              <w:t>30</w:t>
            </w:r>
            <w:r w:rsidR="003E5DB8" w:rsidRPr="00787248">
              <w:rPr>
                <w:sz w:val="30"/>
                <w:szCs w:val="30"/>
              </w:rPr>
              <w:t xml:space="preserve"> Закона Республики Беларусь «Об охране труда»</w:t>
            </w:r>
            <w:r w:rsidR="003E5DB8" w:rsidRPr="00787248">
              <w:rPr>
                <w:sz w:val="28"/>
                <w:szCs w:val="28"/>
                <w:lang w:val="ru-RU"/>
              </w:rPr>
              <w:t xml:space="preserve"> от 23.06.2008 № 356-З (в редакции Закона Республики Беларусь от 18.12.2019 № 274-З).</w:t>
            </w:r>
          </w:p>
          <w:p w14:paraId="49C4C6C7" w14:textId="77777777" w:rsidR="003E5DB8" w:rsidRPr="00787248" w:rsidRDefault="003E5DB8" w:rsidP="003E5DB8">
            <w:pPr>
              <w:jc w:val="both"/>
              <w:rPr>
                <w:sz w:val="30"/>
                <w:szCs w:val="30"/>
                <w:lang w:val="ru-RU"/>
              </w:rPr>
            </w:pPr>
            <w:r>
              <w:rPr>
                <w:sz w:val="30"/>
                <w:szCs w:val="30"/>
                <w:lang w:val="ru-RU"/>
              </w:rPr>
              <w:t xml:space="preserve">       </w:t>
            </w:r>
            <w:r w:rsidR="00DC2C9D">
              <w:rPr>
                <w:sz w:val="30"/>
                <w:szCs w:val="30"/>
                <w:lang w:val="ru-RU"/>
              </w:rPr>
              <w:t xml:space="preserve"> </w:t>
            </w:r>
            <w:r w:rsidR="00B05DA2">
              <w:rPr>
                <w:sz w:val="30"/>
                <w:szCs w:val="30"/>
                <w:lang w:val="ru-RU"/>
              </w:rPr>
              <w:t xml:space="preserve"> </w:t>
            </w:r>
            <w:r w:rsidRPr="00787248">
              <w:rPr>
                <w:sz w:val="30"/>
                <w:szCs w:val="30"/>
              </w:rPr>
              <w:t>2. П.</w:t>
            </w:r>
            <w:r w:rsidRPr="00787248">
              <w:rPr>
                <w:sz w:val="30"/>
                <w:szCs w:val="30"/>
                <w:lang w:val="ru-RU"/>
              </w:rPr>
              <w:t>64</w:t>
            </w:r>
            <w:r w:rsidRPr="00787248">
              <w:rPr>
                <w:sz w:val="30"/>
                <w:szCs w:val="30"/>
              </w:rPr>
              <w:t xml:space="preserve"> глава 4 «Межотраслевых общих правил по охране труда»</w:t>
            </w:r>
            <w:r w:rsidRPr="00787248">
              <w:rPr>
                <w:sz w:val="30"/>
                <w:szCs w:val="30"/>
                <w:lang w:val="ru-RU"/>
              </w:rPr>
              <w:t xml:space="preserve"> (</w:t>
            </w:r>
            <w:r w:rsidRPr="00787248">
              <w:rPr>
                <w:sz w:val="30"/>
                <w:szCs w:val="30"/>
              </w:rPr>
              <w:t>постановлением Министерства труда и социальной защиты Республики Беларусь от 03.06.2003г. № 70</w:t>
            </w:r>
            <w:r w:rsidRPr="00787248">
              <w:rPr>
                <w:sz w:val="30"/>
                <w:szCs w:val="30"/>
                <w:lang w:val="ru-RU"/>
              </w:rPr>
              <w:t xml:space="preserve"> (в редакции постановления Министерства труда и социальной защиты Республики Беларусь от 30.09.2011 № 96)).</w:t>
            </w:r>
          </w:p>
          <w:p w14:paraId="1D0AAEE4" w14:textId="77777777" w:rsidR="003E5DB8" w:rsidRPr="00787248" w:rsidRDefault="00B05DA2" w:rsidP="00DC2C9D">
            <w:pPr>
              <w:tabs>
                <w:tab w:val="left" w:pos="736"/>
              </w:tabs>
              <w:jc w:val="both"/>
              <w:rPr>
                <w:sz w:val="30"/>
                <w:szCs w:val="30"/>
                <w:lang w:val="ru-RU"/>
              </w:rPr>
            </w:pPr>
            <w:r>
              <w:rPr>
                <w:sz w:val="30"/>
                <w:szCs w:val="30"/>
                <w:lang w:val="ru-RU"/>
              </w:rPr>
              <w:t xml:space="preserve">     </w:t>
            </w:r>
            <w:r w:rsidR="00DC2C9D">
              <w:rPr>
                <w:sz w:val="30"/>
                <w:szCs w:val="30"/>
                <w:lang w:val="ru-RU"/>
              </w:rPr>
              <w:t xml:space="preserve"> </w:t>
            </w:r>
            <w:r>
              <w:rPr>
                <w:sz w:val="30"/>
                <w:szCs w:val="30"/>
                <w:lang w:val="ru-RU"/>
              </w:rPr>
              <w:t xml:space="preserve"> </w:t>
            </w:r>
            <w:r w:rsidR="00DC2C9D">
              <w:rPr>
                <w:sz w:val="30"/>
                <w:szCs w:val="30"/>
                <w:lang w:val="ru-RU"/>
              </w:rPr>
              <w:t xml:space="preserve"> </w:t>
            </w:r>
            <w:r>
              <w:rPr>
                <w:sz w:val="30"/>
                <w:szCs w:val="30"/>
                <w:lang w:val="ru-RU"/>
              </w:rPr>
              <w:t xml:space="preserve"> </w:t>
            </w:r>
            <w:r w:rsidR="003E5DB8" w:rsidRPr="00787248">
              <w:rPr>
                <w:sz w:val="30"/>
                <w:szCs w:val="30"/>
              </w:rPr>
              <w:t>3. Сан</w:t>
            </w:r>
            <w:r w:rsidR="003E5DB8" w:rsidRPr="00787248">
              <w:rPr>
                <w:sz w:val="30"/>
                <w:szCs w:val="30"/>
                <w:lang w:val="ru-RU"/>
              </w:rPr>
              <w:t>итарные правила и нормы Республики Беларусь.</w:t>
            </w:r>
          </w:p>
          <w:p w14:paraId="3DE41833" w14:textId="77777777" w:rsidR="003E5DB8" w:rsidRPr="00787248" w:rsidRDefault="003E5DB8" w:rsidP="003E5DB8">
            <w:pPr>
              <w:jc w:val="both"/>
              <w:rPr>
                <w:sz w:val="30"/>
                <w:szCs w:val="30"/>
              </w:rPr>
            </w:pPr>
          </w:p>
          <w:p w14:paraId="72813F48" w14:textId="77777777" w:rsidR="003E5DB8" w:rsidRDefault="003E5DB8" w:rsidP="003E5DB8">
            <w:pPr>
              <w:jc w:val="both"/>
              <w:rPr>
                <w:sz w:val="30"/>
                <w:szCs w:val="30"/>
                <w:lang w:val="ru-RU"/>
              </w:rPr>
            </w:pPr>
          </w:p>
          <w:p w14:paraId="6365966E" w14:textId="77777777" w:rsidR="00B05DA2" w:rsidRDefault="00B05DA2" w:rsidP="003E5DB8">
            <w:pPr>
              <w:jc w:val="both"/>
              <w:rPr>
                <w:sz w:val="30"/>
                <w:szCs w:val="30"/>
                <w:lang w:val="ru-RU"/>
              </w:rPr>
            </w:pPr>
          </w:p>
          <w:p w14:paraId="4B48DBBE" w14:textId="77777777" w:rsidR="00B05DA2" w:rsidRDefault="00B05DA2" w:rsidP="003E5DB8">
            <w:pPr>
              <w:jc w:val="both"/>
              <w:rPr>
                <w:sz w:val="30"/>
                <w:szCs w:val="30"/>
                <w:lang w:val="ru-RU"/>
              </w:rPr>
            </w:pPr>
          </w:p>
          <w:p w14:paraId="4522E370" w14:textId="77777777" w:rsidR="00B05DA2" w:rsidRDefault="00B05DA2" w:rsidP="003E5DB8">
            <w:pPr>
              <w:jc w:val="both"/>
              <w:rPr>
                <w:sz w:val="30"/>
                <w:szCs w:val="30"/>
                <w:lang w:val="ru-RU"/>
              </w:rPr>
            </w:pPr>
          </w:p>
          <w:p w14:paraId="667C0A3D" w14:textId="77777777" w:rsidR="00B05DA2" w:rsidRDefault="00B05DA2" w:rsidP="003E5DB8">
            <w:pPr>
              <w:jc w:val="both"/>
              <w:rPr>
                <w:sz w:val="30"/>
                <w:szCs w:val="30"/>
                <w:lang w:val="ru-RU"/>
              </w:rPr>
            </w:pPr>
          </w:p>
          <w:p w14:paraId="3FA1BC19" w14:textId="77777777" w:rsidR="00B05DA2" w:rsidRDefault="00B05DA2" w:rsidP="003E5DB8">
            <w:pPr>
              <w:jc w:val="both"/>
              <w:rPr>
                <w:sz w:val="30"/>
                <w:szCs w:val="30"/>
                <w:lang w:val="ru-RU"/>
              </w:rPr>
            </w:pPr>
          </w:p>
          <w:p w14:paraId="3AB9E12D" w14:textId="77777777" w:rsidR="00B05DA2" w:rsidRDefault="00B05DA2" w:rsidP="003E5DB8">
            <w:pPr>
              <w:jc w:val="both"/>
              <w:rPr>
                <w:sz w:val="30"/>
                <w:szCs w:val="30"/>
                <w:lang w:val="ru-RU"/>
              </w:rPr>
            </w:pPr>
          </w:p>
          <w:p w14:paraId="080049E0" w14:textId="77777777" w:rsidR="00B05DA2" w:rsidRDefault="00B05DA2" w:rsidP="003E5DB8">
            <w:pPr>
              <w:jc w:val="both"/>
              <w:rPr>
                <w:sz w:val="30"/>
                <w:szCs w:val="30"/>
                <w:lang w:val="ru-RU"/>
              </w:rPr>
            </w:pPr>
          </w:p>
          <w:p w14:paraId="0E1ED7A4" w14:textId="77777777" w:rsidR="00B05DA2" w:rsidRDefault="00B05DA2" w:rsidP="003E5DB8">
            <w:pPr>
              <w:jc w:val="both"/>
              <w:rPr>
                <w:sz w:val="30"/>
                <w:szCs w:val="30"/>
                <w:lang w:val="ru-RU"/>
              </w:rPr>
            </w:pPr>
          </w:p>
          <w:p w14:paraId="50436A12" w14:textId="77777777" w:rsidR="00B05DA2" w:rsidRDefault="00B05DA2" w:rsidP="003E5DB8">
            <w:pPr>
              <w:jc w:val="both"/>
              <w:rPr>
                <w:sz w:val="30"/>
                <w:szCs w:val="30"/>
                <w:lang w:val="ru-RU"/>
              </w:rPr>
            </w:pPr>
          </w:p>
          <w:p w14:paraId="454916EB" w14:textId="77777777" w:rsidR="00061E38" w:rsidRDefault="00061E38" w:rsidP="003E5DB8">
            <w:pPr>
              <w:jc w:val="both"/>
              <w:rPr>
                <w:sz w:val="30"/>
                <w:szCs w:val="30"/>
                <w:lang w:val="ru-RU"/>
              </w:rPr>
            </w:pPr>
          </w:p>
          <w:p w14:paraId="2001222B" w14:textId="77777777" w:rsidR="00DA3A17" w:rsidRDefault="00DA3A17" w:rsidP="003E5DB8">
            <w:pPr>
              <w:jc w:val="both"/>
              <w:rPr>
                <w:sz w:val="30"/>
                <w:szCs w:val="30"/>
                <w:lang w:val="ru-RU"/>
              </w:rPr>
            </w:pPr>
          </w:p>
          <w:p w14:paraId="66889B91" w14:textId="77777777" w:rsidR="003414A3" w:rsidRDefault="003414A3" w:rsidP="003E5DB8">
            <w:pPr>
              <w:jc w:val="both"/>
              <w:rPr>
                <w:sz w:val="30"/>
                <w:szCs w:val="30"/>
                <w:lang w:val="ru-RU"/>
              </w:rPr>
            </w:pPr>
          </w:p>
          <w:p w14:paraId="21C5029D" w14:textId="77777777" w:rsidR="00DA3A17" w:rsidRDefault="00DA3A17" w:rsidP="003E5DB8">
            <w:pPr>
              <w:jc w:val="both"/>
              <w:rPr>
                <w:sz w:val="30"/>
                <w:szCs w:val="30"/>
                <w:lang w:val="ru-RU"/>
              </w:rPr>
            </w:pPr>
          </w:p>
          <w:p w14:paraId="1E01FAF5" w14:textId="77777777" w:rsidR="00503BD9" w:rsidRDefault="00503BD9" w:rsidP="003E5DB8">
            <w:pPr>
              <w:jc w:val="both"/>
              <w:rPr>
                <w:sz w:val="30"/>
                <w:szCs w:val="30"/>
                <w:lang w:val="ru-RU"/>
              </w:rPr>
            </w:pPr>
          </w:p>
          <w:p w14:paraId="4D054C24" w14:textId="77777777" w:rsidR="00503BD9" w:rsidRDefault="00503BD9" w:rsidP="003E5DB8">
            <w:pPr>
              <w:jc w:val="both"/>
              <w:rPr>
                <w:sz w:val="30"/>
                <w:szCs w:val="30"/>
                <w:lang w:val="ru-RU"/>
              </w:rPr>
            </w:pPr>
          </w:p>
          <w:p w14:paraId="5F46D153" w14:textId="77777777" w:rsidR="00503BD9" w:rsidRDefault="00503BD9" w:rsidP="003E5DB8">
            <w:pPr>
              <w:jc w:val="both"/>
              <w:rPr>
                <w:sz w:val="30"/>
                <w:szCs w:val="30"/>
                <w:lang w:val="ru-RU"/>
              </w:rPr>
            </w:pPr>
          </w:p>
          <w:p w14:paraId="3AD94B99" w14:textId="77777777" w:rsidR="00DA3A17" w:rsidRDefault="00503BD9" w:rsidP="00DA3A17">
            <w:pPr>
              <w:jc w:val="right"/>
              <w:rPr>
                <w:sz w:val="30"/>
                <w:szCs w:val="30"/>
                <w:lang w:val="ru-RU"/>
              </w:rPr>
            </w:pPr>
            <w:r>
              <w:rPr>
                <w:sz w:val="30"/>
                <w:szCs w:val="30"/>
                <w:lang w:val="ru-RU"/>
              </w:rPr>
              <w:t xml:space="preserve">  Приложение </w:t>
            </w:r>
            <w:r w:rsidR="00DC2C9D">
              <w:rPr>
                <w:sz w:val="30"/>
                <w:szCs w:val="30"/>
                <w:lang w:val="ru-RU"/>
              </w:rPr>
              <w:t xml:space="preserve">№ </w:t>
            </w:r>
            <w:r w:rsidR="007F718A">
              <w:rPr>
                <w:sz w:val="30"/>
                <w:szCs w:val="30"/>
                <w:lang w:val="ru-RU"/>
              </w:rPr>
              <w:t>1</w:t>
            </w:r>
            <w:r w:rsidR="003414A3">
              <w:rPr>
                <w:sz w:val="30"/>
                <w:szCs w:val="30"/>
                <w:lang w:val="ru-RU"/>
              </w:rPr>
              <w:t>5</w:t>
            </w:r>
          </w:p>
          <w:p w14:paraId="3D35FC62" w14:textId="77777777" w:rsidR="00503BD9" w:rsidRDefault="00503BD9" w:rsidP="003E5DB8">
            <w:pPr>
              <w:jc w:val="both"/>
              <w:rPr>
                <w:sz w:val="30"/>
                <w:szCs w:val="30"/>
                <w:lang w:val="ru-RU"/>
              </w:rPr>
            </w:pPr>
          </w:p>
          <w:p w14:paraId="5B20003C" w14:textId="77777777" w:rsidR="00503BD9" w:rsidRDefault="00503BD9" w:rsidP="003E5DB8">
            <w:pPr>
              <w:jc w:val="both"/>
              <w:rPr>
                <w:sz w:val="30"/>
                <w:szCs w:val="30"/>
                <w:lang w:val="ru-RU"/>
              </w:rPr>
            </w:pPr>
          </w:p>
          <w:p w14:paraId="75B5E652" w14:textId="77777777" w:rsidR="003E5DB8" w:rsidRPr="00787248" w:rsidRDefault="003E5DB8" w:rsidP="003E5DB8">
            <w:pPr>
              <w:spacing w:line="280" w:lineRule="exact"/>
              <w:jc w:val="both"/>
              <w:rPr>
                <w:sz w:val="30"/>
                <w:szCs w:val="30"/>
              </w:rPr>
            </w:pPr>
            <w:r w:rsidRPr="00787248">
              <w:rPr>
                <w:sz w:val="28"/>
                <w:szCs w:val="28"/>
              </w:rPr>
              <w:br w:type="page"/>
            </w:r>
            <w:r w:rsidR="00B05DA2">
              <w:rPr>
                <w:sz w:val="30"/>
                <w:szCs w:val="30"/>
                <w:lang w:val="ru-RU"/>
              </w:rPr>
              <w:tab/>
            </w:r>
            <w:r w:rsidR="00B05DA2">
              <w:rPr>
                <w:sz w:val="30"/>
                <w:szCs w:val="30"/>
                <w:lang w:val="ru-RU"/>
              </w:rPr>
              <w:tab/>
            </w:r>
            <w:r w:rsidR="00B05DA2">
              <w:rPr>
                <w:sz w:val="30"/>
                <w:szCs w:val="30"/>
                <w:lang w:val="ru-RU"/>
              </w:rPr>
              <w:tab/>
            </w:r>
            <w:r w:rsidR="00B05DA2">
              <w:rPr>
                <w:sz w:val="30"/>
                <w:szCs w:val="30"/>
                <w:lang w:val="ru-RU"/>
              </w:rPr>
              <w:tab/>
              <w:t xml:space="preserve">      </w:t>
            </w:r>
            <w:r w:rsidRPr="00787248">
              <w:rPr>
                <w:sz w:val="30"/>
                <w:szCs w:val="30"/>
              </w:rPr>
              <w:t>ПЕРЕЧЕНЬ</w:t>
            </w:r>
          </w:p>
          <w:p w14:paraId="5E51C08A" w14:textId="77777777" w:rsidR="003E5DB8" w:rsidRPr="00787248" w:rsidRDefault="003E5DB8" w:rsidP="003E5DB8">
            <w:pPr>
              <w:spacing w:line="280" w:lineRule="exact"/>
              <w:jc w:val="center"/>
              <w:rPr>
                <w:sz w:val="30"/>
                <w:szCs w:val="30"/>
              </w:rPr>
            </w:pPr>
            <w:r w:rsidRPr="00787248">
              <w:rPr>
                <w:sz w:val="30"/>
                <w:szCs w:val="30"/>
              </w:rPr>
              <w:t>вложений, входящих в аптечку первой медицинской помощи</w:t>
            </w:r>
          </w:p>
          <w:p w14:paraId="01544594" w14:textId="77777777" w:rsidR="003E5DB8" w:rsidRPr="00787248" w:rsidRDefault="003E5DB8" w:rsidP="003E5DB8">
            <w:pPr>
              <w:spacing w:line="280" w:lineRule="exact"/>
              <w:jc w:val="center"/>
              <w:rPr>
                <w:sz w:val="30"/>
                <w:szCs w:val="30"/>
                <w:lang w:val="ru-RU"/>
              </w:rPr>
            </w:pPr>
            <w:r w:rsidRPr="00787248">
              <w:rPr>
                <w:sz w:val="30"/>
                <w:szCs w:val="30"/>
                <w:lang w:val="ru-RU"/>
              </w:rPr>
              <w:t>(</w:t>
            </w:r>
            <w:r w:rsidRPr="00787248">
              <w:rPr>
                <w:sz w:val="30"/>
                <w:szCs w:val="30"/>
              </w:rPr>
              <w:t>универсальную</w:t>
            </w:r>
            <w:r w:rsidRPr="00787248">
              <w:rPr>
                <w:sz w:val="30"/>
                <w:szCs w:val="30"/>
                <w:lang w:val="ru-RU"/>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993"/>
            </w:tblGrid>
            <w:tr w:rsidR="003E5DB8" w:rsidRPr="00787248" w14:paraId="49BE307A" w14:textId="77777777" w:rsidTr="003E5DB8">
              <w:tc>
                <w:tcPr>
                  <w:tcW w:w="8613" w:type="dxa"/>
                </w:tcPr>
                <w:p w14:paraId="18FDF145" w14:textId="77777777" w:rsidR="003E5DB8" w:rsidRPr="00787248" w:rsidRDefault="003E5DB8" w:rsidP="003E5DB8">
                  <w:pPr>
                    <w:spacing w:line="320" w:lineRule="exact"/>
                    <w:jc w:val="both"/>
                    <w:rPr>
                      <w:sz w:val="30"/>
                      <w:szCs w:val="30"/>
                    </w:rPr>
                  </w:pPr>
                  <w:r w:rsidRPr="00787248">
                    <w:rPr>
                      <w:sz w:val="30"/>
                      <w:szCs w:val="30"/>
                    </w:rPr>
                    <w:t>Аммония раствор 10% - 1 мл № 10 (флакон 10 мл)</w:t>
                  </w:r>
                </w:p>
              </w:tc>
              <w:tc>
                <w:tcPr>
                  <w:tcW w:w="993" w:type="dxa"/>
                </w:tcPr>
                <w:p w14:paraId="611DA7E0" w14:textId="77777777" w:rsidR="003E5DB8" w:rsidRPr="00787248" w:rsidRDefault="003E5DB8" w:rsidP="003E5DB8">
                  <w:pPr>
                    <w:spacing w:line="320" w:lineRule="exact"/>
                    <w:jc w:val="both"/>
                    <w:rPr>
                      <w:sz w:val="30"/>
                      <w:szCs w:val="30"/>
                    </w:rPr>
                  </w:pPr>
                  <w:r w:rsidRPr="00787248">
                    <w:rPr>
                      <w:sz w:val="30"/>
                      <w:szCs w:val="30"/>
                    </w:rPr>
                    <w:t>1 уп.</w:t>
                  </w:r>
                </w:p>
              </w:tc>
            </w:tr>
            <w:tr w:rsidR="003E5DB8" w:rsidRPr="00787248" w14:paraId="386C3CCD" w14:textId="77777777" w:rsidTr="003E5DB8">
              <w:tc>
                <w:tcPr>
                  <w:tcW w:w="8613" w:type="dxa"/>
                </w:tcPr>
                <w:p w14:paraId="2056904A" w14:textId="77777777" w:rsidR="003E5DB8" w:rsidRPr="00787248" w:rsidRDefault="003E5DB8" w:rsidP="003E5DB8">
                  <w:pPr>
                    <w:tabs>
                      <w:tab w:val="left" w:pos="1553"/>
                    </w:tabs>
                    <w:spacing w:line="320" w:lineRule="exact"/>
                    <w:jc w:val="both"/>
                    <w:rPr>
                      <w:sz w:val="30"/>
                      <w:szCs w:val="30"/>
                      <w:lang w:val="ru-RU"/>
                    </w:rPr>
                  </w:pPr>
                  <w:r w:rsidRPr="00787248">
                    <w:rPr>
                      <w:sz w:val="30"/>
                      <w:szCs w:val="30"/>
                    </w:rPr>
                    <w:t>Ацетилсалициловая кислота 0,5 № 10</w:t>
                  </w:r>
                </w:p>
              </w:tc>
              <w:tc>
                <w:tcPr>
                  <w:tcW w:w="993" w:type="dxa"/>
                </w:tcPr>
                <w:p w14:paraId="33EA23CD" w14:textId="77777777" w:rsidR="003E5DB8" w:rsidRPr="00787248" w:rsidRDefault="003E5DB8" w:rsidP="003E5DB8">
                  <w:pPr>
                    <w:spacing w:line="320" w:lineRule="exact"/>
                    <w:jc w:val="both"/>
                    <w:rPr>
                      <w:sz w:val="30"/>
                      <w:szCs w:val="30"/>
                      <w:lang w:val="ru-RU"/>
                    </w:rPr>
                  </w:pPr>
                  <w:r w:rsidRPr="00787248">
                    <w:rPr>
                      <w:sz w:val="30"/>
                      <w:szCs w:val="30"/>
                    </w:rPr>
                    <w:t>3 уп.</w:t>
                  </w:r>
                </w:p>
              </w:tc>
            </w:tr>
            <w:tr w:rsidR="003E5DB8" w:rsidRPr="00787248" w14:paraId="0FB8D84E" w14:textId="77777777" w:rsidTr="003E5DB8">
              <w:tc>
                <w:tcPr>
                  <w:tcW w:w="8613" w:type="dxa"/>
                </w:tcPr>
                <w:p w14:paraId="2B654955" w14:textId="77777777" w:rsidR="003E5DB8" w:rsidRPr="00787248" w:rsidRDefault="003E5DB8" w:rsidP="003E5DB8">
                  <w:pPr>
                    <w:spacing w:line="320" w:lineRule="exact"/>
                    <w:jc w:val="both"/>
                    <w:rPr>
                      <w:spacing w:val="-8"/>
                      <w:sz w:val="30"/>
                      <w:szCs w:val="30"/>
                    </w:rPr>
                  </w:pPr>
                  <w:r w:rsidRPr="00787248">
                    <w:rPr>
                      <w:spacing w:val="-8"/>
                      <w:sz w:val="30"/>
                      <w:szCs w:val="30"/>
                    </w:rPr>
                    <w:t>Бриллиантового зеленого спиртовой р-р1 % - 1 мл № 10 (фл. 10 мл.)</w:t>
                  </w:r>
                </w:p>
              </w:tc>
              <w:tc>
                <w:tcPr>
                  <w:tcW w:w="993" w:type="dxa"/>
                </w:tcPr>
                <w:p w14:paraId="67BB18F2" w14:textId="77777777" w:rsidR="003E5DB8" w:rsidRPr="00787248" w:rsidRDefault="003E5DB8" w:rsidP="003E5DB8">
                  <w:pPr>
                    <w:spacing w:line="320" w:lineRule="exact"/>
                    <w:jc w:val="both"/>
                    <w:rPr>
                      <w:sz w:val="30"/>
                      <w:szCs w:val="30"/>
                      <w:lang w:val="ru-RU"/>
                    </w:rPr>
                  </w:pPr>
                  <w:r w:rsidRPr="00787248">
                    <w:rPr>
                      <w:sz w:val="30"/>
                      <w:szCs w:val="30"/>
                    </w:rPr>
                    <w:t>1 уп.</w:t>
                  </w:r>
                </w:p>
              </w:tc>
            </w:tr>
            <w:tr w:rsidR="003E5DB8" w:rsidRPr="00787248" w14:paraId="35FDD744" w14:textId="77777777" w:rsidTr="003E5DB8">
              <w:tc>
                <w:tcPr>
                  <w:tcW w:w="8613" w:type="dxa"/>
                </w:tcPr>
                <w:p w14:paraId="414EDA63" w14:textId="77777777" w:rsidR="003E5DB8" w:rsidRPr="00787248" w:rsidRDefault="003E5DB8" w:rsidP="003E5DB8">
                  <w:pPr>
                    <w:spacing w:line="320" w:lineRule="exact"/>
                    <w:jc w:val="both"/>
                    <w:rPr>
                      <w:sz w:val="30"/>
                      <w:szCs w:val="30"/>
                      <w:lang w:val="ru-RU"/>
                    </w:rPr>
                  </w:pPr>
                  <w:r w:rsidRPr="00787248">
                    <w:rPr>
                      <w:sz w:val="30"/>
                      <w:szCs w:val="30"/>
                    </w:rPr>
                    <w:t>Валидол 0,06 № 10</w:t>
                  </w:r>
                </w:p>
              </w:tc>
              <w:tc>
                <w:tcPr>
                  <w:tcW w:w="993" w:type="dxa"/>
                </w:tcPr>
                <w:p w14:paraId="091CEEB2" w14:textId="77777777" w:rsidR="003E5DB8" w:rsidRPr="00787248" w:rsidRDefault="003E5DB8" w:rsidP="003E5DB8">
                  <w:pPr>
                    <w:spacing w:line="320" w:lineRule="exact"/>
                    <w:jc w:val="both"/>
                    <w:rPr>
                      <w:sz w:val="30"/>
                      <w:szCs w:val="30"/>
                      <w:lang w:val="ru-RU"/>
                    </w:rPr>
                  </w:pPr>
                  <w:r w:rsidRPr="00787248">
                    <w:rPr>
                      <w:sz w:val="30"/>
                      <w:szCs w:val="30"/>
                    </w:rPr>
                    <w:t>1 уп.</w:t>
                  </w:r>
                </w:p>
              </w:tc>
            </w:tr>
            <w:tr w:rsidR="003E5DB8" w:rsidRPr="00787248" w14:paraId="14933D59" w14:textId="77777777" w:rsidTr="003E5DB8">
              <w:tc>
                <w:tcPr>
                  <w:tcW w:w="8613" w:type="dxa"/>
                </w:tcPr>
                <w:p w14:paraId="663812CF" w14:textId="77777777" w:rsidR="003E5DB8" w:rsidRPr="00787248" w:rsidRDefault="003E5DB8" w:rsidP="003E5DB8">
                  <w:pPr>
                    <w:spacing w:line="320" w:lineRule="exact"/>
                    <w:jc w:val="both"/>
                    <w:rPr>
                      <w:sz w:val="30"/>
                      <w:szCs w:val="30"/>
                    </w:rPr>
                  </w:pPr>
                  <w:r w:rsidRPr="00787248">
                    <w:rPr>
                      <w:sz w:val="30"/>
                      <w:szCs w:val="30"/>
                    </w:rPr>
                    <w:t>Валерианы настойка 30 мл (корвалол 25 мл,валокордин 25 мл)</w:t>
                  </w:r>
                </w:p>
              </w:tc>
              <w:tc>
                <w:tcPr>
                  <w:tcW w:w="993" w:type="dxa"/>
                </w:tcPr>
                <w:p w14:paraId="10367781" w14:textId="77777777" w:rsidR="003E5DB8" w:rsidRPr="00787248" w:rsidRDefault="003E5DB8" w:rsidP="003E5DB8">
                  <w:pPr>
                    <w:spacing w:line="320" w:lineRule="exact"/>
                    <w:jc w:val="both"/>
                    <w:rPr>
                      <w:sz w:val="30"/>
                      <w:szCs w:val="30"/>
                      <w:lang w:val="ru-RU"/>
                    </w:rPr>
                  </w:pPr>
                  <w:r w:rsidRPr="00787248">
                    <w:rPr>
                      <w:sz w:val="30"/>
                      <w:szCs w:val="30"/>
                    </w:rPr>
                    <w:t>1 уп.</w:t>
                  </w:r>
                </w:p>
              </w:tc>
            </w:tr>
            <w:tr w:rsidR="003E5DB8" w:rsidRPr="00787248" w14:paraId="56857427" w14:textId="77777777" w:rsidTr="003E5DB8">
              <w:tc>
                <w:tcPr>
                  <w:tcW w:w="8613" w:type="dxa"/>
                </w:tcPr>
                <w:p w14:paraId="6FA53C9F" w14:textId="77777777" w:rsidR="003E5DB8" w:rsidRPr="00787248" w:rsidRDefault="003E5DB8" w:rsidP="003E5DB8">
                  <w:pPr>
                    <w:spacing w:line="320" w:lineRule="exact"/>
                    <w:jc w:val="both"/>
                    <w:rPr>
                      <w:sz w:val="30"/>
                      <w:szCs w:val="30"/>
                      <w:lang w:val="ru-RU"/>
                    </w:rPr>
                  </w:pPr>
                  <w:r w:rsidRPr="00787248">
                    <w:rPr>
                      <w:sz w:val="30"/>
                      <w:szCs w:val="30"/>
                    </w:rPr>
                    <w:t>Глицерил тринитрат 0,0005 № 40</w:t>
                  </w:r>
                </w:p>
              </w:tc>
              <w:tc>
                <w:tcPr>
                  <w:tcW w:w="993" w:type="dxa"/>
                </w:tcPr>
                <w:p w14:paraId="31138FEE" w14:textId="77777777" w:rsidR="003E5DB8" w:rsidRPr="00787248" w:rsidRDefault="003E5DB8" w:rsidP="003E5DB8">
                  <w:pPr>
                    <w:spacing w:line="320" w:lineRule="exact"/>
                    <w:jc w:val="both"/>
                    <w:rPr>
                      <w:sz w:val="30"/>
                      <w:szCs w:val="30"/>
                      <w:lang w:val="ru-RU"/>
                    </w:rPr>
                  </w:pPr>
                  <w:r w:rsidRPr="00787248">
                    <w:rPr>
                      <w:sz w:val="30"/>
                      <w:szCs w:val="30"/>
                    </w:rPr>
                    <w:t>1 уп.</w:t>
                  </w:r>
                </w:p>
              </w:tc>
            </w:tr>
            <w:tr w:rsidR="003E5DB8" w:rsidRPr="00787248" w14:paraId="31EE8F97" w14:textId="77777777" w:rsidTr="003E5DB8">
              <w:tc>
                <w:tcPr>
                  <w:tcW w:w="8613" w:type="dxa"/>
                </w:tcPr>
                <w:p w14:paraId="58C5DC13" w14:textId="77777777" w:rsidR="003E5DB8" w:rsidRPr="00787248" w:rsidRDefault="003E5DB8" w:rsidP="003E5DB8">
                  <w:pPr>
                    <w:spacing w:line="320" w:lineRule="exact"/>
                    <w:jc w:val="both"/>
                    <w:rPr>
                      <w:sz w:val="30"/>
                      <w:szCs w:val="30"/>
                      <w:lang w:val="ru-RU"/>
                    </w:rPr>
                  </w:pPr>
                  <w:r w:rsidRPr="00787248">
                    <w:rPr>
                      <w:sz w:val="30"/>
                      <w:szCs w:val="30"/>
                    </w:rPr>
                    <w:t>Дротаверин 0,04 № 20</w:t>
                  </w:r>
                </w:p>
              </w:tc>
              <w:tc>
                <w:tcPr>
                  <w:tcW w:w="993" w:type="dxa"/>
                </w:tcPr>
                <w:p w14:paraId="3998B1EC" w14:textId="77777777" w:rsidR="003E5DB8" w:rsidRPr="00787248" w:rsidRDefault="003E5DB8" w:rsidP="003E5DB8">
                  <w:pPr>
                    <w:spacing w:line="320" w:lineRule="exact"/>
                    <w:jc w:val="both"/>
                    <w:rPr>
                      <w:sz w:val="30"/>
                      <w:szCs w:val="30"/>
                      <w:lang w:val="ru-RU"/>
                    </w:rPr>
                  </w:pPr>
                  <w:r w:rsidRPr="00787248">
                    <w:rPr>
                      <w:sz w:val="30"/>
                      <w:szCs w:val="30"/>
                    </w:rPr>
                    <w:t>1 уп.</w:t>
                  </w:r>
                </w:p>
              </w:tc>
            </w:tr>
            <w:tr w:rsidR="003E5DB8" w:rsidRPr="00787248" w14:paraId="3563B847" w14:textId="77777777" w:rsidTr="003E5DB8">
              <w:tc>
                <w:tcPr>
                  <w:tcW w:w="8613" w:type="dxa"/>
                </w:tcPr>
                <w:p w14:paraId="28075A11" w14:textId="77777777" w:rsidR="003E5DB8" w:rsidRPr="00787248" w:rsidRDefault="003E5DB8" w:rsidP="003E5DB8">
                  <w:pPr>
                    <w:spacing w:line="320" w:lineRule="exact"/>
                    <w:jc w:val="both"/>
                    <w:rPr>
                      <w:sz w:val="30"/>
                      <w:szCs w:val="30"/>
                      <w:lang w:val="ru-RU"/>
                    </w:rPr>
                  </w:pPr>
                  <w:r w:rsidRPr="00787248">
                    <w:rPr>
                      <w:sz w:val="30"/>
                      <w:szCs w:val="30"/>
                    </w:rPr>
                    <w:t>Йода спиртовой р-р 5% - 1 мл № 10</w:t>
                  </w:r>
                </w:p>
              </w:tc>
              <w:tc>
                <w:tcPr>
                  <w:tcW w:w="993" w:type="dxa"/>
                </w:tcPr>
                <w:p w14:paraId="3D16F938" w14:textId="77777777" w:rsidR="003E5DB8" w:rsidRPr="00787248" w:rsidRDefault="003E5DB8" w:rsidP="003E5DB8">
                  <w:pPr>
                    <w:spacing w:line="320" w:lineRule="exact"/>
                    <w:jc w:val="both"/>
                    <w:rPr>
                      <w:sz w:val="30"/>
                      <w:szCs w:val="30"/>
                      <w:lang w:val="ru-RU"/>
                    </w:rPr>
                  </w:pPr>
                  <w:r w:rsidRPr="00787248">
                    <w:rPr>
                      <w:sz w:val="30"/>
                      <w:szCs w:val="30"/>
                    </w:rPr>
                    <w:t>1 уп.</w:t>
                  </w:r>
                </w:p>
              </w:tc>
            </w:tr>
            <w:tr w:rsidR="003E5DB8" w:rsidRPr="00787248" w14:paraId="091EC14F" w14:textId="77777777" w:rsidTr="003E5DB8">
              <w:tc>
                <w:tcPr>
                  <w:tcW w:w="8613" w:type="dxa"/>
                </w:tcPr>
                <w:p w14:paraId="4DA15AF4" w14:textId="77777777" w:rsidR="003E5DB8" w:rsidRPr="00787248" w:rsidRDefault="003E5DB8" w:rsidP="003E5DB8">
                  <w:pPr>
                    <w:spacing w:line="320" w:lineRule="exact"/>
                    <w:jc w:val="both"/>
                    <w:rPr>
                      <w:sz w:val="30"/>
                      <w:szCs w:val="30"/>
                      <w:lang w:val="ru-RU"/>
                    </w:rPr>
                  </w:pPr>
                  <w:r w:rsidRPr="00787248">
                    <w:rPr>
                      <w:sz w:val="30"/>
                      <w:szCs w:val="30"/>
                    </w:rPr>
                    <w:t>Калия перманганат 5,0</w:t>
                  </w:r>
                </w:p>
              </w:tc>
              <w:tc>
                <w:tcPr>
                  <w:tcW w:w="993" w:type="dxa"/>
                </w:tcPr>
                <w:p w14:paraId="422B1057" w14:textId="77777777" w:rsidR="003E5DB8" w:rsidRPr="00787248" w:rsidRDefault="003E5DB8" w:rsidP="003E5DB8">
                  <w:pPr>
                    <w:spacing w:line="320" w:lineRule="exact"/>
                    <w:jc w:val="both"/>
                    <w:rPr>
                      <w:sz w:val="30"/>
                      <w:szCs w:val="30"/>
                      <w:lang w:val="ru-RU"/>
                    </w:rPr>
                  </w:pPr>
                  <w:r w:rsidRPr="00787248">
                    <w:rPr>
                      <w:sz w:val="30"/>
                      <w:szCs w:val="30"/>
                    </w:rPr>
                    <w:t>1 уп.</w:t>
                  </w:r>
                </w:p>
              </w:tc>
            </w:tr>
            <w:tr w:rsidR="003E5DB8" w:rsidRPr="00787248" w14:paraId="2113C27E" w14:textId="77777777" w:rsidTr="003E5DB8">
              <w:tc>
                <w:tcPr>
                  <w:tcW w:w="8613" w:type="dxa"/>
                </w:tcPr>
                <w:p w14:paraId="7BEAB628" w14:textId="77777777" w:rsidR="003E5DB8" w:rsidRPr="00787248" w:rsidRDefault="003E5DB8" w:rsidP="003E5DB8">
                  <w:pPr>
                    <w:spacing w:line="320" w:lineRule="exact"/>
                    <w:jc w:val="both"/>
                    <w:rPr>
                      <w:sz w:val="30"/>
                      <w:szCs w:val="30"/>
                      <w:lang w:val="ru-RU"/>
                    </w:rPr>
                  </w:pPr>
                  <w:r w:rsidRPr="00787248">
                    <w:rPr>
                      <w:sz w:val="30"/>
                      <w:szCs w:val="30"/>
                    </w:rPr>
                    <w:t>Лоперамид 0,002 № 10</w:t>
                  </w:r>
                </w:p>
              </w:tc>
              <w:tc>
                <w:tcPr>
                  <w:tcW w:w="993" w:type="dxa"/>
                </w:tcPr>
                <w:p w14:paraId="765B2127" w14:textId="77777777" w:rsidR="003E5DB8" w:rsidRPr="00787248" w:rsidRDefault="003E5DB8" w:rsidP="003E5DB8">
                  <w:pPr>
                    <w:spacing w:line="320" w:lineRule="exact"/>
                    <w:jc w:val="both"/>
                    <w:rPr>
                      <w:sz w:val="30"/>
                      <w:szCs w:val="30"/>
                      <w:lang w:val="ru-RU"/>
                    </w:rPr>
                  </w:pPr>
                  <w:r w:rsidRPr="00787248">
                    <w:rPr>
                      <w:sz w:val="30"/>
                      <w:szCs w:val="30"/>
                    </w:rPr>
                    <w:t>1 уп.</w:t>
                  </w:r>
                </w:p>
              </w:tc>
            </w:tr>
            <w:tr w:rsidR="003E5DB8" w:rsidRPr="00787248" w14:paraId="7AB7153F" w14:textId="77777777" w:rsidTr="003E5DB8">
              <w:tc>
                <w:tcPr>
                  <w:tcW w:w="8613" w:type="dxa"/>
                </w:tcPr>
                <w:p w14:paraId="0E190FDA" w14:textId="77777777" w:rsidR="003E5DB8" w:rsidRPr="00787248" w:rsidRDefault="003E5DB8" w:rsidP="003E5DB8">
                  <w:pPr>
                    <w:spacing w:line="320" w:lineRule="exact"/>
                    <w:jc w:val="both"/>
                    <w:rPr>
                      <w:sz w:val="30"/>
                      <w:szCs w:val="30"/>
                      <w:lang w:val="ru-RU"/>
                    </w:rPr>
                  </w:pPr>
                  <w:r w:rsidRPr="00787248">
                    <w:rPr>
                      <w:sz w:val="30"/>
                      <w:szCs w:val="30"/>
                    </w:rPr>
                    <w:t>Лоратадин 0,01 №10</w:t>
                  </w:r>
                </w:p>
              </w:tc>
              <w:tc>
                <w:tcPr>
                  <w:tcW w:w="993" w:type="dxa"/>
                </w:tcPr>
                <w:p w14:paraId="7281DAE2" w14:textId="77777777" w:rsidR="003E5DB8" w:rsidRPr="00787248" w:rsidRDefault="003E5DB8" w:rsidP="003E5DB8">
                  <w:pPr>
                    <w:spacing w:line="320" w:lineRule="exact"/>
                    <w:jc w:val="both"/>
                    <w:rPr>
                      <w:sz w:val="30"/>
                      <w:szCs w:val="30"/>
                      <w:lang w:val="ru-RU"/>
                    </w:rPr>
                  </w:pPr>
                  <w:r w:rsidRPr="00787248">
                    <w:rPr>
                      <w:sz w:val="30"/>
                      <w:szCs w:val="30"/>
                    </w:rPr>
                    <w:t>1 уп.</w:t>
                  </w:r>
                </w:p>
              </w:tc>
            </w:tr>
            <w:tr w:rsidR="003E5DB8" w:rsidRPr="00787248" w14:paraId="20BD7445" w14:textId="77777777" w:rsidTr="003E5DB8">
              <w:tc>
                <w:tcPr>
                  <w:tcW w:w="8613" w:type="dxa"/>
                </w:tcPr>
                <w:p w14:paraId="5CB7098C" w14:textId="77777777" w:rsidR="003E5DB8" w:rsidRPr="00787248" w:rsidRDefault="003E5DB8" w:rsidP="003E5DB8">
                  <w:pPr>
                    <w:spacing w:line="320" w:lineRule="exact"/>
                    <w:jc w:val="both"/>
                    <w:rPr>
                      <w:sz w:val="30"/>
                      <w:szCs w:val="30"/>
                      <w:lang w:val="ru-RU"/>
                    </w:rPr>
                  </w:pPr>
                  <w:r w:rsidRPr="00787248">
                    <w:rPr>
                      <w:sz w:val="30"/>
                      <w:szCs w:val="30"/>
                    </w:rPr>
                    <w:t>Магния сульфат 10,0</w:t>
                  </w:r>
                </w:p>
              </w:tc>
              <w:tc>
                <w:tcPr>
                  <w:tcW w:w="993" w:type="dxa"/>
                </w:tcPr>
                <w:p w14:paraId="74F61CD8" w14:textId="77777777" w:rsidR="003E5DB8" w:rsidRPr="00787248" w:rsidRDefault="003E5DB8" w:rsidP="003E5DB8">
                  <w:pPr>
                    <w:spacing w:line="320" w:lineRule="exact"/>
                    <w:jc w:val="both"/>
                    <w:rPr>
                      <w:sz w:val="30"/>
                      <w:szCs w:val="30"/>
                      <w:lang w:val="ru-RU"/>
                    </w:rPr>
                  </w:pPr>
                  <w:r w:rsidRPr="00787248">
                    <w:rPr>
                      <w:sz w:val="30"/>
                      <w:szCs w:val="30"/>
                    </w:rPr>
                    <w:t>2 уп.</w:t>
                  </w:r>
                </w:p>
              </w:tc>
            </w:tr>
            <w:tr w:rsidR="003E5DB8" w:rsidRPr="00787248" w14:paraId="0FD9A456" w14:textId="77777777" w:rsidTr="003E5DB8">
              <w:tc>
                <w:tcPr>
                  <w:tcW w:w="8613" w:type="dxa"/>
                </w:tcPr>
                <w:p w14:paraId="1F2240D4" w14:textId="77777777" w:rsidR="003E5DB8" w:rsidRPr="00787248" w:rsidRDefault="003E5DB8" w:rsidP="003E5DB8">
                  <w:pPr>
                    <w:spacing w:line="320" w:lineRule="exact"/>
                    <w:jc w:val="both"/>
                    <w:rPr>
                      <w:sz w:val="30"/>
                      <w:szCs w:val="30"/>
                      <w:lang w:val="ru-RU"/>
                    </w:rPr>
                  </w:pPr>
                  <w:r w:rsidRPr="00787248">
                    <w:rPr>
                      <w:sz w:val="30"/>
                      <w:szCs w:val="30"/>
                    </w:rPr>
                    <w:t>Метамизол натрий 0,5 № 10</w:t>
                  </w:r>
                </w:p>
              </w:tc>
              <w:tc>
                <w:tcPr>
                  <w:tcW w:w="993" w:type="dxa"/>
                </w:tcPr>
                <w:p w14:paraId="001DBC9E" w14:textId="77777777" w:rsidR="003E5DB8" w:rsidRPr="00787248" w:rsidRDefault="003E5DB8" w:rsidP="003E5DB8">
                  <w:pPr>
                    <w:spacing w:line="320" w:lineRule="exact"/>
                    <w:jc w:val="both"/>
                    <w:rPr>
                      <w:sz w:val="30"/>
                      <w:szCs w:val="30"/>
                      <w:lang w:val="ru-RU"/>
                    </w:rPr>
                  </w:pPr>
                  <w:r w:rsidRPr="00787248">
                    <w:rPr>
                      <w:sz w:val="30"/>
                      <w:szCs w:val="30"/>
                    </w:rPr>
                    <w:t>2 уп.</w:t>
                  </w:r>
                </w:p>
              </w:tc>
            </w:tr>
            <w:tr w:rsidR="003E5DB8" w:rsidRPr="00787248" w14:paraId="3B481415" w14:textId="77777777" w:rsidTr="003E5DB8">
              <w:tc>
                <w:tcPr>
                  <w:tcW w:w="8613" w:type="dxa"/>
                </w:tcPr>
                <w:p w14:paraId="2B822DCB" w14:textId="77777777" w:rsidR="003E5DB8" w:rsidRPr="00787248" w:rsidRDefault="003E5DB8" w:rsidP="003E5DB8">
                  <w:pPr>
                    <w:spacing w:line="320" w:lineRule="exact"/>
                    <w:jc w:val="both"/>
                    <w:rPr>
                      <w:sz w:val="30"/>
                      <w:szCs w:val="30"/>
                      <w:lang w:val="ru-RU"/>
                    </w:rPr>
                  </w:pPr>
                  <w:r w:rsidRPr="00787248">
                    <w:rPr>
                      <w:sz w:val="30"/>
                      <w:szCs w:val="30"/>
                    </w:rPr>
                    <w:t>Натрия гидрокарбонат 20.0</w:t>
                  </w:r>
                </w:p>
              </w:tc>
              <w:tc>
                <w:tcPr>
                  <w:tcW w:w="993" w:type="dxa"/>
                </w:tcPr>
                <w:p w14:paraId="3C238F95" w14:textId="77777777" w:rsidR="003E5DB8" w:rsidRPr="00787248" w:rsidRDefault="003E5DB8" w:rsidP="003E5DB8">
                  <w:pPr>
                    <w:spacing w:line="320" w:lineRule="exact"/>
                    <w:jc w:val="both"/>
                    <w:rPr>
                      <w:sz w:val="30"/>
                      <w:szCs w:val="30"/>
                      <w:lang w:val="ru-RU"/>
                    </w:rPr>
                  </w:pPr>
                  <w:r w:rsidRPr="00787248">
                    <w:rPr>
                      <w:sz w:val="30"/>
                      <w:szCs w:val="30"/>
                    </w:rPr>
                    <w:t>1 уп.</w:t>
                  </w:r>
                </w:p>
              </w:tc>
            </w:tr>
            <w:tr w:rsidR="003E5DB8" w:rsidRPr="00787248" w14:paraId="6D79BD91" w14:textId="77777777" w:rsidTr="003E5DB8">
              <w:tc>
                <w:tcPr>
                  <w:tcW w:w="8613" w:type="dxa"/>
                </w:tcPr>
                <w:p w14:paraId="57373202" w14:textId="77777777" w:rsidR="003E5DB8" w:rsidRPr="00787248" w:rsidRDefault="003E5DB8" w:rsidP="003E5DB8">
                  <w:pPr>
                    <w:spacing w:line="320" w:lineRule="exact"/>
                    <w:jc w:val="both"/>
                    <w:rPr>
                      <w:sz w:val="30"/>
                      <w:szCs w:val="30"/>
                      <w:lang w:val="ru-RU"/>
                    </w:rPr>
                  </w:pPr>
                  <w:r w:rsidRPr="00787248">
                    <w:rPr>
                      <w:sz w:val="30"/>
                      <w:szCs w:val="30"/>
                    </w:rPr>
                    <w:t>Нафазолина 0,1% р-р</w:t>
                  </w:r>
                </w:p>
              </w:tc>
              <w:tc>
                <w:tcPr>
                  <w:tcW w:w="993" w:type="dxa"/>
                </w:tcPr>
                <w:p w14:paraId="7B866265" w14:textId="77777777" w:rsidR="003E5DB8" w:rsidRPr="00787248" w:rsidRDefault="003E5DB8" w:rsidP="003E5DB8">
                  <w:pPr>
                    <w:spacing w:line="320" w:lineRule="exact"/>
                    <w:jc w:val="both"/>
                    <w:rPr>
                      <w:sz w:val="30"/>
                      <w:szCs w:val="30"/>
                      <w:lang w:val="ru-RU"/>
                    </w:rPr>
                  </w:pPr>
                  <w:r w:rsidRPr="00787248">
                    <w:rPr>
                      <w:sz w:val="30"/>
                      <w:szCs w:val="30"/>
                    </w:rPr>
                    <w:t>1 фл.</w:t>
                  </w:r>
                </w:p>
              </w:tc>
            </w:tr>
            <w:tr w:rsidR="003E5DB8" w:rsidRPr="00787248" w14:paraId="1F9185D8" w14:textId="77777777" w:rsidTr="003E5DB8">
              <w:tc>
                <w:tcPr>
                  <w:tcW w:w="8613" w:type="dxa"/>
                </w:tcPr>
                <w:p w14:paraId="726A4DB2" w14:textId="77777777" w:rsidR="003E5DB8" w:rsidRPr="00787248" w:rsidRDefault="003E5DB8" w:rsidP="003E5DB8">
                  <w:pPr>
                    <w:spacing w:line="320" w:lineRule="exact"/>
                    <w:jc w:val="both"/>
                    <w:rPr>
                      <w:sz w:val="30"/>
                      <w:szCs w:val="30"/>
                      <w:lang w:val="ru-RU"/>
                    </w:rPr>
                  </w:pPr>
                  <w:r w:rsidRPr="00787248">
                    <w:rPr>
                      <w:sz w:val="30"/>
                      <w:szCs w:val="30"/>
                    </w:rPr>
                    <w:t>Парацетамол 0,5 № 10</w:t>
                  </w:r>
                </w:p>
              </w:tc>
              <w:tc>
                <w:tcPr>
                  <w:tcW w:w="993" w:type="dxa"/>
                </w:tcPr>
                <w:p w14:paraId="7333A6C3" w14:textId="77777777" w:rsidR="003E5DB8" w:rsidRPr="00787248" w:rsidRDefault="003E5DB8" w:rsidP="003E5DB8">
                  <w:pPr>
                    <w:spacing w:line="320" w:lineRule="exact"/>
                    <w:jc w:val="both"/>
                    <w:rPr>
                      <w:sz w:val="30"/>
                      <w:szCs w:val="30"/>
                      <w:lang w:val="ru-RU"/>
                    </w:rPr>
                  </w:pPr>
                  <w:r w:rsidRPr="00787248">
                    <w:rPr>
                      <w:sz w:val="30"/>
                      <w:szCs w:val="30"/>
                    </w:rPr>
                    <w:t>2 уп.</w:t>
                  </w:r>
                </w:p>
              </w:tc>
            </w:tr>
            <w:tr w:rsidR="003E5DB8" w:rsidRPr="00787248" w14:paraId="3117DD76" w14:textId="77777777" w:rsidTr="003E5DB8">
              <w:tc>
                <w:tcPr>
                  <w:tcW w:w="8613" w:type="dxa"/>
                </w:tcPr>
                <w:p w14:paraId="2CC884D0" w14:textId="77777777" w:rsidR="003E5DB8" w:rsidRPr="00787248" w:rsidRDefault="003E5DB8" w:rsidP="003E5DB8">
                  <w:pPr>
                    <w:spacing w:line="320" w:lineRule="exact"/>
                    <w:jc w:val="both"/>
                    <w:rPr>
                      <w:sz w:val="30"/>
                      <w:szCs w:val="30"/>
                      <w:lang w:val="ru-RU"/>
                    </w:rPr>
                  </w:pPr>
                  <w:r w:rsidRPr="00787248">
                    <w:rPr>
                      <w:sz w:val="30"/>
                      <w:szCs w:val="30"/>
                    </w:rPr>
                    <w:t>Перекиси водорода р-р 3% - 40 мл</w:t>
                  </w:r>
                </w:p>
              </w:tc>
              <w:tc>
                <w:tcPr>
                  <w:tcW w:w="993" w:type="dxa"/>
                </w:tcPr>
                <w:p w14:paraId="239BF522" w14:textId="77777777" w:rsidR="003E5DB8" w:rsidRPr="00787248" w:rsidRDefault="003E5DB8" w:rsidP="003E5DB8">
                  <w:pPr>
                    <w:spacing w:line="320" w:lineRule="exact"/>
                    <w:jc w:val="both"/>
                    <w:rPr>
                      <w:sz w:val="30"/>
                      <w:szCs w:val="30"/>
                      <w:lang w:val="ru-RU"/>
                    </w:rPr>
                  </w:pPr>
                  <w:r w:rsidRPr="00787248">
                    <w:rPr>
                      <w:sz w:val="30"/>
                      <w:szCs w:val="30"/>
                    </w:rPr>
                    <w:t>1 фл.</w:t>
                  </w:r>
                </w:p>
              </w:tc>
            </w:tr>
            <w:tr w:rsidR="003E5DB8" w:rsidRPr="00787248" w14:paraId="029368D5" w14:textId="77777777" w:rsidTr="003E5DB8">
              <w:tc>
                <w:tcPr>
                  <w:tcW w:w="8613" w:type="dxa"/>
                </w:tcPr>
                <w:p w14:paraId="7B97D5F9" w14:textId="77777777" w:rsidR="003E5DB8" w:rsidRPr="00787248" w:rsidRDefault="003E5DB8" w:rsidP="003E5DB8">
                  <w:pPr>
                    <w:spacing w:line="320" w:lineRule="exact"/>
                    <w:jc w:val="both"/>
                    <w:rPr>
                      <w:sz w:val="30"/>
                      <w:szCs w:val="30"/>
                      <w:lang w:val="ru-RU"/>
                    </w:rPr>
                  </w:pPr>
                  <w:r w:rsidRPr="00787248">
                    <w:rPr>
                      <w:sz w:val="30"/>
                      <w:szCs w:val="30"/>
                    </w:rPr>
                    <w:t>Сульфацетамида р-р 30% - 5 мл</w:t>
                  </w:r>
                </w:p>
              </w:tc>
              <w:tc>
                <w:tcPr>
                  <w:tcW w:w="993" w:type="dxa"/>
                </w:tcPr>
                <w:p w14:paraId="0AF8B70F" w14:textId="77777777" w:rsidR="003E5DB8" w:rsidRPr="00787248" w:rsidRDefault="003E5DB8" w:rsidP="003E5DB8">
                  <w:pPr>
                    <w:spacing w:line="320" w:lineRule="exact"/>
                    <w:jc w:val="both"/>
                    <w:rPr>
                      <w:sz w:val="30"/>
                      <w:szCs w:val="30"/>
                      <w:lang w:val="ru-RU"/>
                    </w:rPr>
                  </w:pPr>
                  <w:r w:rsidRPr="00787248">
                    <w:rPr>
                      <w:sz w:val="30"/>
                      <w:szCs w:val="30"/>
                    </w:rPr>
                    <w:t>2 уп.</w:t>
                  </w:r>
                </w:p>
              </w:tc>
            </w:tr>
            <w:tr w:rsidR="003E5DB8" w:rsidRPr="00787248" w14:paraId="67015271" w14:textId="77777777" w:rsidTr="003E5DB8">
              <w:tc>
                <w:tcPr>
                  <w:tcW w:w="8613" w:type="dxa"/>
                </w:tcPr>
                <w:p w14:paraId="6C297790" w14:textId="77777777" w:rsidR="003E5DB8" w:rsidRPr="00787248" w:rsidRDefault="003E5DB8" w:rsidP="003E5DB8">
                  <w:pPr>
                    <w:spacing w:line="320" w:lineRule="exact"/>
                    <w:jc w:val="both"/>
                    <w:rPr>
                      <w:sz w:val="30"/>
                      <w:szCs w:val="30"/>
                      <w:lang w:val="ru-RU"/>
                    </w:rPr>
                  </w:pPr>
                  <w:r w:rsidRPr="00787248">
                    <w:rPr>
                      <w:sz w:val="30"/>
                      <w:szCs w:val="30"/>
                    </w:rPr>
                    <w:t>Уголь активированный 0,5 № 10</w:t>
                  </w:r>
                </w:p>
              </w:tc>
              <w:tc>
                <w:tcPr>
                  <w:tcW w:w="993" w:type="dxa"/>
                </w:tcPr>
                <w:p w14:paraId="0DDCB466" w14:textId="77777777" w:rsidR="003E5DB8" w:rsidRPr="00787248" w:rsidRDefault="003E5DB8" w:rsidP="003E5DB8">
                  <w:pPr>
                    <w:spacing w:line="320" w:lineRule="exact"/>
                    <w:jc w:val="both"/>
                    <w:rPr>
                      <w:sz w:val="30"/>
                      <w:szCs w:val="30"/>
                      <w:lang w:val="ru-RU"/>
                    </w:rPr>
                  </w:pPr>
                  <w:r w:rsidRPr="00787248">
                    <w:rPr>
                      <w:sz w:val="30"/>
                      <w:szCs w:val="30"/>
                    </w:rPr>
                    <w:t>2 уп.</w:t>
                  </w:r>
                </w:p>
              </w:tc>
            </w:tr>
            <w:tr w:rsidR="003E5DB8" w:rsidRPr="00787248" w14:paraId="70AB7822" w14:textId="77777777" w:rsidTr="003E5DB8">
              <w:tc>
                <w:tcPr>
                  <w:tcW w:w="8613" w:type="dxa"/>
                </w:tcPr>
                <w:p w14:paraId="38C4AB64" w14:textId="77777777" w:rsidR="003E5DB8" w:rsidRPr="00787248" w:rsidRDefault="003E5DB8" w:rsidP="003E5DB8">
                  <w:pPr>
                    <w:spacing w:line="320" w:lineRule="exact"/>
                    <w:jc w:val="both"/>
                    <w:rPr>
                      <w:sz w:val="30"/>
                      <w:szCs w:val="30"/>
                      <w:lang w:val="ru-RU"/>
                    </w:rPr>
                  </w:pPr>
                  <w:r w:rsidRPr="00787248">
                    <w:rPr>
                      <w:sz w:val="30"/>
                      <w:szCs w:val="30"/>
                    </w:rPr>
                    <w:t>Цитрамон 0,5 № 6</w:t>
                  </w:r>
                </w:p>
              </w:tc>
              <w:tc>
                <w:tcPr>
                  <w:tcW w:w="993" w:type="dxa"/>
                </w:tcPr>
                <w:p w14:paraId="6BEFFC35" w14:textId="77777777" w:rsidR="003E5DB8" w:rsidRPr="00787248" w:rsidRDefault="003E5DB8" w:rsidP="003E5DB8">
                  <w:pPr>
                    <w:spacing w:line="320" w:lineRule="exact"/>
                    <w:jc w:val="both"/>
                    <w:rPr>
                      <w:sz w:val="30"/>
                      <w:szCs w:val="30"/>
                      <w:lang w:val="ru-RU"/>
                    </w:rPr>
                  </w:pPr>
                  <w:r w:rsidRPr="00787248">
                    <w:rPr>
                      <w:sz w:val="30"/>
                      <w:szCs w:val="30"/>
                    </w:rPr>
                    <w:t>2 уп.</w:t>
                  </w:r>
                </w:p>
              </w:tc>
            </w:tr>
            <w:tr w:rsidR="003E5DB8" w:rsidRPr="00787248" w14:paraId="7CD1B86E" w14:textId="77777777" w:rsidTr="003E5DB8">
              <w:tc>
                <w:tcPr>
                  <w:tcW w:w="8613" w:type="dxa"/>
                </w:tcPr>
                <w:p w14:paraId="7D2CAC5B" w14:textId="77777777" w:rsidR="003E5DB8" w:rsidRPr="00787248" w:rsidRDefault="003E5DB8" w:rsidP="003E5DB8">
                  <w:pPr>
                    <w:spacing w:line="320" w:lineRule="exact"/>
                    <w:jc w:val="both"/>
                    <w:rPr>
                      <w:sz w:val="30"/>
                      <w:szCs w:val="30"/>
                      <w:lang w:val="ru-RU"/>
                    </w:rPr>
                  </w:pPr>
                  <w:r w:rsidRPr="00787248">
                    <w:rPr>
                      <w:sz w:val="30"/>
                      <w:szCs w:val="30"/>
                    </w:rPr>
                    <w:t xml:space="preserve">Бинт нестерильный </w:t>
                  </w:r>
                  <w:smartTag w:uri="urn:schemas-microsoft-com:office:smarttags" w:element="metricconverter">
                    <w:smartTagPr>
                      <w:attr w:name="ProductID" w:val="5 м"/>
                    </w:smartTagPr>
                    <w:r w:rsidRPr="00787248">
                      <w:rPr>
                        <w:sz w:val="30"/>
                        <w:szCs w:val="30"/>
                      </w:rPr>
                      <w:t>5 м</w:t>
                    </w:r>
                  </w:smartTag>
                  <w:r w:rsidRPr="00787248">
                    <w:rPr>
                      <w:sz w:val="30"/>
                      <w:szCs w:val="30"/>
                    </w:rPr>
                    <w:t xml:space="preserve"> х </w:t>
                  </w:r>
                  <w:smartTag w:uri="urn:schemas-microsoft-com:office:smarttags" w:element="metricconverter">
                    <w:smartTagPr>
                      <w:attr w:name="ProductID" w:val="10 см"/>
                    </w:smartTagPr>
                    <w:r w:rsidRPr="00787248">
                      <w:rPr>
                        <w:sz w:val="30"/>
                        <w:szCs w:val="30"/>
                      </w:rPr>
                      <w:t>10 см</w:t>
                    </w:r>
                  </w:smartTag>
                </w:p>
              </w:tc>
              <w:tc>
                <w:tcPr>
                  <w:tcW w:w="993" w:type="dxa"/>
                </w:tcPr>
                <w:p w14:paraId="35DD1093" w14:textId="77777777" w:rsidR="003E5DB8" w:rsidRPr="00787248" w:rsidRDefault="003E5DB8" w:rsidP="003E5DB8">
                  <w:pPr>
                    <w:spacing w:line="320" w:lineRule="exact"/>
                    <w:jc w:val="both"/>
                    <w:rPr>
                      <w:sz w:val="30"/>
                      <w:szCs w:val="30"/>
                      <w:lang w:val="ru-RU"/>
                    </w:rPr>
                  </w:pPr>
                  <w:r w:rsidRPr="00787248">
                    <w:rPr>
                      <w:sz w:val="30"/>
                      <w:szCs w:val="30"/>
                    </w:rPr>
                    <w:t>2 уп.</w:t>
                  </w:r>
                </w:p>
              </w:tc>
            </w:tr>
            <w:tr w:rsidR="003E5DB8" w:rsidRPr="00787248" w14:paraId="537BF504" w14:textId="77777777" w:rsidTr="003E5DB8">
              <w:tc>
                <w:tcPr>
                  <w:tcW w:w="8613" w:type="dxa"/>
                </w:tcPr>
                <w:p w14:paraId="149D5CC8" w14:textId="77777777" w:rsidR="003E5DB8" w:rsidRPr="00787248" w:rsidRDefault="003E5DB8" w:rsidP="003E5DB8">
                  <w:pPr>
                    <w:spacing w:line="320" w:lineRule="exact"/>
                    <w:jc w:val="both"/>
                    <w:rPr>
                      <w:sz w:val="30"/>
                      <w:szCs w:val="30"/>
                      <w:lang w:val="ru-RU"/>
                    </w:rPr>
                  </w:pPr>
                  <w:r w:rsidRPr="00787248">
                    <w:rPr>
                      <w:sz w:val="30"/>
                      <w:szCs w:val="30"/>
                    </w:rPr>
                    <w:t xml:space="preserve">Бинт стерильный </w:t>
                  </w:r>
                  <w:smartTag w:uri="urn:schemas-microsoft-com:office:smarttags" w:element="metricconverter">
                    <w:smartTagPr>
                      <w:attr w:name="ProductID" w:val="5 м"/>
                    </w:smartTagPr>
                    <w:r w:rsidRPr="00787248">
                      <w:rPr>
                        <w:sz w:val="30"/>
                        <w:szCs w:val="30"/>
                      </w:rPr>
                      <w:t>5 м</w:t>
                    </w:r>
                  </w:smartTag>
                  <w:r w:rsidRPr="00787248">
                    <w:rPr>
                      <w:sz w:val="30"/>
                      <w:szCs w:val="30"/>
                    </w:rPr>
                    <w:t xml:space="preserve"> х </w:t>
                  </w:r>
                  <w:smartTag w:uri="urn:schemas-microsoft-com:office:smarttags" w:element="metricconverter">
                    <w:smartTagPr>
                      <w:attr w:name="ProductID" w:val="10 см"/>
                    </w:smartTagPr>
                    <w:r w:rsidRPr="00787248">
                      <w:rPr>
                        <w:sz w:val="30"/>
                        <w:szCs w:val="30"/>
                      </w:rPr>
                      <w:t>10 см</w:t>
                    </w:r>
                  </w:smartTag>
                </w:p>
              </w:tc>
              <w:tc>
                <w:tcPr>
                  <w:tcW w:w="993" w:type="dxa"/>
                </w:tcPr>
                <w:p w14:paraId="73FD3234" w14:textId="77777777" w:rsidR="003E5DB8" w:rsidRPr="00787248" w:rsidRDefault="003E5DB8" w:rsidP="003E5DB8">
                  <w:pPr>
                    <w:spacing w:line="320" w:lineRule="exact"/>
                    <w:jc w:val="both"/>
                    <w:rPr>
                      <w:sz w:val="30"/>
                      <w:szCs w:val="30"/>
                      <w:lang w:val="ru-RU"/>
                    </w:rPr>
                  </w:pPr>
                  <w:r w:rsidRPr="00787248">
                    <w:rPr>
                      <w:sz w:val="30"/>
                      <w:szCs w:val="30"/>
                    </w:rPr>
                    <w:t>1 уп.</w:t>
                  </w:r>
                </w:p>
              </w:tc>
            </w:tr>
            <w:tr w:rsidR="003E5DB8" w:rsidRPr="00787248" w14:paraId="4B1C48A6" w14:textId="77777777" w:rsidTr="003E5DB8">
              <w:tc>
                <w:tcPr>
                  <w:tcW w:w="8613" w:type="dxa"/>
                </w:tcPr>
                <w:p w14:paraId="55738BAB" w14:textId="77777777" w:rsidR="003E5DB8" w:rsidRPr="00787248" w:rsidRDefault="003E5DB8" w:rsidP="003E5DB8">
                  <w:pPr>
                    <w:spacing w:line="320" w:lineRule="exact"/>
                    <w:jc w:val="both"/>
                    <w:rPr>
                      <w:sz w:val="30"/>
                      <w:szCs w:val="30"/>
                      <w:lang w:val="ru-RU"/>
                    </w:rPr>
                  </w:pPr>
                  <w:r w:rsidRPr="00787248">
                    <w:rPr>
                      <w:sz w:val="30"/>
                      <w:szCs w:val="30"/>
                    </w:rPr>
                    <w:t>Вата гигроскопическая 50,0</w:t>
                  </w:r>
                </w:p>
              </w:tc>
              <w:tc>
                <w:tcPr>
                  <w:tcW w:w="993" w:type="dxa"/>
                </w:tcPr>
                <w:p w14:paraId="4CC20A91" w14:textId="77777777" w:rsidR="003E5DB8" w:rsidRPr="00787248" w:rsidRDefault="003E5DB8" w:rsidP="003E5DB8">
                  <w:pPr>
                    <w:spacing w:line="320" w:lineRule="exact"/>
                    <w:jc w:val="both"/>
                    <w:rPr>
                      <w:sz w:val="30"/>
                      <w:szCs w:val="30"/>
                      <w:lang w:val="ru-RU"/>
                    </w:rPr>
                  </w:pPr>
                  <w:r w:rsidRPr="00787248">
                    <w:rPr>
                      <w:sz w:val="30"/>
                      <w:szCs w:val="30"/>
                    </w:rPr>
                    <w:t>1 уп.</w:t>
                  </w:r>
                </w:p>
              </w:tc>
            </w:tr>
            <w:tr w:rsidR="003E5DB8" w:rsidRPr="00787248" w14:paraId="15413D40" w14:textId="77777777" w:rsidTr="003E5DB8">
              <w:tc>
                <w:tcPr>
                  <w:tcW w:w="8613" w:type="dxa"/>
                </w:tcPr>
                <w:p w14:paraId="171BD855" w14:textId="77777777" w:rsidR="003E5DB8" w:rsidRPr="00787248" w:rsidRDefault="003E5DB8" w:rsidP="003E5DB8">
                  <w:pPr>
                    <w:spacing w:line="320" w:lineRule="exact"/>
                    <w:jc w:val="both"/>
                    <w:rPr>
                      <w:sz w:val="30"/>
                      <w:szCs w:val="30"/>
                      <w:lang w:val="ru-RU"/>
                    </w:rPr>
                  </w:pPr>
                  <w:r w:rsidRPr="00787248">
                    <w:rPr>
                      <w:sz w:val="30"/>
                      <w:szCs w:val="30"/>
                    </w:rPr>
                    <w:t xml:space="preserve">Жгут кровоостанавливающий или трубкарезиновая медицинская длиной </w:t>
                  </w:r>
                  <w:smartTag w:uri="urn:schemas-microsoft-com:office:smarttags" w:element="metricconverter">
                    <w:smartTagPr>
                      <w:attr w:name="ProductID" w:val="100 см"/>
                    </w:smartTagPr>
                    <w:r w:rsidRPr="00787248">
                      <w:rPr>
                        <w:sz w:val="30"/>
                        <w:szCs w:val="30"/>
                      </w:rPr>
                      <w:t>100 см</w:t>
                    </w:r>
                  </w:smartTag>
                </w:p>
              </w:tc>
              <w:tc>
                <w:tcPr>
                  <w:tcW w:w="993" w:type="dxa"/>
                </w:tcPr>
                <w:p w14:paraId="2246E80F" w14:textId="77777777" w:rsidR="003E5DB8" w:rsidRPr="00787248" w:rsidRDefault="003E5DB8" w:rsidP="003E5DB8">
                  <w:pPr>
                    <w:spacing w:line="320" w:lineRule="exact"/>
                    <w:jc w:val="both"/>
                    <w:rPr>
                      <w:sz w:val="30"/>
                      <w:szCs w:val="30"/>
                      <w:lang w:val="ru-RU"/>
                    </w:rPr>
                  </w:pPr>
                  <w:r w:rsidRPr="00787248">
                    <w:rPr>
                      <w:sz w:val="30"/>
                      <w:szCs w:val="30"/>
                    </w:rPr>
                    <w:t>1 шт.</w:t>
                  </w:r>
                </w:p>
              </w:tc>
            </w:tr>
            <w:tr w:rsidR="003E5DB8" w:rsidRPr="00787248" w14:paraId="4A114084" w14:textId="77777777" w:rsidTr="003E5DB8">
              <w:tc>
                <w:tcPr>
                  <w:tcW w:w="8613" w:type="dxa"/>
                </w:tcPr>
                <w:p w14:paraId="02D783C4" w14:textId="77777777" w:rsidR="003E5DB8" w:rsidRPr="00787248" w:rsidRDefault="003E5DB8" w:rsidP="003E5DB8">
                  <w:pPr>
                    <w:spacing w:line="320" w:lineRule="exact"/>
                    <w:jc w:val="both"/>
                    <w:rPr>
                      <w:sz w:val="30"/>
                      <w:szCs w:val="30"/>
                      <w:lang w:val="ru-RU"/>
                    </w:rPr>
                  </w:pPr>
                  <w:r w:rsidRPr="00787248">
                    <w:rPr>
                      <w:sz w:val="30"/>
                      <w:szCs w:val="30"/>
                    </w:rPr>
                    <w:t xml:space="preserve">Лейкопластырь бактерицидный 4 х </w:t>
                  </w:r>
                  <w:smartTag w:uri="urn:schemas-microsoft-com:office:smarttags" w:element="metricconverter">
                    <w:smartTagPr>
                      <w:attr w:name="ProductID" w:val="10 см"/>
                    </w:smartTagPr>
                    <w:r w:rsidRPr="00787248">
                      <w:rPr>
                        <w:sz w:val="30"/>
                        <w:szCs w:val="30"/>
                      </w:rPr>
                      <w:t>10 см</w:t>
                    </w:r>
                  </w:smartTag>
                </w:p>
              </w:tc>
              <w:tc>
                <w:tcPr>
                  <w:tcW w:w="993" w:type="dxa"/>
                </w:tcPr>
                <w:p w14:paraId="20E69C92" w14:textId="77777777" w:rsidR="003E5DB8" w:rsidRPr="00787248" w:rsidRDefault="003E5DB8" w:rsidP="003E5DB8">
                  <w:pPr>
                    <w:spacing w:line="320" w:lineRule="exact"/>
                    <w:jc w:val="both"/>
                    <w:rPr>
                      <w:sz w:val="30"/>
                      <w:szCs w:val="30"/>
                      <w:lang w:val="ru-RU"/>
                    </w:rPr>
                  </w:pPr>
                  <w:r w:rsidRPr="00787248">
                    <w:rPr>
                      <w:sz w:val="30"/>
                      <w:szCs w:val="30"/>
                    </w:rPr>
                    <w:t>2 уп.</w:t>
                  </w:r>
                </w:p>
              </w:tc>
            </w:tr>
            <w:tr w:rsidR="003E5DB8" w:rsidRPr="00787248" w14:paraId="5E279A9C" w14:textId="77777777" w:rsidTr="003E5DB8">
              <w:tc>
                <w:tcPr>
                  <w:tcW w:w="8613" w:type="dxa"/>
                </w:tcPr>
                <w:p w14:paraId="12E4F0A2" w14:textId="77777777" w:rsidR="003E5DB8" w:rsidRPr="00787248" w:rsidRDefault="003E5DB8" w:rsidP="003E5DB8">
                  <w:pPr>
                    <w:spacing w:line="320" w:lineRule="exact"/>
                    <w:jc w:val="both"/>
                    <w:rPr>
                      <w:sz w:val="30"/>
                      <w:szCs w:val="30"/>
                      <w:lang w:val="ru-RU"/>
                    </w:rPr>
                  </w:pPr>
                  <w:r w:rsidRPr="00787248">
                    <w:rPr>
                      <w:sz w:val="30"/>
                      <w:szCs w:val="30"/>
                    </w:rPr>
                    <w:t>Напальчник резиновый</w:t>
                  </w:r>
                </w:p>
              </w:tc>
              <w:tc>
                <w:tcPr>
                  <w:tcW w:w="993" w:type="dxa"/>
                </w:tcPr>
                <w:p w14:paraId="73F020CF" w14:textId="77777777" w:rsidR="003E5DB8" w:rsidRPr="00787248" w:rsidRDefault="003E5DB8" w:rsidP="003E5DB8">
                  <w:pPr>
                    <w:spacing w:line="320" w:lineRule="exact"/>
                    <w:jc w:val="both"/>
                    <w:rPr>
                      <w:sz w:val="30"/>
                      <w:szCs w:val="30"/>
                      <w:lang w:val="ru-RU"/>
                    </w:rPr>
                  </w:pPr>
                  <w:r w:rsidRPr="00787248">
                    <w:rPr>
                      <w:sz w:val="30"/>
                      <w:szCs w:val="30"/>
                    </w:rPr>
                    <w:t>2 шт.</w:t>
                  </w:r>
                </w:p>
              </w:tc>
            </w:tr>
            <w:tr w:rsidR="003E5DB8" w:rsidRPr="00787248" w14:paraId="616A3B4D" w14:textId="77777777" w:rsidTr="003E5DB8">
              <w:tc>
                <w:tcPr>
                  <w:tcW w:w="8613" w:type="dxa"/>
                </w:tcPr>
                <w:p w14:paraId="306344CA" w14:textId="77777777" w:rsidR="003E5DB8" w:rsidRPr="00787248" w:rsidRDefault="003E5DB8" w:rsidP="003E5DB8">
                  <w:pPr>
                    <w:spacing w:line="320" w:lineRule="exact"/>
                    <w:jc w:val="both"/>
                    <w:rPr>
                      <w:sz w:val="30"/>
                      <w:szCs w:val="30"/>
                      <w:lang w:val="ru-RU"/>
                    </w:rPr>
                  </w:pPr>
                  <w:r w:rsidRPr="00787248">
                    <w:rPr>
                      <w:sz w:val="30"/>
                      <w:szCs w:val="30"/>
                    </w:rPr>
                    <w:t>Ножницы</w:t>
                  </w:r>
                </w:p>
              </w:tc>
              <w:tc>
                <w:tcPr>
                  <w:tcW w:w="993" w:type="dxa"/>
                </w:tcPr>
                <w:p w14:paraId="6B52C55C" w14:textId="77777777" w:rsidR="003E5DB8" w:rsidRPr="00787248" w:rsidRDefault="003E5DB8" w:rsidP="003E5DB8">
                  <w:pPr>
                    <w:spacing w:line="320" w:lineRule="exact"/>
                    <w:jc w:val="both"/>
                    <w:rPr>
                      <w:sz w:val="30"/>
                      <w:szCs w:val="30"/>
                      <w:lang w:val="ru-RU"/>
                    </w:rPr>
                  </w:pPr>
                  <w:r w:rsidRPr="00787248">
                    <w:rPr>
                      <w:sz w:val="30"/>
                      <w:szCs w:val="30"/>
                    </w:rPr>
                    <w:t>1 шт.</w:t>
                  </w:r>
                </w:p>
              </w:tc>
            </w:tr>
            <w:tr w:rsidR="003E5DB8" w:rsidRPr="00787248" w14:paraId="119975DD" w14:textId="77777777" w:rsidTr="003E5DB8">
              <w:tc>
                <w:tcPr>
                  <w:tcW w:w="8613" w:type="dxa"/>
                </w:tcPr>
                <w:p w14:paraId="4371F3EE" w14:textId="77777777" w:rsidR="003E5DB8" w:rsidRPr="00787248" w:rsidRDefault="003E5DB8" w:rsidP="003E5DB8">
                  <w:pPr>
                    <w:spacing w:line="320" w:lineRule="exact"/>
                    <w:jc w:val="both"/>
                    <w:rPr>
                      <w:sz w:val="30"/>
                      <w:szCs w:val="30"/>
                      <w:lang w:val="ru-RU"/>
                    </w:rPr>
                  </w:pPr>
                  <w:r w:rsidRPr="00787248">
                    <w:rPr>
                      <w:sz w:val="30"/>
                      <w:szCs w:val="30"/>
                    </w:rPr>
                    <w:t>Пипетка</w:t>
                  </w:r>
                </w:p>
              </w:tc>
              <w:tc>
                <w:tcPr>
                  <w:tcW w:w="993" w:type="dxa"/>
                </w:tcPr>
                <w:p w14:paraId="05A7CE14" w14:textId="77777777" w:rsidR="003E5DB8" w:rsidRPr="00787248" w:rsidRDefault="003E5DB8" w:rsidP="003E5DB8">
                  <w:pPr>
                    <w:spacing w:line="320" w:lineRule="exact"/>
                    <w:jc w:val="both"/>
                    <w:rPr>
                      <w:sz w:val="30"/>
                      <w:szCs w:val="30"/>
                      <w:lang w:val="ru-RU"/>
                    </w:rPr>
                  </w:pPr>
                  <w:r w:rsidRPr="00787248">
                    <w:rPr>
                      <w:sz w:val="30"/>
                      <w:szCs w:val="30"/>
                    </w:rPr>
                    <w:t>1 шт.</w:t>
                  </w:r>
                </w:p>
              </w:tc>
            </w:tr>
            <w:tr w:rsidR="003E5DB8" w:rsidRPr="00787248" w14:paraId="7E7C6436" w14:textId="77777777" w:rsidTr="003E5DB8">
              <w:tc>
                <w:tcPr>
                  <w:tcW w:w="8613" w:type="dxa"/>
                </w:tcPr>
                <w:p w14:paraId="474B5349" w14:textId="77777777" w:rsidR="003E5DB8" w:rsidRPr="00787248" w:rsidRDefault="003E5DB8" w:rsidP="003E5DB8">
                  <w:pPr>
                    <w:spacing w:line="320" w:lineRule="exact"/>
                    <w:jc w:val="both"/>
                    <w:rPr>
                      <w:sz w:val="30"/>
                      <w:szCs w:val="30"/>
                      <w:lang w:val="ru-RU"/>
                    </w:rPr>
                  </w:pPr>
                  <w:r w:rsidRPr="00787248">
                    <w:rPr>
                      <w:sz w:val="30"/>
                      <w:szCs w:val="30"/>
                    </w:rPr>
                    <w:t>Термометр медицинский</w:t>
                  </w:r>
                </w:p>
              </w:tc>
              <w:tc>
                <w:tcPr>
                  <w:tcW w:w="993" w:type="dxa"/>
                </w:tcPr>
                <w:p w14:paraId="2FC6F39C" w14:textId="77777777" w:rsidR="003E5DB8" w:rsidRPr="00787248" w:rsidRDefault="003E5DB8" w:rsidP="003E5DB8">
                  <w:pPr>
                    <w:spacing w:line="320" w:lineRule="exact"/>
                    <w:jc w:val="both"/>
                    <w:rPr>
                      <w:sz w:val="30"/>
                      <w:szCs w:val="30"/>
                      <w:lang w:val="ru-RU"/>
                    </w:rPr>
                  </w:pPr>
                  <w:r w:rsidRPr="00787248">
                    <w:rPr>
                      <w:sz w:val="30"/>
                      <w:szCs w:val="30"/>
                    </w:rPr>
                    <w:t>1 шт.</w:t>
                  </w:r>
                </w:p>
              </w:tc>
            </w:tr>
            <w:tr w:rsidR="003E5DB8" w:rsidRPr="00787248" w14:paraId="6D377BBF" w14:textId="77777777" w:rsidTr="003E5DB8">
              <w:tc>
                <w:tcPr>
                  <w:tcW w:w="8613" w:type="dxa"/>
                </w:tcPr>
                <w:p w14:paraId="051D62D5" w14:textId="77777777" w:rsidR="003E5DB8" w:rsidRPr="00787248" w:rsidRDefault="003E5DB8" w:rsidP="003E5DB8">
                  <w:pPr>
                    <w:spacing w:line="320" w:lineRule="exact"/>
                    <w:jc w:val="both"/>
                    <w:rPr>
                      <w:sz w:val="30"/>
                      <w:szCs w:val="30"/>
                      <w:lang w:val="ru-RU"/>
                    </w:rPr>
                  </w:pPr>
                  <w:r w:rsidRPr="00787248">
                    <w:rPr>
                      <w:sz w:val="30"/>
                      <w:szCs w:val="30"/>
                    </w:rPr>
                    <w:t>Инструкция по применению вложений</w:t>
                  </w:r>
                </w:p>
              </w:tc>
              <w:tc>
                <w:tcPr>
                  <w:tcW w:w="993" w:type="dxa"/>
                </w:tcPr>
                <w:p w14:paraId="5365388E" w14:textId="77777777" w:rsidR="003E5DB8" w:rsidRPr="00787248" w:rsidRDefault="003E5DB8" w:rsidP="003E5DB8">
                  <w:pPr>
                    <w:spacing w:line="320" w:lineRule="exact"/>
                    <w:jc w:val="both"/>
                    <w:rPr>
                      <w:sz w:val="30"/>
                      <w:szCs w:val="30"/>
                      <w:lang w:val="ru-RU"/>
                    </w:rPr>
                  </w:pPr>
                  <w:r w:rsidRPr="00787248">
                    <w:rPr>
                      <w:sz w:val="30"/>
                      <w:szCs w:val="30"/>
                    </w:rPr>
                    <w:t>1 шт.</w:t>
                  </w:r>
                </w:p>
              </w:tc>
            </w:tr>
          </w:tbl>
          <w:p w14:paraId="04933844" w14:textId="77777777" w:rsidR="003E5DB8" w:rsidRPr="00787248" w:rsidRDefault="003E5DB8" w:rsidP="003E5DB8">
            <w:pPr>
              <w:spacing w:line="320" w:lineRule="exact"/>
              <w:ind w:firstLine="709"/>
              <w:jc w:val="both"/>
              <w:rPr>
                <w:sz w:val="30"/>
                <w:szCs w:val="30"/>
              </w:rPr>
            </w:pPr>
            <w:r w:rsidRPr="00787248">
              <w:rPr>
                <w:sz w:val="30"/>
                <w:szCs w:val="30"/>
              </w:rPr>
              <w:lastRenderedPageBreak/>
              <w:t xml:space="preserve">Основание: Постановление Министерства здравоохранения Республики </w:t>
            </w:r>
            <w:r w:rsidRPr="00787248">
              <w:rPr>
                <w:spacing w:val="-2"/>
                <w:sz w:val="30"/>
                <w:szCs w:val="30"/>
              </w:rPr>
              <w:t xml:space="preserve">Беларусь </w:t>
            </w:r>
            <w:r w:rsidRPr="00787248">
              <w:rPr>
                <w:spacing w:val="-2"/>
                <w:sz w:val="30"/>
                <w:szCs w:val="30"/>
                <w:lang w:val="ru-RU"/>
              </w:rPr>
              <w:t>от 04</w:t>
            </w:r>
            <w:r w:rsidRPr="00787248">
              <w:rPr>
                <w:spacing w:val="-2"/>
                <w:sz w:val="30"/>
                <w:szCs w:val="30"/>
              </w:rPr>
              <w:t>.</w:t>
            </w:r>
            <w:r w:rsidRPr="00787248">
              <w:rPr>
                <w:spacing w:val="-2"/>
                <w:sz w:val="30"/>
                <w:szCs w:val="30"/>
                <w:lang w:val="ru-RU"/>
              </w:rPr>
              <w:t>12</w:t>
            </w:r>
            <w:r w:rsidRPr="00787248">
              <w:rPr>
                <w:spacing w:val="-2"/>
                <w:sz w:val="30"/>
                <w:szCs w:val="30"/>
              </w:rPr>
              <w:t>.20</w:t>
            </w:r>
            <w:r w:rsidRPr="00787248">
              <w:rPr>
                <w:spacing w:val="-2"/>
                <w:sz w:val="30"/>
                <w:szCs w:val="30"/>
                <w:lang w:val="ru-RU"/>
              </w:rPr>
              <w:t>14</w:t>
            </w:r>
            <w:r w:rsidR="00B05DA2">
              <w:rPr>
                <w:spacing w:val="-2"/>
                <w:sz w:val="30"/>
                <w:szCs w:val="30"/>
                <w:lang w:val="ru-RU"/>
              </w:rPr>
              <w:t xml:space="preserve"> </w:t>
            </w:r>
            <w:r w:rsidRPr="00787248">
              <w:rPr>
                <w:spacing w:val="-2"/>
                <w:sz w:val="30"/>
                <w:szCs w:val="30"/>
              </w:rPr>
              <w:t xml:space="preserve">№ </w:t>
            </w:r>
            <w:r w:rsidRPr="00787248">
              <w:rPr>
                <w:spacing w:val="-2"/>
                <w:sz w:val="30"/>
                <w:szCs w:val="30"/>
                <w:lang w:val="ru-RU"/>
              </w:rPr>
              <w:t>80 (в редакции постановления Министерства здравоохранения Республики Беларусь от</w:t>
            </w:r>
            <w:r w:rsidR="00B05DA2">
              <w:rPr>
                <w:spacing w:val="-2"/>
                <w:sz w:val="30"/>
                <w:szCs w:val="30"/>
                <w:lang w:val="ru-RU"/>
              </w:rPr>
              <w:t xml:space="preserve"> </w:t>
            </w:r>
            <w:r w:rsidRPr="00787248">
              <w:rPr>
                <w:spacing w:val="-2"/>
                <w:sz w:val="30"/>
                <w:szCs w:val="30"/>
                <w:lang w:val="ru-RU"/>
              </w:rPr>
              <w:t>17.02.2016           № 31)</w:t>
            </w:r>
            <w:r w:rsidR="00B05DA2">
              <w:rPr>
                <w:spacing w:val="-2"/>
                <w:sz w:val="30"/>
                <w:szCs w:val="30"/>
                <w:lang w:val="ru-RU"/>
              </w:rPr>
              <w:t xml:space="preserve"> </w:t>
            </w:r>
            <w:r w:rsidRPr="00787248">
              <w:rPr>
                <w:spacing w:val="-2"/>
                <w:sz w:val="30"/>
                <w:szCs w:val="30"/>
              </w:rPr>
              <w:t>«Об у</w:t>
            </w:r>
            <w:r w:rsidRPr="00787248">
              <w:rPr>
                <w:spacing w:val="-2"/>
                <w:sz w:val="30"/>
                <w:szCs w:val="30"/>
                <w:lang w:val="ru-RU"/>
              </w:rPr>
              <w:t>становлении перечней аптечек первой помощи, аптечек скорой медицинской помощи, вложений, входящих в эти аптечки, и определении</w:t>
            </w:r>
            <w:r w:rsidRPr="00787248">
              <w:rPr>
                <w:sz w:val="30"/>
                <w:szCs w:val="30"/>
              </w:rPr>
              <w:t xml:space="preserve"> порядк</w:t>
            </w:r>
            <w:r w:rsidRPr="00787248">
              <w:rPr>
                <w:sz w:val="30"/>
                <w:szCs w:val="30"/>
                <w:lang w:val="ru-RU"/>
              </w:rPr>
              <w:t>а</w:t>
            </w:r>
            <w:r w:rsidRPr="00787248">
              <w:rPr>
                <w:sz w:val="30"/>
                <w:szCs w:val="30"/>
              </w:rPr>
              <w:t xml:space="preserve"> их комплектации»</w:t>
            </w:r>
          </w:p>
          <w:p w14:paraId="1EE22F25" w14:textId="77777777" w:rsidR="00B05DA2" w:rsidRDefault="003E5DB8" w:rsidP="003E5DB8">
            <w:pPr>
              <w:ind w:left="6381" w:firstLine="709"/>
              <w:jc w:val="both"/>
              <w:rPr>
                <w:sz w:val="28"/>
                <w:szCs w:val="28"/>
                <w:lang w:val="ru-RU"/>
              </w:rPr>
            </w:pPr>
            <w:r w:rsidRPr="00787248">
              <w:rPr>
                <w:sz w:val="28"/>
                <w:szCs w:val="28"/>
              </w:rPr>
              <w:br w:type="page"/>
            </w:r>
          </w:p>
          <w:p w14:paraId="663758E2" w14:textId="77777777" w:rsidR="00B05DA2" w:rsidRDefault="00B05DA2" w:rsidP="003E5DB8">
            <w:pPr>
              <w:ind w:left="6381" w:firstLine="709"/>
              <w:jc w:val="both"/>
              <w:rPr>
                <w:sz w:val="28"/>
                <w:szCs w:val="28"/>
                <w:lang w:val="ru-RU"/>
              </w:rPr>
            </w:pPr>
          </w:p>
          <w:p w14:paraId="7459CA03" w14:textId="77777777" w:rsidR="00B05DA2" w:rsidRDefault="00B05DA2" w:rsidP="003E5DB8">
            <w:pPr>
              <w:ind w:left="6381" w:firstLine="709"/>
              <w:jc w:val="both"/>
              <w:rPr>
                <w:sz w:val="28"/>
                <w:szCs w:val="28"/>
                <w:lang w:val="ru-RU"/>
              </w:rPr>
            </w:pPr>
          </w:p>
          <w:p w14:paraId="33A7D538" w14:textId="77777777" w:rsidR="00B05DA2" w:rsidRDefault="00B05DA2" w:rsidP="003E5DB8">
            <w:pPr>
              <w:ind w:left="6381" w:firstLine="709"/>
              <w:jc w:val="both"/>
              <w:rPr>
                <w:sz w:val="28"/>
                <w:szCs w:val="28"/>
                <w:lang w:val="ru-RU"/>
              </w:rPr>
            </w:pPr>
          </w:p>
          <w:p w14:paraId="48AB9032" w14:textId="77777777" w:rsidR="00B05DA2" w:rsidRDefault="00B05DA2" w:rsidP="003E5DB8">
            <w:pPr>
              <w:ind w:left="6381" w:firstLine="709"/>
              <w:jc w:val="both"/>
              <w:rPr>
                <w:sz w:val="28"/>
                <w:szCs w:val="28"/>
                <w:lang w:val="ru-RU"/>
              </w:rPr>
            </w:pPr>
          </w:p>
          <w:p w14:paraId="78C7B99C" w14:textId="77777777" w:rsidR="00B05DA2" w:rsidRDefault="00B05DA2" w:rsidP="003E5DB8">
            <w:pPr>
              <w:ind w:left="6381" w:firstLine="709"/>
              <w:jc w:val="both"/>
              <w:rPr>
                <w:sz w:val="28"/>
                <w:szCs w:val="28"/>
                <w:lang w:val="ru-RU"/>
              </w:rPr>
            </w:pPr>
          </w:p>
          <w:p w14:paraId="212881A5" w14:textId="77777777" w:rsidR="00B05DA2" w:rsidRDefault="00B05DA2" w:rsidP="003E5DB8">
            <w:pPr>
              <w:ind w:left="6381" w:firstLine="709"/>
              <w:jc w:val="both"/>
              <w:rPr>
                <w:sz w:val="28"/>
                <w:szCs w:val="28"/>
                <w:lang w:val="ru-RU"/>
              </w:rPr>
            </w:pPr>
          </w:p>
          <w:p w14:paraId="2A02670B" w14:textId="77777777" w:rsidR="00B05DA2" w:rsidRDefault="00B05DA2" w:rsidP="00B05DA2">
            <w:pPr>
              <w:jc w:val="both"/>
              <w:rPr>
                <w:sz w:val="28"/>
                <w:szCs w:val="28"/>
                <w:lang w:val="ru-RU"/>
              </w:rPr>
            </w:pPr>
          </w:p>
          <w:p w14:paraId="3937CB24" w14:textId="77777777" w:rsidR="00B05DA2" w:rsidRDefault="00B05DA2" w:rsidP="00B05DA2">
            <w:pPr>
              <w:jc w:val="both"/>
              <w:rPr>
                <w:sz w:val="28"/>
                <w:szCs w:val="28"/>
                <w:lang w:val="ru-RU"/>
              </w:rPr>
            </w:pPr>
          </w:p>
          <w:p w14:paraId="2C78FC1F" w14:textId="77777777" w:rsidR="00B05DA2" w:rsidRDefault="00B05DA2" w:rsidP="00B05DA2">
            <w:pPr>
              <w:jc w:val="both"/>
              <w:rPr>
                <w:sz w:val="28"/>
                <w:szCs w:val="28"/>
                <w:lang w:val="ru-RU"/>
              </w:rPr>
            </w:pPr>
          </w:p>
          <w:p w14:paraId="386CF526" w14:textId="77777777" w:rsidR="00B05DA2" w:rsidRDefault="00B05DA2" w:rsidP="00B05DA2">
            <w:pPr>
              <w:jc w:val="both"/>
              <w:rPr>
                <w:sz w:val="28"/>
                <w:szCs w:val="28"/>
                <w:lang w:val="ru-RU"/>
              </w:rPr>
            </w:pPr>
          </w:p>
          <w:p w14:paraId="47057C02" w14:textId="77777777" w:rsidR="00B05DA2" w:rsidRDefault="00B05DA2" w:rsidP="00B05DA2">
            <w:pPr>
              <w:jc w:val="both"/>
              <w:rPr>
                <w:sz w:val="28"/>
                <w:szCs w:val="28"/>
                <w:lang w:val="ru-RU"/>
              </w:rPr>
            </w:pPr>
          </w:p>
          <w:p w14:paraId="38734453" w14:textId="77777777" w:rsidR="00B05DA2" w:rsidRDefault="00B05DA2" w:rsidP="00B05DA2">
            <w:pPr>
              <w:jc w:val="both"/>
              <w:rPr>
                <w:sz w:val="28"/>
                <w:szCs w:val="28"/>
                <w:lang w:val="ru-RU"/>
              </w:rPr>
            </w:pPr>
          </w:p>
          <w:p w14:paraId="3910F7B3" w14:textId="77777777" w:rsidR="00B05DA2" w:rsidRDefault="00B05DA2" w:rsidP="00B05DA2">
            <w:pPr>
              <w:jc w:val="both"/>
              <w:rPr>
                <w:sz w:val="28"/>
                <w:szCs w:val="28"/>
                <w:lang w:val="ru-RU"/>
              </w:rPr>
            </w:pPr>
          </w:p>
          <w:p w14:paraId="5AFB55CF" w14:textId="77777777" w:rsidR="00B05DA2" w:rsidRDefault="00B05DA2" w:rsidP="00B05DA2">
            <w:pPr>
              <w:jc w:val="both"/>
              <w:rPr>
                <w:sz w:val="28"/>
                <w:szCs w:val="28"/>
                <w:lang w:val="ru-RU"/>
              </w:rPr>
            </w:pPr>
          </w:p>
          <w:p w14:paraId="7717C07C" w14:textId="77777777" w:rsidR="00B05DA2" w:rsidRDefault="00B05DA2" w:rsidP="00B05DA2">
            <w:pPr>
              <w:jc w:val="both"/>
              <w:rPr>
                <w:sz w:val="28"/>
                <w:szCs w:val="28"/>
                <w:lang w:val="ru-RU"/>
              </w:rPr>
            </w:pPr>
          </w:p>
          <w:p w14:paraId="65405087" w14:textId="77777777" w:rsidR="00B05DA2" w:rsidRDefault="00B05DA2" w:rsidP="00B05DA2">
            <w:pPr>
              <w:jc w:val="both"/>
              <w:rPr>
                <w:sz w:val="28"/>
                <w:szCs w:val="28"/>
                <w:lang w:val="ru-RU"/>
              </w:rPr>
            </w:pPr>
          </w:p>
          <w:p w14:paraId="6F5E3211" w14:textId="77777777" w:rsidR="00B05DA2" w:rsidRDefault="00B05DA2" w:rsidP="00B05DA2">
            <w:pPr>
              <w:jc w:val="both"/>
              <w:rPr>
                <w:sz w:val="28"/>
                <w:szCs w:val="28"/>
                <w:lang w:val="ru-RU"/>
              </w:rPr>
            </w:pPr>
          </w:p>
          <w:p w14:paraId="0BB3AD04" w14:textId="77777777" w:rsidR="00B05DA2" w:rsidRDefault="00B05DA2" w:rsidP="00B05DA2">
            <w:pPr>
              <w:jc w:val="both"/>
              <w:rPr>
                <w:sz w:val="28"/>
                <w:szCs w:val="28"/>
                <w:lang w:val="ru-RU"/>
              </w:rPr>
            </w:pPr>
          </w:p>
          <w:p w14:paraId="0701293B" w14:textId="77777777" w:rsidR="00B05DA2" w:rsidRDefault="00B05DA2" w:rsidP="00B05DA2">
            <w:pPr>
              <w:jc w:val="both"/>
              <w:rPr>
                <w:sz w:val="28"/>
                <w:szCs w:val="28"/>
                <w:lang w:val="ru-RU"/>
              </w:rPr>
            </w:pPr>
          </w:p>
          <w:p w14:paraId="52976771" w14:textId="77777777" w:rsidR="00B05DA2" w:rsidRDefault="00B05DA2" w:rsidP="00B05DA2">
            <w:pPr>
              <w:jc w:val="both"/>
              <w:rPr>
                <w:sz w:val="28"/>
                <w:szCs w:val="28"/>
                <w:lang w:val="ru-RU"/>
              </w:rPr>
            </w:pPr>
          </w:p>
          <w:p w14:paraId="15683DEF" w14:textId="77777777" w:rsidR="00B05DA2" w:rsidRDefault="00B05DA2" w:rsidP="00B05DA2">
            <w:pPr>
              <w:jc w:val="both"/>
              <w:rPr>
                <w:sz w:val="28"/>
                <w:szCs w:val="28"/>
                <w:lang w:val="ru-RU"/>
              </w:rPr>
            </w:pPr>
          </w:p>
          <w:p w14:paraId="5B1CB22B" w14:textId="77777777" w:rsidR="00B05DA2" w:rsidRDefault="00B05DA2" w:rsidP="00B05DA2">
            <w:pPr>
              <w:jc w:val="both"/>
              <w:rPr>
                <w:sz w:val="28"/>
                <w:szCs w:val="28"/>
                <w:lang w:val="ru-RU"/>
              </w:rPr>
            </w:pPr>
          </w:p>
          <w:p w14:paraId="76EC0C3C" w14:textId="77777777" w:rsidR="00B05DA2" w:rsidRDefault="00B05DA2" w:rsidP="00B05DA2">
            <w:pPr>
              <w:jc w:val="both"/>
              <w:rPr>
                <w:sz w:val="28"/>
                <w:szCs w:val="28"/>
                <w:lang w:val="ru-RU"/>
              </w:rPr>
            </w:pPr>
          </w:p>
          <w:p w14:paraId="589E5A39" w14:textId="77777777" w:rsidR="00B05DA2" w:rsidRDefault="00B05DA2" w:rsidP="00B05DA2">
            <w:pPr>
              <w:jc w:val="both"/>
              <w:rPr>
                <w:sz w:val="28"/>
                <w:szCs w:val="28"/>
                <w:lang w:val="ru-RU"/>
              </w:rPr>
            </w:pPr>
          </w:p>
          <w:p w14:paraId="4DF8236F" w14:textId="77777777" w:rsidR="00B05DA2" w:rsidRDefault="00B05DA2" w:rsidP="00B05DA2">
            <w:pPr>
              <w:jc w:val="both"/>
              <w:rPr>
                <w:sz w:val="28"/>
                <w:szCs w:val="28"/>
                <w:lang w:val="ru-RU"/>
              </w:rPr>
            </w:pPr>
          </w:p>
          <w:p w14:paraId="4374344A" w14:textId="77777777" w:rsidR="00B05DA2" w:rsidRDefault="00B05DA2" w:rsidP="00B05DA2">
            <w:pPr>
              <w:jc w:val="both"/>
              <w:rPr>
                <w:sz w:val="28"/>
                <w:szCs w:val="28"/>
                <w:lang w:val="ru-RU"/>
              </w:rPr>
            </w:pPr>
          </w:p>
          <w:p w14:paraId="5C06C1FD" w14:textId="77777777" w:rsidR="00B05DA2" w:rsidRDefault="00B05DA2" w:rsidP="00B05DA2">
            <w:pPr>
              <w:jc w:val="both"/>
              <w:rPr>
                <w:sz w:val="28"/>
                <w:szCs w:val="28"/>
                <w:lang w:val="ru-RU"/>
              </w:rPr>
            </w:pPr>
          </w:p>
          <w:p w14:paraId="0A4CEF37" w14:textId="77777777" w:rsidR="00B05DA2" w:rsidRDefault="00B05DA2" w:rsidP="00B05DA2">
            <w:pPr>
              <w:jc w:val="both"/>
              <w:rPr>
                <w:sz w:val="28"/>
                <w:szCs w:val="28"/>
                <w:lang w:val="ru-RU"/>
              </w:rPr>
            </w:pPr>
          </w:p>
          <w:p w14:paraId="4481BE76" w14:textId="77777777" w:rsidR="00B05DA2" w:rsidRDefault="00B05DA2" w:rsidP="00B05DA2">
            <w:pPr>
              <w:jc w:val="both"/>
              <w:rPr>
                <w:sz w:val="28"/>
                <w:szCs w:val="28"/>
                <w:lang w:val="ru-RU"/>
              </w:rPr>
            </w:pPr>
          </w:p>
          <w:p w14:paraId="40749886" w14:textId="77777777" w:rsidR="00B05DA2" w:rsidRDefault="00B05DA2" w:rsidP="00B05DA2">
            <w:pPr>
              <w:jc w:val="both"/>
              <w:rPr>
                <w:sz w:val="28"/>
                <w:szCs w:val="28"/>
                <w:lang w:val="ru-RU"/>
              </w:rPr>
            </w:pPr>
          </w:p>
          <w:p w14:paraId="540C167C" w14:textId="77777777" w:rsidR="00B05DA2" w:rsidRDefault="00B05DA2" w:rsidP="00B05DA2">
            <w:pPr>
              <w:jc w:val="both"/>
              <w:rPr>
                <w:sz w:val="28"/>
                <w:szCs w:val="28"/>
                <w:lang w:val="ru-RU"/>
              </w:rPr>
            </w:pPr>
          </w:p>
          <w:p w14:paraId="6EC769A9" w14:textId="77777777" w:rsidR="00B05DA2" w:rsidRDefault="00B05DA2" w:rsidP="00B05DA2">
            <w:pPr>
              <w:jc w:val="both"/>
              <w:rPr>
                <w:sz w:val="28"/>
                <w:szCs w:val="28"/>
                <w:lang w:val="ru-RU"/>
              </w:rPr>
            </w:pPr>
          </w:p>
          <w:p w14:paraId="732D77B2" w14:textId="77777777" w:rsidR="00B05DA2" w:rsidRDefault="00B05DA2" w:rsidP="00B05DA2">
            <w:pPr>
              <w:jc w:val="both"/>
              <w:rPr>
                <w:sz w:val="28"/>
                <w:szCs w:val="28"/>
                <w:lang w:val="ru-RU"/>
              </w:rPr>
            </w:pPr>
          </w:p>
          <w:p w14:paraId="3255D8E2" w14:textId="77777777" w:rsidR="00B05DA2" w:rsidRDefault="00B05DA2" w:rsidP="003E5DB8">
            <w:pPr>
              <w:ind w:left="6381" w:firstLine="709"/>
              <w:jc w:val="both"/>
              <w:rPr>
                <w:sz w:val="28"/>
                <w:szCs w:val="28"/>
                <w:lang w:val="ru-RU"/>
              </w:rPr>
            </w:pPr>
          </w:p>
          <w:p w14:paraId="226E1B43" w14:textId="77777777" w:rsidR="00B05DA2" w:rsidRDefault="00B05DA2" w:rsidP="00B05DA2">
            <w:pPr>
              <w:jc w:val="both"/>
              <w:rPr>
                <w:sz w:val="28"/>
                <w:szCs w:val="28"/>
                <w:lang w:val="ru-RU"/>
              </w:rPr>
            </w:pPr>
          </w:p>
          <w:p w14:paraId="7518A5EA" w14:textId="77777777" w:rsidR="00B05DA2" w:rsidRDefault="00B05DA2" w:rsidP="003E5DB8">
            <w:pPr>
              <w:ind w:left="6381" w:firstLine="709"/>
              <w:jc w:val="both"/>
              <w:rPr>
                <w:sz w:val="28"/>
                <w:szCs w:val="28"/>
                <w:lang w:val="ru-RU"/>
              </w:rPr>
            </w:pPr>
          </w:p>
          <w:p w14:paraId="4DA1F446" w14:textId="77777777" w:rsidR="00503BD9" w:rsidRDefault="00503BD9" w:rsidP="003E5DB8">
            <w:pPr>
              <w:ind w:left="6381" w:firstLine="709"/>
              <w:jc w:val="both"/>
              <w:rPr>
                <w:sz w:val="28"/>
                <w:szCs w:val="28"/>
                <w:lang w:val="ru-RU"/>
              </w:rPr>
            </w:pPr>
          </w:p>
          <w:p w14:paraId="5924FB6B" w14:textId="77777777" w:rsidR="00503BD9" w:rsidRDefault="00503BD9" w:rsidP="003E5DB8">
            <w:pPr>
              <w:ind w:left="6381" w:firstLine="709"/>
              <w:jc w:val="both"/>
              <w:rPr>
                <w:sz w:val="28"/>
                <w:szCs w:val="28"/>
                <w:lang w:val="ru-RU"/>
              </w:rPr>
            </w:pPr>
          </w:p>
          <w:p w14:paraId="7ACE177A" w14:textId="77777777" w:rsidR="00503BD9" w:rsidRDefault="00503BD9" w:rsidP="003E5DB8">
            <w:pPr>
              <w:ind w:left="6381" w:firstLine="709"/>
              <w:jc w:val="both"/>
              <w:rPr>
                <w:sz w:val="28"/>
                <w:szCs w:val="28"/>
                <w:lang w:val="ru-RU"/>
              </w:rPr>
            </w:pPr>
          </w:p>
          <w:p w14:paraId="4F679AD5" w14:textId="77777777" w:rsidR="00503BD9" w:rsidRDefault="00503BD9" w:rsidP="003E5DB8">
            <w:pPr>
              <w:ind w:left="6381" w:firstLine="709"/>
              <w:jc w:val="both"/>
              <w:rPr>
                <w:sz w:val="28"/>
                <w:szCs w:val="28"/>
                <w:lang w:val="ru-RU"/>
              </w:rPr>
            </w:pPr>
          </w:p>
          <w:p w14:paraId="54ABAC6D" w14:textId="77777777" w:rsidR="003414A3" w:rsidRDefault="003414A3" w:rsidP="003E5DB8">
            <w:pPr>
              <w:ind w:left="6381" w:firstLine="709"/>
              <w:jc w:val="both"/>
              <w:rPr>
                <w:sz w:val="28"/>
                <w:szCs w:val="28"/>
                <w:lang w:val="ru-RU"/>
              </w:rPr>
            </w:pPr>
          </w:p>
          <w:p w14:paraId="5902C3A3" w14:textId="77777777" w:rsidR="00503BD9" w:rsidRDefault="00503BD9" w:rsidP="003E5DB8">
            <w:pPr>
              <w:ind w:left="6381" w:firstLine="709"/>
              <w:jc w:val="both"/>
              <w:rPr>
                <w:sz w:val="28"/>
                <w:szCs w:val="28"/>
                <w:lang w:val="ru-RU"/>
              </w:rPr>
            </w:pPr>
          </w:p>
          <w:p w14:paraId="5A182F96" w14:textId="77777777" w:rsidR="003414A3" w:rsidRDefault="003414A3" w:rsidP="003E5DB8">
            <w:pPr>
              <w:ind w:left="6381" w:firstLine="709"/>
              <w:jc w:val="both"/>
              <w:rPr>
                <w:sz w:val="28"/>
                <w:szCs w:val="28"/>
                <w:lang w:val="ru-RU"/>
              </w:rPr>
            </w:pPr>
          </w:p>
          <w:p w14:paraId="6CE6727E" w14:textId="77777777" w:rsidR="003414A3" w:rsidRDefault="003414A3" w:rsidP="003E5DB8">
            <w:pPr>
              <w:ind w:left="6381" w:firstLine="709"/>
              <w:jc w:val="both"/>
              <w:rPr>
                <w:sz w:val="28"/>
                <w:szCs w:val="28"/>
                <w:lang w:val="ru-RU"/>
              </w:rPr>
            </w:pPr>
          </w:p>
          <w:p w14:paraId="5FC34648" w14:textId="77777777" w:rsidR="003414A3" w:rsidRDefault="003414A3" w:rsidP="003E5DB8">
            <w:pPr>
              <w:ind w:left="6381" w:firstLine="709"/>
              <w:jc w:val="both"/>
              <w:rPr>
                <w:sz w:val="28"/>
                <w:szCs w:val="28"/>
                <w:lang w:val="ru-RU"/>
              </w:rPr>
            </w:pPr>
          </w:p>
          <w:p w14:paraId="616C1165" w14:textId="77777777" w:rsidR="003414A3" w:rsidRDefault="003414A3" w:rsidP="003E5DB8">
            <w:pPr>
              <w:ind w:left="6381" w:firstLine="709"/>
              <w:jc w:val="both"/>
              <w:rPr>
                <w:sz w:val="28"/>
                <w:szCs w:val="28"/>
                <w:lang w:val="ru-RU"/>
              </w:rPr>
            </w:pPr>
          </w:p>
          <w:p w14:paraId="09E43659" w14:textId="77777777" w:rsidR="003414A3" w:rsidRDefault="003414A3" w:rsidP="003E5DB8">
            <w:pPr>
              <w:ind w:left="6381" w:firstLine="709"/>
              <w:jc w:val="both"/>
              <w:rPr>
                <w:sz w:val="28"/>
                <w:szCs w:val="28"/>
                <w:lang w:val="ru-RU"/>
              </w:rPr>
            </w:pPr>
          </w:p>
          <w:p w14:paraId="1305A1F7" w14:textId="77777777" w:rsidR="003414A3" w:rsidRDefault="003414A3" w:rsidP="003E5DB8">
            <w:pPr>
              <w:ind w:left="6381" w:firstLine="709"/>
              <w:jc w:val="both"/>
              <w:rPr>
                <w:sz w:val="28"/>
                <w:szCs w:val="28"/>
                <w:lang w:val="ru-RU"/>
              </w:rPr>
            </w:pPr>
          </w:p>
          <w:p w14:paraId="5A234BF5" w14:textId="77777777" w:rsidR="003414A3" w:rsidRDefault="003414A3" w:rsidP="003E5DB8">
            <w:pPr>
              <w:ind w:left="6381" w:firstLine="709"/>
              <w:jc w:val="both"/>
              <w:rPr>
                <w:sz w:val="28"/>
                <w:szCs w:val="28"/>
                <w:lang w:val="ru-RU"/>
              </w:rPr>
            </w:pPr>
          </w:p>
          <w:p w14:paraId="1725DDEF" w14:textId="77777777" w:rsidR="003414A3" w:rsidRDefault="003414A3" w:rsidP="003E5DB8">
            <w:pPr>
              <w:ind w:left="6381" w:firstLine="709"/>
              <w:jc w:val="both"/>
              <w:rPr>
                <w:sz w:val="28"/>
                <w:szCs w:val="28"/>
                <w:lang w:val="ru-RU"/>
              </w:rPr>
            </w:pPr>
          </w:p>
          <w:p w14:paraId="22BFCAD4" w14:textId="77777777" w:rsidR="003414A3" w:rsidRDefault="003414A3" w:rsidP="003E5DB8">
            <w:pPr>
              <w:ind w:left="6381" w:firstLine="709"/>
              <w:jc w:val="both"/>
              <w:rPr>
                <w:sz w:val="28"/>
                <w:szCs w:val="28"/>
                <w:lang w:val="ru-RU"/>
              </w:rPr>
            </w:pPr>
          </w:p>
          <w:p w14:paraId="32D4F8EA" w14:textId="77777777" w:rsidR="003414A3" w:rsidRDefault="003414A3" w:rsidP="003E5DB8">
            <w:pPr>
              <w:ind w:left="6381" w:firstLine="709"/>
              <w:jc w:val="both"/>
              <w:rPr>
                <w:sz w:val="28"/>
                <w:szCs w:val="28"/>
                <w:lang w:val="ru-RU"/>
              </w:rPr>
            </w:pPr>
          </w:p>
          <w:p w14:paraId="2F5DF0F1" w14:textId="77777777" w:rsidR="003414A3" w:rsidRDefault="003414A3" w:rsidP="003E5DB8">
            <w:pPr>
              <w:ind w:left="6381" w:firstLine="709"/>
              <w:jc w:val="both"/>
              <w:rPr>
                <w:sz w:val="28"/>
                <w:szCs w:val="28"/>
                <w:lang w:val="ru-RU"/>
              </w:rPr>
            </w:pPr>
          </w:p>
          <w:p w14:paraId="41F10F6A" w14:textId="77777777" w:rsidR="003414A3" w:rsidRDefault="003414A3" w:rsidP="003E5DB8">
            <w:pPr>
              <w:ind w:left="6381" w:firstLine="709"/>
              <w:jc w:val="both"/>
              <w:rPr>
                <w:sz w:val="28"/>
                <w:szCs w:val="28"/>
                <w:lang w:val="ru-RU"/>
              </w:rPr>
            </w:pPr>
          </w:p>
          <w:p w14:paraId="57E92262" w14:textId="77777777" w:rsidR="003414A3" w:rsidRDefault="003414A3" w:rsidP="003E5DB8">
            <w:pPr>
              <w:ind w:left="6381" w:firstLine="709"/>
              <w:jc w:val="both"/>
              <w:rPr>
                <w:sz w:val="28"/>
                <w:szCs w:val="28"/>
                <w:lang w:val="ru-RU"/>
              </w:rPr>
            </w:pPr>
          </w:p>
          <w:p w14:paraId="25D8F161" w14:textId="77777777" w:rsidR="003414A3" w:rsidRDefault="003414A3" w:rsidP="003E5DB8">
            <w:pPr>
              <w:ind w:left="6381" w:firstLine="709"/>
              <w:jc w:val="both"/>
              <w:rPr>
                <w:sz w:val="28"/>
                <w:szCs w:val="28"/>
                <w:lang w:val="ru-RU"/>
              </w:rPr>
            </w:pPr>
          </w:p>
          <w:p w14:paraId="0EB0DFAC" w14:textId="77777777" w:rsidR="003414A3" w:rsidRDefault="003414A3" w:rsidP="003E5DB8">
            <w:pPr>
              <w:ind w:left="6381" w:firstLine="709"/>
              <w:jc w:val="both"/>
              <w:rPr>
                <w:sz w:val="28"/>
                <w:szCs w:val="28"/>
                <w:lang w:val="ru-RU"/>
              </w:rPr>
            </w:pPr>
          </w:p>
          <w:p w14:paraId="32817D43" w14:textId="77777777" w:rsidR="003414A3" w:rsidRDefault="003414A3" w:rsidP="003E5DB8">
            <w:pPr>
              <w:ind w:left="6381" w:firstLine="709"/>
              <w:jc w:val="both"/>
              <w:rPr>
                <w:sz w:val="28"/>
                <w:szCs w:val="28"/>
                <w:lang w:val="ru-RU"/>
              </w:rPr>
            </w:pPr>
          </w:p>
          <w:p w14:paraId="2CAF3A86" w14:textId="77777777" w:rsidR="003414A3" w:rsidRDefault="003414A3" w:rsidP="003E5DB8">
            <w:pPr>
              <w:ind w:left="6381" w:firstLine="709"/>
              <w:jc w:val="both"/>
              <w:rPr>
                <w:sz w:val="28"/>
                <w:szCs w:val="28"/>
                <w:lang w:val="ru-RU"/>
              </w:rPr>
            </w:pPr>
          </w:p>
          <w:p w14:paraId="5964EF95" w14:textId="77777777" w:rsidR="003414A3" w:rsidRDefault="003414A3" w:rsidP="003E5DB8">
            <w:pPr>
              <w:ind w:left="6381" w:firstLine="709"/>
              <w:jc w:val="both"/>
              <w:rPr>
                <w:sz w:val="28"/>
                <w:szCs w:val="28"/>
                <w:lang w:val="ru-RU"/>
              </w:rPr>
            </w:pPr>
          </w:p>
          <w:p w14:paraId="10481D38" w14:textId="77777777" w:rsidR="003414A3" w:rsidRDefault="003414A3" w:rsidP="003E5DB8">
            <w:pPr>
              <w:ind w:left="6381" w:firstLine="709"/>
              <w:jc w:val="both"/>
              <w:rPr>
                <w:sz w:val="28"/>
                <w:szCs w:val="28"/>
                <w:lang w:val="ru-RU"/>
              </w:rPr>
            </w:pPr>
          </w:p>
          <w:p w14:paraId="3995AB03" w14:textId="77777777" w:rsidR="003414A3" w:rsidRDefault="003414A3" w:rsidP="003E5DB8">
            <w:pPr>
              <w:ind w:left="6381" w:firstLine="709"/>
              <w:jc w:val="both"/>
              <w:rPr>
                <w:sz w:val="28"/>
                <w:szCs w:val="28"/>
                <w:lang w:val="ru-RU"/>
              </w:rPr>
            </w:pPr>
          </w:p>
          <w:p w14:paraId="3DCE585F" w14:textId="77777777" w:rsidR="003414A3" w:rsidRDefault="003414A3" w:rsidP="003E5DB8">
            <w:pPr>
              <w:ind w:left="6381" w:firstLine="709"/>
              <w:jc w:val="both"/>
              <w:rPr>
                <w:sz w:val="28"/>
                <w:szCs w:val="28"/>
                <w:lang w:val="ru-RU"/>
              </w:rPr>
            </w:pPr>
          </w:p>
          <w:p w14:paraId="30211CE3" w14:textId="77777777" w:rsidR="003414A3" w:rsidRDefault="003414A3" w:rsidP="003E5DB8">
            <w:pPr>
              <w:ind w:left="6381" w:firstLine="709"/>
              <w:jc w:val="both"/>
              <w:rPr>
                <w:sz w:val="28"/>
                <w:szCs w:val="28"/>
                <w:lang w:val="ru-RU"/>
              </w:rPr>
            </w:pPr>
          </w:p>
          <w:p w14:paraId="015E0B48" w14:textId="77777777" w:rsidR="003414A3" w:rsidRDefault="003414A3" w:rsidP="003E5DB8">
            <w:pPr>
              <w:ind w:left="6381" w:firstLine="709"/>
              <w:jc w:val="both"/>
              <w:rPr>
                <w:sz w:val="28"/>
                <w:szCs w:val="28"/>
                <w:lang w:val="ru-RU"/>
              </w:rPr>
            </w:pPr>
          </w:p>
          <w:p w14:paraId="0FE38254" w14:textId="77777777" w:rsidR="003414A3" w:rsidRDefault="003414A3" w:rsidP="003E5DB8">
            <w:pPr>
              <w:ind w:left="6381" w:firstLine="709"/>
              <w:jc w:val="both"/>
              <w:rPr>
                <w:sz w:val="28"/>
                <w:szCs w:val="28"/>
                <w:lang w:val="ru-RU"/>
              </w:rPr>
            </w:pPr>
          </w:p>
          <w:p w14:paraId="260B9AB3" w14:textId="77777777" w:rsidR="003414A3" w:rsidRDefault="003414A3" w:rsidP="003E5DB8">
            <w:pPr>
              <w:ind w:left="6381" w:firstLine="709"/>
              <w:jc w:val="both"/>
              <w:rPr>
                <w:sz w:val="28"/>
                <w:szCs w:val="28"/>
                <w:lang w:val="ru-RU"/>
              </w:rPr>
            </w:pPr>
          </w:p>
          <w:p w14:paraId="263A7D43" w14:textId="77777777" w:rsidR="003414A3" w:rsidRDefault="003414A3" w:rsidP="003E5DB8">
            <w:pPr>
              <w:ind w:left="6381" w:firstLine="709"/>
              <w:jc w:val="both"/>
              <w:rPr>
                <w:sz w:val="28"/>
                <w:szCs w:val="28"/>
                <w:lang w:val="ru-RU"/>
              </w:rPr>
            </w:pPr>
          </w:p>
          <w:p w14:paraId="2CE44653" w14:textId="77777777" w:rsidR="003414A3" w:rsidRDefault="003414A3" w:rsidP="003E5DB8">
            <w:pPr>
              <w:ind w:left="6381" w:firstLine="709"/>
              <w:jc w:val="both"/>
              <w:rPr>
                <w:sz w:val="28"/>
                <w:szCs w:val="28"/>
                <w:lang w:val="ru-RU"/>
              </w:rPr>
            </w:pPr>
          </w:p>
          <w:p w14:paraId="4C6AAB37" w14:textId="77777777" w:rsidR="003414A3" w:rsidRDefault="003414A3" w:rsidP="003E5DB8">
            <w:pPr>
              <w:ind w:left="6381" w:firstLine="709"/>
              <w:jc w:val="both"/>
              <w:rPr>
                <w:sz w:val="28"/>
                <w:szCs w:val="28"/>
                <w:lang w:val="ru-RU"/>
              </w:rPr>
            </w:pPr>
          </w:p>
          <w:p w14:paraId="333742FF" w14:textId="77777777" w:rsidR="003414A3" w:rsidRDefault="003414A3" w:rsidP="003E5DB8">
            <w:pPr>
              <w:ind w:left="6381" w:firstLine="709"/>
              <w:jc w:val="both"/>
              <w:rPr>
                <w:sz w:val="28"/>
                <w:szCs w:val="28"/>
                <w:lang w:val="ru-RU"/>
              </w:rPr>
            </w:pPr>
          </w:p>
          <w:p w14:paraId="6A1202E8" w14:textId="77777777" w:rsidR="003414A3" w:rsidRDefault="003414A3" w:rsidP="003E5DB8">
            <w:pPr>
              <w:ind w:left="6381" w:firstLine="709"/>
              <w:jc w:val="both"/>
              <w:rPr>
                <w:sz w:val="28"/>
                <w:szCs w:val="28"/>
                <w:lang w:val="ru-RU"/>
              </w:rPr>
            </w:pPr>
          </w:p>
          <w:p w14:paraId="5006690E" w14:textId="77777777" w:rsidR="003414A3" w:rsidRDefault="003414A3" w:rsidP="003E5DB8">
            <w:pPr>
              <w:ind w:left="6381" w:firstLine="709"/>
              <w:jc w:val="both"/>
              <w:rPr>
                <w:sz w:val="28"/>
                <w:szCs w:val="28"/>
                <w:lang w:val="ru-RU"/>
              </w:rPr>
            </w:pPr>
          </w:p>
          <w:p w14:paraId="20F911B5" w14:textId="77777777" w:rsidR="003414A3" w:rsidRDefault="003414A3" w:rsidP="003E5DB8">
            <w:pPr>
              <w:ind w:left="6381" w:firstLine="709"/>
              <w:jc w:val="both"/>
              <w:rPr>
                <w:sz w:val="28"/>
                <w:szCs w:val="28"/>
                <w:lang w:val="ru-RU"/>
              </w:rPr>
            </w:pPr>
          </w:p>
          <w:p w14:paraId="0E291B82" w14:textId="77777777" w:rsidR="003414A3" w:rsidRDefault="003414A3" w:rsidP="003E5DB8">
            <w:pPr>
              <w:ind w:left="6381" w:firstLine="709"/>
              <w:jc w:val="both"/>
              <w:rPr>
                <w:sz w:val="28"/>
                <w:szCs w:val="28"/>
                <w:lang w:val="ru-RU"/>
              </w:rPr>
            </w:pPr>
          </w:p>
          <w:p w14:paraId="5A10FA08" w14:textId="77777777" w:rsidR="003414A3" w:rsidRDefault="003414A3" w:rsidP="003E5DB8">
            <w:pPr>
              <w:ind w:left="6381" w:firstLine="709"/>
              <w:jc w:val="both"/>
              <w:rPr>
                <w:sz w:val="28"/>
                <w:szCs w:val="28"/>
                <w:lang w:val="ru-RU"/>
              </w:rPr>
            </w:pPr>
          </w:p>
          <w:p w14:paraId="5854DA66" w14:textId="77777777" w:rsidR="003414A3" w:rsidRDefault="003414A3" w:rsidP="003E5DB8">
            <w:pPr>
              <w:ind w:left="6381" w:firstLine="709"/>
              <w:jc w:val="both"/>
              <w:rPr>
                <w:sz w:val="28"/>
                <w:szCs w:val="28"/>
                <w:lang w:val="ru-RU"/>
              </w:rPr>
            </w:pPr>
          </w:p>
          <w:p w14:paraId="4A4B5E8F" w14:textId="77777777" w:rsidR="003414A3" w:rsidRDefault="003414A3" w:rsidP="003E5DB8">
            <w:pPr>
              <w:ind w:left="6381" w:firstLine="709"/>
              <w:jc w:val="both"/>
              <w:rPr>
                <w:sz w:val="28"/>
                <w:szCs w:val="28"/>
                <w:lang w:val="ru-RU"/>
              </w:rPr>
            </w:pPr>
          </w:p>
          <w:p w14:paraId="4877762E" w14:textId="77777777" w:rsidR="003414A3" w:rsidRDefault="003414A3" w:rsidP="003E5DB8">
            <w:pPr>
              <w:ind w:left="6381" w:firstLine="709"/>
              <w:jc w:val="both"/>
              <w:rPr>
                <w:sz w:val="28"/>
                <w:szCs w:val="28"/>
                <w:lang w:val="ru-RU"/>
              </w:rPr>
            </w:pPr>
          </w:p>
          <w:p w14:paraId="29FDA192" w14:textId="77777777" w:rsidR="003414A3" w:rsidRDefault="003414A3" w:rsidP="003E5DB8">
            <w:pPr>
              <w:ind w:left="6381" w:firstLine="709"/>
              <w:jc w:val="both"/>
              <w:rPr>
                <w:sz w:val="28"/>
                <w:szCs w:val="28"/>
                <w:lang w:val="ru-RU"/>
              </w:rPr>
            </w:pPr>
          </w:p>
          <w:p w14:paraId="022C363C" w14:textId="77777777" w:rsidR="003414A3" w:rsidRDefault="003414A3" w:rsidP="003E5DB8">
            <w:pPr>
              <w:ind w:left="6381" w:firstLine="709"/>
              <w:jc w:val="both"/>
              <w:rPr>
                <w:sz w:val="28"/>
                <w:szCs w:val="28"/>
                <w:lang w:val="ru-RU"/>
              </w:rPr>
            </w:pPr>
          </w:p>
          <w:p w14:paraId="75294741" w14:textId="77777777" w:rsidR="003414A3" w:rsidRDefault="003414A3" w:rsidP="003E5DB8">
            <w:pPr>
              <w:ind w:left="6381" w:firstLine="709"/>
              <w:jc w:val="both"/>
              <w:rPr>
                <w:sz w:val="28"/>
                <w:szCs w:val="28"/>
                <w:lang w:val="ru-RU"/>
              </w:rPr>
            </w:pPr>
          </w:p>
          <w:p w14:paraId="4B9F6FF1" w14:textId="77777777" w:rsidR="003414A3" w:rsidRDefault="003414A3" w:rsidP="003E5DB8">
            <w:pPr>
              <w:ind w:left="6381" w:firstLine="709"/>
              <w:jc w:val="both"/>
              <w:rPr>
                <w:sz w:val="28"/>
                <w:szCs w:val="28"/>
                <w:lang w:val="ru-RU"/>
              </w:rPr>
            </w:pPr>
          </w:p>
          <w:p w14:paraId="3E964D8A" w14:textId="77777777" w:rsidR="003414A3" w:rsidRDefault="003414A3" w:rsidP="003E5DB8">
            <w:pPr>
              <w:ind w:left="6381" w:firstLine="709"/>
              <w:jc w:val="both"/>
              <w:rPr>
                <w:sz w:val="28"/>
                <w:szCs w:val="28"/>
                <w:lang w:val="ru-RU"/>
              </w:rPr>
            </w:pPr>
          </w:p>
          <w:p w14:paraId="27296A92" w14:textId="77777777" w:rsidR="003414A3" w:rsidRDefault="003414A3" w:rsidP="003E5DB8">
            <w:pPr>
              <w:ind w:left="6381" w:firstLine="709"/>
              <w:jc w:val="both"/>
              <w:rPr>
                <w:sz w:val="28"/>
                <w:szCs w:val="28"/>
                <w:lang w:val="ru-RU"/>
              </w:rPr>
            </w:pPr>
          </w:p>
          <w:p w14:paraId="7AEA28CB" w14:textId="77777777" w:rsidR="003414A3" w:rsidRDefault="003414A3" w:rsidP="003E5DB8">
            <w:pPr>
              <w:ind w:left="6381" w:firstLine="709"/>
              <w:jc w:val="both"/>
              <w:rPr>
                <w:sz w:val="28"/>
                <w:szCs w:val="28"/>
                <w:lang w:val="ru-RU"/>
              </w:rPr>
            </w:pPr>
          </w:p>
          <w:p w14:paraId="042BF813" w14:textId="77777777" w:rsidR="003414A3" w:rsidRDefault="003414A3" w:rsidP="003E5DB8">
            <w:pPr>
              <w:ind w:left="6381" w:firstLine="709"/>
              <w:jc w:val="both"/>
              <w:rPr>
                <w:sz w:val="28"/>
                <w:szCs w:val="28"/>
                <w:lang w:val="ru-RU"/>
              </w:rPr>
            </w:pPr>
          </w:p>
          <w:p w14:paraId="25D89BFD" w14:textId="77777777" w:rsidR="003414A3" w:rsidRDefault="003414A3" w:rsidP="003E5DB8">
            <w:pPr>
              <w:ind w:left="6381" w:firstLine="709"/>
              <w:jc w:val="both"/>
              <w:rPr>
                <w:sz w:val="28"/>
                <w:szCs w:val="28"/>
                <w:lang w:val="ru-RU"/>
              </w:rPr>
            </w:pPr>
          </w:p>
          <w:p w14:paraId="01E4FD66" w14:textId="77777777" w:rsidR="003414A3" w:rsidRDefault="003414A3" w:rsidP="003E5DB8">
            <w:pPr>
              <w:ind w:left="6381" w:firstLine="709"/>
              <w:jc w:val="both"/>
              <w:rPr>
                <w:sz w:val="28"/>
                <w:szCs w:val="28"/>
                <w:lang w:val="ru-RU"/>
              </w:rPr>
            </w:pPr>
          </w:p>
          <w:p w14:paraId="48D9E648" w14:textId="77777777" w:rsidR="003414A3" w:rsidRDefault="003414A3" w:rsidP="003E5DB8">
            <w:pPr>
              <w:ind w:left="6381" w:firstLine="709"/>
              <w:jc w:val="both"/>
              <w:rPr>
                <w:sz w:val="28"/>
                <w:szCs w:val="28"/>
                <w:lang w:val="ru-RU"/>
              </w:rPr>
            </w:pPr>
          </w:p>
          <w:p w14:paraId="6A6422C9" w14:textId="77777777" w:rsidR="003414A3" w:rsidRDefault="003414A3" w:rsidP="003E5DB8">
            <w:pPr>
              <w:ind w:left="6381" w:firstLine="709"/>
              <w:jc w:val="both"/>
              <w:rPr>
                <w:sz w:val="28"/>
                <w:szCs w:val="28"/>
                <w:lang w:val="ru-RU"/>
              </w:rPr>
            </w:pPr>
          </w:p>
          <w:p w14:paraId="1E976691" w14:textId="77777777" w:rsidR="003414A3" w:rsidRDefault="003414A3" w:rsidP="003E5DB8">
            <w:pPr>
              <w:ind w:left="6381" w:firstLine="709"/>
              <w:jc w:val="both"/>
              <w:rPr>
                <w:sz w:val="28"/>
                <w:szCs w:val="28"/>
                <w:lang w:val="ru-RU"/>
              </w:rPr>
            </w:pPr>
          </w:p>
          <w:p w14:paraId="31469195" w14:textId="77777777" w:rsidR="003414A3" w:rsidRDefault="003414A3" w:rsidP="003E5DB8">
            <w:pPr>
              <w:ind w:left="6381" w:firstLine="709"/>
              <w:jc w:val="both"/>
              <w:rPr>
                <w:sz w:val="28"/>
                <w:szCs w:val="28"/>
                <w:lang w:val="ru-RU"/>
              </w:rPr>
            </w:pPr>
          </w:p>
          <w:p w14:paraId="7B4BD0D9" w14:textId="77777777" w:rsidR="003414A3" w:rsidRDefault="003414A3" w:rsidP="003E5DB8">
            <w:pPr>
              <w:ind w:left="6381" w:firstLine="709"/>
              <w:jc w:val="both"/>
              <w:rPr>
                <w:sz w:val="28"/>
                <w:szCs w:val="28"/>
                <w:lang w:val="ru-RU"/>
              </w:rPr>
            </w:pPr>
          </w:p>
          <w:p w14:paraId="26981F3A" w14:textId="77777777" w:rsidR="003414A3" w:rsidRDefault="003414A3" w:rsidP="003E5DB8">
            <w:pPr>
              <w:ind w:left="6381" w:firstLine="709"/>
              <w:jc w:val="both"/>
              <w:rPr>
                <w:sz w:val="28"/>
                <w:szCs w:val="28"/>
                <w:lang w:val="ru-RU"/>
              </w:rPr>
            </w:pPr>
          </w:p>
          <w:p w14:paraId="34F2BA6E" w14:textId="77777777" w:rsidR="003414A3" w:rsidRDefault="003414A3" w:rsidP="003E5DB8">
            <w:pPr>
              <w:ind w:left="6381" w:firstLine="709"/>
              <w:jc w:val="both"/>
              <w:rPr>
                <w:sz w:val="28"/>
                <w:szCs w:val="28"/>
                <w:lang w:val="ru-RU"/>
              </w:rPr>
            </w:pPr>
          </w:p>
          <w:p w14:paraId="5EE6D6F1" w14:textId="77777777" w:rsidR="003414A3" w:rsidRDefault="003414A3" w:rsidP="003E5DB8">
            <w:pPr>
              <w:ind w:left="6381" w:firstLine="709"/>
              <w:jc w:val="both"/>
              <w:rPr>
                <w:sz w:val="28"/>
                <w:szCs w:val="28"/>
                <w:lang w:val="ru-RU"/>
              </w:rPr>
            </w:pPr>
          </w:p>
          <w:p w14:paraId="58D0B23E" w14:textId="77777777" w:rsidR="003414A3" w:rsidRDefault="003414A3" w:rsidP="003E5DB8">
            <w:pPr>
              <w:ind w:left="6381" w:firstLine="709"/>
              <w:jc w:val="both"/>
              <w:rPr>
                <w:sz w:val="28"/>
                <w:szCs w:val="28"/>
                <w:lang w:val="ru-RU"/>
              </w:rPr>
            </w:pPr>
          </w:p>
          <w:p w14:paraId="5952D46E" w14:textId="77777777" w:rsidR="003414A3" w:rsidRDefault="003414A3" w:rsidP="003E5DB8">
            <w:pPr>
              <w:ind w:left="6381" w:firstLine="709"/>
              <w:jc w:val="both"/>
              <w:rPr>
                <w:sz w:val="28"/>
                <w:szCs w:val="28"/>
                <w:lang w:val="ru-RU"/>
              </w:rPr>
            </w:pPr>
          </w:p>
          <w:p w14:paraId="59AC6CFB" w14:textId="77777777" w:rsidR="003414A3" w:rsidRDefault="003414A3" w:rsidP="003E5DB8">
            <w:pPr>
              <w:ind w:left="6381" w:firstLine="709"/>
              <w:jc w:val="both"/>
              <w:rPr>
                <w:sz w:val="28"/>
                <w:szCs w:val="28"/>
                <w:lang w:val="ru-RU"/>
              </w:rPr>
            </w:pPr>
          </w:p>
          <w:p w14:paraId="46DDBE09" w14:textId="77777777" w:rsidR="003414A3" w:rsidRDefault="003414A3" w:rsidP="003E5DB8">
            <w:pPr>
              <w:ind w:left="6381" w:firstLine="709"/>
              <w:jc w:val="both"/>
              <w:rPr>
                <w:sz w:val="28"/>
                <w:szCs w:val="28"/>
                <w:lang w:val="ru-RU"/>
              </w:rPr>
            </w:pPr>
          </w:p>
          <w:p w14:paraId="43D04BD7" w14:textId="77777777" w:rsidR="003414A3" w:rsidRDefault="003414A3" w:rsidP="003E5DB8">
            <w:pPr>
              <w:ind w:left="6381" w:firstLine="709"/>
              <w:jc w:val="both"/>
              <w:rPr>
                <w:sz w:val="28"/>
                <w:szCs w:val="28"/>
                <w:lang w:val="ru-RU"/>
              </w:rPr>
            </w:pPr>
          </w:p>
          <w:p w14:paraId="28FA5884" w14:textId="77777777" w:rsidR="003414A3" w:rsidRDefault="003414A3" w:rsidP="003E5DB8">
            <w:pPr>
              <w:ind w:left="6381" w:firstLine="709"/>
              <w:jc w:val="both"/>
              <w:rPr>
                <w:sz w:val="28"/>
                <w:szCs w:val="28"/>
                <w:lang w:val="ru-RU"/>
              </w:rPr>
            </w:pPr>
          </w:p>
          <w:p w14:paraId="27227887" w14:textId="77777777" w:rsidR="003414A3" w:rsidRDefault="003414A3" w:rsidP="003E5DB8">
            <w:pPr>
              <w:ind w:left="6381" w:firstLine="709"/>
              <w:jc w:val="both"/>
              <w:rPr>
                <w:sz w:val="28"/>
                <w:szCs w:val="28"/>
                <w:lang w:val="ru-RU"/>
              </w:rPr>
            </w:pPr>
          </w:p>
          <w:p w14:paraId="70768BD6" w14:textId="77777777" w:rsidR="003414A3" w:rsidRDefault="003414A3" w:rsidP="003E5DB8">
            <w:pPr>
              <w:ind w:left="6381" w:firstLine="709"/>
              <w:jc w:val="both"/>
              <w:rPr>
                <w:sz w:val="28"/>
                <w:szCs w:val="28"/>
                <w:lang w:val="ru-RU"/>
              </w:rPr>
            </w:pPr>
          </w:p>
          <w:p w14:paraId="0EDF84CF" w14:textId="77777777" w:rsidR="003414A3" w:rsidRDefault="003414A3" w:rsidP="003E5DB8">
            <w:pPr>
              <w:ind w:left="6381" w:firstLine="709"/>
              <w:jc w:val="both"/>
              <w:rPr>
                <w:sz w:val="28"/>
                <w:szCs w:val="28"/>
                <w:lang w:val="ru-RU"/>
              </w:rPr>
            </w:pPr>
          </w:p>
          <w:p w14:paraId="2FF6BA9D" w14:textId="77777777" w:rsidR="003414A3" w:rsidRDefault="003414A3" w:rsidP="003E5DB8">
            <w:pPr>
              <w:ind w:left="6381" w:firstLine="709"/>
              <w:jc w:val="both"/>
              <w:rPr>
                <w:sz w:val="28"/>
                <w:szCs w:val="28"/>
                <w:lang w:val="ru-RU"/>
              </w:rPr>
            </w:pPr>
          </w:p>
          <w:p w14:paraId="2761E277" w14:textId="77777777" w:rsidR="002D795F" w:rsidRDefault="002D795F" w:rsidP="003E5DB8">
            <w:pPr>
              <w:ind w:left="360"/>
              <w:jc w:val="both"/>
              <w:rPr>
                <w:sz w:val="30"/>
                <w:szCs w:val="28"/>
                <w:lang w:val="ru-RU"/>
              </w:rPr>
            </w:pPr>
          </w:p>
          <w:p w14:paraId="7139C95E" w14:textId="77777777" w:rsidR="00503BD9" w:rsidRDefault="00503BD9" w:rsidP="00B05DA2">
            <w:pPr>
              <w:ind w:left="5672" w:firstLine="709"/>
              <w:jc w:val="both"/>
              <w:rPr>
                <w:sz w:val="30"/>
                <w:szCs w:val="30"/>
                <w:lang w:val="ru-RU"/>
              </w:rPr>
            </w:pPr>
          </w:p>
          <w:p w14:paraId="50EF08B1" w14:textId="77777777" w:rsidR="00B05DA2" w:rsidRDefault="00B05DA2" w:rsidP="00B05DA2">
            <w:pPr>
              <w:ind w:left="5672" w:firstLine="709"/>
              <w:jc w:val="both"/>
              <w:rPr>
                <w:sz w:val="30"/>
                <w:szCs w:val="30"/>
                <w:lang w:val="ru-RU"/>
              </w:rPr>
            </w:pPr>
          </w:p>
          <w:p w14:paraId="7D2D5DB7" w14:textId="77777777" w:rsidR="00B05DA2" w:rsidRPr="00787248" w:rsidRDefault="00B05DA2" w:rsidP="00503BD9">
            <w:pPr>
              <w:rPr>
                <w:sz w:val="30"/>
                <w:szCs w:val="30"/>
                <w:lang w:val="ru-RU"/>
              </w:rPr>
            </w:pPr>
            <w:r>
              <w:rPr>
                <w:sz w:val="30"/>
                <w:szCs w:val="30"/>
                <w:lang w:val="ru-RU"/>
              </w:rPr>
              <w:t xml:space="preserve">                                        </w:t>
            </w:r>
            <w:r w:rsidR="00503BD9">
              <w:rPr>
                <w:sz w:val="30"/>
                <w:szCs w:val="30"/>
                <w:lang w:val="ru-RU"/>
              </w:rPr>
              <w:t xml:space="preserve">                  </w:t>
            </w:r>
          </w:p>
          <w:p w14:paraId="50713981" w14:textId="77777777" w:rsidR="003E5DB8" w:rsidRPr="00AD6E72" w:rsidRDefault="003E5DB8" w:rsidP="003E5DB8">
            <w:pPr>
              <w:jc w:val="both"/>
              <w:rPr>
                <w:sz w:val="30"/>
                <w:szCs w:val="30"/>
              </w:rPr>
            </w:pPr>
            <w:r w:rsidRPr="00787248">
              <w:rPr>
                <w:sz w:val="30"/>
                <w:szCs w:val="30"/>
              </w:rPr>
              <w:t>.</w:t>
            </w:r>
          </w:p>
          <w:p w14:paraId="22B7E5CD" w14:textId="77777777" w:rsidR="003E5DB8" w:rsidRPr="00AD6E72" w:rsidRDefault="003E5DB8" w:rsidP="003E5DB8">
            <w:pPr>
              <w:jc w:val="both"/>
              <w:rPr>
                <w:sz w:val="30"/>
                <w:szCs w:val="30"/>
              </w:rPr>
            </w:pPr>
          </w:p>
          <w:tbl>
            <w:tblPr>
              <w:tblW w:w="0" w:type="auto"/>
              <w:tblLook w:val="01E0" w:firstRow="1" w:lastRow="1" w:firstColumn="1" w:lastColumn="1" w:noHBand="0" w:noVBand="0"/>
            </w:tblPr>
            <w:tblGrid>
              <w:gridCol w:w="4600"/>
              <w:gridCol w:w="4601"/>
            </w:tblGrid>
            <w:tr w:rsidR="003E5DB8" w:rsidRPr="00AD6E72" w14:paraId="275E13CC" w14:textId="77777777" w:rsidTr="003E5DB8">
              <w:tc>
                <w:tcPr>
                  <w:tcW w:w="4870" w:type="dxa"/>
                </w:tcPr>
                <w:p w14:paraId="03F7BE72" w14:textId="77777777" w:rsidR="003E5DB8" w:rsidRPr="00AD6E72" w:rsidRDefault="003E5DB8" w:rsidP="003E5DB8">
                  <w:pPr>
                    <w:widowControl w:val="0"/>
                    <w:jc w:val="both"/>
                    <w:rPr>
                      <w:sz w:val="30"/>
                      <w:szCs w:val="30"/>
                    </w:rPr>
                  </w:pPr>
                </w:p>
              </w:tc>
              <w:tc>
                <w:tcPr>
                  <w:tcW w:w="4871" w:type="dxa"/>
                </w:tcPr>
                <w:p w14:paraId="5251CE24" w14:textId="77777777" w:rsidR="003E5DB8" w:rsidRPr="00AD6E72" w:rsidRDefault="003E5DB8" w:rsidP="003E5DB8">
                  <w:pPr>
                    <w:widowControl w:val="0"/>
                    <w:rPr>
                      <w:sz w:val="30"/>
                      <w:szCs w:val="30"/>
                    </w:rPr>
                  </w:pPr>
                </w:p>
              </w:tc>
            </w:tr>
            <w:tr w:rsidR="003E5DB8" w14:paraId="2B938926" w14:textId="77777777" w:rsidTr="003E5DB8">
              <w:tc>
                <w:tcPr>
                  <w:tcW w:w="4870" w:type="dxa"/>
                </w:tcPr>
                <w:p w14:paraId="5F2A2EFB" w14:textId="77777777" w:rsidR="003E5DB8" w:rsidRDefault="003E5DB8" w:rsidP="003E5DB8">
                  <w:pPr>
                    <w:widowControl w:val="0"/>
                    <w:jc w:val="both"/>
                    <w:rPr>
                      <w:sz w:val="28"/>
                      <w:szCs w:val="28"/>
                    </w:rPr>
                  </w:pPr>
                </w:p>
              </w:tc>
              <w:tc>
                <w:tcPr>
                  <w:tcW w:w="4871" w:type="dxa"/>
                </w:tcPr>
                <w:p w14:paraId="70594406" w14:textId="77777777" w:rsidR="003E5DB8" w:rsidRDefault="003E5DB8" w:rsidP="003E5DB8">
                  <w:pPr>
                    <w:widowControl w:val="0"/>
                    <w:jc w:val="both"/>
                    <w:rPr>
                      <w:sz w:val="28"/>
                      <w:szCs w:val="28"/>
                    </w:rPr>
                  </w:pPr>
                </w:p>
              </w:tc>
            </w:tr>
            <w:tr w:rsidR="003E5DB8" w14:paraId="4F282AC5" w14:textId="77777777" w:rsidTr="003E5DB8">
              <w:tc>
                <w:tcPr>
                  <w:tcW w:w="4870" w:type="dxa"/>
                </w:tcPr>
                <w:p w14:paraId="56015118" w14:textId="77777777" w:rsidR="003E5DB8" w:rsidRDefault="003E5DB8" w:rsidP="003E5DB8">
                  <w:pPr>
                    <w:widowControl w:val="0"/>
                    <w:jc w:val="both"/>
                    <w:rPr>
                      <w:sz w:val="16"/>
                      <w:szCs w:val="16"/>
                    </w:rPr>
                  </w:pPr>
                </w:p>
              </w:tc>
              <w:tc>
                <w:tcPr>
                  <w:tcW w:w="4871" w:type="dxa"/>
                </w:tcPr>
                <w:p w14:paraId="0B90DAD7" w14:textId="77777777" w:rsidR="003E5DB8" w:rsidRDefault="003E5DB8" w:rsidP="003E5DB8">
                  <w:pPr>
                    <w:widowControl w:val="0"/>
                    <w:jc w:val="both"/>
                    <w:rPr>
                      <w:sz w:val="16"/>
                      <w:szCs w:val="16"/>
                    </w:rPr>
                  </w:pPr>
                </w:p>
              </w:tc>
            </w:tr>
          </w:tbl>
          <w:p w14:paraId="52FD980A" w14:textId="77777777" w:rsidR="003E5DB8" w:rsidRDefault="003E5DB8" w:rsidP="003E5DB8">
            <w:pPr>
              <w:jc w:val="both"/>
              <w:rPr>
                <w:sz w:val="28"/>
                <w:szCs w:val="28"/>
              </w:rPr>
            </w:pPr>
          </w:p>
          <w:p w14:paraId="65BE949E" w14:textId="77777777" w:rsidR="003E5DB8" w:rsidRDefault="003E5DB8" w:rsidP="003E5DB8">
            <w:pPr>
              <w:jc w:val="both"/>
              <w:rPr>
                <w:sz w:val="28"/>
                <w:szCs w:val="28"/>
              </w:rPr>
            </w:pPr>
          </w:p>
          <w:p w14:paraId="5B585B32" w14:textId="77777777" w:rsidR="003E5DB8" w:rsidRDefault="003E5DB8" w:rsidP="003E5DB8">
            <w:pPr>
              <w:jc w:val="both"/>
              <w:rPr>
                <w:sz w:val="28"/>
                <w:szCs w:val="28"/>
              </w:rPr>
            </w:pPr>
          </w:p>
          <w:p w14:paraId="67AF7949" w14:textId="77777777" w:rsidR="003E5DB8" w:rsidRDefault="003E5DB8" w:rsidP="003E5DB8">
            <w:pPr>
              <w:jc w:val="both"/>
              <w:rPr>
                <w:sz w:val="28"/>
                <w:szCs w:val="28"/>
              </w:rPr>
            </w:pPr>
          </w:p>
          <w:p w14:paraId="51CCC37B" w14:textId="77777777" w:rsidR="003E5DB8" w:rsidRDefault="003E5DB8" w:rsidP="003E5DB8">
            <w:pPr>
              <w:jc w:val="both"/>
              <w:rPr>
                <w:sz w:val="28"/>
                <w:szCs w:val="28"/>
              </w:rPr>
            </w:pPr>
          </w:p>
          <w:p w14:paraId="377416FB" w14:textId="77777777" w:rsidR="003E5DB8" w:rsidRDefault="003E5DB8" w:rsidP="003E5DB8">
            <w:pPr>
              <w:jc w:val="both"/>
              <w:rPr>
                <w:sz w:val="28"/>
                <w:szCs w:val="28"/>
              </w:rPr>
            </w:pPr>
          </w:p>
          <w:p w14:paraId="7BA27817" w14:textId="77777777" w:rsidR="003E5DB8" w:rsidRDefault="003E5DB8" w:rsidP="003E5DB8">
            <w:pPr>
              <w:jc w:val="both"/>
              <w:rPr>
                <w:sz w:val="28"/>
                <w:szCs w:val="28"/>
              </w:rPr>
            </w:pPr>
          </w:p>
          <w:p w14:paraId="22E6138D" w14:textId="77777777" w:rsidR="003E5DB8" w:rsidRDefault="003E5DB8" w:rsidP="003E5DB8">
            <w:pPr>
              <w:jc w:val="both"/>
              <w:rPr>
                <w:sz w:val="28"/>
                <w:szCs w:val="28"/>
              </w:rPr>
            </w:pPr>
          </w:p>
          <w:p w14:paraId="6F88D22D" w14:textId="77777777" w:rsidR="003E5DB8" w:rsidRDefault="003E5DB8" w:rsidP="003E5DB8">
            <w:pPr>
              <w:jc w:val="both"/>
              <w:rPr>
                <w:sz w:val="28"/>
                <w:szCs w:val="28"/>
              </w:rPr>
            </w:pPr>
          </w:p>
          <w:p w14:paraId="6EF3ECE6" w14:textId="77777777" w:rsidR="003E5DB8" w:rsidRDefault="003E5DB8" w:rsidP="003E5DB8">
            <w:pPr>
              <w:jc w:val="both"/>
              <w:rPr>
                <w:sz w:val="28"/>
                <w:szCs w:val="28"/>
              </w:rPr>
            </w:pPr>
          </w:p>
          <w:p w14:paraId="1ED42AC5" w14:textId="77777777" w:rsidR="003E5DB8" w:rsidRDefault="003E5DB8" w:rsidP="003E5DB8">
            <w:pPr>
              <w:jc w:val="both"/>
              <w:rPr>
                <w:sz w:val="28"/>
                <w:szCs w:val="28"/>
              </w:rPr>
            </w:pPr>
          </w:p>
          <w:p w14:paraId="4C797ABE" w14:textId="77777777" w:rsidR="003E5DB8" w:rsidRDefault="003E5DB8" w:rsidP="003E5DB8">
            <w:pPr>
              <w:jc w:val="both"/>
              <w:rPr>
                <w:sz w:val="28"/>
                <w:szCs w:val="28"/>
              </w:rPr>
            </w:pPr>
          </w:p>
          <w:p w14:paraId="6B66A72F" w14:textId="77777777" w:rsidR="003E5DB8" w:rsidRDefault="003E5DB8" w:rsidP="003E5DB8">
            <w:pPr>
              <w:jc w:val="both"/>
              <w:rPr>
                <w:sz w:val="28"/>
                <w:szCs w:val="28"/>
              </w:rPr>
            </w:pPr>
          </w:p>
          <w:p w14:paraId="5C289FF2" w14:textId="77777777" w:rsidR="003E5DB8" w:rsidRDefault="003E5DB8" w:rsidP="003E5DB8">
            <w:pPr>
              <w:jc w:val="both"/>
              <w:rPr>
                <w:sz w:val="28"/>
                <w:szCs w:val="28"/>
              </w:rPr>
            </w:pPr>
          </w:p>
          <w:p w14:paraId="1D8CFA15" w14:textId="77777777" w:rsidR="003E5DB8" w:rsidRDefault="003E5DB8" w:rsidP="00B05DA2">
            <w:pPr>
              <w:jc w:val="both"/>
              <w:rPr>
                <w:sz w:val="30"/>
                <w:szCs w:val="30"/>
                <w:lang w:val="ru-RU"/>
              </w:rPr>
            </w:pPr>
          </w:p>
          <w:p w14:paraId="4462B213" w14:textId="77777777" w:rsidR="00503BD9" w:rsidRDefault="00503BD9" w:rsidP="00B05DA2">
            <w:pPr>
              <w:jc w:val="both"/>
              <w:rPr>
                <w:sz w:val="30"/>
                <w:szCs w:val="30"/>
                <w:lang w:val="ru-RU"/>
              </w:rPr>
            </w:pPr>
          </w:p>
          <w:p w14:paraId="19565075" w14:textId="77777777" w:rsidR="00503BD9" w:rsidRDefault="00503BD9" w:rsidP="00B05DA2">
            <w:pPr>
              <w:jc w:val="both"/>
              <w:rPr>
                <w:sz w:val="30"/>
                <w:szCs w:val="30"/>
                <w:lang w:val="ru-RU"/>
              </w:rPr>
            </w:pPr>
          </w:p>
          <w:p w14:paraId="1F594BE8" w14:textId="77777777" w:rsidR="00503BD9" w:rsidRDefault="00503BD9" w:rsidP="00B05DA2">
            <w:pPr>
              <w:jc w:val="both"/>
              <w:rPr>
                <w:sz w:val="30"/>
                <w:szCs w:val="30"/>
                <w:lang w:val="ru-RU"/>
              </w:rPr>
            </w:pPr>
          </w:p>
          <w:p w14:paraId="3FC1CDFC" w14:textId="77777777" w:rsidR="00503BD9" w:rsidRDefault="00503BD9" w:rsidP="00B05DA2">
            <w:pPr>
              <w:jc w:val="both"/>
              <w:rPr>
                <w:sz w:val="30"/>
                <w:szCs w:val="30"/>
                <w:lang w:val="ru-RU"/>
              </w:rPr>
            </w:pPr>
          </w:p>
          <w:p w14:paraId="09081A10" w14:textId="77777777" w:rsidR="00503BD9" w:rsidRDefault="00503BD9" w:rsidP="00B05DA2">
            <w:pPr>
              <w:jc w:val="both"/>
              <w:rPr>
                <w:sz w:val="30"/>
                <w:szCs w:val="30"/>
                <w:lang w:val="ru-RU"/>
              </w:rPr>
            </w:pPr>
          </w:p>
          <w:p w14:paraId="16DC7F4D" w14:textId="77777777" w:rsidR="00503BD9" w:rsidRDefault="00503BD9" w:rsidP="00B05DA2">
            <w:pPr>
              <w:jc w:val="both"/>
              <w:rPr>
                <w:sz w:val="30"/>
                <w:szCs w:val="30"/>
                <w:lang w:val="ru-RU"/>
              </w:rPr>
            </w:pPr>
          </w:p>
          <w:p w14:paraId="240C7C40" w14:textId="77777777" w:rsidR="00503BD9" w:rsidRPr="00B05DA2" w:rsidRDefault="00503BD9" w:rsidP="00B05DA2">
            <w:pPr>
              <w:jc w:val="both"/>
              <w:rPr>
                <w:sz w:val="30"/>
                <w:szCs w:val="30"/>
                <w:lang w:val="ru-RU"/>
              </w:rPr>
            </w:pPr>
          </w:p>
          <w:p w14:paraId="0E075D79" w14:textId="77777777" w:rsidR="003E5DB8" w:rsidRDefault="003E5DB8" w:rsidP="003E5DB8">
            <w:pPr>
              <w:ind w:left="5672" w:firstLine="709"/>
              <w:jc w:val="both"/>
              <w:rPr>
                <w:sz w:val="30"/>
                <w:szCs w:val="30"/>
              </w:rPr>
            </w:pPr>
          </w:p>
          <w:p w14:paraId="4B99A39A" w14:textId="77777777" w:rsidR="003E5DB8" w:rsidRPr="009725E7" w:rsidRDefault="003E5DB8" w:rsidP="003E5DB8">
            <w:pPr>
              <w:jc w:val="both"/>
              <w:rPr>
                <w:sz w:val="26"/>
                <w:szCs w:val="26"/>
              </w:rPr>
            </w:pPr>
          </w:p>
          <w:p w14:paraId="60263112" w14:textId="77777777" w:rsidR="003E5DB8" w:rsidRPr="00BA0FEE" w:rsidRDefault="003E5DB8" w:rsidP="003E5DB8">
            <w:pPr>
              <w:ind w:left="5672" w:firstLine="709"/>
              <w:jc w:val="both"/>
              <w:rPr>
                <w:sz w:val="30"/>
                <w:szCs w:val="30"/>
                <w:lang w:val="ru-RU"/>
              </w:rPr>
            </w:pPr>
          </w:p>
          <w:p w14:paraId="34356F7C" w14:textId="77777777" w:rsidR="003E5DB8" w:rsidRDefault="003E5DB8" w:rsidP="003E5DB8"/>
          <w:p w14:paraId="0102A9C3" w14:textId="77777777" w:rsidR="005A6F28" w:rsidRPr="00787248" w:rsidRDefault="005A6F28" w:rsidP="00AF2667">
            <w:pPr>
              <w:widowControl w:val="0"/>
              <w:jc w:val="both"/>
              <w:rPr>
                <w:sz w:val="28"/>
                <w:szCs w:val="28"/>
              </w:rPr>
            </w:pPr>
          </w:p>
        </w:tc>
        <w:tc>
          <w:tcPr>
            <w:tcW w:w="4819" w:type="dxa"/>
          </w:tcPr>
          <w:p w14:paraId="5E375CC7" w14:textId="77777777" w:rsidR="005A6F28" w:rsidRPr="00787248" w:rsidRDefault="005A6F28" w:rsidP="00AF2667">
            <w:pPr>
              <w:widowControl w:val="0"/>
              <w:jc w:val="both"/>
              <w:rPr>
                <w:sz w:val="28"/>
                <w:szCs w:val="28"/>
              </w:rPr>
            </w:pPr>
          </w:p>
          <w:p w14:paraId="0CEF2E51" w14:textId="77777777" w:rsidR="005A6F28" w:rsidRPr="00787248" w:rsidRDefault="005A6F28" w:rsidP="00AF2667">
            <w:pPr>
              <w:widowControl w:val="0"/>
              <w:jc w:val="both"/>
              <w:rPr>
                <w:sz w:val="28"/>
                <w:szCs w:val="28"/>
              </w:rPr>
            </w:pPr>
          </w:p>
        </w:tc>
      </w:tr>
      <w:tr w:rsidR="005A6F28" w:rsidRPr="00787248" w14:paraId="698E2DF8" w14:textId="77777777" w:rsidTr="00AF2667">
        <w:tc>
          <w:tcPr>
            <w:tcW w:w="4819" w:type="dxa"/>
          </w:tcPr>
          <w:p w14:paraId="30DFD56B" w14:textId="77777777" w:rsidR="005A6F28" w:rsidRPr="00787248" w:rsidRDefault="005A6F28" w:rsidP="00AF2667">
            <w:pPr>
              <w:widowControl w:val="0"/>
              <w:jc w:val="both"/>
              <w:rPr>
                <w:sz w:val="16"/>
                <w:szCs w:val="16"/>
              </w:rPr>
            </w:pPr>
          </w:p>
          <w:p w14:paraId="160B498F" w14:textId="77777777" w:rsidR="005A6F28" w:rsidRPr="00787248" w:rsidRDefault="005A6F28" w:rsidP="00AF2667">
            <w:pPr>
              <w:widowControl w:val="0"/>
              <w:jc w:val="both"/>
              <w:rPr>
                <w:sz w:val="16"/>
                <w:szCs w:val="16"/>
              </w:rPr>
            </w:pPr>
          </w:p>
        </w:tc>
        <w:tc>
          <w:tcPr>
            <w:tcW w:w="4819" w:type="dxa"/>
          </w:tcPr>
          <w:p w14:paraId="4A11A4B4" w14:textId="77777777" w:rsidR="005A6F28" w:rsidRPr="00787248" w:rsidRDefault="005A6F28" w:rsidP="00AF2667">
            <w:pPr>
              <w:widowControl w:val="0"/>
              <w:jc w:val="both"/>
              <w:rPr>
                <w:sz w:val="16"/>
                <w:szCs w:val="16"/>
              </w:rPr>
            </w:pPr>
          </w:p>
          <w:p w14:paraId="21E8583F" w14:textId="77777777" w:rsidR="005A6F28" w:rsidRPr="00787248" w:rsidRDefault="005A6F28" w:rsidP="00AF2667">
            <w:pPr>
              <w:widowControl w:val="0"/>
              <w:jc w:val="both"/>
              <w:rPr>
                <w:sz w:val="16"/>
                <w:szCs w:val="16"/>
              </w:rPr>
            </w:pPr>
          </w:p>
        </w:tc>
      </w:tr>
    </w:tbl>
    <w:p w14:paraId="0E866F12" w14:textId="77777777" w:rsidR="007F718A" w:rsidRDefault="005A6F28" w:rsidP="002D795F">
      <w:pPr>
        <w:ind w:left="5672" w:firstLine="709"/>
        <w:jc w:val="both"/>
        <w:rPr>
          <w:sz w:val="30"/>
          <w:szCs w:val="30"/>
          <w:lang w:val="ru-RU"/>
        </w:rPr>
      </w:pPr>
      <w:r w:rsidRPr="00787248">
        <w:rPr>
          <w:sz w:val="28"/>
          <w:szCs w:val="28"/>
        </w:rPr>
        <w:br w:type="page"/>
      </w:r>
    </w:p>
    <w:p w14:paraId="565FAF33" w14:textId="77777777" w:rsidR="007F718A" w:rsidRDefault="007F718A" w:rsidP="007F718A">
      <w:pPr>
        <w:jc w:val="both"/>
        <w:rPr>
          <w:sz w:val="30"/>
          <w:szCs w:val="30"/>
          <w:lang w:val="ru-RU"/>
        </w:rPr>
      </w:pPr>
    </w:p>
    <w:p w14:paraId="2FD11111" w14:textId="77777777" w:rsidR="007F718A" w:rsidRDefault="007F718A" w:rsidP="007F718A">
      <w:pPr>
        <w:jc w:val="both"/>
        <w:rPr>
          <w:sz w:val="30"/>
          <w:szCs w:val="30"/>
          <w:lang w:val="ru-RU"/>
        </w:rPr>
      </w:pPr>
    </w:p>
    <w:p w14:paraId="02889557" w14:textId="77777777" w:rsidR="007F718A" w:rsidRDefault="007F718A" w:rsidP="007F718A">
      <w:pPr>
        <w:jc w:val="both"/>
        <w:rPr>
          <w:sz w:val="30"/>
          <w:szCs w:val="30"/>
          <w:lang w:val="ru-RU"/>
        </w:rPr>
      </w:pPr>
    </w:p>
    <w:p w14:paraId="4CD5EE1E" w14:textId="77777777" w:rsidR="002D795F" w:rsidRDefault="007F718A" w:rsidP="002D795F">
      <w:pPr>
        <w:spacing w:line="280" w:lineRule="exact"/>
        <w:jc w:val="both"/>
        <w:rPr>
          <w:sz w:val="28"/>
          <w:szCs w:val="28"/>
          <w:lang w:val="ru-RU"/>
        </w:rPr>
      </w:pPr>
      <w:r w:rsidRPr="00787248">
        <w:rPr>
          <w:sz w:val="28"/>
          <w:szCs w:val="28"/>
        </w:rPr>
        <w:br w:type="page"/>
      </w:r>
      <w:r>
        <w:rPr>
          <w:sz w:val="30"/>
          <w:szCs w:val="30"/>
          <w:lang w:val="ru-RU"/>
        </w:rPr>
        <w:lastRenderedPageBreak/>
        <w:tab/>
      </w:r>
      <w:r>
        <w:rPr>
          <w:sz w:val="30"/>
          <w:szCs w:val="30"/>
          <w:lang w:val="ru-RU"/>
        </w:rPr>
        <w:tab/>
      </w:r>
      <w:r>
        <w:rPr>
          <w:sz w:val="30"/>
          <w:szCs w:val="30"/>
          <w:lang w:val="ru-RU"/>
        </w:rPr>
        <w:tab/>
      </w:r>
      <w:r>
        <w:rPr>
          <w:sz w:val="30"/>
          <w:szCs w:val="30"/>
          <w:lang w:val="ru-RU"/>
        </w:rPr>
        <w:tab/>
      </w:r>
    </w:p>
    <w:p w14:paraId="461CC1A1" w14:textId="77777777" w:rsidR="007F718A" w:rsidRDefault="007F718A" w:rsidP="007F718A">
      <w:pPr>
        <w:ind w:left="6381" w:firstLine="709"/>
        <w:jc w:val="both"/>
        <w:rPr>
          <w:sz w:val="28"/>
          <w:szCs w:val="28"/>
          <w:lang w:val="ru-RU"/>
        </w:rPr>
      </w:pPr>
    </w:p>
    <w:tbl>
      <w:tblPr>
        <w:tblW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tblGrid>
      <w:tr w:rsidR="0061412C" w:rsidRPr="00787248" w14:paraId="38677DB3" w14:textId="77777777" w:rsidTr="00DC2C9D">
        <w:tc>
          <w:tcPr>
            <w:tcW w:w="594" w:type="dxa"/>
            <w:tcBorders>
              <w:top w:val="single" w:sz="4" w:space="0" w:color="000000"/>
              <w:left w:val="single" w:sz="4" w:space="0" w:color="000000"/>
              <w:bottom w:val="single" w:sz="4" w:space="0" w:color="000000"/>
              <w:right w:val="single" w:sz="4" w:space="0" w:color="000000"/>
            </w:tcBorders>
            <w:hideMark/>
          </w:tcPr>
          <w:p w14:paraId="583D07F7" w14:textId="77777777" w:rsidR="0061412C" w:rsidRPr="00787248" w:rsidRDefault="0061412C" w:rsidP="00AF2667">
            <w:pPr>
              <w:snapToGrid w:val="0"/>
              <w:rPr>
                <w:sz w:val="30"/>
                <w:szCs w:val="24"/>
              </w:rPr>
            </w:pPr>
          </w:p>
        </w:tc>
      </w:tr>
    </w:tbl>
    <w:p w14:paraId="754E163D" w14:textId="77777777" w:rsidR="005A6F28" w:rsidRPr="00787248" w:rsidRDefault="005A6F28" w:rsidP="005A6F28">
      <w:pPr>
        <w:jc w:val="both"/>
        <w:rPr>
          <w:sz w:val="30"/>
          <w:szCs w:val="30"/>
        </w:rPr>
      </w:pPr>
    </w:p>
    <w:p w14:paraId="4FB816AC" w14:textId="77777777" w:rsidR="005A6F28" w:rsidRPr="00787248" w:rsidRDefault="005A6F28" w:rsidP="005A6F28">
      <w:pPr>
        <w:jc w:val="both"/>
        <w:rPr>
          <w:sz w:val="30"/>
          <w:szCs w:val="30"/>
          <w:lang w:val="ru-RU"/>
        </w:rPr>
      </w:pPr>
    </w:p>
    <w:p w14:paraId="644AAFB4" w14:textId="77777777" w:rsidR="008D7172" w:rsidRDefault="008D7172" w:rsidP="008D7172">
      <w:pPr>
        <w:widowControl w:val="0"/>
        <w:jc w:val="both"/>
        <w:rPr>
          <w:sz w:val="28"/>
          <w:szCs w:val="28"/>
          <w:lang w:val="ru-RU"/>
        </w:rPr>
      </w:pPr>
    </w:p>
    <w:p w14:paraId="204389D3" w14:textId="77777777" w:rsidR="008D7172" w:rsidRDefault="008D7172" w:rsidP="008D7172">
      <w:pPr>
        <w:widowControl w:val="0"/>
        <w:jc w:val="both"/>
        <w:rPr>
          <w:sz w:val="28"/>
          <w:szCs w:val="28"/>
          <w:lang w:val="ru-RU"/>
        </w:rPr>
      </w:pPr>
    </w:p>
    <w:p w14:paraId="5A0B19AD" w14:textId="77777777" w:rsidR="008D7172" w:rsidRDefault="008D7172" w:rsidP="008D7172">
      <w:pPr>
        <w:widowControl w:val="0"/>
        <w:jc w:val="both"/>
        <w:rPr>
          <w:sz w:val="28"/>
          <w:szCs w:val="28"/>
          <w:lang w:val="ru-RU"/>
        </w:rPr>
      </w:pPr>
    </w:p>
    <w:p w14:paraId="76E4DA43" w14:textId="77777777" w:rsidR="008D7172" w:rsidRDefault="008D7172" w:rsidP="008D7172">
      <w:pPr>
        <w:widowControl w:val="0"/>
        <w:jc w:val="both"/>
        <w:rPr>
          <w:sz w:val="28"/>
          <w:szCs w:val="28"/>
          <w:lang w:val="ru-RU"/>
        </w:rPr>
      </w:pPr>
    </w:p>
    <w:p w14:paraId="44962311" w14:textId="77777777" w:rsidR="008D7172" w:rsidRDefault="008D7172" w:rsidP="008D7172">
      <w:pPr>
        <w:widowControl w:val="0"/>
        <w:jc w:val="both"/>
        <w:rPr>
          <w:sz w:val="28"/>
          <w:szCs w:val="28"/>
          <w:lang w:val="ru-RU"/>
        </w:rPr>
      </w:pPr>
    </w:p>
    <w:p w14:paraId="4ECC1E37" w14:textId="77777777" w:rsidR="008D7172" w:rsidRDefault="008D7172" w:rsidP="008D7172">
      <w:pPr>
        <w:widowControl w:val="0"/>
        <w:jc w:val="both"/>
        <w:rPr>
          <w:sz w:val="28"/>
          <w:szCs w:val="28"/>
          <w:lang w:val="ru-RU"/>
        </w:rPr>
      </w:pPr>
    </w:p>
    <w:p w14:paraId="07AFF20F" w14:textId="77777777" w:rsidR="008D7172" w:rsidRDefault="008D7172" w:rsidP="008D7172">
      <w:pPr>
        <w:widowControl w:val="0"/>
        <w:jc w:val="both"/>
        <w:rPr>
          <w:sz w:val="28"/>
          <w:szCs w:val="28"/>
          <w:lang w:val="ru-RU"/>
        </w:rPr>
      </w:pPr>
    </w:p>
    <w:p w14:paraId="03E5E745" w14:textId="77777777" w:rsidR="008D7172" w:rsidRDefault="008D7172" w:rsidP="008D7172">
      <w:pPr>
        <w:widowControl w:val="0"/>
        <w:jc w:val="both"/>
        <w:rPr>
          <w:sz w:val="28"/>
          <w:szCs w:val="28"/>
          <w:lang w:val="ru-RU"/>
        </w:rPr>
      </w:pPr>
    </w:p>
    <w:p w14:paraId="25E5EFED" w14:textId="77777777" w:rsidR="008D7172" w:rsidRDefault="008D7172" w:rsidP="008D7172">
      <w:pPr>
        <w:widowControl w:val="0"/>
        <w:jc w:val="both"/>
        <w:rPr>
          <w:sz w:val="28"/>
          <w:szCs w:val="28"/>
          <w:lang w:val="ru-RU"/>
        </w:rPr>
      </w:pPr>
    </w:p>
    <w:p w14:paraId="013210DF" w14:textId="77777777" w:rsidR="008D7172" w:rsidRDefault="008D7172" w:rsidP="008D7172">
      <w:pPr>
        <w:widowControl w:val="0"/>
        <w:jc w:val="both"/>
        <w:rPr>
          <w:sz w:val="28"/>
          <w:szCs w:val="28"/>
          <w:lang w:val="ru-RU"/>
        </w:rPr>
      </w:pPr>
    </w:p>
    <w:p w14:paraId="78BDF035" w14:textId="77777777" w:rsidR="008D7172" w:rsidRDefault="008D7172" w:rsidP="008D7172">
      <w:pPr>
        <w:widowControl w:val="0"/>
        <w:jc w:val="both"/>
        <w:rPr>
          <w:sz w:val="28"/>
          <w:szCs w:val="28"/>
          <w:lang w:val="ru-RU"/>
        </w:rPr>
      </w:pPr>
    </w:p>
    <w:p w14:paraId="29B5201C" w14:textId="77777777" w:rsidR="008D7172" w:rsidRDefault="008D7172" w:rsidP="008D7172">
      <w:pPr>
        <w:widowControl w:val="0"/>
        <w:jc w:val="both"/>
        <w:rPr>
          <w:sz w:val="28"/>
          <w:szCs w:val="28"/>
          <w:lang w:val="ru-RU"/>
        </w:rPr>
      </w:pPr>
    </w:p>
    <w:p w14:paraId="249DA51F" w14:textId="77777777" w:rsidR="008D7172" w:rsidRDefault="008D7172" w:rsidP="008D7172">
      <w:pPr>
        <w:widowControl w:val="0"/>
        <w:jc w:val="both"/>
        <w:rPr>
          <w:sz w:val="28"/>
          <w:szCs w:val="28"/>
          <w:lang w:val="ru-RU"/>
        </w:rPr>
      </w:pPr>
    </w:p>
    <w:p w14:paraId="4ED44CA9" w14:textId="77777777" w:rsidR="008D7172" w:rsidRDefault="008D7172" w:rsidP="008D7172">
      <w:pPr>
        <w:widowControl w:val="0"/>
        <w:jc w:val="both"/>
        <w:rPr>
          <w:sz w:val="28"/>
          <w:szCs w:val="28"/>
          <w:lang w:val="ru-RU"/>
        </w:rPr>
      </w:pPr>
    </w:p>
    <w:p w14:paraId="418DC44A" w14:textId="77777777" w:rsidR="00BA0FEE" w:rsidRDefault="008D7172" w:rsidP="008D7172">
      <w:pPr>
        <w:widowControl w:val="0"/>
        <w:jc w:val="both"/>
        <w:rPr>
          <w:sz w:val="28"/>
          <w:szCs w:val="28"/>
          <w:lang w:val="ru-RU"/>
        </w:rPr>
      </w:pPr>
      <w:r>
        <w:rPr>
          <w:sz w:val="28"/>
          <w:szCs w:val="28"/>
          <w:lang w:val="ru-RU"/>
        </w:rPr>
        <w:t xml:space="preserve">                                                                                                        </w:t>
      </w:r>
    </w:p>
    <w:p w14:paraId="76B01D00" w14:textId="77777777" w:rsidR="00BA0FEE" w:rsidRDefault="00BA0FEE" w:rsidP="008D7172">
      <w:pPr>
        <w:widowControl w:val="0"/>
        <w:jc w:val="both"/>
        <w:rPr>
          <w:sz w:val="28"/>
          <w:szCs w:val="28"/>
          <w:lang w:val="ru-RU"/>
        </w:rPr>
      </w:pPr>
    </w:p>
    <w:p w14:paraId="5D558C33" w14:textId="77777777" w:rsidR="00BA0FEE" w:rsidRDefault="00BA0FEE" w:rsidP="008D7172">
      <w:pPr>
        <w:widowControl w:val="0"/>
        <w:jc w:val="both"/>
        <w:rPr>
          <w:sz w:val="28"/>
          <w:szCs w:val="28"/>
          <w:lang w:val="ru-RU"/>
        </w:rPr>
      </w:pPr>
    </w:p>
    <w:p w14:paraId="35F05C77" w14:textId="77777777" w:rsidR="00BA0FEE" w:rsidRDefault="00BA0FEE" w:rsidP="008D7172">
      <w:pPr>
        <w:widowControl w:val="0"/>
        <w:jc w:val="both"/>
        <w:rPr>
          <w:sz w:val="28"/>
          <w:szCs w:val="28"/>
          <w:lang w:val="ru-RU"/>
        </w:rPr>
      </w:pPr>
    </w:p>
    <w:p w14:paraId="61181633" w14:textId="77777777" w:rsidR="00BA0FEE" w:rsidRDefault="00BA0FEE" w:rsidP="008D7172">
      <w:pPr>
        <w:widowControl w:val="0"/>
        <w:jc w:val="both"/>
        <w:rPr>
          <w:sz w:val="28"/>
          <w:szCs w:val="28"/>
          <w:lang w:val="ru-RU"/>
        </w:rPr>
      </w:pPr>
    </w:p>
    <w:p w14:paraId="74187B9D" w14:textId="77777777" w:rsidR="00BA0FEE" w:rsidRDefault="00BA0FEE" w:rsidP="008D7172">
      <w:pPr>
        <w:widowControl w:val="0"/>
        <w:jc w:val="both"/>
        <w:rPr>
          <w:sz w:val="28"/>
          <w:szCs w:val="28"/>
          <w:lang w:val="ru-RU"/>
        </w:rPr>
      </w:pPr>
    </w:p>
    <w:p w14:paraId="6A4B351C" w14:textId="77777777" w:rsidR="00503BD9" w:rsidRDefault="00503BD9" w:rsidP="008D7172">
      <w:pPr>
        <w:widowControl w:val="0"/>
        <w:jc w:val="both"/>
        <w:rPr>
          <w:sz w:val="28"/>
          <w:szCs w:val="28"/>
          <w:lang w:val="ru-RU"/>
        </w:rPr>
      </w:pPr>
    </w:p>
    <w:p w14:paraId="624175C5" w14:textId="77777777" w:rsidR="005A6F28" w:rsidRPr="00787248" w:rsidRDefault="005A6F28" w:rsidP="005A6F28">
      <w:pPr>
        <w:jc w:val="right"/>
        <w:rPr>
          <w:sz w:val="30"/>
          <w:szCs w:val="30"/>
          <w:lang w:val="ru-RU"/>
        </w:rPr>
      </w:pPr>
      <w:r w:rsidRPr="00787248">
        <w:rPr>
          <w:sz w:val="30"/>
          <w:szCs w:val="30"/>
        </w:rPr>
        <w:t>Приложение</w:t>
      </w:r>
      <w:r w:rsidR="00503BD9">
        <w:rPr>
          <w:sz w:val="30"/>
          <w:szCs w:val="30"/>
          <w:lang w:val="ru-RU"/>
        </w:rPr>
        <w:t xml:space="preserve"> </w:t>
      </w:r>
      <w:r w:rsidRPr="00787248">
        <w:rPr>
          <w:sz w:val="30"/>
          <w:szCs w:val="30"/>
          <w:lang w:val="ru-RU"/>
        </w:rPr>
        <w:t>1</w:t>
      </w:r>
      <w:r w:rsidR="00503BD9">
        <w:rPr>
          <w:sz w:val="30"/>
          <w:szCs w:val="30"/>
          <w:lang w:val="ru-RU"/>
        </w:rPr>
        <w:t>8</w:t>
      </w:r>
    </w:p>
    <w:p w14:paraId="044FF76A" w14:textId="77777777" w:rsidR="005A6F28" w:rsidRPr="00787248" w:rsidRDefault="005A6F28" w:rsidP="005A6F28">
      <w:pPr>
        <w:rPr>
          <w:sz w:val="30"/>
          <w:szCs w:val="30"/>
        </w:rPr>
      </w:pPr>
    </w:p>
    <w:p w14:paraId="0AD33FC1" w14:textId="77777777" w:rsidR="005A6F28" w:rsidRPr="00787248" w:rsidRDefault="005A6F28" w:rsidP="005A6F28">
      <w:pPr>
        <w:rPr>
          <w:sz w:val="30"/>
          <w:szCs w:val="30"/>
        </w:rPr>
      </w:pPr>
    </w:p>
    <w:p w14:paraId="654182F6" w14:textId="77777777" w:rsidR="005A6F28" w:rsidRPr="00787248" w:rsidRDefault="005A6F28" w:rsidP="005A6F28">
      <w:pPr>
        <w:jc w:val="center"/>
        <w:rPr>
          <w:sz w:val="30"/>
          <w:szCs w:val="30"/>
        </w:rPr>
      </w:pPr>
      <w:r w:rsidRPr="00787248">
        <w:rPr>
          <w:sz w:val="30"/>
          <w:szCs w:val="30"/>
        </w:rPr>
        <w:t>ПЕРЕЧЕНЬ</w:t>
      </w:r>
    </w:p>
    <w:p w14:paraId="1D4A0BE2" w14:textId="77777777" w:rsidR="005A6F28" w:rsidRPr="00787248" w:rsidRDefault="005A6F28" w:rsidP="005A6F28">
      <w:pPr>
        <w:jc w:val="center"/>
        <w:rPr>
          <w:sz w:val="30"/>
          <w:szCs w:val="30"/>
          <w:lang w:val="ru-RU"/>
        </w:rPr>
      </w:pPr>
      <w:r w:rsidRPr="00787248">
        <w:rPr>
          <w:sz w:val="30"/>
          <w:szCs w:val="30"/>
        </w:rPr>
        <w:t xml:space="preserve">подразделений </w:t>
      </w:r>
      <w:r w:rsidRPr="00787248">
        <w:rPr>
          <w:sz w:val="30"/>
          <w:szCs w:val="30"/>
          <w:lang w:val="ru-RU"/>
        </w:rPr>
        <w:t xml:space="preserve">учреждения образования </w:t>
      </w:r>
    </w:p>
    <w:p w14:paraId="3CB6A1E3" w14:textId="77777777" w:rsidR="005A6F28" w:rsidRPr="00787248" w:rsidRDefault="005A6F28" w:rsidP="005A6F28">
      <w:pPr>
        <w:jc w:val="center"/>
        <w:rPr>
          <w:sz w:val="30"/>
          <w:szCs w:val="30"/>
        </w:rPr>
      </w:pPr>
      <w:r w:rsidRPr="00787248">
        <w:rPr>
          <w:sz w:val="30"/>
          <w:szCs w:val="30"/>
        </w:rPr>
        <w:t>для обеспечения медицинскими аптечками</w:t>
      </w:r>
    </w:p>
    <w:p w14:paraId="456D5190" w14:textId="77777777" w:rsidR="005A6F28" w:rsidRPr="00787248" w:rsidRDefault="005A6F28" w:rsidP="005A6F28">
      <w:pPr>
        <w:jc w:val="center"/>
        <w:rPr>
          <w:sz w:val="30"/>
          <w:szCs w:val="30"/>
        </w:rPr>
      </w:pPr>
      <w:r w:rsidRPr="00787248">
        <w:rPr>
          <w:sz w:val="30"/>
          <w:szCs w:val="30"/>
          <w:lang w:val="ru-RU"/>
        </w:rPr>
        <w:t>с целью</w:t>
      </w:r>
      <w:r w:rsidRPr="00787248">
        <w:rPr>
          <w:sz w:val="30"/>
          <w:szCs w:val="30"/>
        </w:rPr>
        <w:t xml:space="preserve"> оказания первой помощи при несчастных случаях.</w:t>
      </w:r>
    </w:p>
    <w:p w14:paraId="0DDEE1D3" w14:textId="77777777" w:rsidR="005A6F28" w:rsidRPr="00787248" w:rsidRDefault="005A6F28" w:rsidP="003455C8">
      <w:pPr>
        <w:autoSpaceDE/>
        <w:autoSpaceDN/>
        <w:jc w:val="both"/>
        <w:rPr>
          <w:sz w:val="30"/>
          <w:szCs w:val="30"/>
        </w:rPr>
      </w:pPr>
    </w:p>
    <w:p w14:paraId="3A8A0D55" w14:textId="77777777" w:rsidR="005A6F28" w:rsidRPr="00787248" w:rsidRDefault="003455C8" w:rsidP="005A6F28">
      <w:pPr>
        <w:autoSpaceDE/>
        <w:autoSpaceDN/>
        <w:ind w:left="360"/>
        <w:jc w:val="both"/>
        <w:rPr>
          <w:sz w:val="30"/>
          <w:szCs w:val="30"/>
        </w:rPr>
      </w:pPr>
      <w:r>
        <w:rPr>
          <w:sz w:val="30"/>
          <w:szCs w:val="30"/>
          <w:lang w:val="ru-RU"/>
        </w:rPr>
        <w:t>1</w:t>
      </w:r>
      <w:r w:rsidR="005A6F28" w:rsidRPr="00787248">
        <w:rPr>
          <w:sz w:val="30"/>
          <w:szCs w:val="30"/>
          <w:lang w:val="ru-RU"/>
        </w:rPr>
        <w:t xml:space="preserve">. </w:t>
      </w:r>
      <w:r w:rsidR="005A6F28" w:rsidRPr="00787248">
        <w:rPr>
          <w:sz w:val="30"/>
          <w:szCs w:val="30"/>
        </w:rPr>
        <w:t>Пищеблок.</w:t>
      </w:r>
    </w:p>
    <w:p w14:paraId="5D2E39C3" w14:textId="77777777" w:rsidR="005A6F28" w:rsidRPr="00787248" w:rsidRDefault="003455C8" w:rsidP="005A6F28">
      <w:pPr>
        <w:autoSpaceDE/>
        <w:autoSpaceDN/>
        <w:ind w:left="360"/>
        <w:jc w:val="both"/>
        <w:rPr>
          <w:sz w:val="30"/>
          <w:szCs w:val="30"/>
        </w:rPr>
      </w:pPr>
      <w:r>
        <w:rPr>
          <w:sz w:val="30"/>
          <w:szCs w:val="30"/>
          <w:lang w:val="ru-RU"/>
        </w:rPr>
        <w:t>2</w:t>
      </w:r>
      <w:r w:rsidR="005A6F28" w:rsidRPr="00787248">
        <w:rPr>
          <w:sz w:val="30"/>
          <w:szCs w:val="30"/>
          <w:lang w:val="ru-RU"/>
        </w:rPr>
        <w:t xml:space="preserve">. </w:t>
      </w:r>
      <w:r w:rsidR="005A6F28" w:rsidRPr="00787248">
        <w:rPr>
          <w:sz w:val="30"/>
          <w:szCs w:val="30"/>
        </w:rPr>
        <w:t>Прачечная.</w:t>
      </w:r>
    </w:p>
    <w:p w14:paraId="516ADD68" w14:textId="77777777" w:rsidR="005A6F28" w:rsidRPr="00787248" w:rsidRDefault="00F9633E" w:rsidP="005A6F28">
      <w:pPr>
        <w:ind w:left="360"/>
        <w:jc w:val="both"/>
        <w:rPr>
          <w:sz w:val="30"/>
          <w:szCs w:val="30"/>
          <w:lang w:val="ru-RU"/>
        </w:rPr>
      </w:pPr>
      <w:r>
        <w:rPr>
          <w:sz w:val="30"/>
          <w:szCs w:val="30"/>
          <w:lang w:val="ru-RU"/>
        </w:rPr>
        <w:t>3.Физкультурный зал.</w:t>
      </w:r>
    </w:p>
    <w:p w14:paraId="0BBCCA62" w14:textId="77777777" w:rsidR="005A6F28" w:rsidRDefault="007F718A" w:rsidP="005A6F28">
      <w:pPr>
        <w:jc w:val="both"/>
        <w:rPr>
          <w:sz w:val="30"/>
          <w:szCs w:val="30"/>
          <w:lang w:val="ru-RU"/>
        </w:rPr>
      </w:pPr>
      <w:r>
        <w:rPr>
          <w:sz w:val="30"/>
          <w:szCs w:val="30"/>
          <w:lang w:val="ru-RU"/>
        </w:rPr>
        <w:t xml:space="preserve">    4. </w:t>
      </w:r>
      <w:r w:rsidR="00F9633E">
        <w:rPr>
          <w:sz w:val="30"/>
          <w:szCs w:val="30"/>
          <w:lang w:val="ru-RU"/>
        </w:rPr>
        <w:t>.</w:t>
      </w:r>
    </w:p>
    <w:p w14:paraId="64ACBEC8" w14:textId="77777777" w:rsidR="00F9633E" w:rsidRPr="00F9633E" w:rsidRDefault="00F9633E" w:rsidP="005A6F28">
      <w:pPr>
        <w:jc w:val="both"/>
        <w:rPr>
          <w:sz w:val="30"/>
          <w:szCs w:val="30"/>
          <w:lang w:val="ru-RU"/>
        </w:rPr>
      </w:pPr>
    </w:p>
    <w:p w14:paraId="521FECCD" w14:textId="77777777" w:rsidR="005A6F28" w:rsidRPr="00787248" w:rsidRDefault="005A6F28" w:rsidP="005A6F28">
      <w:pPr>
        <w:autoSpaceDE/>
        <w:autoSpaceDN/>
        <w:jc w:val="both"/>
        <w:rPr>
          <w:sz w:val="30"/>
          <w:szCs w:val="30"/>
          <w:lang w:val="ru-RU"/>
        </w:rPr>
      </w:pPr>
      <w:r w:rsidRPr="00787248">
        <w:rPr>
          <w:sz w:val="30"/>
          <w:szCs w:val="30"/>
        </w:rPr>
        <w:t xml:space="preserve">Основание: 1. Статья </w:t>
      </w:r>
      <w:r w:rsidRPr="00787248">
        <w:rPr>
          <w:sz w:val="30"/>
          <w:szCs w:val="30"/>
          <w:lang w:val="ru-RU"/>
        </w:rPr>
        <w:t>30</w:t>
      </w:r>
      <w:r w:rsidRPr="00787248">
        <w:rPr>
          <w:sz w:val="30"/>
          <w:szCs w:val="30"/>
        </w:rPr>
        <w:t xml:space="preserve"> Закона Республики Беларусь «Об охране труда»</w:t>
      </w:r>
      <w:r w:rsidRPr="00787248">
        <w:rPr>
          <w:sz w:val="28"/>
          <w:szCs w:val="28"/>
          <w:lang w:val="ru-RU"/>
        </w:rPr>
        <w:t xml:space="preserve"> от 23.06.2008 № 356-З (в редакции Закона Республики Беларусь от 18.12.2019 № 274-З).</w:t>
      </w:r>
    </w:p>
    <w:p w14:paraId="2DCC4EC3" w14:textId="77777777" w:rsidR="005A6F28" w:rsidRPr="00787248" w:rsidRDefault="00F9633E" w:rsidP="00F9633E">
      <w:pPr>
        <w:jc w:val="both"/>
        <w:rPr>
          <w:sz w:val="30"/>
          <w:szCs w:val="30"/>
          <w:lang w:val="ru-RU"/>
        </w:rPr>
      </w:pPr>
      <w:r>
        <w:rPr>
          <w:sz w:val="30"/>
          <w:szCs w:val="30"/>
          <w:lang w:val="ru-RU"/>
        </w:rPr>
        <w:lastRenderedPageBreak/>
        <w:t xml:space="preserve">       </w:t>
      </w:r>
      <w:r w:rsidR="005A6F28" w:rsidRPr="00787248">
        <w:rPr>
          <w:sz w:val="30"/>
          <w:szCs w:val="30"/>
        </w:rPr>
        <w:t>2. П.</w:t>
      </w:r>
      <w:r w:rsidR="005A6F28" w:rsidRPr="00787248">
        <w:rPr>
          <w:sz w:val="30"/>
          <w:szCs w:val="30"/>
          <w:lang w:val="ru-RU"/>
        </w:rPr>
        <w:t>64</w:t>
      </w:r>
      <w:r w:rsidR="005A6F28" w:rsidRPr="00787248">
        <w:rPr>
          <w:sz w:val="30"/>
          <w:szCs w:val="30"/>
        </w:rPr>
        <w:t>, глава 4 «Межотраслевых общих правил по охране труда»</w:t>
      </w:r>
      <w:r w:rsidR="005A6F28" w:rsidRPr="00787248">
        <w:rPr>
          <w:sz w:val="30"/>
          <w:szCs w:val="30"/>
          <w:lang w:val="ru-RU"/>
        </w:rPr>
        <w:t xml:space="preserve"> (</w:t>
      </w:r>
      <w:r w:rsidR="005A6F28" w:rsidRPr="00787248">
        <w:rPr>
          <w:sz w:val="30"/>
          <w:szCs w:val="30"/>
        </w:rPr>
        <w:t>постановлением Министерства труда и социальной защиты Республики Беларусь от 03.06.2003г. № 70</w:t>
      </w:r>
      <w:r w:rsidR="005A6F28" w:rsidRPr="00787248">
        <w:rPr>
          <w:sz w:val="30"/>
          <w:szCs w:val="30"/>
          <w:lang w:val="ru-RU"/>
        </w:rPr>
        <w:t xml:space="preserve"> (в редакции постановления Министерства труда и социальной защиты Республики Беларусь от 30.09.2011 № 96)).</w:t>
      </w:r>
    </w:p>
    <w:p w14:paraId="11F663F6" w14:textId="77777777" w:rsidR="005A6F28" w:rsidRPr="00787248" w:rsidRDefault="005A6F28" w:rsidP="005A6F28">
      <w:pPr>
        <w:ind w:left="709" w:firstLine="709"/>
        <w:jc w:val="both"/>
        <w:rPr>
          <w:sz w:val="30"/>
          <w:szCs w:val="30"/>
          <w:lang w:val="ru-RU"/>
        </w:rPr>
      </w:pPr>
      <w:r w:rsidRPr="00787248">
        <w:rPr>
          <w:sz w:val="30"/>
          <w:szCs w:val="30"/>
        </w:rPr>
        <w:t>3. Сан</w:t>
      </w:r>
      <w:r w:rsidRPr="00787248">
        <w:rPr>
          <w:sz w:val="30"/>
          <w:szCs w:val="30"/>
          <w:lang w:val="ru-RU"/>
        </w:rPr>
        <w:t>итарные правила и нормы Республики Беларусь.</w:t>
      </w:r>
    </w:p>
    <w:p w14:paraId="34659508" w14:textId="77777777" w:rsidR="005A6F28" w:rsidRPr="00787248" w:rsidRDefault="005A6F28" w:rsidP="005A6F28">
      <w:pPr>
        <w:jc w:val="both"/>
        <w:rPr>
          <w:sz w:val="30"/>
          <w:szCs w:val="30"/>
        </w:rPr>
      </w:pPr>
    </w:p>
    <w:p w14:paraId="38132461" w14:textId="77777777" w:rsidR="005A6F28" w:rsidRPr="00787248" w:rsidRDefault="005A6F28" w:rsidP="005A6F28">
      <w:pPr>
        <w:jc w:val="both"/>
        <w:rPr>
          <w:sz w:val="30"/>
          <w:szCs w:val="30"/>
        </w:rPr>
      </w:pPr>
    </w:p>
    <w:tbl>
      <w:tblPr>
        <w:tblW w:w="0" w:type="auto"/>
        <w:tblLook w:val="01E0" w:firstRow="1" w:lastRow="1" w:firstColumn="1" w:lastColumn="1" w:noHBand="0" w:noVBand="0"/>
      </w:tblPr>
      <w:tblGrid>
        <w:gridCol w:w="4819"/>
        <w:gridCol w:w="4819"/>
      </w:tblGrid>
      <w:tr w:rsidR="005A6F28" w:rsidRPr="00787248" w14:paraId="76742EFB" w14:textId="77777777" w:rsidTr="00AF2667">
        <w:tc>
          <w:tcPr>
            <w:tcW w:w="4870" w:type="dxa"/>
          </w:tcPr>
          <w:p w14:paraId="51677A39" w14:textId="77777777" w:rsidR="005A6F28" w:rsidRPr="00787248" w:rsidRDefault="005A6F28" w:rsidP="00AF2667">
            <w:pPr>
              <w:widowControl w:val="0"/>
              <w:jc w:val="both"/>
              <w:rPr>
                <w:sz w:val="30"/>
                <w:szCs w:val="30"/>
              </w:rPr>
            </w:pPr>
          </w:p>
        </w:tc>
        <w:tc>
          <w:tcPr>
            <w:tcW w:w="4871" w:type="dxa"/>
          </w:tcPr>
          <w:p w14:paraId="09C8C682" w14:textId="77777777" w:rsidR="005A6F28" w:rsidRPr="00787248" w:rsidRDefault="005A6F28" w:rsidP="00AF2667">
            <w:pPr>
              <w:widowControl w:val="0"/>
              <w:rPr>
                <w:sz w:val="30"/>
                <w:szCs w:val="30"/>
              </w:rPr>
            </w:pPr>
          </w:p>
        </w:tc>
      </w:tr>
      <w:tr w:rsidR="005A6F28" w:rsidRPr="00787248" w14:paraId="19FC9C56" w14:textId="77777777" w:rsidTr="00AF2667">
        <w:tc>
          <w:tcPr>
            <w:tcW w:w="4870" w:type="dxa"/>
          </w:tcPr>
          <w:p w14:paraId="623B5781" w14:textId="77777777" w:rsidR="005A6F28" w:rsidRPr="00787248" w:rsidRDefault="005A6F28" w:rsidP="00AF2667">
            <w:pPr>
              <w:widowControl w:val="0"/>
              <w:jc w:val="both"/>
              <w:rPr>
                <w:sz w:val="28"/>
                <w:szCs w:val="28"/>
              </w:rPr>
            </w:pPr>
          </w:p>
        </w:tc>
        <w:tc>
          <w:tcPr>
            <w:tcW w:w="4871" w:type="dxa"/>
          </w:tcPr>
          <w:p w14:paraId="1998E7AD" w14:textId="77777777" w:rsidR="005A6F28" w:rsidRPr="00787248" w:rsidRDefault="005A6F28" w:rsidP="00AF2667">
            <w:pPr>
              <w:widowControl w:val="0"/>
              <w:jc w:val="both"/>
              <w:rPr>
                <w:sz w:val="28"/>
                <w:szCs w:val="28"/>
              </w:rPr>
            </w:pPr>
          </w:p>
        </w:tc>
      </w:tr>
      <w:tr w:rsidR="005A6F28" w:rsidRPr="00787248" w14:paraId="4B08EA40" w14:textId="77777777" w:rsidTr="00AF2667">
        <w:tc>
          <w:tcPr>
            <w:tcW w:w="4870" w:type="dxa"/>
          </w:tcPr>
          <w:p w14:paraId="0B064379" w14:textId="77777777" w:rsidR="005A6F28" w:rsidRPr="00787248" w:rsidRDefault="005A6F28" w:rsidP="00AF2667">
            <w:pPr>
              <w:widowControl w:val="0"/>
              <w:jc w:val="both"/>
              <w:rPr>
                <w:sz w:val="16"/>
                <w:szCs w:val="16"/>
              </w:rPr>
            </w:pPr>
          </w:p>
        </w:tc>
        <w:tc>
          <w:tcPr>
            <w:tcW w:w="4871" w:type="dxa"/>
          </w:tcPr>
          <w:p w14:paraId="0A571D3A" w14:textId="77777777" w:rsidR="005A6F28" w:rsidRPr="00787248" w:rsidRDefault="005A6F28" w:rsidP="00AF2667">
            <w:pPr>
              <w:widowControl w:val="0"/>
              <w:jc w:val="both"/>
              <w:rPr>
                <w:sz w:val="16"/>
                <w:szCs w:val="16"/>
              </w:rPr>
            </w:pPr>
          </w:p>
        </w:tc>
      </w:tr>
    </w:tbl>
    <w:p w14:paraId="300F6B39" w14:textId="77777777" w:rsidR="007F718A" w:rsidRPr="00787248" w:rsidRDefault="005A6F28" w:rsidP="007F718A">
      <w:pPr>
        <w:jc w:val="right"/>
        <w:rPr>
          <w:sz w:val="30"/>
          <w:szCs w:val="30"/>
          <w:lang w:val="ru-RU"/>
        </w:rPr>
      </w:pPr>
      <w:r w:rsidRPr="00787248">
        <w:rPr>
          <w:sz w:val="28"/>
          <w:szCs w:val="28"/>
        </w:rPr>
        <w:br w:type="page"/>
      </w:r>
      <w:r w:rsidRPr="00787248">
        <w:rPr>
          <w:sz w:val="30"/>
          <w:szCs w:val="30"/>
          <w:lang w:val="ru-RU"/>
        </w:rPr>
        <w:lastRenderedPageBreak/>
        <w:tab/>
      </w:r>
      <w:r w:rsidRPr="00787248">
        <w:rPr>
          <w:sz w:val="30"/>
          <w:szCs w:val="30"/>
          <w:lang w:val="ru-RU"/>
        </w:rPr>
        <w:tab/>
      </w:r>
      <w:r w:rsidRPr="00787248">
        <w:rPr>
          <w:sz w:val="30"/>
          <w:szCs w:val="30"/>
          <w:lang w:val="ru-RU"/>
        </w:rPr>
        <w:tab/>
      </w:r>
      <w:r w:rsidRPr="00787248">
        <w:rPr>
          <w:sz w:val="30"/>
          <w:szCs w:val="30"/>
          <w:lang w:val="ru-RU"/>
        </w:rPr>
        <w:tab/>
      </w:r>
      <w:r w:rsidRPr="00787248">
        <w:rPr>
          <w:sz w:val="30"/>
          <w:szCs w:val="30"/>
          <w:lang w:val="ru-RU"/>
        </w:rPr>
        <w:tab/>
      </w:r>
      <w:r w:rsidR="007F718A" w:rsidRPr="00787248">
        <w:rPr>
          <w:sz w:val="30"/>
          <w:szCs w:val="30"/>
        </w:rPr>
        <w:t>Приложение</w:t>
      </w:r>
      <w:r w:rsidR="007F718A">
        <w:rPr>
          <w:sz w:val="30"/>
          <w:szCs w:val="30"/>
          <w:lang w:val="ru-RU"/>
        </w:rPr>
        <w:t xml:space="preserve"> </w:t>
      </w:r>
      <w:r w:rsidR="007F718A" w:rsidRPr="00787248">
        <w:rPr>
          <w:sz w:val="30"/>
          <w:szCs w:val="30"/>
          <w:lang w:val="ru-RU"/>
        </w:rPr>
        <w:t>1</w:t>
      </w:r>
      <w:r w:rsidR="007F718A">
        <w:rPr>
          <w:sz w:val="30"/>
          <w:szCs w:val="30"/>
          <w:lang w:val="ru-RU"/>
        </w:rPr>
        <w:t>9</w:t>
      </w:r>
    </w:p>
    <w:p w14:paraId="5A91389B" w14:textId="77777777" w:rsidR="007F718A" w:rsidRDefault="007F718A" w:rsidP="005A6F28">
      <w:pPr>
        <w:spacing w:line="280" w:lineRule="exact"/>
        <w:jc w:val="both"/>
        <w:rPr>
          <w:sz w:val="30"/>
          <w:szCs w:val="30"/>
          <w:lang w:val="ru-RU"/>
        </w:rPr>
      </w:pPr>
    </w:p>
    <w:p w14:paraId="1035766B" w14:textId="77777777" w:rsidR="007F718A" w:rsidRDefault="007F718A" w:rsidP="005A6F28">
      <w:pPr>
        <w:spacing w:line="280" w:lineRule="exact"/>
        <w:jc w:val="both"/>
        <w:rPr>
          <w:sz w:val="30"/>
          <w:szCs w:val="30"/>
          <w:lang w:val="ru-RU"/>
        </w:rPr>
      </w:pPr>
    </w:p>
    <w:p w14:paraId="6E0C8DC2" w14:textId="77777777" w:rsidR="007F718A" w:rsidRDefault="007F718A" w:rsidP="005A6F28">
      <w:pPr>
        <w:spacing w:line="280" w:lineRule="exact"/>
        <w:jc w:val="both"/>
        <w:rPr>
          <w:sz w:val="30"/>
          <w:szCs w:val="30"/>
          <w:lang w:val="ru-RU"/>
        </w:rPr>
      </w:pPr>
    </w:p>
    <w:p w14:paraId="72A72FBA" w14:textId="77777777" w:rsidR="005A6F28" w:rsidRPr="00787248" w:rsidRDefault="005A6F28" w:rsidP="005A6F28">
      <w:pPr>
        <w:spacing w:line="280" w:lineRule="exact"/>
        <w:jc w:val="both"/>
        <w:rPr>
          <w:sz w:val="30"/>
          <w:szCs w:val="30"/>
        </w:rPr>
      </w:pPr>
      <w:r w:rsidRPr="00787248">
        <w:rPr>
          <w:sz w:val="30"/>
          <w:szCs w:val="30"/>
          <w:lang w:val="ru-RU"/>
        </w:rPr>
        <w:tab/>
      </w:r>
      <w:r w:rsidR="007F718A">
        <w:rPr>
          <w:sz w:val="30"/>
          <w:szCs w:val="30"/>
          <w:lang w:val="ru-RU"/>
        </w:rPr>
        <w:t xml:space="preserve">                                       </w:t>
      </w:r>
      <w:r w:rsidRPr="00787248">
        <w:rPr>
          <w:sz w:val="30"/>
          <w:szCs w:val="30"/>
        </w:rPr>
        <w:t>ПЕРЕЧЕНЬ</w:t>
      </w:r>
    </w:p>
    <w:p w14:paraId="12DEF446" w14:textId="77777777" w:rsidR="005A6F28" w:rsidRPr="00787248" w:rsidRDefault="005A6F28" w:rsidP="005A6F28">
      <w:pPr>
        <w:spacing w:line="280" w:lineRule="exact"/>
        <w:jc w:val="center"/>
        <w:rPr>
          <w:sz w:val="30"/>
          <w:szCs w:val="30"/>
        </w:rPr>
      </w:pPr>
      <w:r w:rsidRPr="00787248">
        <w:rPr>
          <w:sz w:val="30"/>
          <w:szCs w:val="30"/>
        </w:rPr>
        <w:t>вложений, входящих в аптечку первой медицинской помощи</w:t>
      </w:r>
    </w:p>
    <w:p w14:paraId="0E4DE518" w14:textId="77777777" w:rsidR="005A6F28" w:rsidRPr="00787248" w:rsidRDefault="005A6F28" w:rsidP="005A6F28">
      <w:pPr>
        <w:spacing w:line="280" w:lineRule="exact"/>
        <w:jc w:val="center"/>
        <w:rPr>
          <w:sz w:val="30"/>
          <w:szCs w:val="30"/>
          <w:lang w:val="ru-RU"/>
        </w:rPr>
      </w:pPr>
      <w:r w:rsidRPr="00787248">
        <w:rPr>
          <w:sz w:val="30"/>
          <w:szCs w:val="30"/>
          <w:lang w:val="ru-RU"/>
        </w:rPr>
        <w:t>(</w:t>
      </w:r>
      <w:r w:rsidRPr="00787248">
        <w:rPr>
          <w:sz w:val="30"/>
          <w:szCs w:val="30"/>
        </w:rPr>
        <w:t>универсальную</w:t>
      </w:r>
      <w:r w:rsidRPr="00787248">
        <w:rPr>
          <w:sz w:val="30"/>
          <w:szCs w:val="30"/>
          <w:lang w:val="ru-RU"/>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993"/>
      </w:tblGrid>
      <w:tr w:rsidR="005A6F28" w:rsidRPr="00787248" w14:paraId="0FA34FEF" w14:textId="77777777" w:rsidTr="00AF2667">
        <w:tc>
          <w:tcPr>
            <w:tcW w:w="8613" w:type="dxa"/>
          </w:tcPr>
          <w:p w14:paraId="5D5A7E04" w14:textId="77777777" w:rsidR="005A6F28" w:rsidRPr="00787248" w:rsidRDefault="005A6F28" w:rsidP="00AF2667">
            <w:pPr>
              <w:spacing w:line="320" w:lineRule="exact"/>
              <w:jc w:val="both"/>
              <w:rPr>
                <w:sz w:val="30"/>
                <w:szCs w:val="30"/>
              </w:rPr>
            </w:pPr>
            <w:r w:rsidRPr="00787248">
              <w:rPr>
                <w:sz w:val="30"/>
                <w:szCs w:val="30"/>
              </w:rPr>
              <w:t>Аммония раствор 10% - 1 мл № 10 (флакон 10 мл)</w:t>
            </w:r>
          </w:p>
        </w:tc>
        <w:tc>
          <w:tcPr>
            <w:tcW w:w="993" w:type="dxa"/>
          </w:tcPr>
          <w:p w14:paraId="73A15769" w14:textId="77777777" w:rsidR="005A6F28" w:rsidRPr="00787248" w:rsidRDefault="005A6F28" w:rsidP="00AF2667">
            <w:pPr>
              <w:spacing w:line="320" w:lineRule="exact"/>
              <w:jc w:val="both"/>
              <w:rPr>
                <w:sz w:val="30"/>
                <w:szCs w:val="30"/>
              </w:rPr>
            </w:pPr>
            <w:r w:rsidRPr="00787248">
              <w:rPr>
                <w:sz w:val="30"/>
                <w:szCs w:val="30"/>
              </w:rPr>
              <w:t>1 уп.</w:t>
            </w:r>
          </w:p>
        </w:tc>
      </w:tr>
      <w:tr w:rsidR="005A6F28" w:rsidRPr="00787248" w14:paraId="24737444" w14:textId="77777777" w:rsidTr="00AF2667">
        <w:tc>
          <w:tcPr>
            <w:tcW w:w="8613" w:type="dxa"/>
          </w:tcPr>
          <w:p w14:paraId="073E2FD0" w14:textId="77777777" w:rsidR="005A6F28" w:rsidRPr="00787248" w:rsidRDefault="005A6F28" w:rsidP="00AF2667">
            <w:pPr>
              <w:tabs>
                <w:tab w:val="left" w:pos="1553"/>
              </w:tabs>
              <w:spacing w:line="320" w:lineRule="exact"/>
              <w:jc w:val="both"/>
              <w:rPr>
                <w:sz w:val="30"/>
                <w:szCs w:val="30"/>
                <w:lang w:val="ru-RU"/>
              </w:rPr>
            </w:pPr>
            <w:r w:rsidRPr="00787248">
              <w:rPr>
                <w:sz w:val="30"/>
                <w:szCs w:val="30"/>
              </w:rPr>
              <w:t>Ацетилсалициловая кислота 0,5 № 10</w:t>
            </w:r>
          </w:p>
        </w:tc>
        <w:tc>
          <w:tcPr>
            <w:tcW w:w="993" w:type="dxa"/>
          </w:tcPr>
          <w:p w14:paraId="77BCE393" w14:textId="77777777" w:rsidR="005A6F28" w:rsidRPr="00787248" w:rsidRDefault="005A6F28" w:rsidP="00AF2667">
            <w:pPr>
              <w:spacing w:line="320" w:lineRule="exact"/>
              <w:jc w:val="both"/>
              <w:rPr>
                <w:sz w:val="30"/>
                <w:szCs w:val="30"/>
                <w:lang w:val="ru-RU"/>
              </w:rPr>
            </w:pPr>
            <w:r w:rsidRPr="00787248">
              <w:rPr>
                <w:sz w:val="30"/>
                <w:szCs w:val="30"/>
              </w:rPr>
              <w:t>3 уп.</w:t>
            </w:r>
          </w:p>
        </w:tc>
      </w:tr>
      <w:tr w:rsidR="005A6F28" w:rsidRPr="00787248" w14:paraId="0C3BFA8A" w14:textId="77777777" w:rsidTr="00AF2667">
        <w:tc>
          <w:tcPr>
            <w:tcW w:w="8613" w:type="dxa"/>
          </w:tcPr>
          <w:p w14:paraId="7C4023E6" w14:textId="77777777" w:rsidR="005A6F28" w:rsidRPr="00787248" w:rsidRDefault="005A6F28" w:rsidP="00AF2667">
            <w:pPr>
              <w:spacing w:line="320" w:lineRule="exact"/>
              <w:jc w:val="both"/>
              <w:rPr>
                <w:spacing w:val="-8"/>
                <w:sz w:val="30"/>
                <w:szCs w:val="30"/>
              </w:rPr>
            </w:pPr>
            <w:r w:rsidRPr="00787248">
              <w:rPr>
                <w:spacing w:val="-8"/>
                <w:sz w:val="30"/>
                <w:szCs w:val="30"/>
              </w:rPr>
              <w:t>Бриллиантового зеленого спиртовой р-р1 % - 1 мл № 10 (фл. 10 мл.)</w:t>
            </w:r>
          </w:p>
        </w:tc>
        <w:tc>
          <w:tcPr>
            <w:tcW w:w="993" w:type="dxa"/>
          </w:tcPr>
          <w:p w14:paraId="43AE2E88" w14:textId="77777777" w:rsidR="005A6F28" w:rsidRPr="00787248" w:rsidRDefault="005A6F28" w:rsidP="00AF2667">
            <w:pPr>
              <w:spacing w:line="320" w:lineRule="exact"/>
              <w:jc w:val="both"/>
              <w:rPr>
                <w:sz w:val="30"/>
                <w:szCs w:val="30"/>
                <w:lang w:val="ru-RU"/>
              </w:rPr>
            </w:pPr>
            <w:r w:rsidRPr="00787248">
              <w:rPr>
                <w:sz w:val="30"/>
                <w:szCs w:val="30"/>
              </w:rPr>
              <w:t>1 уп.</w:t>
            </w:r>
          </w:p>
        </w:tc>
      </w:tr>
      <w:tr w:rsidR="005A6F28" w:rsidRPr="00787248" w14:paraId="4BB6030C" w14:textId="77777777" w:rsidTr="00AF2667">
        <w:tc>
          <w:tcPr>
            <w:tcW w:w="8613" w:type="dxa"/>
          </w:tcPr>
          <w:p w14:paraId="74073F85" w14:textId="77777777" w:rsidR="005A6F28" w:rsidRPr="00787248" w:rsidRDefault="005A6F28" w:rsidP="00AF2667">
            <w:pPr>
              <w:spacing w:line="320" w:lineRule="exact"/>
              <w:jc w:val="both"/>
              <w:rPr>
                <w:sz w:val="30"/>
                <w:szCs w:val="30"/>
                <w:lang w:val="ru-RU"/>
              </w:rPr>
            </w:pPr>
            <w:r w:rsidRPr="00787248">
              <w:rPr>
                <w:sz w:val="30"/>
                <w:szCs w:val="30"/>
              </w:rPr>
              <w:t>Валидол 0,06 № 10</w:t>
            </w:r>
          </w:p>
        </w:tc>
        <w:tc>
          <w:tcPr>
            <w:tcW w:w="993" w:type="dxa"/>
          </w:tcPr>
          <w:p w14:paraId="551CC4C8" w14:textId="77777777" w:rsidR="005A6F28" w:rsidRPr="00787248" w:rsidRDefault="005A6F28" w:rsidP="00AF2667">
            <w:pPr>
              <w:spacing w:line="320" w:lineRule="exact"/>
              <w:jc w:val="both"/>
              <w:rPr>
                <w:sz w:val="30"/>
                <w:szCs w:val="30"/>
                <w:lang w:val="ru-RU"/>
              </w:rPr>
            </w:pPr>
            <w:r w:rsidRPr="00787248">
              <w:rPr>
                <w:sz w:val="30"/>
                <w:szCs w:val="30"/>
              </w:rPr>
              <w:t>1 уп.</w:t>
            </w:r>
          </w:p>
        </w:tc>
      </w:tr>
      <w:tr w:rsidR="005A6F28" w:rsidRPr="00787248" w14:paraId="3CC52AC1" w14:textId="77777777" w:rsidTr="00AF2667">
        <w:tc>
          <w:tcPr>
            <w:tcW w:w="8613" w:type="dxa"/>
          </w:tcPr>
          <w:p w14:paraId="209FCDC3" w14:textId="77777777" w:rsidR="005A6F28" w:rsidRPr="00787248" w:rsidRDefault="005A6F28" w:rsidP="00AF2667">
            <w:pPr>
              <w:spacing w:line="320" w:lineRule="exact"/>
              <w:jc w:val="both"/>
              <w:rPr>
                <w:sz w:val="30"/>
                <w:szCs w:val="30"/>
              </w:rPr>
            </w:pPr>
            <w:r w:rsidRPr="00787248">
              <w:rPr>
                <w:sz w:val="30"/>
                <w:szCs w:val="30"/>
              </w:rPr>
              <w:t>Валерианы настойка 30 мл (корвалол 25 мл,валокордин 25 мл)</w:t>
            </w:r>
          </w:p>
        </w:tc>
        <w:tc>
          <w:tcPr>
            <w:tcW w:w="993" w:type="dxa"/>
          </w:tcPr>
          <w:p w14:paraId="2DA5629F" w14:textId="77777777" w:rsidR="005A6F28" w:rsidRPr="00787248" w:rsidRDefault="005A6F28" w:rsidP="00AF2667">
            <w:pPr>
              <w:spacing w:line="320" w:lineRule="exact"/>
              <w:jc w:val="both"/>
              <w:rPr>
                <w:sz w:val="30"/>
                <w:szCs w:val="30"/>
                <w:lang w:val="ru-RU"/>
              </w:rPr>
            </w:pPr>
            <w:r w:rsidRPr="00787248">
              <w:rPr>
                <w:sz w:val="30"/>
                <w:szCs w:val="30"/>
              </w:rPr>
              <w:t>1 уп.</w:t>
            </w:r>
          </w:p>
        </w:tc>
      </w:tr>
      <w:tr w:rsidR="005A6F28" w:rsidRPr="00787248" w14:paraId="6C21538A" w14:textId="77777777" w:rsidTr="00AF2667">
        <w:tc>
          <w:tcPr>
            <w:tcW w:w="8613" w:type="dxa"/>
          </w:tcPr>
          <w:p w14:paraId="73060268" w14:textId="77777777" w:rsidR="005A6F28" w:rsidRPr="00787248" w:rsidRDefault="005A6F28" w:rsidP="00AF2667">
            <w:pPr>
              <w:spacing w:line="320" w:lineRule="exact"/>
              <w:jc w:val="both"/>
              <w:rPr>
                <w:sz w:val="30"/>
                <w:szCs w:val="30"/>
                <w:lang w:val="ru-RU"/>
              </w:rPr>
            </w:pPr>
            <w:r w:rsidRPr="00787248">
              <w:rPr>
                <w:sz w:val="30"/>
                <w:szCs w:val="30"/>
              </w:rPr>
              <w:t>Глицерил тринитрат 0,0005 № 40</w:t>
            </w:r>
          </w:p>
        </w:tc>
        <w:tc>
          <w:tcPr>
            <w:tcW w:w="993" w:type="dxa"/>
          </w:tcPr>
          <w:p w14:paraId="489736E2" w14:textId="77777777" w:rsidR="005A6F28" w:rsidRPr="00787248" w:rsidRDefault="005A6F28" w:rsidP="00AF2667">
            <w:pPr>
              <w:spacing w:line="320" w:lineRule="exact"/>
              <w:jc w:val="both"/>
              <w:rPr>
                <w:sz w:val="30"/>
                <w:szCs w:val="30"/>
                <w:lang w:val="ru-RU"/>
              </w:rPr>
            </w:pPr>
            <w:r w:rsidRPr="00787248">
              <w:rPr>
                <w:sz w:val="30"/>
                <w:szCs w:val="30"/>
              </w:rPr>
              <w:t>1 уп.</w:t>
            </w:r>
          </w:p>
        </w:tc>
      </w:tr>
      <w:tr w:rsidR="005A6F28" w:rsidRPr="00787248" w14:paraId="3616EA90" w14:textId="77777777" w:rsidTr="00AF2667">
        <w:tc>
          <w:tcPr>
            <w:tcW w:w="8613" w:type="dxa"/>
          </w:tcPr>
          <w:p w14:paraId="558ED45C" w14:textId="77777777" w:rsidR="005A6F28" w:rsidRPr="00787248" w:rsidRDefault="005A6F28" w:rsidP="00AF2667">
            <w:pPr>
              <w:spacing w:line="320" w:lineRule="exact"/>
              <w:jc w:val="both"/>
              <w:rPr>
                <w:sz w:val="30"/>
                <w:szCs w:val="30"/>
                <w:lang w:val="ru-RU"/>
              </w:rPr>
            </w:pPr>
            <w:r w:rsidRPr="00787248">
              <w:rPr>
                <w:sz w:val="30"/>
                <w:szCs w:val="30"/>
              </w:rPr>
              <w:t>Дротаверин 0,04 № 20</w:t>
            </w:r>
          </w:p>
        </w:tc>
        <w:tc>
          <w:tcPr>
            <w:tcW w:w="993" w:type="dxa"/>
          </w:tcPr>
          <w:p w14:paraId="6375B7BE" w14:textId="77777777" w:rsidR="005A6F28" w:rsidRPr="00787248" w:rsidRDefault="005A6F28" w:rsidP="00AF2667">
            <w:pPr>
              <w:spacing w:line="320" w:lineRule="exact"/>
              <w:jc w:val="both"/>
              <w:rPr>
                <w:sz w:val="30"/>
                <w:szCs w:val="30"/>
                <w:lang w:val="ru-RU"/>
              </w:rPr>
            </w:pPr>
            <w:r w:rsidRPr="00787248">
              <w:rPr>
                <w:sz w:val="30"/>
                <w:szCs w:val="30"/>
              </w:rPr>
              <w:t>1 уп.</w:t>
            </w:r>
          </w:p>
        </w:tc>
      </w:tr>
      <w:tr w:rsidR="005A6F28" w:rsidRPr="00787248" w14:paraId="2DC6E694" w14:textId="77777777" w:rsidTr="00AF2667">
        <w:tc>
          <w:tcPr>
            <w:tcW w:w="8613" w:type="dxa"/>
          </w:tcPr>
          <w:p w14:paraId="2831576D" w14:textId="77777777" w:rsidR="005A6F28" w:rsidRPr="00787248" w:rsidRDefault="005A6F28" w:rsidP="00AF2667">
            <w:pPr>
              <w:spacing w:line="320" w:lineRule="exact"/>
              <w:jc w:val="both"/>
              <w:rPr>
                <w:sz w:val="30"/>
                <w:szCs w:val="30"/>
                <w:lang w:val="ru-RU"/>
              </w:rPr>
            </w:pPr>
            <w:r w:rsidRPr="00787248">
              <w:rPr>
                <w:sz w:val="30"/>
                <w:szCs w:val="30"/>
              </w:rPr>
              <w:t>Йода спиртовой р-р 5% - 1 мл № 10</w:t>
            </w:r>
          </w:p>
        </w:tc>
        <w:tc>
          <w:tcPr>
            <w:tcW w:w="993" w:type="dxa"/>
          </w:tcPr>
          <w:p w14:paraId="07F3C485" w14:textId="77777777" w:rsidR="005A6F28" w:rsidRPr="00787248" w:rsidRDefault="005A6F28" w:rsidP="00AF2667">
            <w:pPr>
              <w:spacing w:line="320" w:lineRule="exact"/>
              <w:jc w:val="both"/>
              <w:rPr>
                <w:sz w:val="30"/>
                <w:szCs w:val="30"/>
                <w:lang w:val="ru-RU"/>
              </w:rPr>
            </w:pPr>
            <w:r w:rsidRPr="00787248">
              <w:rPr>
                <w:sz w:val="30"/>
                <w:szCs w:val="30"/>
              </w:rPr>
              <w:t>1 уп.</w:t>
            </w:r>
          </w:p>
        </w:tc>
      </w:tr>
      <w:tr w:rsidR="005A6F28" w:rsidRPr="00787248" w14:paraId="2F2D2DFC" w14:textId="77777777" w:rsidTr="00AF2667">
        <w:tc>
          <w:tcPr>
            <w:tcW w:w="8613" w:type="dxa"/>
          </w:tcPr>
          <w:p w14:paraId="42888173" w14:textId="77777777" w:rsidR="005A6F28" w:rsidRPr="00787248" w:rsidRDefault="005A6F28" w:rsidP="00AF2667">
            <w:pPr>
              <w:spacing w:line="320" w:lineRule="exact"/>
              <w:jc w:val="both"/>
              <w:rPr>
                <w:sz w:val="30"/>
                <w:szCs w:val="30"/>
                <w:lang w:val="ru-RU"/>
              </w:rPr>
            </w:pPr>
            <w:r w:rsidRPr="00787248">
              <w:rPr>
                <w:sz w:val="30"/>
                <w:szCs w:val="30"/>
              </w:rPr>
              <w:t>Калия перманганат 5,0</w:t>
            </w:r>
          </w:p>
        </w:tc>
        <w:tc>
          <w:tcPr>
            <w:tcW w:w="993" w:type="dxa"/>
          </w:tcPr>
          <w:p w14:paraId="09DAEFC6" w14:textId="77777777" w:rsidR="005A6F28" w:rsidRPr="00787248" w:rsidRDefault="005A6F28" w:rsidP="00AF2667">
            <w:pPr>
              <w:spacing w:line="320" w:lineRule="exact"/>
              <w:jc w:val="both"/>
              <w:rPr>
                <w:sz w:val="30"/>
                <w:szCs w:val="30"/>
                <w:lang w:val="ru-RU"/>
              </w:rPr>
            </w:pPr>
            <w:r w:rsidRPr="00787248">
              <w:rPr>
                <w:sz w:val="30"/>
                <w:szCs w:val="30"/>
              </w:rPr>
              <w:t>1 уп.</w:t>
            </w:r>
          </w:p>
        </w:tc>
      </w:tr>
      <w:tr w:rsidR="005A6F28" w:rsidRPr="00787248" w14:paraId="3A91FBD2" w14:textId="77777777" w:rsidTr="00AF2667">
        <w:tc>
          <w:tcPr>
            <w:tcW w:w="8613" w:type="dxa"/>
          </w:tcPr>
          <w:p w14:paraId="7349F915" w14:textId="77777777" w:rsidR="005A6F28" w:rsidRPr="00787248" w:rsidRDefault="005A6F28" w:rsidP="00AF2667">
            <w:pPr>
              <w:spacing w:line="320" w:lineRule="exact"/>
              <w:jc w:val="both"/>
              <w:rPr>
                <w:sz w:val="30"/>
                <w:szCs w:val="30"/>
                <w:lang w:val="ru-RU"/>
              </w:rPr>
            </w:pPr>
            <w:r w:rsidRPr="00787248">
              <w:rPr>
                <w:sz w:val="30"/>
                <w:szCs w:val="30"/>
              </w:rPr>
              <w:t>Лоперамид 0,002 № 10</w:t>
            </w:r>
          </w:p>
        </w:tc>
        <w:tc>
          <w:tcPr>
            <w:tcW w:w="993" w:type="dxa"/>
          </w:tcPr>
          <w:p w14:paraId="77E580FA" w14:textId="77777777" w:rsidR="005A6F28" w:rsidRPr="00787248" w:rsidRDefault="005A6F28" w:rsidP="00AF2667">
            <w:pPr>
              <w:spacing w:line="320" w:lineRule="exact"/>
              <w:jc w:val="both"/>
              <w:rPr>
                <w:sz w:val="30"/>
                <w:szCs w:val="30"/>
                <w:lang w:val="ru-RU"/>
              </w:rPr>
            </w:pPr>
            <w:r w:rsidRPr="00787248">
              <w:rPr>
                <w:sz w:val="30"/>
                <w:szCs w:val="30"/>
              </w:rPr>
              <w:t>1 уп.</w:t>
            </w:r>
          </w:p>
        </w:tc>
      </w:tr>
      <w:tr w:rsidR="005A6F28" w:rsidRPr="00787248" w14:paraId="27503596" w14:textId="77777777" w:rsidTr="00AF2667">
        <w:tc>
          <w:tcPr>
            <w:tcW w:w="8613" w:type="dxa"/>
          </w:tcPr>
          <w:p w14:paraId="0D766AA7" w14:textId="77777777" w:rsidR="005A6F28" w:rsidRPr="00787248" w:rsidRDefault="005A6F28" w:rsidP="00AF2667">
            <w:pPr>
              <w:spacing w:line="320" w:lineRule="exact"/>
              <w:jc w:val="both"/>
              <w:rPr>
                <w:sz w:val="30"/>
                <w:szCs w:val="30"/>
                <w:lang w:val="ru-RU"/>
              </w:rPr>
            </w:pPr>
            <w:r w:rsidRPr="00787248">
              <w:rPr>
                <w:sz w:val="30"/>
                <w:szCs w:val="30"/>
              </w:rPr>
              <w:t>Лоратадин 0,01 №10</w:t>
            </w:r>
          </w:p>
        </w:tc>
        <w:tc>
          <w:tcPr>
            <w:tcW w:w="993" w:type="dxa"/>
          </w:tcPr>
          <w:p w14:paraId="12E64776" w14:textId="77777777" w:rsidR="005A6F28" w:rsidRPr="00787248" w:rsidRDefault="005A6F28" w:rsidP="00AF2667">
            <w:pPr>
              <w:spacing w:line="320" w:lineRule="exact"/>
              <w:jc w:val="both"/>
              <w:rPr>
                <w:sz w:val="30"/>
                <w:szCs w:val="30"/>
                <w:lang w:val="ru-RU"/>
              </w:rPr>
            </w:pPr>
            <w:r w:rsidRPr="00787248">
              <w:rPr>
                <w:sz w:val="30"/>
                <w:szCs w:val="30"/>
              </w:rPr>
              <w:t>1 уп.</w:t>
            </w:r>
          </w:p>
        </w:tc>
      </w:tr>
      <w:tr w:rsidR="005A6F28" w:rsidRPr="00787248" w14:paraId="287D54A0" w14:textId="77777777" w:rsidTr="00AF2667">
        <w:tc>
          <w:tcPr>
            <w:tcW w:w="8613" w:type="dxa"/>
          </w:tcPr>
          <w:p w14:paraId="4B248C6A" w14:textId="77777777" w:rsidR="005A6F28" w:rsidRPr="00787248" w:rsidRDefault="005A6F28" w:rsidP="00AF2667">
            <w:pPr>
              <w:spacing w:line="320" w:lineRule="exact"/>
              <w:jc w:val="both"/>
              <w:rPr>
                <w:sz w:val="30"/>
                <w:szCs w:val="30"/>
                <w:lang w:val="ru-RU"/>
              </w:rPr>
            </w:pPr>
            <w:r w:rsidRPr="00787248">
              <w:rPr>
                <w:sz w:val="30"/>
                <w:szCs w:val="30"/>
              </w:rPr>
              <w:t>Магния сульфат 10,0</w:t>
            </w:r>
          </w:p>
        </w:tc>
        <w:tc>
          <w:tcPr>
            <w:tcW w:w="993" w:type="dxa"/>
          </w:tcPr>
          <w:p w14:paraId="542B9EF1" w14:textId="77777777" w:rsidR="005A6F28" w:rsidRPr="00787248" w:rsidRDefault="005A6F28" w:rsidP="00AF2667">
            <w:pPr>
              <w:spacing w:line="320" w:lineRule="exact"/>
              <w:jc w:val="both"/>
              <w:rPr>
                <w:sz w:val="30"/>
                <w:szCs w:val="30"/>
                <w:lang w:val="ru-RU"/>
              </w:rPr>
            </w:pPr>
            <w:r w:rsidRPr="00787248">
              <w:rPr>
                <w:sz w:val="30"/>
                <w:szCs w:val="30"/>
              </w:rPr>
              <w:t>2 уп.</w:t>
            </w:r>
          </w:p>
        </w:tc>
      </w:tr>
      <w:tr w:rsidR="005A6F28" w:rsidRPr="00787248" w14:paraId="392186D5" w14:textId="77777777" w:rsidTr="00AF2667">
        <w:tc>
          <w:tcPr>
            <w:tcW w:w="8613" w:type="dxa"/>
          </w:tcPr>
          <w:p w14:paraId="6B244621" w14:textId="77777777" w:rsidR="005A6F28" w:rsidRPr="00787248" w:rsidRDefault="005A6F28" w:rsidP="00AF2667">
            <w:pPr>
              <w:spacing w:line="320" w:lineRule="exact"/>
              <w:jc w:val="both"/>
              <w:rPr>
                <w:sz w:val="30"/>
                <w:szCs w:val="30"/>
                <w:lang w:val="ru-RU"/>
              </w:rPr>
            </w:pPr>
            <w:r w:rsidRPr="00787248">
              <w:rPr>
                <w:sz w:val="30"/>
                <w:szCs w:val="30"/>
              </w:rPr>
              <w:t>Метамизол натрий 0,5 № 10</w:t>
            </w:r>
          </w:p>
        </w:tc>
        <w:tc>
          <w:tcPr>
            <w:tcW w:w="993" w:type="dxa"/>
          </w:tcPr>
          <w:p w14:paraId="69A34F2E" w14:textId="77777777" w:rsidR="005A6F28" w:rsidRPr="00787248" w:rsidRDefault="005A6F28" w:rsidP="00AF2667">
            <w:pPr>
              <w:spacing w:line="320" w:lineRule="exact"/>
              <w:jc w:val="both"/>
              <w:rPr>
                <w:sz w:val="30"/>
                <w:szCs w:val="30"/>
                <w:lang w:val="ru-RU"/>
              </w:rPr>
            </w:pPr>
            <w:r w:rsidRPr="00787248">
              <w:rPr>
                <w:sz w:val="30"/>
                <w:szCs w:val="30"/>
              </w:rPr>
              <w:t>2 уп.</w:t>
            </w:r>
          </w:p>
        </w:tc>
      </w:tr>
      <w:tr w:rsidR="005A6F28" w:rsidRPr="00787248" w14:paraId="706A94F0" w14:textId="77777777" w:rsidTr="00AF2667">
        <w:tc>
          <w:tcPr>
            <w:tcW w:w="8613" w:type="dxa"/>
          </w:tcPr>
          <w:p w14:paraId="563E5B2A" w14:textId="77777777" w:rsidR="005A6F28" w:rsidRPr="00787248" w:rsidRDefault="005A6F28" w:rsidP="00AF2667">
            <w:pPr>
              <w:spacing w:line="320" w:lineRule="exact"/>
              <w:jc w:val="both"/>
              <w:rPr>
                <w:sz w:val="30"/>
                <w:szCs w:val="30"/>
                <w:lang w:val="ru-RU"/>
              </w:rPr>
            </w:pPr>
            <w:r w:rsidRPr="00787248">
              <w:rPr>
                <w:sz w:val="30"/>
                <w:szCs w:val="30"/>
              </w:rPr>
              <w:t>Натрия гидрокарбонат 20.0</w:t>
            </w:r>
          </w:p>
        </w:tc>
        <w:tc>
          <w:tcPr>
            <w:tcW w:w="993" w:type="dxa"/>
          </w:tcPr>
          <w:p w14:paraId="313C4688" w14:textId="77777777" w:rsidR="005A6F28" w:rsidRPr="00787248" w:rsidRDefault="005A6F28" w:rsidP="00AF2667">
            <w:pPr>
              <w:spacing w:line="320" w:lineRule="exact"/>
              <w:jc w:val="both"/>
              <w:rPr>
                <w:sz w:val="30"/>
                <w:szCs w:val="30"/>
                <w:lang w:val="ru-RU"/>
              </w:rPr>
            </w:pPr>
            <w:r w:rsidRPr="00787248">
              <w:rPr>
                <w:sz w:val="30"/>
                <w:szCs w:val="30"/>
              </w:rPr>
              <w:t>1 уп.</w:t>
            </w:r>
          </w:p>
        </w:tc>
      </w:tr>
      <w:tr w:rsidR="005A6F28" w:rsidRPr="00787248" w14:paraId="51A2BAC0" w14:textId="77777777" w:rsidTr="00AF2667">
        <w:tc>
          <w:tcPr>
            <w:tcW w:w="8613" w:type="dxa"/>
          </w:tcPr>
          <w:p w14:paraId="43E0AA9B" w14:textId="77777777" w:rsidR="005A6F28" w:rsidRPr="00787248" w:rsidRDefault="005A6F28" w:rsidP="00AF2667">
            <w:pPr>
              <w:spacing w:line="320" w:lineRule="exact"/>
              <w:jc w:val="both"/>
              <w:rPr>
                <w:sz w:val="30"/>
                <w:szCs w:val="30"/>
                <w:lang w:val="ru-RU"/>
              </w:rPr>
            </w:pPr>
            <w:r w:rsidRPr="00787248">
              <w:rPr>
                <w:sz w:val="30"/>
                <w:szCs w:val="30"/>
              </w:rPr>
              <w:t>Нафазолина 0,1% р-р</w:t>
            </w:r>
          </w:p>
        </w:tc>
        <w:tc>
          <w:tcPr>
            <w:tcW w:w="993" w:type="dxa"/>
          </w:tcPr>
          <w:p w14:paraId="1CFDDA0C" w14:textId="77777777" w:rsidR="005A6F28" w:rsidRPr="00787248" w:rsidRDefault="005A6F28" w:rsidP="00AF2667">
            <w:pPr>
              <w:spacing w:line="320" w:lineRule="exact"/>
              <w:jc w:val="both"/>
              <w:rPr>
                <w:sz w:val="30"/>
                <w:szCs w:val="30"/>
                <w:lang w:val="ru-RU"/>
              </w:rPr>
            </w:pPr>
            <w:r w:rsidRPr="00787248">
              <w:rPr>
                <w:sz w:val="30"/>
                <w:szCs w:val="30"/>
              </w:rPr>
              <w:t>1 фл.</w:t>
            </w:r>
          </w:p>
        </w:tc>
      </w:tr>
      <w:tr w:rsidR="005A6F28" w:rsidRPr="00787248" w14:paraId="2D252CE9" w14:textId="77777777" w:rsidTr="00AF2667">
        <w:tc>
          <w:tcPr>
            <w:tcW w:w="8613" w:type="dxa"/>
          </w:tcPr>
          <w:p w14:paraId="6AE34106" w14:textId="77777777" w:rsidR="005A6F28" w:rsidRPr="00787248" w:rsidRDefault="005A6F28" w:rsidP="00AF2667">
            <w:pPr>
              <w:spacing w:line="320" w:lineRule="exact"/>
              <w:jc w:val="both"/>
              <w:rPr>
                <w:sz w:val="30"/>
                <w:szCs w:val="30"/>
                <w:lang w:val="ru-RU"/>
              </w:rPr>
            </w:pPr>
            <w:r w:rsidRPr="00787248">
              <w:rPr>
                <w:sz w:val="30"/>
                <w:szCs w:val="30"/>
              </w:rPr>
              <w:t>Парацетамол 0,5 № 10</w:t>
            </w:r>
          </w:p>
        </w:tc>
        <w:tc>
          <w:tcPr>
            <w:tcW w:w="993" w:type="dxa"/>
          </w:tcPr>
          <w:p w14:paraId="2B4264E3" w14:textId="77777777" w:rsidR="005A6F28" w:rsidRPr="00787248" w:rsidRDefault="005A6F28" w:rsidP="00AF2667">
            <w:pPr>
              <w:spacing w:line="320" w:lineRule="exact"/>
              <w:jc w:val="both"/>
              <w:rPr>
                <w:sz w:val="30"/>
                <w:szCs w:val="30"/>
                <w:lang w:val="ru-RU"/>
              </w:rPr>
            </w:pPr>
            <w:r w:rsidRPr="00787248">
              <w:rPr>
                <w:sz w:val="30"/>
                <w:szCs w:val="30"/>
              </w:rPr>
              <w:t>2 уп.</w:t>
            </w:r>
          </w:p>
        </w:tc>
      </w:tr>
      <w:tr w:rsidR="005A6F28" w:rsidRPr="00787248" w14:paraId="78079885" w14:textId="77777777" w:rsidTr="00AF2667">
        <w:tc>
          <w:tcPr>
            <w:tcW w:w="8613" w:type="dxa"/>
          </w:tcPr>
          <w:p w14:paraId="0638B553" w14:textId="77777777" w:rsidR="005A6F28" w:rsidRPr="00787248" w:rsidRDefault="005A6F28" w:rsidP="00AF2667">
            <w:pPr>
              <w:spacing w:line="320" w:lineRule="exact"/>
              <w:jc w:val="both"/>
              <w:rPr>
                <w:sz w:val="30"/>
                <w:szCs w:val="30"/>
                <w:lang w:val="ru-RU"/>
              </w:rPr>
            </w:pPr>
            <w:r w:rsidRPr="00787248">
              <w:rPr>
                <w:sz w:val="30"/>
                <w:szCs w:val="30"/>
              </w:rPr>
              <w:t>Перекиси водорода р-р 3% - 40 мл</w:t>
            </w:r>
          </w:p>
        </w:tc>
        <w:tc>
          <w:tcPr>
            <w:tcW w:w="993" w:type="dxa"/>
          </w:tcPr>
          <w:p w14:paraId="4890D9FD" w14:textId="77777777" w:rsidR="005A6F28" w:rsidRPr="00787248" w:rsidRDefault="005A6F28" w:rsidP="00AF2667">
            <w:pPr>
              <w:spacing w:line="320" w:lineRule="exact"/>
              <w:jc w:val="both"/>
              <w:rPr>
                <w:sz w:val="30"/>
                <w:szCs w:val="30"/>
                <w:lang w:val="ru-RU"/>
              </w:rPr>
            </w:pPr>
            <w:r w:rsidRPr="00787248">
              <w:rPr>
                <w:sz w:val="30"/>
                <w:szCs w:val="30"/>
              </w:rPr>
              <w:t>1 фл.</w:t>
            </w:r>
          </w:p>
        </w:tc>
      </w:tr>
      <w:tr w:rsidR="005A6F28" w:rsidRPr="00787248" w14:paraId="7A07269C" w14:textId="77777777" w:rsidTr="00AF2667">
        <w:tc>
          <w:tcPr>
            <w:tcW w:w="8613" w:type="dxa"/>
          </w:tcPr>
          <w:p w14:paraId="56732FCF" w14:textId="77777777" w:rsidR="005A6F28" w:rsidRPr="00787248" w:rsidRDefault="005A6F28" w:rsidP="00AF2667">
            <w:pPr>
              <w:spacing w:line="320" w:lineRule="exact"/>
              <w:jc w:val="both"/>
              <w:rPr>
                <w:sz w:val="30"/>
                <w:szCs w:val="30"/>
                <w:lang w:val="ru-RU"/>
              </w:rPr>
            </w:pPr>
            <w:r w:rsidRPr="00787248">
              <w:rPr>
                <w:sz w:val="30"/>
                <w:szCs w:val="30"/>
              </w:rPr>
              <w:t>Сульфацетамида р-р 30% - 5 мл</w:t>
            </w:r>
          </w:p>
        </w:tc>
        <w:tc>
          <w:tcPr>
            <w:tcW w:w="993" w:type="dxa"/>
          </w:tcPr>
          <w:p w14:paraId="1BFDFE07" w14:textId="77777777" w:rsidR="005A6F28" w:rsidRPr="00787248" w:rsidRDefault="005A6F28" w:rsidP="00AF2667">
            <w:pPr>
              <w:spacing w:line="320" w:lineRule="exact"/>
              <w:jc w:val="both"/>
              <w:rPr>
                <w:sz w:val="30"/>
                <w:szCs w:val="30"/>
                <w:lang w:val="ru-RU"/>
              </w:rPr>
            </w:pPr>
            <w:r w:rsidRPr="00787248">
              <w:rPr>
                <w:sz w:val="30"/>
                <w:szCs w:val="30"/>
              </w:rPr>
              <w:t>2 уп.</w:t>
            </w:r>
          </w:p>
        </w:tc>
      </w:tr>
      <w:tr w:rsidR="005A6F28" w:rsidRPr="00787248" w14:paraId="01D269DA" w14:textId="77777777" w:rsidTr="00AF2667">
        <w:tc>
          <w:tcPr>
            <w:tcW w:w="8613" w:type="dxa"/>
          </w:tcPr>
          <w:p w14:paraId="7F61273A" w14:textId="77777777" w:rsidR="005A6F28" w:rsidRPr="00787248" w:rsidRDefault="005A6F28" w:rsidP="00AF2667">
            <w:pPr>
              <w:spacing w:line="320" w:lineRule="exact"/>
              <w:jc w:val="both"/>
              <w:rPr>
                <w:sz w:val="30"/>
                <w:szCs w:val="30"/>
                <w:lang w:val="ru-RU"/>
              </w:rPr>
            </w:pPr>
            <w:r w:rsidRPr="00787248">
              <w:rPr>
                <w:sz w:val="30"/>
                <w:szCs w:val="30"/>
              </w:rPr>
              <w:t>Уголь активированный 0,5 № 10</w:t>
            </w:r>
          </w:p>
        </w:tc>
        <w:tc>
          <w:tcPr>
            <w:tcW w:w="993" w:type="dxa"/>
          </w:tcPr>
          <w:p w14:paraId="4D2AE650" w14:textId="77777777" w:rsidR="005A6F28" w:rsidRPr="00787248" w:rsidRDefault="005A6F28" w:rsidP="00AF2667">
            <w:pPr>
              <w:spacing w:line="320" w:lineRule="exact"/>
              <w:jc w:val="both"/>
              <w:rPr>
                <w:sz w:val="30"/>
                <w:szCs w:val="30"/>
                <w:lang w:val="ru-RU"/>
              </w:rPr>
            </w:pPr>
            <w:r w:rsidRPr="00787248">
              <w:rPr>
                <w:sz w:val="30"/>
                <w:szCs w:val="30"/>
              </w:rPr>
              <w:t>2 уп.</w:t>
            </w:r>
          </w:p>
        </w:tc>
      </w:tr>
      <w:tr w:rsidR="005A6F28" w:rsidRPr="00787248" w14:paraId="162F707F" w14:textId="77777777" w:rsidTr="00AF2667">
        <w:tc>
          <w:tcPr>
            <w:tcW w:w="8613" w:type="dxa"/>
          </w:tcPr>
          <w:p w14:paraId="00337B0F" w14:textId="77777777" w:rsidR="005A6F28" w:rsidRPr="00787248" w:rsidRDefault="005A6F28" w:rsidP="00AF2667">
            <w:pPr>
              <w:spacing w:line="320" w:lineRule="exact"/>
              <w:jc w:val="both"/>
              <w:rPr>
                <w:sz w:val="30"/>
                <w:szCs w:val="30"/>
                <w:lang w:val="ru-RU"/>
              </w:rPr>
            </w:pPr>
            <w:r w:rsidRPr="00787248">
              <w:rPr>
                <w:sz w:val="30"/>
                <w:szCs w:val="30"/>
              </w:rPr>
              <w:t>Цитрамон 0,5 № 6</w:t>
            </w:r>
          </w:p>
        </w:tc>
        <w:tc>
          <w:tcPr>
            <w:tcW w:w="993" w:type="dxa"/>
          </w:tcPr>
          <w:p w14:paraId="52049E08" w14:textId="77777777" w:rsidR="005A6F28" w:rsidRPr="00787248" w:rsidRDefault="005A6F28" w:rsidP="00AF2667">
            <w:pPr>
              <w:spacing w:line="320" w:lineRule="exact"/>
              <w:jc w:val="both"/>
              <w:rPr>
                <w:sz w:val="30"/>
                <w:szCs w:val="30"/>
                <w:lang w:val="ru-RU"/>
              </w:rPr>
            </w:pPr>
            <w:r w:rsidRPr="00787248">
              <w:rPr>
                <w:sz w:val="30"/>
                <w:szCs w:val="30"/>
              </w:rPr>
              <w:t>2 уп.</w:t>
            </w:r>
          </w:p>
        </w:tc>
      </w:tr>
      <w:tr w:rsidR="005A6F28" w:rsidRPr="00787248" w14:paraId="74B7C0F4" w14:textId="77777777" w:rsidTr="00AF2667">
        <w:tc>
          <w:tcPr>
            <w:tcW w:w="8613" w:type="dxa"/>
          </w:tcPr>
          <w:p w14:paraId="34FB6851" w14:textId="77777777" w:rsidR="005A6F28" w:rsidRPr="00787248" w:rsidRDefault="005A6F28" w:rsidP="00AF2667">
            <w:pPr>
              <w:spacing w:line="320" w:lineRule="exact"/>
              <w:jc w:val="both"/>
              <w:rPr>
                <w:sz w:val="30"/>
                <w:szCs w:val="30"/>
                <w:lang w:val="ru-RU"/>
              </w:rPr>
            </w:pPr>
            <w:r w:rsidRPr="00787248">
              <w:rPr>
                <w:sz w:val="30"/>
                <w:szCs w:val="30"/>
              </w:rPr>
              <w:t xml:space="preserve">Бинт нестерильный </w:t>
            </w:r>
            <w:smartTag w:uri="urn:schemas-microsoft-com:office:smarttags" w:element="metricconverter">
              <w:smartTagPr>
                <w:attr w:name="ProductID" w:val="5 м"/>
              </w:smartTagPr>
              <w:r w:rsidRPr="00787248">
                <w:rPr>
                  <w:sz w:val="30"/>
                  <w:szCs w:val="30"/>
                </w:rPr>
                <w:t>5 м</w:t>
              </w:r>
            </w:smartTag>
            <w:r w:rsidRPr="00787248">
              <w:rPr>
                <w:sz w:val="30"/>
                <w:szCs w:val="30"/>
              </w:rPr>
              <w:t xml:space="preserve"> х </w:t>
            </w:r>
            <w:smartTag w:uri="urn:schemas-microsoft-com:office:smarttags" w:element="metricconverter">
              <w:smartTagPr>
                <w:attr w:name="ProductID" w:val="10 см"/>
              </w:smartTagPr>
              <w:r w:rsidRPr="00787248">
                <w:rPr>
                  <w:sz w:val="30"/>
                  <w:szCs w:val="30"/>
                </w:rPr>
                <w:t>10 см</w:t>
              </w:r>
            </w:smartTag>
          </w:p>
        </w:tc>
        <w:tc>
          <w:tcPr>
            <w:tcW w:w="993" w:type="dxa"/>
          </w:tcPr>
          <w:p w14:paraId="2BDDBD66" w14:textId="77777777" w:rsidR="005A6F28" w:rsidRPr="00787248" w:rsidRDefault="005A6F28" w:rsidP="00AF2667">
            <w:pPr>
              <w:spacing w:line="320" w:lineRule="exact"/>
              <w:jc w:val="both"/>
              <w:rPr>
                <w:sz w:val="30"/>
                <w:szCs w:val="30"/>
                <w:lang w:val="ru-RU"/>
              </w:rPr>
            </w:pPr>
            <w:r w:rsidRPr="00787248">
              <w:rPr>
                <w:sz w:val="30"/>
                <w:szCs w:val="30"/>
              </w:rPr>
              <w:t>2 уп.</w:t>
            </w:r>
          </w:p>
        </w:tc>
      </w:tr>
      <w:tr w:rsidR="005A6F28" w:rsidRPr="00787248" w14:paraId="1D486179" w14:textId="77777777" w:rsidTr="00AF2667">
        <w:tc>
          <w:tcPr>
            <w:tcW w:w="8613" w:type="dxa"/>
          </w:tcPr>
          <w:p w14:paraId="487234BF" w14:textId="77777777" w:rsidR="005A6F28" w:rsidRPr="00787248" w:rsidRDefault="005A6F28" w:rsidP="00AF2667">
            <w:pPr>
              <w:spacing w:line="320" w:lineRule="exact"/>
              <w:jc w:val="both"/>
              <w:rPr>
                <w:sz w:val="30"/>
                <w:szCs w:val="30"/>
                <w:lang w:val="ru-RU"/>
              </w:rPr>
            </w:pPr>
            <w:r w:rsidRPr="00787248">
              <w:rPr>
                <w:sz w:val="30"/>
                <w:szCs w:val="30"/>
              </w:rPr>
              <w:t xml:space="preserve">Бинт стерильный </w:t>
            </w:r>
            <w:smartTag w:uri="urn:schemas-microsoft-com:office:smarttags" w:element="metricconverter">
              <w:smartTagPr>
                <w:attr w:name="ProductID" w:val="5 м"/>
              </w:smartTagPr>
              <w:r w:rsidRPr="00787248">
                <w:rPr>
                  <w:sz w:val="30"/>
                  <w:szCs w:val="30"/>
                </w:rPr>
                <w:t>5 м</w:t>
              </w:r>
            </w:smartTag>
            <w:r w:rsidRPr="00787248">
              <w:rPr>
                <w:sz w:val="30"/>
                <w:szCs w:val="30"/>
              </w:rPr>
              <w:t xml:space="preserve"> х </w:t>
            </w:r>
            <w:smartTag w:uri="urn:schemas-microsoft-com:office:smarttags" w:element="metricconverter">
              <w:smartTagPr>
                <w:attr w:name="ProductID" w:val="10 см"/>
              </w:smartTagPr>
              <w:r w:rsidRPr="00787248">
                <w:rPr>
                  <w:sz w:val="30"/>
                  <w:szCs w:val="30"/>
                </w:rPr>
                <w:t>10 см</w:t>
              </w:r>
            </w:smartTag>
          </w:p>
        </w:tc>
        <w:tc>
          <w:tcPr>
            <w:tcW w:w="993" w:type="dxa"/>
          </w:tcPr>
          <w:p w14:paraId="605E50A3" w14:textId="77777777" w:rsidR="005A6F28" w:rsidRPr="00787248" w:rsidRDefault="005A6F28" w:rsidP="00AF2667">
            <w:pPr>
              <w:spacing w:line="320" w:lineRule="exact"/>
              <w:jc w:val="both"/>
              <w:rPr>
                <w:sz w:val="30"/>
                <w:szCs w:val="30"/>
                <w:lang w:val="ru-RU"/>
              </w:rPr>
            </w:pPr>
            <w:r w:rsidRPr="00787248">
              <w:rPr>
                <w:sz w:val="30"/>
                <w:szCs w:val="30"/>
              </w:rPr>
              <w:t>1 уп.</w:t>
            </w:r>
          </w:p>
        </w:tc>
      </w:tr>
      <w:tr w:rsidR="005A6F28" w:rsidRPr="00787248" w14:paraId="1F936B0F" w14:textId="77777777" w:rsidTr="00AF2667">
        <w:tc>
          <w:tcPr>
            <w:tcW w:w="8613" w:type="dxa"/>
          </w:tcPr>
          <w:p w14:paraId="7CD013C7" w14:textId="77777777" w:rsidR="005A6F28" w:rsidRPr="00787248" w:rsidRDefault="005A6F28" w:rsidP="00AF2667">
            <w:pPr>
              <w:spacing w:line="320" w:lineRule="exact"/>
              <w:jc w:val="both"/>
              <w:rPr>
                <w:sz w:val="30"/>
                <w:szCs w:val="30"/>
                <w:lang w:val="ru-RU"/>
              </w:rPr>
            </w:pPr>
            <w:r w:rsidRPr="00787248">
              <w:rPr>
                <w:sz w:val="30"/>
                <w:szCs w:val="30"/>
              </w:rPr>
              <w:t>Вата гигроскопическая 50,0</w:t>
            </w:r>
          </w:p>
        </w:tc>
        <w:tc>
          <w:tcPr>
            <w:tcW w:w="993" w:type="dxa"/>
          </w:tcPr>
          <w:p w14:paraId="5593BBAB" w14:textId="77777777" w:rsidR="005A6F28" w:rsidRPr="00787248" w:rsidRDefault="005A6F28" w:rsidP="00AF2667">
            <w:pPr>
              <w:spacing w:line="320" w:lineRule="exact"/>
              <w:jc w:val="both"/>
              <w:rPr>
                <w:sz w:val="30"/>
                <w:szCs w:val="30"/>
                <w:lang w:val="ru-RU"/>
              </w:rPr>
            </w:pPr>
            <w:r w:rsidRPr="00787248">
              <w:rPr>
                <w:sz w:val="30"/>
                <w:szCs w:val="30"/>
              </w:rPr>
              <w:t>1 уп.</w:t>
            </w:r>
          </w:p>
        </w:tc>
      </w:tr>
      <w:tr w:rsidR="005A6F28" w:rsidRPr="00787248" w14:paraId="05293E29" w14:textId="77777777" w:rsidTr="00AF2667">
        <w:tc>
          <w:tcPr>
            <w:tcW w:w="8613" w:type="dxa"/>
          </w:tcPr>
          <w:p w14:paraId="757EF36A" w14:textId="77777777" w:rsidR="005A6F28" w:rsidRPr="00787248" w:rsidRDefault="005A6F28" w:rsidP="00AF2667">
            <w:pPr>
              <w:spacing w:line="320" w:lineRule="exact"/>
              <w:jc w:val="both"/>
              <w:rPr>
                <w:sz w:val="30"/>
                <w:szCs w:val="30"/>
                <w:lang w:val="ru-RU"/>
              </w:rPr>
            </w:pPr>
            <w:r w:rsidRPr="00787248">
              <w:rPr>
                <w:sz w:val="30"/>
                <w:szCs w:val="30"/>
              </w:rPr>
              <w:t xml:space="preserve">Жгут кровоостанавливающий или трубкарезиновая медицинская длиной </w:t>
            </w:r>
            <w:smartTag w:uri="urn:schemas-microsoft-com:office:smarttags" w:element="metricconverter">
              <w:smartTagPr>
                <w:attr w:name="ProductID" w:val="100 см"/>
              </w:smartTagPr>
              <w:r w:rsidRPr="00787248">
                <w:rPr>
                  <w:sz w:val="30"/>
                  <w:szCs w:val="30"/>
                </w:rPr>
                <w:t>100 см</w:t>
              </w:r>
            </w:smartTag>
          </w:p>
        </w:tc>
        <w:tc>
          <w:tcPr>
            <w:tcW w:w="993" w:type="dxa"/>
          </w:tcPr>
          <w:p w14:paraId="224D28F7" w14:textId="77777777" w:rsidR="005A6F28" w:rsidRPr="00787248" w:rsidRDefault="005A6F28" w:rsidP="00AF2667">
            <w:pPr>
              <w:spacing w:line="320" w:lineRule="exact"/>
              <w:jc w:val="both"/>
              <w:rPr>
                <w:sz w:val="30"/>
                <w:szCs w:val="30"/>
                <w:lang w:val="ru-RU"/>
              </w:rPr>
            </w:pPr>
            <w:r w:rsidRPr="00787248">
              <w:rPr>
                <w:sz w:val="30"/>
                <w:szCs w:val="30"/>
              </w:rPr>
              <w:t>1 шт.</w:t>
            </w:r>
          </w:p>
        </w:tc>
      </w:tr>
      <w:tr w:rsidR="005A6F28" w:rsidRPr="00787248" w14:paraId="0FDF7CCD" w14:textId="77777777" w:rsidTr="00AF2667">
        <w:tc>
          <w:tcPr>
            <w:tcW w:w="8613" w:type="dxa"/>
          </w:tcPr>
          <w:p w14:paraId="1A4267BD" w14:textId="77777777" w:rsidR="005A6F28" w:rsidRPr="00787248" w:rsidRDefault="005A6F28" w:rsidP="00AF2667">
            <w:pPr>
              <w:spacing w:line="320" w:lineRule="exact"/>
              <w:jc w:val="both"/>
              <w:rPr>
                <w:sz w:val="30"/>
                <w:szCs w:val="30"/>
                <w:lang w:val="ru-RU"/>
              </w:rPr>
            </w:pPr>
            <w:r w:rsidRPr="00787248">
              <w:rPr>
                <w:sz w:val="30"/>
                <w:szCs w:val="30"/>
              </w:rPr>
              <w:t xml:space="preserve">Лейкопластырь бактерицидный 4 х </w:t>
            </w:r>
            <w:smartTag w:uri="urn:schemas-microsoft-com:office:smarttags" w:element="metricconverter">
              <w:smartTagPr>
                <w:attr w:name="ProductID" w:val="10 см"/>
              </w:smartTagPr>
              <w:r w:rsidRPr="00787248">
                <w:rPr>
                  <w:sz w:val="30"/>
                  <w:szCs w:val="30"/>
                </w:rPr>
                <w:t>10 см</w:t>
              </w:r>
            </w:smartTag>
          </w:p>
        </w:tc>
        <w:tc>
          <w:tcPr>
            <w:tcW w:w="993" w:type="dxa"/>
          </w:tcPr>
          <w:p w14:paraId="00928406" w14:textId="77777777" w:rsidR="005A6F28" w:rsidRPr="00787248" w:rsidRDefault="005A6F28" w:rsidP="00AF2667">
            <w:pPr>
              <w:spacing w:line="320" w:lineRule="exact"/>
              <w:jc w:val="both"/>
              <w:rPr>
                <w:sz w:val="30"/>
                <w:szCs w:val="30"/>
                <w:lang w:val="ru-RU"/>
              </w:rPr>
            </w:pPr>
            <w:r w:rsidRPr="00787248">
              <w:rPr>
                <w:sz w:val="30"/>
                <w:szCs w:val="30"/>
              </w:rPr>
              <w:t>2 уп.</w:t>
            </w:r>
          </w:p>
        </w:tc>
      </w:tr>
      <w:tr w:rsidR="005A6F28" w:rsidRPr="00787248" w14:paraId="0954FE69" w14:textId="77777777" w:rsidTr="00AF2667">
        <w:tc>
          <w:tcPr>
            <w:tcW w:w="8613" w:type="dxa"/>
          </w:tcPr>
          <w:p w14:paraId="0BC374CE" w14:textId="77777777" w:rsidR="005A6F28" w:rsidRPr="00787248" w:rsidRDefault="005A6F28" w:rsidP="00AF2667">
            <w:pPr>
              <w:spacing w:line="320" w:lineRule="exact"/>
              <w:jc w:val="both"/>
              <w:rPr>
                <w:sz w:val="30"/>
                <w:szCs w:val="30"/>
                <w:lang w:val="ru-RU"/>
              </w:rPr>
            </w:pPr>
            <w:r w:rsidRPr="00787248">
              <w:rPr>
                <w:sz w:val="30"/>
                <w:szCs w:val="30"/>
              </w:rPr>
              <w:t>Напальчник резиновый</w:t>
            </w:r>
          </w:p>
        </w:tc>
        <w:tc>
          <w:tcPr>
            <w:tcW w:w="993" w:type="dxa"/>
          </w:tcPr>
          <w:p w14:paraId="6464C7E1" w14:textId="77777777" w:rsidR="005A6F28" w:rsidRPr="00787248" w:rsidRDefault="005A6F28" w:rsidP="00AF2667">
            <w:pPr>
              <w:spacing w:line="320" w:lineRule="exact"/>
              <w:jc w:val="both"/>
              <w:rPr>
                <w:sz w:val="30"/>
                <w:szCs w:val="30"/>
                <w:lang w:val="ru-RU"/>
              </w:rPr>
            </w:pPr>
            <w:r w:rsidRPr="00787248">
              <w:rPr>
                <w:sz w:val="30"/>
                <w:szCs w:val="30"/>
              </w:rPr>
              <w:t>2 шт.</w:t>
            </w:r>
          </w:p>
        </w:tc>
      </w:tr>
      <w:tr w:rsidR="005A6F28" w:rsidRPr="00787248" w14:paraId="575FD2FC" w14:textId="77777777" w:rsidTr="00AF2667">
        <w:tc>
          <w:tcPr>
            <w:tcW w:w="8613" w:type="dxa"/>
          </w:tcPr>
          <w:p w14:paraId="1CB0C116" w14:textId="77777777" w:rsidR="005A6F28" w:rsidRPr="00787248" w:rsidRDefault="005A6F28" w:rsidP="00AF2667">
            <w:pPr>
              <w:spacing w:line="320" w:lineRule="exact"/>
              <w:jc w:val="both"/>
              <w:rPr>
                <w:sz w:val="30"/>
                <w:szCs w:val="30"/>
                <w:lang w:val="ru-RU"/>
              </w:rPr>
            </w:pPr>
            <w:r w:rsidRPr="00787248">
              <w:rPr>
                <w:sz w:val="30"/>
                <w:szCs w:val="30"/>
              </w:rPr>
              <w:t>Ножницы</w:t>
            </w:r>
          </w:p>
        </w:tc>
        <w:tc>
          <w:tcPr>
            <w:tcW w:w="993" w:type="dxa"/>
          </w:tcPr>
          <w:p w14:paraId="43EC32A6" w14:textId="77777777" w:rsidR="005A6F28" w:rsidRPr="00787248" w:rsidRDefault="005A6F28" w:rsidP="00AF2667">
            <w:pPr>
              <w:spacing w:line="320" w:lineRule="exact"/>
              <w:jc w:val="both"/>
              <w:rPr>
                <w:sz w:val="30"/>
                <w:szCs w:val="30"/>
                <w:lang w:val="ru-RU"/>
              </w:rPr>
            </w:pPr>
            <w:r w:rsidRPr="00787248">
              <w:rPr>
                <w:sz w:val="30"/>
                <w:szCs w:val="30"/>
              </w:rPr>
              <w:t>1 шт.</w:t>
            </w:r>
          </w:p>
        </w:tc>
      </w:tr>
      <w:tr w:rsidR="005A6F28" w:rsidRPr="00787248" w14:paraId="4884D9E4" w14:textId="77777777" w:rsidTr="00AF2667">
        <w:tc>
          <w:tcPr>
            <w:tcW w:w="8613" w:type="dxa"/>
          </w:tcPr>
          <w:p w14:paraId="122DEEBB" w14:textId="77777777" w:rsidR="005A6F28" w:rsidRPr="00787248" w:rsidRDefault="005A6F28" w:rsidP="00AF2667">
            <w:pPr>
              <w:spacing w:line="320" w:lineRule="exact"/>
              <w:jc w:val="both"/>
              <w:rPr>
                <w:sz w:val="30"/>
                <w:szCs w:val="30"/>
                <w:lang w:val="ru-RU"/>
              </w:rPr>
            </w:pPr>
            <w:r w:rsidRPr="00787248">
              <w:rPr>
                <w:sz w:val="30"/>
                <w:szCs w:val="30"/>
              </w:rPr>
              <w:t>Пипетка</w:t>
            </w:r>
          </w:p>
        </w:tc>
        <w:tc>
          <w:tcPr>
            <w:tcW w:w="993" w:type="dxa"/>
          </w:tcPr>
          <w:p w14:paraId="072C45F7" w14:textId="77777777" w:rsidR="005A6F28" w:rsidRPr="00787248" w:rsidRDefault="005A6F28" w:rsidP="00AF2667">
            <w:pPr>
              <w:spacing w:line="320" w:lineRule="exact"/>
              <w:jc w:val="both"/>
              <w:rPr>
                <w:sz w:val="30"/>
                <w:szCs w:val="30"/>
                <w:lang w:val="ru-RU"/>
              </w:rPr>
            </w:pPr>
            <w:r w:rsidRPr="00787248">
              <w:rPr>
                <w:sz w:val="30"/>
                <w:szCs w:val="30"/>
              </w:rPr>
              <w:t>1 шт.</w:t>
            </w:r>
          </w:p>
        </w:tc>
      </w:tr>
      <w:tr w:rsidR="005A6F28" w:rsidRPr="00787248" w14:paraId="07377C7E" w14:textId="77777777" w:rsidTr="00AF2667">
        <w:tc>
          <w:tcPr>
            <w:tcW w:w="8613" w:type="dxa"/>
          </w:tcPr>
          <w:p w14:paraId="2BA7CC68" w14:textId="77777777" w:rsidR="005A6F28" w:rsidRPr="00787248" w:rsidRDefault="005A6F28" w:rsidP="00AF2667">
            <w:pPr>
              <w:spacing w:line="320" w:lineRule="exact"/>
              <w:jc w:val="both"/>
              <w:rPr>
                <w:sz w:val="30"/>
                <w:szCs w:val="30"/>
                <w:lang w:val="ru-RU"/>
              </w:rPr>
            </w:pPr>
            <w:r w:rsidRPr="00787248">
              <w:rPr>
                <w:sz w:val="30"/>
                <w:szCs w:val="30"/>
              </w:rPr>
              <w:t>Термометр медицинский</w:t>
            </w:r>
          </w:p>
        </w:tc>
        <w:tc>
          <w:tcPr>
            <w:tcW w:w="993" w:type="dxa"/>
          </w:tcPr>
          <w:p w14:paraId="5F597DAF" w14:textId="77777777" w:rsidR="005A6F28" w:rsidRPr="00787248" w:rsidRDefault="005A6F28" w:rsidP="00AF2667">
            <w:pPr>
              <w:spacing w:line="320" w:lineRule="exact"/>
              <w:jc w:val="both"/>
              <w:rPr>
                <w:sz w:val="30"/>
                <w:szCs w:val="30"/>
                <w:lang w:val="ru-RU"/>
              </w:rPr>
            </w:pPr>
            <w:r w:rsidRPr="00787248">
              <w:rPr>
                <w:sz w:val="30"/>
                <w:szCs w:val="30"/>
              </w:rPr>
              <w:t>1 шт.</w:t>
            </w:r>
          </w:p>
        </w:tc>
      </w:tr>
      <w:tr w:rsidR="005A6F28" w:rsidRPr="00787248" w14:paraId="5A1FCA06" w14:textId="77777777" w:rsidTr="00AF2667">
        <w:tc>
          <w:tcPr>
            <w:tcW w:w="8613" w:type="dxa"/>
          </w:tcPr>
          <w:p w14:paraId="76AFA00C" w14:textId="77777777" w:rsidR="005A6F28" w:rsidRPr="00787248" w:rsidRDefault="005A6F28" w:rsidP="00AF2667">
            <w:pPr>
              <w:spacing w:line="320" w:lineRule="exact"/>
              <w:jc w:val="both"/>
              <w:rPr>
                <w:sz w:val="30"/>
                <w:szCs w:val="30"/>
                <w:lang w:val="ru-RU"/>
              </w:rPr>
            </w:pPr>
            <w:r w:rsidRPr="00787248">
              <w:rPr>
                <w:sz w:val="30"/>
                <w:szCs w:val="30"/>
              </w:rPr>
              <w:t>Инструкция по применению вложений</w:t>
            </w:r>
          </w:p>
        </w:tc>
        <w:tc>
          <w:tcPr>
            <w:tcW w:w="993" w:type="dxa"/>
          </w:tcPr>
          <w:p w14:paraId="4A9BE7FE" w14:textId="77777777" w:rsidR="005A6F28" w:rsidRPr="00787248" w:rsidRDefault="005A6F28" w:rsidP="00AF2667">
            <w:pPr>
              <w:spacing w:line="320" w:lineRule="exact"/>
              <w:jc w:val="both"/>
              <w:rPr>
                <w:sz w:val="30"/>
                <w:szCs w:val="30"/>
                <w:lang w:val="ru-RU"/>
              </w:rPr>
            </w:pPr>
            <w:r w:rsidRPr="00787248">
              <w:rPr>
                <w:sz w:val="30"/>
                <w:szCs w:val="30"/>
              </w:rPr>
              <w:t>1 шт.</w:t>
            </w:r>
          </w:p>
        </w:tc>
      </w:tr>
    </w:tbl>
    <w:p w14:paraId="10961E5A" w14:textId="77777777" w:rsidR="005A6F28" w:rsidRPr="00787248" w:rsidRDefault="005A6F28" w:rsidP="005A6F28">
      <w:pPr>
        <w:spacing w:line="320" w:lineRule="exact"/>
        <w:ind w:firstLine="709"/>
        <w:jc w:val="both"/>
        <w:rPr>
          <w:sz w:val="30"/>
          <w:szCs w:val="30"/>
        </w:rPr>
      </w:pPr>
      <w:r w:rsidRPr="00787248">
        <w:rPr>
          <w:sz w:val="30"/>
          <w:szCs w:val="30"/>
        </w:rPr>
        <w:t xml:space="preserve">Основание: Постановление Министерства здравоохранения Республики </w:t>
      </w:r>
      <w:r w:rsidRPr="00787248">
        <w:rPr>
          <w:spacing w:val="-2"/>
          <w:sz w:val="30"/>
          <w:szCs w:val="30"/>
        </w:rPr>
        <w:t xml:space="preserve">Беларусь </w:t>
      </w:r>
      <w:r w:rsidRPr="00787248">
        <w:rPr>
          <w:spacing w:val="-2"/>
          <w:sz w:val="30"/>
          <w:szCs w:val="30"/>
          <w:lang w:val="ru-RU"/>
        </w:rPr>
        <w:t>от 04</w:t>
      </w:r>
      <w:r w:rsidRPr="00787248">
        <w:rPr>
          <w:spacing w:val="-2"/>
          <w:sz w:val="30"/>
          <w:szCs w:val="30"/>
        </w:rPr>
        <w:t>.</w:t>
      </w:r>
      <w:r w:rsidRPr="00787248">
        <w:rPr>
          <w:spacing w:val="-2"/>
          <w:sz w:val="30"/>
          <w:szCs w:val="30"/>
          <w:lang w:val="ru-RU"/>
        </w:rPr>
        <w:t>12</w:t>
      </w:r>
      <w:r w:rsidRPr="00787248">
        <w:rPr>
          <w:spacing w:val="-2"/>
          <w:sz w:val="30"/>
          <w:szCs w:val="30"/>
        </w:rPr>
        <w:t>.20</w:t>
      </w:r>
      <w:r w:rsidRPr="00787248">
        <w:rPr>
          <w:spacing w:val="-2"/>
          <w:sz w:val="30"/>
          <w:szCs w:val="30"/>
          <w:lang w:val="ru-RU"/>
        </w:rPr>
        <w:t>14</w:t>
      </w:r>
      <w:r w:rsidRPr="00787248">
        <w:rPr>
          <w:spacing w:val="-2"/>
          <w:sz w:val="30"/>
          <w:szCs w:val="30"/>
        </w:rPr>
        <w:t xml:space="preserve">№ </w:t>
      </w:r>
      <w:r w:rsidRPr="00787248">
        <w:rPr>
          <w:spacing w:val="-2"/>
          <w:sz w:val="30"/>
          <w:szCs w:val="30"/>
          <w:lang w:val="ru-RU"/>
        </w:rPr>
        <w:t>80 (в редакции постановления Министерства здравоохранения Республики Беларусь от17.02.2016           № 31)</w:t>
      </w:r>
      <w:r w:rsidRPr="00787248">
        <w:rPr>
          <w:spacing w:val="-2"/>
          <w:sz w:val="30"/>
          <w:szCs w:val="30"/>
        </w:rPr>
        <w:t>«Об у</w:t>
      </w:r>
      <w:r w:rsidRPr="00787248">
        <w:rPr>
          <w:spacing w:val="-2"/>
          <w:sz w:val="30"/>
          <w:szCs w:val="30"/>
          <w:lang w:val="ru-RU"/>
        </w:rPr>
        <w:t>становлении перечней аптечек первой помощи, аптечек скорой медицинской помощи, вложений, входящих в эти аптечки, и определении</w:t>
      </w:r>
      <w:r w:rsidRPr="00787248">
        <w:rPr>
          <w:sz w:val="30"/>
          <w:szCs w:val="30"/>
        </w:rPr>
        <w:t xml:space="preserve"> порядк</w:t>
      </w:r>
      <w:r w:rsidRPr="00787248">
        <w:rPr>
          <w:sz w:val="30"/>
          <w:szCs w:val="30"/>
          <w:lang w:val="ru-RU"/>
        </w:rPr>
        <w:t>а</w:t>
      </w:r>
      <w:r w:rsidRPr="00787248">
        <w:rPr>
          <w:sz w:val="30"/>
          <w:szCs w:val="30"/>
        </w:rPr>
        <w:t xml:space="preserve"> их комплектации»</w:t>
      </w:r>
    </w:p>
    <w:p w14:paraId="6A1711D3" w14:textId="77777777" w:rsidR="005A6F28" w:rsidRPr="00787248" w:rsidRDefault="005A6F28" w:rsidP="005A6F28">
      <w:pPr>
        <w:ind w:left="6381" w:firstLine="709"/>
        <w:jc w:val="both"/>
        <w:rPr>
          <w:sz w:val="30"/>
          <w:szCs w:val="28"/>
          <w:lang w:val="ru-RU"/>
        </w:rPr>
      </w:pPr>
      <w:r w:rsidRPr="00787248">
        <w:rPr>
          <w:sz w:val="28"/>
          <w:szCs w:val="28"/>
        </w:rPr>
        <w:br w:type="page"/>
      </w:r>
      <w:r w:rsidRPr="00787248">
        <w:rPr>
          <w:sz w:val="30"/>
          <w:szCs w:val="28"/>
          <w:lang w:val="ru-RU"/>
        </w:rPr>
        <w:lastRenderedPageBreak/>
        <w:t xml:space="preserve">Приложение </w:t>
      </w:r>
      <w:r w:rsidR="00E37931">
        <w:rPr>
          <w:sz w:val="30"/>
          <w:szCs w:val="28"/>
          <w:lang w:val="ru-RU"/>
        </w:rPr>
        <w:t>№</w:t>
      </w:r>
      <w:r w:rsidRPr="00787248">
        <w:rPr>
          <w:sz w:val="30"/>
          <w:szCs w:val="28"/>
          <w:lang w:val="ru-RU"/>
        </w:rPr>
        <w:t>1</w:t>
      </w:r>
      <w:r w:rsidR="009733A1">
        <w:rPr>
          <w:sz w:val="30"/>
          <w:szCs w:val="28"/>
          <w:lang w:val="ru-RU"/>
        </w:rPr>
        <w:t>3</w:t>
      </w:r>
    </w:p>
    <w:p w14:paraId="1213AF29" w14:textId="77777777" w:rsidR="005A6F28" w:rsidRPr="00787248" w:rsidRDefault="005A6F28" w:rsidP="005A6F28">
      <w:pPr>
        <w:jc w:val="both"/>
        <w:rPr>
          <w:sz w:val="30"/>
          <w:szCs w:val="28"/>
          <w:lang w:val="ru-RU"/>
        </w:rPr>
      </w:pPr>
    </w:p>
    <w:p w14:paraId="183373C4" w14:textId="77777777" w:rsidR="005A6F28" w:rsidRPr="00787248" w:rsidRDefault="005A6F28" w:rsidP="005A6F28">
      <w:pPr>
        <w:jc w:val="center"/>
        <w:rPr>
          <w:sz w:val="30"/>
          <w:szCs w:val="28"/>
          <w:lang w:val="ru-RU"/>
        </w:rPr>
      </w:pPr>
      <w:r w:rsidRPr="00787248">
        <w:rPr>
          <w:sz w:val="30"/>
          <w:szCs w:val="28"/>
          <w:lang w:val="ru-RU"/>
        </w:rPr>
        <w:t>Список</w:t>
      </w:r>
    </w:p>
    <w:p w14:paraId="08ECDEB4" w14:textId="77777777" w:rsidR="005A6F28" w:rsidRPr="00787248" w:rsidRDefault="005A6F28" w:rsidP="005A6F28">
      <w:pPr>
        <w:ind w:left="709" w:firstLine="709"/>
        <w:rPr>
          <w:sz w:val="30"/>
          <w:szCs w:val="28"/>
          <w:lang w:val="ru-RU"/>
        </w:rPr>
      </w:pPr>
      <w:r w:rsidRPr="00787248">
        <w:rPr>
          <w:sz w:val="30"/>
          <w:szCs w:val="28"/>
          <w:lang w:val="ru-RU"/>
        </w:rPr>
        <w:t xml:space="preserve">профессий и должностей работников, подлежащих </w:t>
      </w:r>
    </w:p>
    <w:p w14:paraId="02285139" w14:textId="77777777" w:rsidR="005A6F28" w:rsidRPr="00787248" w:rsidRDefault="005A6F28" w:rsidP="005A6F28">
      <w:pPr>
        <w:ind w:left="709" w:firstLine="709"/>
        <w:rPr>
          <w:sz w:val="30"/>
          <w:szCs w:val="28"/>
          <w:lang w:val="ru-RU"/>
        </w:rPr>
      </w:pPr>
      <w:r w:rsidRPr="00787248">
        <w:rPr>
          <w:sz w:val="30"/>
          <w:szCs w:val="28"/>
          <w:lang w:val="ru-RU"/>
        </w:rPr>
        <w:t>санитарно-гигиеническому обучению и аттестации</w:t>
      </w:r>
    </w:p>
    <w:p w14:paraId="5FC0A32A" w14:textId="77777777" w:rsidR="005A6F28" w:rsidRPr="00787248" w:rsidRDefault="005A6F28" w:rsidP="005A6F28">
      <w:pPr>
        <w:rPr>
          <w:sz w:val="30"/>
          <w:szCs w:val="28"/>
          <w:lang w:val="ru-RU"/>
        </w:rPr>
      </w:pPr>
    </w:p>
    <w:p w14:paraId="7C406995" w14:textId="77777777" w:rsidR="00F9633E" w:rsidRDefault="005A6F28" w:rsidP="007F718A">
      <w:pPr>
        <w:numPr>
          <w:ilvl w:val="0"/>
          <w:numId w:val="29"/>
        </w:numPr>
        <w:jc w:val="both"/>
        <w:rPr>
          <w:sz w:val="30"/>
          <w:szCs w:val="28"/>
          <w:lang w:val="ru-RU"/>
        </w:rPr>
      </w:pPr>
      <w:r w:rsidRPr="00787248">
        <w:rPr>
          <w:sz w:val="30"/>
          <w:szCs w:val="28"/>
          <w:lang w:val="ru-RU"/>
        </w:rPr>
        <w:t>Заведующий учреждением дошкольного образования.</w:t>
      </w:r>
    </w:p>
    <w:p w14:paraId="4E1F7C7A" w14:textId="77777777" w:rsidR="00F9633E" w:rsidRPr="00787248" w:rsidRDefault="00F9633E" w:rsidP="007F718A">
      <w:pPr>
        <w:numPr>
          <w:ilvl w:val="0"/>
          <w:numId w:val="29"/>
        </w:numPr>
        <w:jc w:val="both"/>
        <w:rPr>
          <w:sz w:val="30"/>
          <w:szCs w:val="28"/>
          <w:lang w:val="ru-RU"/>
        </w:rPr>
      </w:pPr>
      <w:r w:rsidRPr="00787248">
        <w:rPr>
          <w:sz w:val="30"/>
          <w:szCs w:val="28"/>
          <w:lang w:val="ru-RU"/>
        </w:rPr>
        <w:t>Воспитатель дошкольного образования.</w:t>
      </w:r>
    </w:p>
    <w:p w14:paraId="28F73E32" w14:textId="77777777" w:rsidR="00F9633E" w:rsidRDefault="00F9633E" w:rsidP="007F718A">
      <w:pPr>
        <w:numPr>
          <w:ilvl w:val="0"/>
          <w:numId w:val="29"/>
        </w:numPr>
        <w:jc w:val="both"/>
        <w:rPr>
          <w:sz w:val="30"/>
          <w:szCs w:val="28"/>
          <w:lang w:val="ru-RU"/>
        </w:rPr>
      </w:pPr>
      <w:r>
        <w:rPr>
          <w:sz w:val="30"/>
          <w:szCs w:val="28"/>
          <w:lang w:val="ru-RU"/>
        </w:rPr>
        <w:t>Руководитель физического воспитания.</w:t>
      </w:r>
    </w:p>
    <w:p w14:paraId="3019D0E4" w14:textId="77777777" w:rsidR="00F9633E" w:rsidRPr="00F9633E" w:rsidRDefault="00F9633E" w:rsidP="007F718A">
      <w:pPr>
        <w:numPr>
          <w:ilvl w:val="0"/>
          <w:numId w:val="29"/>
        </w:numPr>
        <w:jc w:val="both"/>
        <w:rPr>
          <w:sz w:val="30"/>
          <w:szCs w:val="28"/>
          <w:lang w:val="ru-RU"/>
        </w:rPr>
      </w:pPr>
      <w:r>
        <w:rPr>
          <w:sz w:val="30"/>
          <w:szCs w:val="28"/>
          <w:lang w:val="ru-RU"/>
        </w:rPr>
        <w:t>Музыкальный руководитель.</w:t>
      </w:r>
    </w:p>
    <w:p w14:paraId="696F94AA" w14:textId="77777777" w:rsidR="00F9633E" w:rsidRPr="00787248" w:rsidRDefault="00F9633E" w:rsidP="007F718A">
      <w:pPr>
        <w:numPr>
          <w:ilvl w:val="0"/>
          <w:numId w:val="29"/>
        </w:numPr>
        <w:jc w:val="both"/>
        <w:rPr>
          <w:sz w:val="30"/>
          <w:szCs w:val="28"/>
          <w:lang w:val="ru-RU"/>
        </w:rPr>
      </w:pPr>
      <w:r w:rsidRPr="00787248">
        <w:rPr>
          <w:sz w:val="30"/>
          <w:szCs w:val="28"/>
          <w:lang w:val="ru-RU"/>
        </w:rPr>
        <w:t>Кладовщик.</w:t>
      </w:r>
    </w:p>
    <w:p w14:paraId="78A735CA" w14:textId="77777777" w:rsidR="00F9633E" w:rsidRPr="00787248" w:rsidRDefault="00F9633E" w:rsidP="007F718A">
      <w:pPr>
        <w:numPr>
          <w:ilvl w:val="0"/>
          <w:numId w:val="29"/>
        </w:numPr>
        <w:jc w:val="both"/>
        <w:rPr>
          <w:sz w:val="30"/>
          <w:szCs w:val="28"/>
          <w:lang w:val="ru-RU"/>
        </w:rPr>
      </w:pPr>
      <w:r w:rsidRPr="00787248">
        <w:rPr>
          <w:sz w:val="30"/>
          <w:szCs w:val="28"/>
          <w:lang w:val="ru-RU"/>
        </w:rPr>
        <w:t>Кастелянша.</w:t>
      </w:r>
    </w:p>
    <w:p w14:paraId="41C78623" w14:textId="77777777" w:rsidR="00F9633E" w:rsidRPr="00787248" w:rsidRDefault="00F9633E" w:rsidP="007F718A">
      <w:pPr>
        <w:numPr>
          <w:ilvl w:val="0"/>
          <w:numId w:val="29"/>
        </w:numPr>
        <w:jc w:val="both"/>
        <w:rPr>
          <w:sz w:val="30"/>
          <w:szCs w:val="28"/>
          <w:lang w:val="ru-RU"/>
        </w:rPr>
      </w:pPr>
      <w:r w:rsidRPr="00787248">
        <w:rPr>
          <w:sz w:val="30"/>
          <w:szCs w:val="28"/>
          <w:lang w:val="ru-RU"/>
        </w:rPr>
        <w:t>Кухонный рабочий.</w:t>
      </w:r>
    </w:p>
    <w:p w14:paraId="1E71BB04" w14:textId="77777777" w:rsidR="00F9633E" w:rsidRPr="00F81757" w:rsidRDefault="00F9633E" w:rsidP="007F718A">
      <w:pPr>
        <w:numPr>
          <w:ilvl w:val="0"/>
          <w:numId w:val="29"/>
        </w:numPr>
        <w:jc w:val="both"/>
        <w:rPr>
          <w:sz w:val="30"/>
          <w:szCs w:val="28"/>
          <w:lang w:val="ru-RU"/>
        </w:rPr>
      </w:pPr>
      <w:r w:rsidRPr="00787248">
        <w:rPr>
          <w:sz w:val="30"/>
          <w:szCs w:val="28"/>
          <w:lang w:val="ru-RU"/>
        </w:rPr>
        <w:t>Повар.</w:t>
      </w:r>
    </w:p>
    <w:p w14:paraId="0C205B2D" w14:textId="77777777" w:rsidR="005A6F28" w:rsidRPr="00F81757" w:rsidRDefault="00F9633E" w:rsidP="007F718A">
      <w:pPr>
        <w:numPr>
          <w:ilvl w:val="0"/>
          <w:numId w:val="29"/>
        </w:numPr>
        <w:jc w:val="both"/>
        <w:rPr>
          <w:sz w:val="30"/>
          <w:szCs w:val="28"/>
          <w:lang w:val="ru-RU"/>
        </w:rPr>
      </w:pPr>
      <w:r w:rsidRPr="00787248">
        <w:rPr>
          <w:sz w:val="30"/>
          <w:szCs w:val="28"/>
          <w:lang w:val="ru-RU"/>
        </w:rPr>
        <w:t>Помощник воспитателя.</w:t>
      </w:r>
    </w:p>
    <w:p w14:paraId="50569534" w14:textId="77777777" w:rsidR="005A6F28" w:rsidRPr="00787248" w:rsidRDefault="005A6F28" w:rsidP="005A6F28">
      <w:pPr>
        <w:ind w:left="360"/>
        <w:jc w:val="both"/>
        <w:rPr>
          <w:sz w:val="30"/>
          <w:szCs w:val="28"/>
          <w:lang w:val="ru-RU"/>
        </w:rPr>
      </w:pPr>
      <w:r w:rsidRPr="00787248">
        <w:rPr>
          <w:sz w:val="30"/>
          <w:szCs w:val="28"/>
          <w:lang w:val="ru-RU"/>
        </w:rPr>
        <w:t>10.</w:t>
      </w:r>
      <w:r w:rsidR="00F9633E">
        <w:rPr>
          <w:sz w:val="30"/>
          <w:szCs w:val="28"/>
          <w:lang w:val="ru-RU"/>
        </w:rPr>
        <w:t xml:space="preserve"> </w:t>
      </w:r>
      <w:r w:rsidR="00F9633E" w:rsidRPr="00787248">
        <w:rPr>
          <w:sz w:val="30"/>
          <w:szCs w:val="28"/>
          <w:lang w:val="ru-RU"/>
        </w:rPr>
        <w:t>Рабочий по стирке и ремонту спецодежды.</w:t>
      </w:r>
    </w:p>
    <w:p w14:paraId="24A6CD26" w14:textId="77777777" w:rsidR="005A6F28" w:rsidRPr="00787248" w:rsidRDefault="005A6F28" w:rsidP="005A6F28">
      <w:pPr>
        <w:ind w:left="360"/>
        <w:jc w:val="both"/>
        <w:rPr>
          <w:sz w:val="30"/>
          <w:szCs w:val="28"/>
          <w:lang w:val="ru-RU"/>
        </w:rPr>
      </w:pPr>
      <w:r w:rsidRPr="00787248">
        <w:rPr>
          <w:sz w:val="30"/>
          <w:szCs w:val="28"/>
          <w:lang w:val="ru-RU"/>
        </w:rPr>
        <w:t>11.</w:t>
      </w:r>
      <w:r w:rsidR="00F9633E">
        <w:rPr>
          <w:sz w:val="30"/>
          <w:szCs w:val="28"/>
          <w:lang w:val="ru-RU"/>
        </w:rPr>
        <w:t xml:space="preserve"> Уборщик помещений.</w:t>
      </w:r>
    </w:p>
    <w:p w14:paraId="2E18FBCE" w14:textId="77777777" w:rsidR="005A6F28" w:rsidRPr="00787248" w:rsidRDefault="00F9633E" w:rsidP="00F9633E">
      <w:pPr>
        <w:ind w:left="360"/>
        <w:jc w:val="both"/>
        <w:rPr>
          <w:sz w:val="30"/>
          <w:szCs w:val="28"/>
          <w:lang w:val="ru-RU"/>
        </w:rPr>
      </w:pPr>
      <w:r>
        <w:rPr>
          <w:sz w:val="30"/>
          <w:szCs w:val="28"/>
          <w:lang w:val="ru-RU"/>
        </w:rPr>
        <w:t xml:space="preserve"> </w:t>
      </w:r>
    </w:p>
    <w:p w14:paraId="0F80CEE1" w14:textId="77777777" w:rsidR="005A6F28" w:rsidRPr="00787248" w:rsidRDefault="005A6F28" w:rsidP="005A6F28">
      <w:pPr>
        <w:ind w:left="360"/>
        <w:jc w:val="both"/>
        <w:rPr>
          <w:sz w:val="30"/>
          <w:szCs w:val="28"/>
          <w:lang w:val="ru-RU"/>
        </w:rPr>
      </w:pPr>
      <w:r w:rsidRPr="00787248">
        <w:rPr>
          <w:sz w:val="30"/>
          <w:szCs w:val="28"/>
          <w:lang w:val="ru-RU"/>
        </w:rPr>
        <w:t>Основание: 1. Постановление Министерства здравоохранения Республики Беларусь от 09.12.2015 № 117 (в редакции постановления Министерства здравоохранения Республики Беларусь от 23.12.2019    № 120) «Об установлении перечня платных санитарно-эпидемиологических услуг».</w:t>
      </w:r>
    </w:p>
    <w:p w14:paraId="5B8D3453" w14:textId="77777777" w:rsidR="005A6F28" w:rsidRPr="00787248" w:rsidRDefault="005A6F28" w:rsidP="005A6F28">
      <w:pPr>
        <w:ind w:left="360"/>
        <w:jc w:val="both"/>
        <w:rPr>
          <w:sz w:val="30"/>
          <w:szCs w:val="28"/>
          <w:lang w:val="ru-RU"/>
        </w:rPr>
      </w:pPr>
      <w:r w:rsidRPr="00787248">
        <w:rPr>
          <w:sz w:val="30"/>
          <w:szCs w:val="28"/>
          <w:lang w:val="ru-RU"/>
        </w:rPr>
        <w:tab/>
        <w:t>2. Постановление Главного государственного санитарного врача Республики Беларусь от 15.08.2003 № 90 «Об организации и проведении гигиенического обучения и аттестации должностных лиц и работников».</w:t>
      </w:r>
    </w:p>
    <w:tbl>
      <w:tblPr>
        <w:tblW w:w="0" w:type="auto"/>
        <w:tblLook w:val="01E0" w:firstRow="1" w:lastRow="1" w:firstColumn="1" w:lastColumn="1" w:noHBand="0" w:noVBand="0"/>
      </w:tblPr>
      <w:tblGrid>
        <w:gridCol w:w="4819"/>
        <w:gridCol w:w="4819"/>
      </w:tblGrid>
      <w:tr w:rsidR="005A6F28" w:rsidRPr="00787248" w14:paraId="17F196CD" w14:textId="77777777" w:rsidTr="00AF2667">
        <w:tc>
          <w:tcPr>
            <w:tcW w:w="4819" w:type="dxa"/>
          </w:tcPr>
          <w:p w14:paraId="531D42E5" w14:textId="77777777" w:rsidR="005A6F28" w:rsidRPr="00787248" w:rsidRDefault="005A6F28" w:rsidP="00AF2667">
            <w:pPr>
              <w:widowControl w:val="0"/>
              <w:jc w:val="both"/>
              <w:rPr>
                <w:sz w:val="30"/>
                <w:szCs w:val="30"/>
              </w:rPr>
            </w:pPr>
          </w:p>
        </w:tc>
        <w:tc>
          <w:tcPr>
            <w:tcW w:w="4819" w:type="dxa"/>
          </w:tcPr>
          <w:p w14:paraId="249C36DE" w14:textId="77777777" w:rsidR="005A6F28" w:rsidRPr="00787248" w:rsidRDefault="005A6F28" w:rsidP="00AF2667">
            <w:pPr>
              <w:widowControl w:val="0"/>
              <w:rPr>
                <w:sz w:val="30"/>
                <w:szCs w:val="30"/>
              </w:rPr>
            </w:pPr>
          </w:p>
        </w:tc>
      </w:tr>
      <w:tr w:rsidR="005A6F28" w:rsidRPr="00787248" w14:paraId="653CFC0C" w14:textId="77777777" w:rsidTr="00AF2667">
        <w:tc>
          <w:tcPr>
            <w:tcW w:w="4819" w:type="dxa"/>
          </w:tcPr>
          <w:p w14:paraId="2A32FA22" w14:textId="77777777" w:rsidR="005A6F28" w:rsidRPr="00787248" w:rsidRDefault="005A6F28" w:rsidP="00AF2667">
            <w:pPr>
              <w:widowControl w:val="0"/>
              <w:jc w:val="both"/>
              <w:rPr>
                <w:sz w:val="28"/>
                <w:szCs w:val="28"/>
              </w:rPr>
            </w:pPr>
          </w:p>
        </w:tc>
        <w:tc>
          <w:tcPr>
            <w:tcW w:w="4819" w:type="dxa"/>
          </w:tcPr>
          <w:p w14:paraId="00B2C505" w14:textId="77777777" w:rsidR="005A6F28" w:rsidRPr="00787248" w:rsidRDefault="005A6F28" w:rsidP="00AF2667">
            <w:pPr>
              <w:widowControl w:val="0"/>
              <w:jc w:val="both"/>
              <w:rPr>
                <w:sz w:val="28"/>
                <w:szCs w:val="28"/>
              </w:rPr>
            </w:pPr>
          </w:p>
        </w:tc>
      </w:tr>
      <w:tr w:rsidR="005A6F28" w:rsidRPr="00787248" w14:paraId="20773EFA" w14:textId="77777777" w:rsidTr="00AF2667">
        <w:tc>
          <w:tcPr>
            <w:tcW w:w="4819" w:type="dxa"/>
          </w:tcPr>
          <w:p w14:paraId="6F9E5124" w14:textId="77777777" w:rsidR="005A6F28" w:rsidRPr="00787248" w:rsidRDefault="005A6F28" w:rsidP="00AF2667">
            <w:pPr>
              <w:widowControl w:val="0"/>
              <w:jc w:val="both"/>
              <w:rPr>
                <w:sz w:val="16"/>
                <w:szCs w:val="16"/>
              </w:rPr>
            </w:pPr>
          </w:p>
        </w:tc>
        <w:tc>
          <w:tcPr>
            <w:tcW w:w="4819" w:type="dxa"/>
          </w:tcPr>
          <w:p w14:paraId="279BD641" w14:textId="77777777" w:rsidR="005A6F28" w:rsidRPr="00787248" w:rsidRDefault="005A6F28" w:rsidP="00AF2667">
            <w:pPr>
              <w:widowControl w:val="0"/>
              <w:jc w:val="both"/>
              <w:rPr>
                <w:sz w:val="16"/>
                <w:szCs w:val="16"/>
              </w:rPr>
            </w:pPr>
          </w:p>
        </w:tc>
      </w:tr>
    </w:tbl>
    <w:p w14:paraId="19B7BB9D" w14:textId="77777777" w:rsidR="005A6F28" w:rsidRPr="00787248" w:rsidRDefault="005A6F28" w:rsidP="005A6F28">
      <w:pPr>
        <w:jc w:val="both"/>
        <w:rPr>
          <w:sz w:val="28"/>
          <w:szCs w:val="28"/>
        </w:rPr>
      </w:pPr>
    </w:p>
    <w:p w14:paraId="38A531C1" w14:textId="77777777" w:rsidR="005A6F28" w:rsidRPr="00787248" w:rsidRDefault="005A6F28" w:rsidP="005A6F28">
      <w:pPr>
        <w:autoSpaceDE/>
        <w:autoSpaceDN/>
        <w:rPr>
          <w:sz w:val="30"/>
          <w:szCs w:val="30"/>
          <w:lang w:val="ru-RU"/>
        </w:rPr>
      </w:pPr>
      <w:r w:rsidRPr="00787248">
        <w:rPr>
          <w:sz w:val="30"/>
          <w:szCs w:val="30"/>
          <w:lang w:val="ru-RU"/>
        </w:rPr>
        <w:br w:type="page"/>
      </w:r>
    </w:p>
    <w:p w14:paraId="34728A09" w14:textId="77777777" w:rsidR="005A6F28" w:rsidRPr="00787248" w:rsidRDefault="005A6F28" w:rsidP="005A6F28">
      <w:pPr>
        <w:ind w:left="5672" w:firstLine="709"/>
        <w:jc w:val="both"/>
        <w:rPr>
          <w:sz w:val="30"/>
          <w:szCs w:val="30"/>
          <w:lang w:val="ru-RU"/>
        </w:rPr>
      </w:pPr>
    </w:p>
    <w:p w14:paraId="29265BB4" w14:textId="77777777" w:rsidR="005A6F28" w:rsidRPr="00787248" w:rsidRDefault="005A6F28" w:rsidP="005A6F28">
      <w:pPr>
        <w:ind w:left="5672" w:firstLine="709"/>
        <w:jc w:val="both"/>
        <w:rPr>
          <w:sz w:val="30"/>
          <w:szCs w:val="30"/>
          <w:lang w:val="ru-RU"/>
        </w:rPr>
      </w:pPr>
      <w:r w:rsidRPr="00787248">
        <w:rPr>
          <w:sz w:val="30"/>
          <w:szCs w:val="30"/>
        </w:rPr>
        <w:t>Приложение</w:t>
      </w:r>
      <w:r w:rsidR="00E37931">
        <w:rPr>
          <w:sz w:val="30"/>
          <w:szCs w:val="30"/>
          <w:lang w:val="ru-RU"/>
        </w:rPr>
        <w:t xml:space="preserve"> №</w:t>
      </w:r>
      <w:r w:rsidRPr="00787248">
        <w:rPr>
          <w:sz w:val="30"/>
          <w:szCs w:val="30"/>
        </w:rPr>
        <w:t>1</w:t>
      </w:r>
      <w:r w:rsidR="009733A1">
        <w:rPr>
          <w:sz w:val="30"/>
          <w:szCs w:val="30"/>
          <w:lang w:val="ru-RU"/>
        </w:rPr>
        <w:t>4</w:t>
      </w:r>
    </w:p>
    <w:p w14:paraId="3F98D977" w14:textId="77777777" w:rsidR="005A6F28" w:rsidRPr="00787248" w:rsidRDefault="005A6F28" w:rsidP="005A6F28">
      <w:pPr>
        <w:jc w:val="both"/>
        <w:rPr>
          <w:sz w:val="30"/>
          <w:szCs w:val="30"/>
          <w:lang w:val="ru-RU"/>
        </w:rPr>
      </w:pPr>
    </w:p>
    <w:p w14:paraId="65DB723C" w14:textId="77777777" w:rsidR="005A6F28" w:rsidRPr="00787248" w:rsidRDefault="005A6F28" w:rsidP="005A6F28">
      <w:pPr>
        <w:jc w:val="center"/>
        <w:rPr>
          <w:sz w:val="30"/>
          <w:szCs w:val="30"/>
        </w:rPr>
      </w:pPr>
      <w:r w:rsidRPr="00787248">
        <w:rPr>
          <w:sz w:val="30"/>
          <w:szCs w:val="30"/>
        </w:rPr>
        <w:t>ПЕРЕЧЕНЬ</w:t>
      </w:r>
    </w:p>
    <w:p w14:paraId="2EBA56FE" w14:textId="77777777" w:rsidR="005A6F28" w:rsidRPr="00787248" w:rsidRDefault="005A6F28" w:rsidP="005A6F28">
      <w:pPr>
        <w:jc w:val="center"/>
        <w:rPr>
          <w:sz w:val="30"/>
          <w:szCs w:val="30"/>
        </w:rPr>
      </w:pPr>
      <w:r w:rsidRPr="00787248">
        <w:rPr>
          <w:sz w:val="30"/>
          <w:szCs w:val="30"/>
        </w:rPr>
        <w:t>профессий и должностей работников, которым</w:t>
      </w:r>
    </w:p>
    <w:p w14:paraId="3DA81707" w14:textId="77777777" w:rsidR="005A6F28" w:rsidRPr="00787248" w:rsidRDefault="005A6F28" w:rsidP="005A6F28">
      <w:pPr>
        <w:jc w:val="center"/>
        <w:rPr>
          <w:sz w:val="30"/>
          <w:szCs w:val="30"/>
        </w:rPr>
      </w:pPr>
      <w:r w:rsidRPr="00787248">
        <w:rPr>
          <w:sz w:val="30"/>
          <w:szCs w:val="30"/>
        </w:rPr>
        <w:t>вводится суммированный учет рабочего времени</w:t>
      </w:r>
    </w:p>
    <w:p w14:paraId="74884FB1" w14:textId="77777777" w:rsidR="005A6F28" w:rsidRPr="00787248" w:rsidRDefault="005A6F28" w:rsidP="005A6F28">
      <w:pPr>
        <w:jc w:val="center"/>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A6F28" w:rsidRPr="00787248" w14:paraId="01A3C91E" w14:textId="77777777" w:rsidTr="00AF2667">
        <w:tc>
          <w:tcPr>
            <w:tcW w:w="4785" w:type="dxa"/>
            <w:vAlign w:val="center"/>
          </w:tcPr>
          <w:p w14:paraId="2C662593" w14:textId="77777777" w:rsidR="005A6F28" w:rsidRPr="00787248" w:rsidRDefault="005A6F28" w:rsidP="00AF2667">
            <w:pPr>
              <w:jc w:val="center"/>
              <w:rPr>
                <w:sz w:val="30"/>
                <w:szCs w:val="30"/>
              </w:rPr>
            </w:pPr>
            <w:r w:rsidRPr="00787248">
              <w:rPr>
                <w:sz w:val="30"/>
                <w:szCs w:val="30"/>
              </w:rPr>
              <w:t>Наименование профессии,должности</w:t>
            </w:r>
          </w:p>
        </w:tc>
        <w:tc>
          <w:tcPr>
            <w:tcW w:w="4786" w:type="dxa"/>
            <w:vAlign w:val="center"/>
          </w:tcPr>
          <w:p w14:paraId="65BC3E02" w14:textId="77777777" w:rsidR="005A6F28" w:rsidRPr="00787248" w:rsidRDefault="005A6F28" w:rsidP="00AF2667">
            <w:pPr>
              <w:jc w:val="center"/>
              <w:rPr>
                <w:sz w:val="30"/>
                <w:szCs w:val="30"/>
              </w:rPr>
            </w:pPr>
            <w:r w:rsidRPr="00787248">
              <w:rPr>
                <w:sz w:val="30"/>
                <w:szCs w:val="30"/>
              </w:rPr>
              <w:t>Учетный период</w:t>
            </w:r>
          </w:p>
        </w:tc>
      </w:tr>
      <w:tr w:rsidR="005A6F28" w:rsidRPr="00787248" w14:paraId="2D474B2F" w14:textId="77777777" w:rsidTr="00AF2667">
        <w:tc>
          <w:tcPr>
            <w:tcW w:w="4785" w:type="dxa"/>
          </w:tcPr>
          <w:p w14:paraId="03673714" w14:textId="77777777" w:rsidR="005A6F28" w:rsidRPr="00787248" w:rsidRDefault="00F9633E" w:rsidP="00AF2667">
            <w:pPr>
              <w:jc w:val="both"/>
              <w:rPr>
                <w:sz w:val="30"/>
                <w:szCs w:val="30"/>
                <w:lang w:val="ru-RU"/>
              </w:rPr>
            </w:pPr>
            <w:r>
              <w:rPr>
                <w:sz w:val="30"/>
                <w:szCs w:val="30"/>
                <w:lang w:val="ru-RU"/>
              </w:rPr>
              <w:t xml:space="preserve">                    </w:t>
            </w:r>
            <w:r>
              <w:rPr>
                <w:sz w:val="30"/>
                <w:szCs w:val="30"/>
              </w:rPr>
              <w:t>Сторож</w:t>
            </w:r>
            <w:r w:rsidR="005A6F28" w:rsidRPr="00787248">
              <w:rPr>
                <w:sz w:val="30"/>
                <w:szCs w:val="30"/>
              </w:rPr>
              <w:t xml:space="preserve"> </w:t>
            </w:r>
          </w:p>
        </w:tc>
        <w:tc>
          <w:tcPr>
            <w:tcW w:w="4786" w:type="dxa"/>
          </w:tcPr>
          <w:p w14:paraId="29B8B011" w14:textId="77777777" w:rsidR="005A6F28" w:rsidRPr="00F9633E" w:rsidRDefault="00F9633E" w:rsidP="00AF2667">
            <w:pPr>
              <w:jc w:val="center"/>
              <w:rPr>
                <w:sz w:val="30"/>
                <w:szCs w:val="30"/>
                <w:lang w:val="ru-RU"/>
              </w:rPr>
            </w:pPr>
            <w:r>
              <w:rPr>
                <w:sz w:val="30"/>
                <w:szCs w:val="30"/>
              </w:rPr>
              <w:t>год</w:t>
            </w:r>
          </w:p>
        </w:tc>
      </w:tr>
    </w:tbl>
    <w:p w14:paraId="231C1DCF" w14:textId="77777777" w:rsidR="005A6F28" w:rsidRPr="00787248" w:rsidRDefault="005A6F28" w:rsidP="005A6F28">
      <w:pPr>
        <w:jc w:val="center"/>
        <w:rPr>
          <w:sz w:val="30"/>
          <w:szCs w:val="30"/>
        </w:rPr>
      </w:pPr>
    </w:p>
    <w:p w14:paraId="08B05439" w14:textId="77777777" w:rsidR="005A6F28" w:rsidRPr="00787248" w:rsidRDefault="005A6F28" w:rsidP="005A6F28">
      <w:pPr>
        <w:jc w:val="both"/>
        <w:rPr>
          <w:sz w:val="30"/>
          <w:szCs w:val="30"/>
        </w:rPr>
      </w:pPr>
    </w:p>
    <w:p w14:paraId="6F9BCB82" w14:textId="77777777" w:rsidR="005A6F28" w:rsidRPr="00AD6E72" w:rsidRDefault="005A6F28" w:rsidP="005A6F28">
      <w:pPr>
        <w:jc w:val="both"/>
        <w:rPr>
          <w:sz w:val="30"/>
          <w:szCs w:val="30"/>
        </w:rPr>
      </w:pPr>
      <w:r w:rsidRPr="00787248">
        <w:rPr>
          <w:sz w:val="30"/>
          <w:szCs w:val="30"/>
        </w:rPr>
        <w:t>Основание: Статья 126 Трудов</w:t>
      </w:r>
      <w:r>
        <w:rPr>
          <w:sz w:val="30"/>
          <w:szCs w:val="30"/>
        </w:rPr>
        <w:t>ого Кодекса Республики Беларусь</w:t>
      </w:r>
      <w:r w:rsidRPr="00787248">
        <w:rPr>
          <w:sz w:val="30"/>
          <w:szCs w:val="30"/>
        </w:rPr>
        <w:t>.</w:t>
      </w:r>
    </w:p>
    <w:p w14:paraId="46DB36A5" w14:textId="77777777" w:rsidR="005A6F28" w:rsidRPr="00AD6E72" w:rsidRDefault="005A6F28" w:rsidP="005A6F28">
      <w:pPr>
        <w:jc w:val="both"/>
        <w:rPr>
          <w:sz w:val="30"/>
          <w:szCs w:val="30"/>
        </w:rPr>
      </w:pPr>
    </w:p>
    <w:tbl>
      <w:tblPr>
        <w:tblW w:w="0" w:type="auto"/>
        <w:tblLook w:val="01E0" w:firstRow="1" w:lastRow="1" w:firstColumn="1" w:lastColumn="1" w:noHBand="0" w:noVBand="0"/>
      </w:tblPr>
      <w:tblGrid>
        <w:gridCol w:w="4819"/>
        <w:gridCol w:w="4819"/>
      </w:tblGrid>
      <w:tr w:rsidR="005A6F28" w:rsidRPr="00AD6E72" w14:paraId="0DA11C59" w14:textId="77777777" w:rsidTr="00AF2667">
        <w:tc>
          <w:tcPr>
            <w:tcW w:w="4870" w:type="dxa"/>
          </w:tcPr>
          <w:p w14:paraId="62CC3646" w14:textId="77777777" w:rsidR="005A6F28" w:rsidRPr="00AD6E72" w:rsidRDefault="005A6F28" w:rsidP="00AF2667">
            <w:pPr>
              <w:widowControl w:val="0"/>
              <w:jc w:val="both"/>
              <w:rPr>
                <w:sz w:val="30"/>
                <w:szCs w:val="30"/>
              </w:rPr>
            </w:pPr>
          </w:p>
        </w:tc>
        <w:tc>
          <w:tcPr>
            <w:tcW w:w="4871" w:type="dxa"/>
          </w:tcPr>
          <w:p w14:paraId="4F4B0F91" w14:textId="77777777" w:rsidR="005A6F28" w:rsidRPr="00AD6E72" w:rsidRDefault="005A6F28" w:rsidP="00AF2667">
            <w:pPr>
              <w:widowControl w:val="0"/>
              <w:rPr>
                <w:sz w:val="30"/>
                <w:szCs w:val="30"/>
              </w:rPr>
            </w:pPr>
          </w:p>
        </w:tc>
      </w:tr>
      <w:tr w:rsidR="005A6F28" w14:paraId="5EDC999F" w14:textId="77777777" w:rsidTr="00AF2667">
        <w:tc>
          <w:tcPr>
            <w:tcW w:w="4870" w:type="dxa"/>
          </w:tcPr>
          <w:p w14:paraId="78C940AB" w14:textId="77777777" w:rsidR="005A6F28" w:rsidRDefault="005A6F28" w:rsidP="00AF2667">
            <w:pPr>
              <w:widowControl w:val="0"/>
              <w:jc w:val="both"/>
              <w:rPr>
                <w:sz w:val="28"/>
                <w:szCs w:val="28"/>
              </w:rPr>
            </w:pPr>
          </w:p>
        </w:tc>
        <w:tc>
          <w:tcPr>
            <w:tcW w:w="4871" w:type="dxa"/>
          </w:tcPr>
          <w:p w14:paraId="5BC2E51E" w14:textId="77777777" w:rsidR="005A6F28" w:rsidRDefault="005A6F28" w:rsidP="00AF2667">
            <w:pPr>
              <w:widowControl w:val="0"/>
              <w:jc w:val="both"/>
              <w:rPr>
                <w:sz w:val="28"/>
                <w:szCs w:val="28"/>
              </w:rPr>
            </w:pPr>
          </w:p>
        </w:tc>
      </w:tr>
      <w:tr w:rsidR="005A6F28" w14:paraId="1A10FF48" w14:textId="77777777" w:rsidTr="00AF2667">
        <w:tc>
          <w:tcPr>
            <w:tcW w:w="4870" w:type="dxa"/>
          </w:tcPr>
          <w:p w14:paraId="4FFE4DEA" w14:textId="77777777" w:rsidR="005A6F28" w:rsidRDefault="005A6F28" w:rsidP="00AF2667">
            <w:pPr>
              <w:widowControl w:val="0"/>
              <w:jc w:val="both"/>
              <w:rPr>
                <w:sz w:val="16"/>
                <w:szCs w:val="16"/>
              </w:rPr>
            </w:pPr>
          </w:p>
        </w:tc>
        <w:tc>
          <w:tcPr>
            <w:tcW w:w="4871" w:type="dxa"/>
          </w:tcPr>
          <w:p w14:paraId="69FFEC16" w14:textId="77777777" w:rsidR="005A6F28" w:rsidRDefault="005A6F28" w:rsidP="00AF2667">
            <w:pPr>
              <w:widowControl w:val="0"/>
              <w:jc w:val="both"/>
              <w:rPr>
                <w:sz w:val="16"/>
                <w:szCs w:val="16"/>
              </w:rPr>
            </w:pPr>
          </w:p>
        </w:tc>
      </w:tr>
    </w:tbl>
    <w:p w14:paraId="191E273A" w14:textId="77777777" w:rsidR="005A6F28" w:rsidRDefault="005A6F28" w:rsidP="005A6F28">
      <w:pPr>
        <w:jc w:val="both"/>
        <w:rPr>
          <w:sz w:val="28"/>
          <w:szCs w:val="28"/>
        </w:rPr>
      </w:pPr>
    </w:p>
    <w:p w14:paraId="34D3AD25" w14:textId="77777777" w:rsidR="005A6F28" w:rsidRDefault="005A6F28" w:rsidP="005A6F28">
      <w:pPr>
        <w:jc w:val="both"/>
        <w:rPr>
          <w:sz w:val="28"/>
          <w:szCs w:val="28"/>
        </w:rPr>
      </w:pPr>
    </w:p>
    <w:p w14:paraId="37A62C73" w14:textId="77777777" w:rsidR="005A6F28" w:rsidRDefault="005A6F28" w:rsidP="005A6F28">
      <w:pPr>
        <w:jc w:val="both"/>
        <w:rPr>
          <w:sz w:val="28"/>
          <w:szCs w:val="28"/>
        </w:rPr>
      </w:pPr>
    </w:p>
    <w:p w14:paraId="7D04009B" w14:textId="77777777" w:rsidR="005A6F28" w:rsidRDefault="005A6F28" w:rsidP="005A6F28">
      <w:pPr>
        <w:jc w:val="both"/>
        <w:rPr>
          <w:sz w:val="28"/>
          <w:szCs w:val="28"/>
        </w:rPr>
      </w:pPr>
    </w:p>
    <w:p w14:paraId="1D98296E" w14:textId="77777777" w:rsidR="005A6F28" w:rsidRDefault="005A6F28" w:rsidP="005A6F28">
      <w:pPr>
        <w:jc w:val="both"/>
        <w:rPr>
          <w:sz w:val="28"/>
          <w:szCs w:val="28"/>
        </w:rPr>
      </w:pPr>
    </w:p>
    <w:p w14:paraId="717A22D2" w14:textId="77777777" w:rsidR="005A6F28" w:rsidRDefault="005A6F28" w:rsidP="005A6F28">
      <w:pPr>
        <w:jc w:val="both"/>
        <w:rPr>
          <w:sz w:val="28"/>
          <w:szCs w:val="28"/>
        </w:rPr>
      </w:pPr>
    </w:p>
    <w:p w14:paraId="7596C587" w14:textId="77777777" w:rsidR="005A6F28" w:rsidRDefault="005A6F28" w:rsidP="005A6F28">
      <w:pPr>
        <w:jc w:val="both"/>
        <w:rPr>
          <w:sz w:val="28"/>
          <w:szCs w:val="28"/>
        </w:rPr>
      </w:pPr>
    </w:p>
    <w:p w14:paraId="3424B3F8" w14:textId="77777777" w:rsidR="005A6F28" w:rsidRDefault="005A6F28" w:rsidP="005A6F28">
      <w:pPr>
        <w:jc w:val="both"/>
        <w:rPr>
          <w:sz w:val="28"/>
          <w:szCs w:val="28"/>
        </w:rPr>
      </w:pPr>
    </w:p>
    <w:p w14:paraId="7F190888" w14:textId="77777777" w:rsidR="005A6F28" w:rsidRDefault="005A6F28" w:rsidP="005A6F28">
      <w:pPr>
        <w:jc w:val="both"/>
        <w:rPr>
          <w:sz w:val="28"/>
          <w:szCs w:val="28"/>
        </w:rPr>
      </w:pPr>
    </w:p>
    <w:p w14:paraId="7E6948A2" w14:textId="77777777" w:rsidR="005A6F28" w:rsidRDefault="005A6F28" w:rsidP="005A6F28">
      <w:pPr>
        <w:jc w:val="both"/>
        <w:rPr>
          <w:sz w:val="28"/>
          <w:szCs w:val="28"/>
        </w:rPr>
      </w:pPr>
    </w:p>
    <w:p w14:paraId="2814592D" w14:textId="77777777" w:rsidR="005A6F28" w:rsidRDefault="005A6F28" w:rsidP="005A6F28">
      <w:pPr>
        <w:jc w:val="both"/>
        <w:rPr>
          <w:sz w:val="28"/>
          <w:szCs w:val="28"/>
        </w:rPr>
      </w:pPr>
    </w:p>
    <w:p w14:paraId="2FADE399" w14:textId="77777777" w:rsidR="005A6F28" w:rsidRDefault="005A6F28" w:rsidP="005A6F28">
      <w:pPr>
        <w:jc w:val="both"/>
        <w:rPr>
          <w:sz w:val="28"/>
          <w:szCs w:val="28"/>
        </w:rPr>
      </w:pPr>
    </w:p>
    <w:p w14:paraId="3D012CAA" w14:textId="77777777" w:rsidR="005A6F28" w:rsidRDefault="005A6F28" w:rsidP="005A6F28">
      <w:pPr>
        <w:jc w:val="both"/>
        <w:rPr>
          <w:sz w:val="28"/>
          <w:szCs w:val="28"/>
        </w:rPr>
      </w:pPr>
    </w:p>
    <w:p w14:paraId="711B458E" w14:textId="77777777" w:rsidR="005A6F28" w:rsidRDefault="005A6F28" w:rsidP="005A6F28">
      <w:pPr>
        <w:jc w:val="both"/>
        <w:rPr>
          <w:sz w:val="28"/>
          <w:szCs w:val="28"/>
        </w:rPr>
      </w:pPr>
    </w:p>
    <w:p w14:paraId="3E484395" w14:textId="77777777" w:rsidR="005A6F28" w:rsidRDefault="005A6F28" w:rsidP="005A6F28">
      <w:pPr>
        <w:jc w:val="both"/>
        <w:rPr>
          <w:sz w:val="28"/>
          <w:szCs w:val="28"/>
        </w:rPr>
      </w:pPr>
    </w:p>
    <w:p w14:paraId="755593A7" w14:textId="77777777" w:rsidR="005A6F28" w:rsidRDefault="005A6F28" w:rsidP="005A6F28">
      <w:pPr>
        <w:jc w:val="both"/>
        <w:rPr>
          <w:sz w:val="28"/>
          <w:szCs w:val="28"/>
        </w:rPr>
      </w:pPr>
    </w:p>
    <w:p w14:paraId="6F0E566A" w14:textId="77777777" w:rsidR="005A6F28" w:rsidRDefault="005A6F28" w:rsidP="005A6F28">
      <w:pPr>
        <w:jc w:val="both"/>
        <w:rPr>
          <w:sz w:val="28"/>
          <w:szCs w:val="28"/>
        </w:rPr>
      </w:pPr>
    </w:p>
    <w:p w14:paraId="14161E51" w14:textId="77777777" w:rsidR="005A6F28" w:rsidRDefault="005A6F28" w:rsidP="005A6F28">
      <w:pPr>
        <w:jc w:val="both"/>
        <w:rPr>
          <w:sz w:val="28"/>
          <w:szCs w:val="28"/>
        </w:rPr>
      </w:pPr>
    </w:p>
    <w:p w14:paraId="2F95BC01" w14:textId="77777777" w:rsidR="005A6F28" w:rsidRDefault="005A6F28" w:rsidP="005A6F28">
      <w:pPr>
        <w:jc w:val="both"/>
        <w:rPr>
          <w:sz w:val="28"/>
          <w:szCs w:val="28"/>
        </w:rPr>
      </w:pPr>
    </w:p>
    <w:p w14:paraId="1E5A3D25" w14:textId="77777777" w:rsidR="005A6F28" w:rsidRDefault="005A6F28" w:rsidP="005A6F28">
      <w:pPr>
        <w:jc w:val="both"/>
        <w:rPr>
          <w:sz w:val="28"/>
          <w:szCs w:val="28"/>
        </w:rPr>
      </w:pPr>
    </w:p>
    <w:p w14:paraId="06E87290" w14:textId="77777777" w:rsidR="005A6F28" w:rsidRDefault="005A6F28" w:rsidP="005A6F28">
      <w:pPr>
        <w:jc w:val="both"/>
        <w:rPr>
          <w:sz w:val="28"/>
          <w:szCs w:val="28"/>
        </w:rPr>
      </w:pPr>
    </w:p>
    <w:p w14:paraId="1E7FA1AE" w14:textId="77777777" w:rsidR="005A6F28" w:rsidRDefault="005A6F28" w:rsidP="005A6F28">
      <w:pPr>
        <w:jc w:val="both"/>
        <w:rPr>
          <w:sz w:val="28"/>
          <w:szCs w:val="28"/>
        </w:rPr>
      </w:pPr>
    </w:p>
    <w:p w14:paraId="216A5FDD" w14:textId="77777777" w:rsidR="005A6F28" w:rsidRDefault="005A6F28" w:rsidP="005A6F28">
      <w:pPr>
        <w:jc w:val="both"/>
        <w:rPr>
          <w:sz w:val="28"/>
          <w:szCs w:val="28"/>
        </w:rPr>
      </w:pPr>
    </w:p>
    <w:p w14:paraId="08EC57FD" w14:textId="77777777" w:rsidR="005A6F28" w:rsidRDefault="005A6F28" w:rsidP="005A6F28">
      <w:pPr>
        <w:jc w:val="both"/>
        <w:rPr>
          <w:sz w:val="28"/>
          <w:szCs w:val="28"/>
        </w:rPr>
      </w:pPr>
    </w:p>
    <w:p w14:paraId="6DF828F3" w14:textId="77777777" w:rsidR="007F19F5" w:rsidRDefault="007F19F5" w:rsidP="005A6F28">
      <w:pPr>
        <w:ind w:left="5672" w:firstLine="709"/>
        <w:jc w:val="both"/>
        <w:rPr>
          <w:sz w:val="30"/>
          <w:szCs w:val="30"/>
        </w:rPr>
      </w:pPr>
    </w:p>
    <w:p w14:paraId="6447DA47" w14:textId="77777777" w:rsidR="008D7172" w:rsidRDefault="008D7172" w:rsidP="005A6F28">
      <w:pPr>
        <w:ind w:left="5672" w:firstLine="709"/>
        <w:jc w:val="both"/>
        <w:rPr>
          <w:sz w:val="30"/>
          <w:szCs w:val="30"/>
        </w:rPr>
      </w:pPr>
    </w:p>
    <w:p w14:paraId="338DB421" w14:textId="77777777" w:rsidR="00BA0FEE" w:rsidRDefault="00BA0FEE" w:rsidP="00BA0FEE">
      <w:pPr>
        <w:jc w:val="right"/>
        <w:rPr>
          <w:sz w:val="28"/>
          <w:lang w:val="ru-RU" w:eastAsia="en-US"/>
        </w:rPr>
      </w:pPr>
      <w:r>
        <w:rPr>
          <w:sz w:val="28"/>
          <w:lang w:eastAsia="en-US"/>
        </w:rPr>
        <w:lastRenderedPageBreak/>
        <w:t>Приложение №</w:t>
      </w:r>
      <w:r>
        <w:rPr>
          <w:sz w:val="28"/>
          <w:lang w:val="ru-RU" w:eastAsia="en-US"/>
        </w:rPr>
        <w:t>1</w:t>
      </w:r>
      <w:r w:rsidR="009733A1">
        <w:rPr>
          <w:sz w:val="28"/>
          <w:lang w:val="ru-RU" w:eastAsia="en-US"/>
        </w:rPr>
        <w:t>5</w:t>
      </w:r>
    </w:p>
    <w:p w14:paraId="5E4423C3" w14:textId="77777777" w:rsidR="00BA0FEE" w:rsidRDefault="00BA0FEE" w:rsidP="00BA0FEE">
      <w:pPr>
        <w:jc w:val="right"/>
        <w:rPr>
          <w:sz w:val="28"/>
          <w:lang w:val="ru-RU" w:eastAsia="en-US"/>
        </w:rPr>
      </w:pPr>
    </w:p>
    <w:p w14:paraId="771CDE82" w14:textId="77777777" w:rsidR="00BA0FEE" w:rsidRDefault="00BA0FEE" w:rsidP="00BA0FEE">
      <w:pPr>
        <w:jc w:val="center"/>
        <w:rPr>
          <w:sz w:val="28"/>
          <w:lang w:eastAsia="en-US"/>
        </w:rPr>
      </w:pPr>
    </w:p>
    <w:p w14:paraId="299105EF" w14:textId="77777777" w:rsidR="00BA0FEE" w:rsidRPr="00787248" w:rsidRDefault="00BA0FEE" w:rsidP="00BA0FEE">
      <w:pPr>
        <w:ind w:left="5664"/>
        <w:rPr>
          <w:sz w:val="30"/>
          <w:szCs w:val="30"/>
          <w:lang w:val="ru-RU"/>
        </w:rPr>
      </w:pPr>
      <w:r w:rsidRPr="00787248">
        <w:rPr>
          <w:sz w:val="30"/>
          <w:szCs w:val="30"/>
        </w:rPr>
        <w:t>УТВЕРЖД</w:t>
      </w:r>
      <w:r w:rsidRPr="00787248">
        <w:rPr>
          <w:sz w:val="30"/>
          <w:szCs w:val="30"/>
          <w:lang w:val="ru-RU"/>
        </w:rPr>
        <w:t>АЮ</w:t>
      </w:r>
      <w:r w:rsidRPr="00787248">
        <w:rPr>
          <w:sz w:val="30"/>
          <w:szCs w:val="30"/>
        </w:rPr>
        <w:tab/>
      </w:r>
    </w:p>
    <w:p w14:paraId="3B9D5A19" w14:textId="77777777" w:rsidR="00BA0FEE" w:rsidRDefault="00BA0FEE" w:rsidP="00BA0FEE">
      <w:pPr>
        <w:ind w:left="5664"/>
        <w:contextualSpacing/>
        <w:rPr>
          <w:sz w:val="30"/>
          <w:szCs w:val="30"/>
          <w:lang w:val="ru-RU"/>
        </w:rPr>
      </w:pPr>
      <w:r w:rsidRPr="00787248">
        <w:rPr>
          <w:sz w:val="30"/>
          <w:szCs w:val="30"/>
          <w:lang w:val="ru-RU"/>
        </w:rPr>
        <w:t xml:space="preserve">Руководитель </w:t>
      </w:r>
      <w:r>
        <w:rPr>
          <w:sz w:val="30"/>
          <w:szCs w:val="30"/>
          <w:lang w:val="ru-RU"/>
        </w:rPr>
        <w:t>организации</w:t>
      </w:r>
    </w:p>
    <w:p w14:paraId="1E96345F" w14:textId="77777777" w:rsidR="00BA0FEE" w:rsidRDefault="00BA0FEE" w:rsidP="00BA0FEE">
      <w:pPr>
        <w:ind w:left="5664"/>
        <w:contextualSpacing/>
        <w:rPr>
          <w:sz w:val="30"/>
          <w:szCs w:val="30"/>
          <w:lang w:val="ru-RU"/>
        </w:rPr>
      </w:pPr>
      <w:r w:rsidRPr="00787248">
        <w:rPr>
          <w:sz w:val="30"/>
          <w:szCs w:val="30"/>
        </w:rPr>
        <w:t>_____________</w:t>
      </w:r>
      <w:r>
        <w:rPr>
          <w:sz w:val="30"/>
          <w:szCs w:val="30"/>
          <w:lang w:val="ru-RU"/>
        </w:rPr>
        <w:t>О. Ф. Громок</w:t>
      </w:r>
    </w:p>
    <w:p w14:paraId="0363D856" w14:textId="77777777" w:rsidR="00BA0FEE" w:rsidRDefault="00BA0FEE" w:rsidP="00BA0FEE">
      <w:pPr>
        <w:ind w:left="5664"/>
        <w:contextualSpacing/>
        <w:rPr>
          <w:sz w:val="30"/>
          <w:szCs w:val="30"/>
        </w:rPr>
      </w:pPr>
      <w:r w:rsidRPr="00787248">
        <w:rPr>
          <w:sz w:val="30"/>
          <w:szCs w:val="30"/>
        </w:rPr>
        <w:t>«__»______________</w:t>
      </w:r>
      <w:r>
        <w:rPr>
          <w:sz w:val="30"/>
          <w:szCs w:val="30"/>
          <w:lang w:val="ru-RU"/>
        </w:rPr>
        <w:t xml:space="preserve"> </w:t>
      </w:r>
      <w:r w:rsidRPr="00787248">
        <w:rPr>
          <w:sz w:val="30"/>
          <w:szCs w:val="30"/>
        </w:rPr>
        <w:t>202</w:t>
      </w:r>
      <w:r w:rsidRPr="00787248">
        <w:rPr>
          <w:sz w:val="30"/>
          <w:szCs w:val="30"/>
          <w:lang w:val="ru-RU"/>
        </w:rPr>
        <w:t>2</w:t>
      </w:r>
      <w:r w:rsidRPr="00787248">
        <w:rPr>
          <w:sz w:val="30"/>
          <w:szCs w:val="30"/>
        </w:rPr>
        <w:t xml:space="preserve"> г</w:t>
      </w:r>
    </w:p>
    <w:p w14:paraId="286F1B15" w14:textId="77777777" w:rsidR="00BA0FEE" w:rsidRDefault="00BA0FEE" w:rsidP="00BA0FEE">
      <w:pPr>
        <w:ind w:left="5664"/>
        <w:contextualSpacing/>
        <w:rPr>
          <w:sz w:val="30"/>
          <w:szCs w:val="30"/>
        </w:rPr>
      </w:pPr>
    </w:p>
    <w:p w14:paraId="496EC52D" w14:textId="77777777" w:rsidR="00BA0FEE" w:rsidRPr="00AA6F51" w:rsidRDefault="00BA0FEE" w:rsidP="00BA0FEE">
      <w:pPr>
        <w:ind w:left="5664"/>
        <w:contextualSpacing/>
        <w:rPr>
          <w:sz w:val="30"/>
          <w:szCs w:val="30"/>
          <w:lang w:val="ru-RU"/>
        </w:rPr>
      </w:pPr>
    </w:p>
    <w:p w14:paraId="398F334D" w14:textId="77777777" w:rsidR="00DA0048" w:rsidRPr="009725E7" w:rsidRDefault="00DA0048" w:rsidP="00DA0048">
      <w:pPr>
        <w:jc w:val="center"/>
        <w:rPr>
          <w:b/>
          <w:sz w:val="28"/>
          <w:szCs w:val="28"/>
        </w:rPr>
      </w:pPr>
      <w:r w:rsidRPr="009725E7">
        <w:rPr>
          <w:b/>
          <w:sz w:val="28"/>
          <w:szCs w:val="28"/>
        </w:rPr>
        <w:t>ПЕРЕЧЕНЬ</w:t>
      </w:r>
    </w:p>
    <w:p w14:paraId="45AFF6A6" w14:textId="77777777" w:rsidR="00DA0048" w:rsidRPr="009725E7" w:rsidRDefault="00DA0048" w:rsidP="00DA0048">
      <w:pPr>
        <w:jc w:val="center"/>
        <w:rPr>
          <w:b/>
          <w:sz w:val="28"/>
          <w:szCs w:val="28"/>
        </w:rPr>
      </w:pPr>
      <w:r w:rsidRPr="009725E7">
        <w:rPr>
          <w:b/>
          <w:sz w:val="28"/>
          <w:szCs w:val="28"/>
        </w:rPr>
        <w:t xml:space="preserve">Должностей и работ, замещаемых или выполняемых работниками, </w:t>
      </w:r>
    </w:p>
    <w:p w14:paraId="0A962ACE" w14:textId="77777777" w:rsidR="00DA0048" w:rsidRPr="009725E7" w:rsidRDefault="00DA0048" w:rsidP="00DA0048">
      <w:pPr>
        <w:jc w:val="center"/>
        <w:rPr>
          <w:b/>
          <w:sz w:val="28"/>
          <w:szCs w:val="28"/>
        </w:rPr>
      </w:pPr>
      <w:r w:rsidRPr="009725E7">
        <w:rPr>
          <w:b/>
          <w:sz w:val="28"/>
          <w:szCs w:val="28"/>
        </w:rPr>
        <w:t>с которыми нанимателем заключаются письменные договоры о полной индивидуальной материальной ответственности</w:t>
      </w:r>
    </w:p>
    <w:p w14:paraId="3DF4D4E9" w14:textId="77777777" w:rsidR="00DA0048" w:rsidRPr="009725E7" w:rsidRDefault="00DA0048" w:rsidP="00DA0048">
      <w:pPr>
        <w:ind w:left="-284" w:firstLine="992"/>
        <w:jc w:val="both"/>
        <w:rPr>
          <w:sz w:val="28"/>
          <w:szCs w:val="28"/>
        </w:rPr>
      </w:pPr>
      <w:r w:rsidRPr="009725E7">
        <w:rPr>
          <w:sz w:val="28"/>
          <w:szCs w:val="28"/>
        </w:rPr>
        <w:t>В целях реализации статьи 405 Трудового кодекса Республики Беларусь</w:t>
      </w:r>
      <w:r>
        <w:rPr>
          <w:sz w:val="28"/>
          <w:szCs w:val="28"/>
        </w:rPr>
        <w:t>.</w:t>
      </w:r>
    </w:p>
    <w:p w14:paraId="7498D1B2" w14:textId="77777777" w:rsidR="00DA0048" w:rsidRPr="009725E7" w:rsidRDefault="00DA0048" w:rsidP="00DA0048">
      <w:pPr>
        <w:rPr>
          <w:b/>
          <w:sz w:val="28"/>
          <w:szCs w:val="28"/>
        </w:rPr>
      </w:pPr>
      <w:r w:rsidRPr="009725E7">
        <w:rPr>
          <w:b/>
          <w:sz w:val="28"/>
          <w:szCs w:val="28"/>
        </w:rPr>
        <w:t>Должности работников, с которыми заключаться письменные договоры о полной индивидуальной материальной ответственности</w:t>
      </w:r>
      <w:r>
        <w:rPr>
          <w:b/>
          <w:sz w:val="28"/>
          <w:szCs w:val="28"/>
        </w:rPr>
        <w:t>:</w:t>
      </w:r>
    </w:p>
    <w:p w14:paraId="25B19ED0" w14:textId="77777777" w:rsidR="00DA0048" w:rsidRPr="009725E7" w:rsidRDefault="00DA0048" w:rsidP="00DA0048">
      <w:pPr>
        <w:ind w:left="-284"/>
        <w:jc w:val="both"/>
        <w:rPr>
          <w:sz w:val="28"/>
          <w:szCs w:val="28"/>
        </w:rPr>
      </w:pPr>
      <w:r w:rsidRPr="009725E7">
        <w:rPr>
          <w:sz w:val="28"/>
          <w:szCs w:val="28"/>
        </w:rPr>
        <w:t xml:space="preserve">     Заведующий </w:t>
      </w:r>
      <w:r w:rsidR="00E37931">
        <w:rPr>
          <w:sz w:val="28"/>
          <w:szCs w:val="28"/>
          <w:lang w:val="ru-RU"/>
        </w:rPr>
        <w:t>детским с</w:t>
      </w:r>
      <w:r w:rsidRPr="009725E7">
        <w:rPr>
          <w:sz w:val="28"/>
          <w:szCs w:val="28"/>
        </w:rPr>
        <w:t>адом.</w:t>
      </w:r>
    </w:p>
    <w:p w14:paraId="2A2662DD" w14:textId="77777777" w:rsidR="00DA0048" w:rsidRPr="009725E7" w:rsidRDefault="00DA0048" w:rsidP="00DA0048">
      <w:pPr>
        <w:ind w:left="-284"/>
        <w:jc w:val="both"/>
        <w:rPr>
          <w:sz w:val="28"/>
          <w:szCs w:val="28"/>
        </w:rPr>
      </w:pPr>
      <w:r w:rsidRPr="009725E7">
        <w:rPr>
          <w:sz w:val="28"/>
          <w:szCs w:val="28"/>
        </w:rPr>
        <w:t xml:space="preserve">     Воспитатели дошкольного образования, руководитель физического воспитания, музыкальный руководитель.</w:t>
      </w:r>
    </w:p>
    <w:p w14:paraId="1DAB6ED6" w14:textId="77777777" w:rsidR="00DA0048" w:rsidRPr="009725E7" w:rsidRDefault="00DA0048" w:rsidP="00DA0048">
      <w:pPr>
        <w:ind w:left="-284"/>
        <w:jc w:val="both"/>
        <w:rPr>
          <w:sz w:val="28"/>
          <w:szCs w:val="28"/>
        </w:rPr>
      </w:pPr>
      <w:r w:rsidRPr="009725E7">
        <w:rPr>
          <w:sz w:val="28"/>
          <w:szCs w:val="28"/>
        </w:rPr>
        <w:t xml:space="preserve">     Кастелянша.</w:t>
      </w:r>
    </w:p>
    <w:p w14:paraId="54C7C435" w14:textId="77777777" w:rsidR="00DA0048" w:rsidRPr="009725E7" w:rsidRDefault="00DA0048" w:rsidP="00DA0048">
      <w:pPr>
        <w:ind w:left="-284"/>
        <w:jc w:val="both"/>
        <w:rPr>
          <w:sz w:val="28"/>
          <w:szCs w:val="28"/>
        </w:rPr>
      </w:pPr>
      <w:r w:rsidRPr="009725E7">
        <w:rPr>
          <w:sz w:val="28"/>
          <w:szCs w:val="28"/>
        </w:rPr>
        <w:t xml:space="preserve">     Повар детского питания.</w:t>
      </w:r>
    </w:p>
    <w:p w14:paraId="0EBF1580" w14:textId="77777777" w:rsidR="00DA0048" w:rsidRPr="009725E7" w:rsidRDefault="00DA0048" w:rsidP="00DA0048">
      <w:pPr>
        <w:ind w:left="-284"/>
        <w:jc w:val="both"/>
        <w:rPr>
          <w:sz w:val="28"/>
          <w:szCs w:val="28"/>
        </w:rPr>
      </w:pPr>
      <w:r w:rsidRPr="009725E7">
        <w:rPr>
          <w:sz w:val="28"/>
          <w:szCs w:val="28"/>
        </w:rPr>
        <w:t xml:space="preserve">     Заведующий хозяйством (завхоз).</w:t>
      </w:r>
    </w:p>
    <w:p w14:paraId="53A886B9" w14:textId="77777777" w:rsidR="00DA0048" w:rsidRPr="009725E7" w:rsidRDefault="00DA0048" w:rsidP="00DA0048">
      <w:pPr>
        <w:ind w:left="-284"/>
        <w:jc w:val="both"/>
        <w:rPr>
          <w:sz w:val="28"/>
          <w:szCs w:val="28"/>
        </w:rPr>
      </w:pPr>
      <w:r w:rsidRPr="009725E7">
        <w:rPr>
          <w:sz w:val="28"/>
          <w:szCs w:val="28"/>
        </w:rPr>
        <w:t xml:space="preserve">     Рабочий по комплексному обслуживанию и ремонту зданий и сооружений.</w:t>
      </w:r>
    </w:p>
    <w:p w14:paraId="03453C08" w14:textId="77777777" w:rsidR="00DA0048" w:rsidRPr="009725E7" w:rsidRDefault="00DA0048" w:rsidP="00DA0048">
      <w:pPr>
        <w:ind w:left="-284"/>
        <w:jc w:val="both"/>
        <w:rPr>
          <w:sz w:val="28"/>
          <w:szCs w:val="28"/>
        </w:rPr>
      </w:pPr>
      <w:r w:rsidRPr="009725E7">
        <w:rPr>
          <w:sz w:val="28"/>
          <w:szCs w:val="28"/>
        </w:rPr>
        <w:t xml:space="preserve">     Сторожа.</w:t>
      </w:r>
    </w:p>
    <w:p w14:paraId="121CA3B3" w14:textId="77777777" w:rsidR="00DA0048" w:rsidRPr="009725E7" w:rsidRDefault="00DA0048" w:rsidP="00DA0048">
      <w:pPr>
        <w:ind w:left="-284"/>
        <w:rPr>
          <w:sz w:val="28"/>
          <w:szCs w:val="28"/>
        </w:rPr>
      </w:pPr>
    </w:p>
    <w:p w14:paraId="6FC0C49F" w14:textId="77777777" w:rsidR="00DA0048" w:rsidRPr="009725E7" w:rsidRDefault="00DA0048" w:rsidP="00DA0048">
      <w:pPr>
        <w:jc w:val="center"/>
        <w:rPr>
          <w:b/>
          <w:sz w:val="28"/>
          <w:szCs w:val="28"/>
        </w:rPr>
      </w:pPr>
      <w:r w:rsidRPr="009725E7">
        <w:rPr>
          <w:b/>
          <w:sz w:val="28"/>
          <w:szCs w:val="28"/>
        </w:rPr>
        <w:t>Работы, выполняемые работниками, с которыми   нанимателем  заключаться письменные договоры о полной индивидуальной материальной ответственности</w:t>
      </w:r>
    </w:p>
    <w:p w14:paraId="5143FA40" w14:textId="77777777" w:rsidR="00DA0048" w:rsidRDefault="00DA0048" w:rsidP="00DA0048">
      <w:pPr>
        <w:ind w:firstLine="709"/>
        <w:jc w:val="both"/>
        <w:rPr>
          <w:sz w:val="28"/>
          <w:szCs w:val="28"/>
        </w:rPr>
      </w:pPr>
      <w:r w:rsidRPr="009725E7">
        <w:rPr>
          <w:sz w:val="28"/>
          <w:szCs w:val="28"/>
        </w:rPr>
        <w:t>Работы по приёму на хранение; обработке, хранению, отпуску материальных ценностей на складах, холодильниках, в пищеблоках, хранилищах; в кладовых и гардеробах; по выдаче(приёму) материальных ценностей лицам, находящимся в учреждениях дошкольного образования.</w:t>
      </w:r>
    </w:p>
    <w:p w14:paraId="37E45812" w14:textId="77777777" w:rsidR="00DA0048" w:rsidRPr="009725E7" w:rsidRDefault="00DA0048" w:rsidP="00DA0048">
      <w:pPr>
        <w:ind w:firstLine="709"/>
        <w:jc w:val="both"/>
        <w:rPr>
          <w:sz w:val="28"/>
          <w:szCs w:val="28"/>
        </w:rPr>
      </w:pPr>
      <w:r w:rsidRPr="009725E7">
        <w:rPr>
          <w:sz w:val="28"/>
          <w:szCs w:val="28"/>
        </w:rPr>
        <w:t>Работы, связанные с охранной деятельностью, обеспечением защиты охраняемых объектов, осуществлению мероприятий по соблюдению на охраняемых объектах пропускного и внутриобъектового режимов.</w:t>
      </w:r>
    </w:p>
    <w:p w14:paraId="4E1376D1" w14:textId="77777777" w:rsidR="00DA0048" w:rsidRPr="009725E7" w:rsidRDefault="00DA0048" w:rsidP="00DA0048">
      <w:pPr>
        <w:rPr>
          <w:sz w:val="28"/>
          <w:szCs w:val="28"/>
        </w:rPr>
      </w:pPr>
    </w:p>
    <w:p w14:paraId="5BC20651" w14:textId="77777777" w:rsidR="00DA0048" w:rsidRPr="009725E7" w:rsidRDefault="00DA0048" w:rsidP="00DA0048">
      <w:pPr>
        <w:jc w:val="both"/>
        <w:rPr>
          <w:sz w:val="28"/>
          <w:szCs w:val="28"/>
        </w:rPr>
      </w:pPr>
      <w:r w:rsidRPr="009725E7">
        <w:rPr>
          <w:b/>
          <w:sz w:val="28"/>
          <w:szCs w:val="28"/>
        </w:rPr>
        <w:t xml:space="preserve">Примечание: </w:t>
      </w:r>
      <w:r w:rsidRPr="009725E7">
        <w:rPr>
          <w:sz w:val="28"/>
          <w:szCs w:val="28"/>
        </w:rPr>
        <w:t>письменные договоры о полной материальной ответственности могут быть заключены с работниками, достигшими восемнадцати лет.</w:t>
      </w:r>
    </w:p>
    <w:p w14:paraId="3D793BD3" w14:textId="77777777" w:rsidR="00DA0048" w:rsidRPr="009725E7" w:rsidRDefault="00DA0048" w:rsidP="00DA0048">
      <w:pPr>
        <w:jc w:val="both"/>
        <w:rPr>
          <w:sz w:val="26"/>
          <w:szCs w:val="26"/>
        </w:rPr>
      </w:pPr>
    </w:p>
    <w:p w14:paraId="6EF8E4CB" w14:textId="77777777" w:rsidR="00BA0FEE" w:rsidRDefault="00BA0FEE" w:rsidP="00BA0FEE">
      <w:pPr>
        <w:widowControl w:val="0"/>
        <w:tabs>
          <w:tab w:val="left" w:pos="284"/>
          <w:tab w:val="left" w:pos="567"/>
        </w:tabs>
        <w:jc w:val="both"/>
        <w:rPr>
          <w:sz w:val="28"/>
          <w:szCs w:val="28"/>
          <w:lang w:val="ru-RU"/>
        </w:rPr>
      </w:pPr>
      <w:r>
        <w:rPr>
          <w:sz w:val="28"/>
          <w:szCs w:val="28"/>
          <w:lang w:val="ru-RU"/>
        </w:rPr>
        <w:t>СОГЛАСОВАНО</w:t>
      </w:r>
    </w:p>
    <w:p w14:paraId="5D6E2319" w14:textId="77777777" w:rsidR="00BA0FEE" w:rsidRDefault="00BA0FEE" w:rsidP="00BA0FEE">
      <w:pPr>
        <w:widowControl w:val="0"/>
        <w:tabs>
          <w:tab w:val="left" w:pos="284"/>
          <w:tab w:val="left" w:pos="567"/>
        </w:tabs>
        <w:jc w:val="both"/>
        <w:rPr>
          <w:sz w:val="28"/>
          <w:szCs w:val="28"/>
          <w:lang w:val="ru-RU"/>
        </w:rPr>
      </w:pPr>
      <w:r>
        <w:rPr>
          <w:sz w:val="28"/>
          <w:szCs w:val="28"/>
          <w:lang w:val="ru-RU"/>
        </w:rPr>
        <w:t>Протокол заседания Профкома</w:t>
      </w:r>
    </w:p>
    <w:p w14:paraId="654570E3" w14:textId="77777777" w:rsidR="00BA0FEE" w:rsidRPr="007E43C3" w:rsidRDefault="00BA0FEE" w:rsidP="00BA0FEE">
      <w:pPr>
        <w:widowControl w:val="0"/>
        <w:tabs>
          <w:tab w:val="left" w:pos="284"/>
          <w:tab w:val="left" w:pos="567"/>
        </w:tabs>
        <w:jc w:val="both"/>
        <w:rPr>
          <w:sz w:val="28"/>
          <w:szCs w:val="28"/>
          <w:lang w:val="ru-RU"/>
        </w:rPr>
      </w:pPr>
      <w:r>
        <w:rPr>
          <w:sz w:val="28"/>
          <w:szCs w:val="28"/>
          <w:lang w:val="ru-RU"/>
        </w:rPr>
        <w:t>17. октября 2022 №10</w:t>
      </w:r>
    </w:p>
    <w:p w14:paraId="3408A981" w14:textId="77777777" w:rsidR="00DA0048" w:rsidRPr="00BA0FEE" w:rsidRDefault="00DA0048" w:rsidP="005A6F28">
      <w:pPr>
        <w:ind w:left="5672" w:firstLine="709"/>
        <w:jc w:val="both"/>
        <w:rPr>
          <w:sz w:val="30"/>
          <w:szCs w:val="30"/>
          <w:lang w:val="ru-RU"/>
        </w:rPr>
      </w:pPr>
    </w:p>
    <w:p w14:paraId="4B5B8910" w14:textId="77777777" w:rsidR="005A6F28" w:rsidRDefault="005A6F28"/>
    <w:sectPr w:rsidR="005A6F28" w:rsidSect="00AF2667">
      <w:headerReference w:type="even" r:id="rId8"/>
      <w:headerReference w:type="default" r:id="rId9"/>
      <w:footerReference w:type="default" r:id="rId10"/>
      <w:headerReference w:type="firs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79097" w14:textId="77777777" w:rsidR="00302FEE" w:rsidRDefault="00302FEE">
      <w:r>
        <w:separator/>
      </w:r>
    </w:p>
  </w:endnote>
  <w:endnote w:type="continuationSeparator" w:id="0">
    <w:p w14:paraId="32BD56B2" w14:textId="77777777" w:rsidR="00302FEE" w:rsidRDefault="00302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4F87" w14:textId="77777777" w:rsidR="00C24DB9" w:rsidRPr="002445A5" w:rsidRDefault="00C24DB9">
    <w:pPr>
      <w:rPr>
        <w:lang w:val="ru-RU"/>
      </w:rPr>
    </w:pPr>
  </w:p>
  <w:tbl>
    <w:tblPr>
      <w:tblW w:w="0" w:type="auto"/>
      <w:tblLook w:val="01E0" w:firstRow="1" w:lastRow="1" w:firstColumn="1" w:lastColumn="1" w:noHBand="0" w:noVBand="0"/>
    </w:tblPr>
    <w:tblGrid>
      <w:gridCol w:w="4785"/>
      <w:gridCol w:w="4786"/>
    </w:tblGrid>
    <w:tr w:rsidR="00C24DB9" w:rsidRPr="000616A1" w14:paraId="034EBB86" w14:textId="77777777" w:rsidTr="00AF2667">
      <w:tc>
        <w:tcPr>
          <w:tcW w:w="4785" w:type="dxa"/>
        </w:tcPr>
        <w:p w14:paraId="2D9EA15F" w14:textId="77777777" w:rsidR="00C24DB9" w:rsidRPr="000616A1" w:rsidRDefault="00C24DB9" w:rsidP="007A7E80">
          <w:pPr>
            <w:widowControl w:val="0"/>
            <w:jc w:val="both"/>
            <w:rPr>
              <w:color w:val="000000"/>
              <w:lang w:val="ru-RU"/>
            </w:rPr>
          </w:pPr>
          <w:r>
            <w:rPr>
              <w:color w:val="000000"/>
              <w:lang w:val="ru-RU"/>
            </w:rPr>
            <w:t xml:space="preserve">_________________ О. Ф. Громок </w:t>
          </w:r>
        </w:p>
      </w:tc>
      <w:tc>
        <w:tcPr>
          <w:tcW w:w="4786" w:type="dxa"/>
        </w:tcPr>
        <w:p w14:paraId="39A17D3F" w14:textId="77777777" w:rsidR="00C24DB9" w:rsidRPr="000616A1" w:rsidRDefault="00C24DB9" w:rsidP="007A7E80">
          <w:pPr>
            <w:widowControl w:val="0"/>
            <w:jc w:val="right"/>
            <w:rPr>
              <w:color w:val="000000"/>
              <w:lang w:val="ru-RU"/>
            </w:rPr>
          </w:pPr>
          <w:r>
            <w:rPr>
              <w:color w:val="000000"/>
              <w:lang w:val="ru-RU"/>
            </w:rPr>
            <w:t xml:space="preserve">_________________ Н. В. Примакова </w:t>
          </w:r>
        </w:p>
      </w:tc>
    </w:tr>
  </w:tbl>
  <w:p w14:paraId="7E7CAACA" w14:textId="77777777" w:rsidR="00C24DB9" w:rsidRPr="00AC77C7" w:rsidRDefault="00C24DB9" w:rsidP="007A7E80">
    <w:pPr>
      <w:pStyle w:val="a9"/>
      <w:jc w:val="both"/>
      <w:rPr>
        <w:sz w:val="28"/>
        <w:szCs w:val="28"/>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D8EFE" w14:textId="77777777" w:rsidR="00302FEE" w:rsidRDefault="00302FEE">
      <w:r>
        <w:separator/>
      </w:r>
    </w:p>
  </w:footnote>
  <w:footnote w:type="continuationSeparator" w:id="0">
    <w:p w14:paraId="7E288D11" w14:textId="77777777" w:rsidR="00302FEE" w:rsidRDefault="00302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E47D" w14:textId="77777777" w:rsidR="00C24DB9" w:rsidRDefault="00C24DB9" w:rsidP="00AF266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8</w:t>
    </w:r>
    <w:r>
      <w:rPr>
        <w:rStyle w:val="a8"/>
      </w:rPr>
      <w:fldChar w:fldCharType="end"/>
    </w:r>
  </w:p>
  <w:p w14:paraId="474F8B0B" w14:textId="77777777" w:rsidR="00C24DB9" w:rsidRDefault="00C24DB9" w:rsidP="00AF2667">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FCD1" w14:textId="77777777" w:rsidR="00C24DB9" w:rsidRDefault="00C24DB9" w:rsidP="00AF266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70D1B">
      <w:rPr>
        <w:rStyle w:val="a8"/>
        <w:noProof/>
      </w:rPr>
      <w:t>4</w:t>
    </w:r>
    <w:r>
      <w:rPr>
        <w:rStyle w:val="a8"/>
      </w:rPr>
      <w:fldChar w:fldCharType="end"/>
    </w:r>
  </w:p>
  <w:p w14:paraId="5425954C" w14:textId="77777777" w:rsidR="00C24DB9" w:rsidRDefault="00C24DB9" w:rsidP="00AF2667">
    <w:pPr>
      <w:pStyle w:val="a6"/>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BA54" w14:textId="77777777" w:rsidR="00C24DB9" w:rsidRPr="00093051" w:rsidRDefault="00C24DB9" w:rsidP="00AF2667">
    <w:pPr>
      <w:pStyle w:val="a6"/>
      <w:jc w:val="right"/>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2C5"/>
    <w:multiLevelType w:val="hybridMultilevel"/>
    <w:tmpl w:val="C846D08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5C46D76"/>
    <w:multiLevelType w:val="hybridMultilevel"/>
    <w:tmpl w:val="5F56EDEC"/>
    <w:lvl w:ilvl="0" w:tplc="A44A5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AAB7D2E"/>
    <w:multiLevelType w:val="multilevel"/>
    <w:tmpl w:val="DDFCBFD2"/>
    <w:lvl w:ilvl="0">
      <w:start w:val="1"/>
      <w:numFmt w:val="decimal"/>
      <w:suff w:val="space"/>
      <w:lvlText w:val="%1."/>
      <w:lvlJc w:val="left"/>
      <w:pPr>
        <w:ind w:left="450" w:hanging="450"/>
      </w:pPr>
      <w:rPr>
        <w:rFonts w:hint="default"/>
      </w:rPr>
    </w:lvl>
    <w:lvl w:ilvl="1">
      <w:start w:val="1"/>
      <w:numFmt w:val="decimal"/>
      <w:suff w:val="space"/>
      <w:lvlText w:val="%1.%2."/>
      <w:lvlJc w:val="left"/>
      <w:pPr>
        <w:ind w:left="3981" w:hanging="720"/>
      </w:pPr>
      <w:rPr>
        <w:rFonts w:hint="default"/>
      </w:rPr>
    </w:lvl>
    <w:lvl w:ilvl="2">
      <w:start w:val="1"/>
      <w:numFmt w:val="decimal"/>
      <w:suff w:val="space"/>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CC47402"/>
    <w:multiLevelType w:val="multilevel"/>
    <w:tmpl w:val="735CF15E"/>
    <w:lvl w:ilvl="0">
      <w:start w:val="1"/>
      <w:numFmt w:val="decimal"/>
      <w:suff w:val="space"/>
      <w:lvlText w:val="%1."/>
      <w:lvlJc w:val="left"/>
      <w:pPr>
        <w:ind w:left="450" w:hanging="450"/>
      </w:pPr>
      <w:rPr>
        <w:rFonts w:hint="default"/>
      </w:rPr>
    </w:lvl>
    <w:lvl w:ilvl="1">
      <w:start w:val="1"/>
      <w:numFmt w:val="decimal"/>
      <w:suff w:val="space"/>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588" w:hanging="144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4" w15:restartNumberingAfterBreak="0">
    <w:nsid w:val="0DAB0E44"/>
    <w:multiLevelType w:val="hybridMultilevel"/>
    <w:tmpl w:val="F2542C38"/>
    <w:lvl w:ilvl="0" w:tplc="50BC9D38">
      <w:start w:val="1"/>
      <w:numFmt w:val="bullet"/>
      <w:suff w:val="space"/>
      <w:lvlText w:val=""/>
      <w:lvlJc w:val="left"/>
      <w:pPr>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12C65F09"/>
    <w:multiLevelType w:val="hybridMultilevel"/>
    <w:tmpl w:val="6308A164"/>
    <w:lvl w:ilvl="0" w:tplc="D53AD47A">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BF7BBC"/>
    <w:multiLevelType w:val="multilevel"/>
    <w:tmpl w:val="3AAE7BF4"/>
    <w:lvl w:ilvl="0">
      <w:start w:val="3"/>
      <w:numFmt w:val="decimal"/>
      <w:suff w:val="space"/>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ED80508"/>
    <w:multiLevelType w:val="hybridMultilevel"/>
    <w:tmpl w:val="485E9132"/>
    <w:lvl w:ilvl="0" w:tplc="4138864A">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FF65CBD"/>
    <w:multiLevelType w:val="hybridMultilevel"/>
    <w:tmpl w:val="6820074E"/>
    <w:lvl w:ilvl="0" w:tplc="F75E8AE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3EB1A02"/>
    <w:multiLevelType w:val="hybridMultilevel"/>
    <w:tmpl w:val="E38C1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204182"/>
    <w:multiLevelType w:val="multilevel"/>
    <w:tmpl w:val="6D8AB0DA"/>
    <w:lvl w:ilvl="0">
      <w:start w:val="1"/>
      <w:numFmt w:val="decimal"/>
      <w:suff w:val="space"/>
      <w:lvlText w:val="%1."/>
      <w:lvlJc w:val="left"/>
      <w:pPr>
        <w:ind w:left="1637" w:hanging="360"/>
      </w:pPr>
      <w:rPr>
        <w:rFonts w:hint="default"/>
      </w:rPr>
    </w:lvl>
    <w:lvl w:ilvl="1">
      <w:start w:val="1"/>
      <w:numFmt w:val="decimal"/>
      <w:isLgl/>
      <w:suff w:val="space"/>
      <w:lvlText w:val="%1.%2."/>
      <w:lvlJc w:val="left"/>
      <w:pPr>
        <w:ind w:left="13" w:hanging="720"/>
      </w:pPr>
      <w:rPr>
        <w:rFonts w:hint="default"/>
        <w:b w:val="0"/>
      </w:rPr>
    </w:lvl>
    <w:lvl w:ilvl="2">
      <w:start w:val="1"/>
      <w:numFmt w:val="decimal"/>
      <w:isLgl/>
      <w:suff w:val="space"/>
      <w:lvlText w:val="%1.%2.%3."/>
      <w:lvlJc w:val="left"/>
      <w:pPr>
        <w:ind w:left="383" w:hanging="720"/>
      </w:pPr>
      <w:rPr>
        <w:rFonts w:hint="default"/>
      </w:rPr>
    </w:lvl>
    <w:lvl w:ilvl="3">
      <w:start w:val="1"/>
      <w:numFmt w:val="decimal"/>
      <w:isLgl/>
      <w:lvlText w:val="%1.%2.%3.%4."/>
      <w:lvlJc w:val="left"/>
      <w:pPr>
        <w:ind w:left="1103" w:hanging="1080"/>
      </w:pPr>
      <w:rPr>
        <w:rFonts w:hint="default"/>
      </w:rPr>
    </w:lvl>
    <w:lvl w:ilvl="4">
      <w:start w:val="1"/>
      <w:numFmt w:val="decimal"/>
      <w:isLgl/>
      <w:lvlText w:val="%1.%2.%3.%4.%5."/>
      <w:lvlJc w:val="left"/>
      <w:pPr>
        <w:ind w:left="1823" w:hanging="1440"/>
      </w:pPr>
      <w:rPr>
        <w:rFonts w:hint="default"/>
      </w:rPr>
    </w:lvl>
    <w:lvl w:ilvl="5">
      <w:start w:val="1"/>
      <w:numFmt w:val="decimal"/>
      <w:isLgl/>
      <w:lvlText w:val="%1.%2.%3.%4.%5.%6."/>
      <w:lvlJc w:val="left"/>
      <w:pPr>
        <w:ind w:left="2183" w:hanging="1440"/>
      </w:pPr>
      <w:rPr>
        <w:rFonts w:hint="default"/>
      </w:rPr>
    </w:lvl>
    <w:lvl w:ilvl="6">
      <w:start w:val="1"/>
      <w:numFmt w:val="decimal"/>
      <w:isLgl/>
      <w:lvlText w:val="%1.%2.%3.%4.%5.%6.%7."/>
      <w:lvlJc w:val="left"/>
      <w:pPr>
        <w:ind w:left="2903" w:hanging="1800"/>
      </w:pPr>
      <w:rPr>
        <w:rFonts w:hint="default"/>
      </w:rPr>
    </w:lvl>
    <w:lvl w:ilvl="7">
      <w:start w:val="1"/>
      <w:numFmt w:val="decimal"/>
      <w:isLgl/>
      <w:lvlText w:val="%1.%2.%3.%4.%5.%6.%7.%8."/>
      <w:lvlJc w:val="left"/>
      <w:pPr>
        <w:ind w:left="3263" w:hanging="1800"/>
      </w:pPr>
      <w:rPr>
        <w:rFonts w:hint="default"/>
      </w:rPr>
    </w:lvl>
    <w:lvl w:ilvl="8">
      <w:start w:val="1"/>
      <w:numFmt w:val="decimal"/>
      <w:isLgl/>
      <w:lvlText w:val="%1.%2.%3.%4.%5.%6.%7.%8.%9."/>
      <w:lvlJc w:val="left"/>
      <w:pPr>
        <w:ind w:left="3983" w:hanging="2160"/>
      </w:pPr>
      <w:rPr>
        <w:rFonts w:hint="default"/>
      </w:rPr>
    </w:lvl>
  </w:abstractNum>
  <w:abstractNum w:abstractNumId="11" w15:restartNumberingAfterBreak="0">
    <w:nsid w:val="29F73611"/>
    <w:multiLevelType w:val="multilevel"/>
    <w:tmpl w:val="9F46BDA8"/>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A5C3932"/>
    <w:multiLevelType w:val="hybridMultilevel"/>
    <w:tmpl w:val="1DF48118"/>
    <w:lvl w:ilvl="0" w:tplc="6720D3C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CD5662"/>
    <w:multiLevelType w:val="hybridMultilevel"/>
    <w:tmpl w:val="FA820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C72057"/>
    <w:multiLevelType w:val="hybridMultilevel"/>
    <w:tmpl w:val="FB220F76"/>
    <w:lvl w:ilvl="0" w:tplc="9EDA8940">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73B137E"/>
    <w:multiLevelType w:val="hybridMultilevel"/>
    <w:tmpl w:val="7E006A86"/>
    <w:lvl w:ilvl="0" w:tplc="DC566A6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A8766D"/>
    <w:multiLevelType w:val="hybridMultilevel"/>
    <w:tmpl w:val="AC083F94"/>
    <w:lvl w:ilvl="0" w:tplc="D2CA1A12">
      <w:start w:val="1"/>
      <w:numFmt w:val="bullet"/>
      <w:suff w:val="space"/>
      <w:lvlText w:val=""/>
      <w:lvlJc w:val="left"/>
      <w:pPr>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38525EE6"/>
    <w:multiLevelType w:val="hybridMultilevel"/>
    <w:tmpl w:val="E3F81D3A"/>
    <w:lvl w:ilvl="0" w:tplc="5636EF9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C305AD"/>
    <w:multiLevelType w:val="multilevel"/>
    <w:tmpl w:val="9ADA1BCA"/>
    <w:lvl w:ilvl="0">
      <w:start w:val="3"/>
      <w:numFmt w:val="decimal"/>
      <w:lvlText w:val="%1."/>
      <w:lvlJc w:val="left"/>
      <w:pPr>
        <w:ind w:left="675" w:hanging="675"/>
      </w:pPr>
      <w:rPr>
        <w:rFonts w:hint="default"/>
      </w:rPr>
    </w:lvl>
    <w:lvl w:ilvl="1">
      <w:start w:val="5"/>
      <w:numFmt w:val="decimal"/>
      <w:lvlText w:val="%1.%2."/>
      <w:lvlJc w:val="left"/>
      <w:pPr>
        <w:ind w:left="1080" w:hanging="72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3EB7410C"/>
    <w:multiLevelType w:val="multilevel"/>
    <w:tmpl w:val="72D03928"/>
    <w:lvl w:ilvl="0">
      <w:start w:val="1"/>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15:restartNumberingAfterBreak="0">
    <w:nsid w:val="45337EA0"/>
    <w:multiLevelType w:val="hybridMultilevel"/>
    <w:tmpl w:val="FA820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202CF4"/>
    <w:multiLevelType w:val="hybridMultilevel"/>
    <w:tmpl w:val="111CE4A4"/>
    <w:lvl w:ilvl="0" w:tplc="687E27D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660E94"/>
    <w:multiLevelType w:val="hybridMultilevel"/>
    <w:tmpl w:val="78863C7A"/>
    <w:lvl w:ilvl="0" w:tplc="F3FA7246">
      <w:start w:val="1"/>
      <w:numFmt w:val="bullet"/>
      <w:suff w:val="space"/>
      <w:lvlText w:val=""/>
      <w:lvlJc w:val="left"/>
      <w:pPr>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15:restartNumberingAfterBreak="0">
    <w:nsid w:val="58B86552"/>
    <w:multiLevelType w:val="hybridMultilevel"/>
    <w:tmpl w:val="91420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752ADD"/>
    <w:multiLevelType w:val="hybridMultilevel"/>
    <w:tmpl w:val="6CEE76DE"/>
    <w:lvl w:ilvl="0" w:tplc="1B260A16">
      <w:start w:val="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2202F6"/>
    <w:multiLevelType w:val="multilevel"/>
    <w:tmpl w:val="3C6A2976"/>
    <w:lvl w:ilvl="0">
      <w:start w:val="1"/>
      <w:numFmt w:val="decimal"/>
      <w:suff w:val="space"/>
      <w:lvlText w:val="%1."/>
      <w:lvlJc w:val="left"/>
      <w:pPr>
        <w:ind w:left="450" w:hanging="450"/>
      </w:pPr>
      <w:rPr>
        <w:rFonts w:hint="default"/>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17E6E22"/>
    <w:multiLevelType w:val="multilevel"/>
    <w:tmpl w:val="359E525E"/>
    <w:lvl w:ilvl="0">
      <w:start w:val="5"/>
      <w:numFmt w:val="decimal"/>
      <w:suff w:val="space"/>
      <w:lvlText w:val="%1."/>
      <w:lvlJc w:val="left"/>
      <w:pPr>
        <w:ind w:left="450" w:hanging="450"/>
      </w:pPr>
      <w:rPr>
        <w:rFonts w:hint="default"/>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68584939"/>
    <w:multiLevelType w:val="hybridMultilevel"/>
    <w:tmpl w:val="E1D08B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6BC76EBB"/>
    <w:multiLevelType w:val="hybridMultilevel"/>
    <w:tmpl w:val="EC3C6248"/>
    <w:lvl w:ilvl="0" w:tplc="C2D600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916637"/>
    <w:multiLevelType w:val="hybridMultilevel"/>
    <w:tmpl w:val="FF98FE62"/>
    <w:lvl w:ilvl="0" w:tplc="7C7C1F14">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76882049"/>
    <w:multiLevelType w:val="multilevel"/>
    <w:tmpl w:val="F2D215AE"/>
    <w:lvl w:ilvl="0">
      <w:start w:val="1"/>
      <w:numFmt w:val="decimal"/>
      <w:lvlText w:val="%1."/>
      <w:lvlJc w:val="left"/>
      <w:pPr>
        <w:ind w:left="3763" w:hanging="360"/>
      </w:pPr>
      <w:rPr>
        <w:b w:val="0"/>
      </w:rPr>
    </w:lvl>
    <w:lvl w:ilvl="1">
      <w:start w:val="1"/>
      <w:numFmt w:val="decimal"/>
      <w:isLgl/>
      <w:lvlText w:val="%1.%2."/>
      <w:lvlJc w:val="left"/>
      <w:pPr>
        <w:ind w:left="1288"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628" w:hanging="144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31" w15:restartNumberingAfterBreak="0">
    <w:nsid w:val="77F421B7"/>
    <w:multiLevelType w:val="hybridMultilevel"/>
    <w:tmpl w:val="C68EE32A"/>
    <w:lvl w:ilvl="0" w:tplc="4E86D1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9D12B60"/>
    <w:multiLevelType w:val="multilevel"/>
    <w:tmpl w:val="3DC28D5E"/>
    <w:lvl w:ilvl="0">
      <w:start w:val="4"/>
      <w:numFmt w:val="decimal"/>
      <w:lvlText w:val="%1."/>
      <w:lvlJc w:val="left"/>
      <w:pPr>
        <w:ind w:left="450" w:hanging="450"/>
      </w:pPr>
      <w:rPr>
        <w:rFonts w:hint="default"/>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7EF9621D"/>
    <w:multiLevelType w:val="multilevel"/>
    <w:tmpl w:val="D910E47E"/>
    <w:lvl w:ilvl="0">
      <w:start w:val="2"/>
      <w:numFmt w:val="decimal"/>
      <w:lvlText w:val="%1."/>
      <w:lvlJc w:val="left"/>
      <w:pPr>
        <w:ind w:left="675" w:hanging="675"/>
      </w:pPr>
      <w:rPr>
        <w:rFonts w:hint="default"/>
      </w:rPr>
    </w:lvl>
    <w:lvl w:ilvl="1">
      <w:start w:val="3"/>
      <w:numFmt w:val="decimal"/>
      <w:suff w:val="space"/>
      <w:lvlText w:val="%1.%2."/>
      <w:lvlJc w:val="left"/>
      <w:pPr>
        <w:ind w:left="1363" w:hanging="720"/>
      </w:pPr>
      <w:rPr>
        <w:rFonts w:hint="default"/>
      </w:rPr>
    </w:lvl>
    <w:lvl w:ilvl="2">
      <w:start w:val="1"/>
      <w:numFmt w:val="decimal"/>
      <w:suff w:val="space"/>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4012" w:hanging="144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num w:numId="1" w16cid:durableId="250965385">
    <w:abstractNumId w:val="23"/>
  </w:num>
  <w:num w:numId="2" w16cid:durableId="1767921947">
    <w:abstractNumId w:val="13"/>
  </w:num>
  <w:num w:numId="3" w16cid:durableId="17697359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030204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96625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72397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7662710">
    <w:abstractNumId w:val="1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0111997">
    <w:abstractNumId w:val="1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7269089">
    <w:abstractNumId w:val="6"/>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5999493">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3934541">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29957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71852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263299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43229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60728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4533366">
    <w:abstractNumId w:val="3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34670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80075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9190837">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8936141">
    <w:abstractNumId w:val="29"/>
  </w:num>
  <w:num w:numId="22" w16cid:durableId="2133550402">
    <w:abstractNumId w:val="19"/>
  </w:num>
  <w:num w:numId="23" w16cid:durableId="1490442632">
    <w:abstractNumId w:val="31"/>
  </w:num>
  <w:num w:numId="24" w16cid:durableId="18903416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2713923">
    <w:abstractNumId w:val="0"/>
  </w:num>
  <w:num w:numId="26" w16cid:durableId="142627360">
    <w:abstractNumId w:val="27"/>
  </w:num>
  <w:num w:numId="27" w16cid:durableId="352652727">
    <w:abstractNumId w:val="9"/>
  </w:num>
  <w:num w:numId="28" w16cid:durableId="1452900256">
    <w:abstractNumId w:val="1"/>
  </w:num>
  <w:num w:numId="29" w16cid:durableId="1693604960">
    <w:abstractNumId w:val="20"/>
  </w:num>
  <w:num w:numId="30" w16cid:durableId="1384478816">
    <w:abstractNumId w:val="15"/>
  </w:num>
  <w:num w:numId="31" w16cid:durableId="916551897">
    <w:abstractNumId w:val="21"/>
  </w:num>
  <w:num w:numId="32" w16cid:durableId="1146705127">
    <w:abstractNumId w:val="17"/>
  </w:num>
  <w:num w:numId="33" w16cid:durableId="1271815753">
    <w:abstractNumId w:val="12"/>
  </w:num>
  <w:num w:numId="34" w16cid:durableId="4438144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F28"/>
    <w:rsid w:val="00012452"/>
    <w:rsid w:val="00054214"/>
    <w:rsid w:val="0005773E"/>
    <w:rsid w:val="00061E38"/>
    <w:rsid w:val="00064FA5"/>
    <w:rsid w:val="00071204"/>
    <w:rsid w:val="00072D13"/>
    <w:rsid w:val="00080490"/>
    <w:rsid w:val="00081603"/>
    <w:rsid w:val="0008260B"/>
    <w:rsid w:val="000A145F"/>
    <w:rsid w:val="000B7CBC"/>
    <w:rsid w:val="000B7DCF"/>
    <w:rsid w:val="000C43A9"/>
    <w:rsid w:val="000E022A"/>
    <w:rsid w:val="000E070C"/>
    <w:rsid w:val="000F40EF"/>
    <w:rsid w:val="000F5689"/>
    <w:rsid w:val="00102388"/>
    <w:rsid w:val="00114D4A"/>
    <w:rsid w:val="001153B0"/>
    <w:rsid w:val="001324D0"/>
    <w:rsid w:val="00173113"/>
    <w:rsid w:val="00181AC5"/>
    <w:rsid w:val="0019069F"/>
    <w:rsid w:val="00191868"/>
    <w:rsid w:val="001A2AD0"/>
    <w:rsid w:val="001A365B"/>
    <w:rsid w:val="001B136D"/>
    <w:rsid w:val="001B3C4B"/>
    <w:rsid w:val="001D0A3C"/>
    <w:rsid w:val="001E2CFF"/>
    <w:rsid w:val="00205C4C"/>
    <w:rsid w:val="002229F5"/>
    <w:rsid w:val="00225AA0"/>
    <w:rsid w:val="00226944"/>
    <w:rsid w:val="0023475B"/>
    <w:rsid w:val="00234C94"/>
    <w:rsid w:val="002445A5"/>
    <w:rsid w:val="002469C3"/>
    <w:rsid w:val="00264D41"/>
    <w:rsid w:val="00286B58"/>
    <w:rsid w:val="002A5D70"/>
    <w:rsid w:val="002A722C"/>
    <w:rsid w:val="002B0D5E"/>
    <w:rsid w:val="002D75CE"/>
    <w:rsid w:val="002D795F"/>
    <w:rsid w:val="002F4646"/>
    <w:rsid w:val="00301F8C"/>
    <w:rsid w:val="00302FEE"/>
    <w:rsid w:val="00307844"/>
    <w:rsid w:val="00323DDC"/>
    <w:rsid w:val="00326F4F"/>
    <w:rsid w:val="003414A3"/>
    <w:rsid w:val="003455C8"/>
    <w:rsid w:val="00351B89"/>
    <w:rsid w:val="0035730A"/>
    <w:rsid w:val="00361B1D"/>
    <w:rsid w:val="00370564"/>
    <w:rsid w:val="003A30D7"/>
    <w:rsid w:val="003B42D3"/>
    <w:rsid w:val="003E07B9"/>
    <w:rsid w:val="003E5DB8"/>
    <w:rsid w:val="003F69EC"/>
    <w:rsid w:val="003F7572"/>
    <w:rsid w:val="004147A8"/>
    <w:rsid w:val="00431EC5"/>
    <w:rsid w:val="00442C8C"/>
    <w:rsid w:val="004A14A2"/>
    <w:rsid w:val="004A2B03"/>
    <w:rsid w:val="004B23EF"/>
    <w:rsid w:val="004B5481"/>
    <w:rsid w:val="004E60CB"/>
    <w:rsid w:val="004F3D1C"/>
    <w:rsid w:val="004F5AA8"/>
    <w:rsid w:val="00503BD9"/>
    <w:rsid w:val="00524E90"/>
    <w:rsid w:val="00533C31"/>
    <w:rsid w:val="00546EEF"/>
    <w:rsid w:val="005538A1"/>
    <w:rsid w:val="005776EA"/>
    <w:rsid w:val="005805DB"/>
    <w:rsid w:val="00584C50"/>
    <w:rsid w:val="00586611"/>
    <w:rsid w:val="00593BF6"/>
    <w:rsid w:val="005A4123"/>
    <w:rsid w:val="005A6F28"/>
    <w:rsid w:val="005C01F0"/>
    <w:rsid w:val="005F3552"/>
    <w:rsid w:val="0060032F"/>
    <w:rsid w:val="0061412C"/>
    <w:rsid w:val="006141E5"/>
    <w:rsid w:val="00641B4D"/>
    <w:rsid w:val="00664D8C"/>
    <w:rsid w:val="0066541C"/>
    <w:rsid w:val="00665789"/>
    <w:rsid w:val="00685952"/>
    <w:rsid w:val="006A2FAC"/>
    <w:rsid w:val="006B720B"/>
    <w:rsid w:val="006C45DF"/>
    <w:rsid w:val="00713A31"/>
    <w:rsid w:val="007315C1"/>
    <w:rsid w:val="0075197F"/>
    <w:rsid w:val="00754ADC"/>
    <w:rsid w:val="00756E8F"/>
    <w:rsid w:val="00772EFC"/>
    <w:rsid w:val="0078126F"/>
    <w:rsid w:val="00791D82"/>
    <w:rsid w:val="0079725A"/>
    <w:rsid w:val="007A0171"/>
    <w:rsid w:val="007A7E80"/>
    <w:rsid w:val="007C4EF8"/>
    <w:rsid w:val="007E43C3"/>
    <w:rsid w:val="007F19F5"/>
    <w:rsid w:val="007F322E"/>
    <w:rsid w:val="007F718A"/>
    <w:rsid w:val="008262B6"/>
    <w:rsid w:val="00830B90"/>
    <w:rsid w:val="00843FEE"/>
    <w:rsid w:val="008445BC"/>
    <w:rsid w:val="008475C8"/>
    <w:rsid w:val="0086443B"/>
    <w:rsid w:val="00873A09"/>
    <w:rsid w:val="008944CC"/>
    <w:rsid w:val="008A145A"/>
    <w:rsid w:val="008B3C1A"/>
    <w:rsid w:val="008C36B6"/>
    <w:rsid w:val="008D003C"/>
    <w:rsid w:val="008D7172"/>
    <w:rsid w:val="00903E91"/>
    <w:rsid w:val="009250B3"/>
    <w:rsid w:val="00934CB2"/>
    <w:rsid w:val="00952666"/>
    <w:rsid w:val="00964CB7"/>
    <w:rsid w:val="009733A1"/>
    <w:rsid w:val="0098151A"/>
    <w:rsid w:val="00986BC0"/>
    <w:rsid w:val="009924DB"/>
    <w:rsid w:val="009A7CF4"/>
    <w:rsid w:val="009B1C86"/>
    <w:rsid w:val="009D44DB"/>
    <w:rsid w:val="00A022B2"/>
    <w:rsid w:val="00A1044F"/>
    <w:rsid w:val="00A237C1"/>
    <w:rsid w:val="00A45AB4"/>
    <w:rsid w:val="00A46D4A"/>
    <w:rsid w:val="00A4724B"/>
    <w:rsid w:val="00A5629B"/>
    <w:rsid w:val="00A7382E"/>
    <w:rsid w:val="00A8187F"/>
    <w:rsid w:val="00AA1595"/>
    <w:rsid w:val="00AA6EF9"/>
    <w:rsid w:val="00AA6F51"/>
    <w:rsid w:val="00AB2841"/>
    <w:rsid w:val="00AF2667"/>
    <w:rsid w:val="00B04B0B"/>
    <w:rsid w:val="00B05DA2"/>
    <w:rsid w:val="00B208FA"/>
    <w:rsid w:val="00B47CBA"/>
    <w:rsid w:val="00B55092"/>
    <w:rsid w:val="00B554B6"/>
    <w:rsid w:val="00B67CCC"/>
    <w:rsid w:val="00BA0FEE"/>
    <w:rsid w:val="00BE5337"/>
    <w:rsid w:val="00BF0CBE"/>
    <w:rsid w:val="00C03CFF"/>
    <w:rsid w:val="00C220DB"/>
    <w:rsid w:val="00C24DB9"/>
    <w:rsid w:val="00C269EA"/>
    <w:rsid w:val="00C65D66"/>
    <w:rsid w:val="00C73D07"/>
    <w:rsid w:val="00CA721F"/>
    <w:rsid w:val="00CB742D"/>
    <w:rsid w:val="00CD249A"/>
    <w:rsid w:val="00CD5F87"/>
    <w:rsid w:val="00CD5FD6"/>
    <w:rsid w:val="00CE0945"/>
    <w:rsid w:val="00CE7EAC"/>
    <w:rsid w:val="00D01A79"/>
    <w:rsid w:val="00D069E1"/>
    <w:rsid w:val="00D07F29"/>
    <w:rsid w:val="00D211B8"/>
    <w:rsid w:val="00D44B25"/>
    <w:rsid w:val="00D47EE3"/>
    <w:rsid w:val="00D506A7"/>
    <w:rsid w:val="00D538E1"/>
    <w:rsid w:val="00D74563"/>
    <w:rsid w:val="00D86B18"/>
    <w:rsid w:val="00D9309C"/>
    <w:rsid w:val="00D9330A"/>
    <w:rsid w:val="00DA0048"/>
    <w:rsid w:val="00DA01B7"/>
    <w:rsid w:val="00DA3A17"/>
    <w:rsid w:val="00DA411C"/>
    <w:rsid w:val="00DA6A64"/>
    <w:rsid w:val="00DB52F1"/>
    <w:rsid w:val="00DB7D2B"/>
    <w:rsid w:val="00DC2C9D"/>
    <w:rsid w:val="00DD4F47"/>
    <w:rsid w:val="00E37931"/>
    <w:rsid w:val="00E571C0"/>
    <w:rsid w:val="00E66176"/>
    <w:rsid w:val="00E702C3"/>
    <w:rsid w:val="00E76033"/>
    <w:rsid w:val="00E771FD"/>
    <w:rsid w:val="00E81E2D"/>
    <w:rsid w:val="00EB0035"/>
    <w:rsid w:val="00EB108F"/>
    <w:rsid w:val="00EB4554"/>
    <w:rsid w:val="00ED5096"/>
    <w:rsid w:val="00ED6329"/>
    <w:rsid w:val="00EE662F"/>
    <w:rsid w:val="00F138A9"/>
    <w:rsid w:val="00F50E23"/>
    <w:rsid w:val="00F5209F"/>
    <w:rsid w:val="00F52A1C"/>
    <w:rsid w:val="00F70D1B"/>
    <w:rsid w:val="00F76AA1"/>
    <w:rsid w:val="00F76D38"/>
    <w:rsid w:val="00F81757"/>
    <w:rsid w:val="00F92053"/>
    <w:rsid w:val="00F9633E"/>
    <w:rsid w:val="00FE1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11EB7D3"/>
  <w15:docId w15:val="{FEE7DAC4-FEC2-4E21-96C1-6ED5415D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F28"/>
    <w:pPr>
      <w:autoSpaceDE w:val="0"/>
      <w:autoSpaceDN w:val="0"/>
      <w:spacing w:after="0" w:line="240" w:lineRule="auto"/>
    </w:pPr>
    <w:rPr>
      <w:rFonts w:ascii="Times New Roman" w:eastAsia="Times New Roman" w:hAnsi="Times New Roman" w:cs="Times New Roman"/>
      <w:kern w:val="0"/>
      <w:sz w:val="20"/>
      <w:szCs w:val="20"/>
      <w:lang w:val="fr-FR" w:eastAsia="ru-RU"/>
      <w14:ligatures w14:val="none"/>
    </w:rPr>
  </w:style>
  <w:style w:type="paragraph" w:styleId="1">
    <w:name w:val="heading 1"/>
    <w:basedOn w:val="a"/>
    <w:next w:val="a"/>
    <w:link w:val="10"/>
    <w:uiPriority w:val="9"/>
    <w:qFormat/>
    <w:rsid w:val="005A6F28"/>
    <w:pPr>
      <w:keepNext/>
      <w:spacing w:before="240" w:after="60"/>
      <w:outlineLvl w:val="0"/>
    </w:pPr>
    <w:rPr>
      <w:rFonts w:ascii="Cambria" w:hAnsi="Cambria"/>
      <w:b/>
      <w:bCs/>
      <w:kern w:val="32"/>
      <w:sz w:val="32"/>
      <w:szCs w:val="32"/>
    </w:rPr>
  </w:style>
  <w:style w:type="paragraph" w:styleId="4">
    <w:name w:val="heading 4"/>
    <w:basedOn w:val="a"/>
    <w:next w:val="a"/>
    <w:link w:val="40"/>
    <w:qFormat/>
    <w:rsid w:val="005A6F28"/>
    <w:pPr>
      <w:keepNext/>
      <w:autoSpaceDE/>
      <w:autoSpaceDN/>
      <w:ind w:firstLine="720"/>
      <w:jc w:val="center"/>
      <w:outlineLvl w:val="3"/>
    </w:pPr>
    <w:rPr>
      <w:b/>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6F28"/>
    <w:rPr>
      <w:rFonts w:ascii="Cambria" w:eastAsia="Times New Roman" w:hAnsi="Cambria" w:cs="Times New Roman"/>
      <w:b/>
      <w:bCs/>
      <w:kern w:val="32"/>
      <w:sz w:val="32"/>
      <w:szCs w:val="32"/>
      <w:lang w:val="fr-FR" w:eastAsia="ru-RU"/>
      <w14:ligatures w14:val="none"/>
    </w:rPr>
  </w:style>
  <w:style w:type="character" w:customStyle="1" w:styleId="40">
    <w:name w:val="Заголовок 4 Знак"/>
    <w:basedOn w:val="a0"/>
    <w:link w:val="4"/>
    <w:rsid w:val="005A6F28"/>
    <w:rPr>
      <w:rFonts w:ascii="Times New Roman" w:eastAsia="Times New Roman" w:hAnsi="Times New Roman" w:cs="Times New Roman"/>
      <w:b/>
      <w:kern w:val="0"/>
      <w:sz w:val="28"/>
      <w:szCs w:val="20"/>
      <w:lang w:eastAsia="ru-RU"/>
      <w14:ligatures w14:val="none"/>
    </w:rPr>
  </w:style>
  <w:style w:type="paragraph" w:styleId="a3">
    <w:name w:val="footnote text"/>
    <w:basedOn w:val="a"/>
    <w:link w:val="a4"/>
    <w:semiHidden/>
    <w:rsid w:val="005A6F28"/>
  </w:style>
  <w:style w:type="character" w:customStyle="1" w:styleId="a4">
    <w:name w:val="Текст сноски Знак"/>
    <w:basedOn w:val="a0"/>
    <w:link w:val="a3"/>
    <w:semiHidden/>
    <w:rsid w:val="005A6F28"/>
    <w:rPr>
      <w:rFonts w:ascii="Times New Roman" w:eastAsia="Times New Roman" w:hAnsi="Times New Roman" w:cs="Times New Roman"/>
      <w:kern w:val="0"/>
      <w:sz w:val="20"/>
      <w:szCs w:val="20"/>
      <w:lang w:val="fr-FR" w:eastAsia="ru-RU"/>
      <w14:ligatures w14:val="none"/>
    </w:rPr>
  </w:style>
  <w:style w:type="paragraph" w:customStyle="1" w:styleId="11">
    <w:name w:val="Обычный1"/>
    <w:rsid w:val="005A6F28"/>
    <w:pPr>
      <w:snapToGrid w:val="0"/>
      <w:spacing w:after="0" w:line="240" w:lineRule="auto"/>
    </w:pPr>
    <w:rPr>
      <w:rFonts w:ascii="Times New Roman" w:eastAsia="Times New Roman" w:hAnsi="Times New Roman" w:cs="Times New Roman"/>
      <w:kern w:val="0"/>
      <w:sz w:val="20"/>
      <w:szCs w:val="20"/>
      <w:lang w:val="fr-FR" w:eastAsia="ru-RU"/>
      <w14:ligatures w14:val="none"/>
    </w:rPr>
  </w:style>
  <w:style w:type="character" w:styleId="a5">
    <w:name w:val="footnote reference"/>
    <w:semiHidden/>
    <w:rsid w:val="005A6F28"/>
    <w:rPr>
      <w:vertAlign w:val="superscript"/>
    </w:rPr>
  </w:style>
  <w:style w:type="paragraph" w:styleId="a6">
    <w:name w:val="header"/>
    <w:basedOn w:val="a"/>
    <w:link w:val="a7"/>
    <w:rsid w:val="005A6F28"/>
    <w:pPr>
      <w:tabs>
        <w:tab w:val="center" w:pos="4677"/>
        <w:tab w:val="right" w:pos="9355"/>
      </w:tabs>
    </w:pPr>
  </w:style>
  <w:style w:type="character" w:customStyle="1" w:styleId="a7">
    <w:name w:val="Верхний колонтитул Знак"/>
    <w:basedOn w:val="a0"/>
    <w:link w:val="a6"/>
    <w:rsid w:val="005A6F28"/>
    <w:rPr>
      <w:rFonts w:ascii="Times New Roman" w:eastAsia="Times New Roman" w:hAnsi="Times New Roman" w:cs="Times New Roman"/>
      <w:kern w:val="0"/>
      <w:sz w:val="20"/>
      <w:szCs w:val="20"/>
      <w:lang w:val="fr-FR" w:eastAsia="ru-RU"/>
      <w14:ligatures w14:val="none"/>
    </w:rPr>
  </w:style>
  <w:style w:type="character" w:styleId="a8">
    <w:name w:val="page number"/>
    <w:basedOn w:val="a0"/>
    <w:rsid w:val="005A6F28"/>
  </w:style>
  <w:style w:type="paragraph" w:styleId="a9">
    <w:name w:val="footer"/>
    <w:basedOn w:val="a"/>
    <w:link w:val="aa"/>
    <w:rsid w:val="005A6F28"/>
    <w:pPr>
      <w:tabs>
        <w:tab w:val="center" w:pos="4677"/>
        <w:tab w:val="right" w:pos="9355"/>
      </w:tabs>
    </w:pPr>
  </w:style>
  <w:style w:type="character" w:customStyle="1" w:styleId="aa">
    <w:name w:val="Нижний колонтитул Знак"/>
    <w:basedOn w:val="a0"/>
    <w:link w:val="a9"/>
    <w:rsid w:val="005A6F28"/>
    <w:rPr>
      <w:rFonts w:ascii="Times New Roman" w:eastAsia="Times New Roman" w:hAnsi="Times New Roman" w:cs="Times New Roman"/>
      <w:kern w:val="0"/>
      <w:sz w:val="20"/>
      <w:szCs w:val="20"/>
      <w:lang w:val="fr-FR" w:eastAsia="ru-RU"/>
      <w14:ligatures w14:val="none"/>
    </w:rPr>
  </w:style>
  <w:style w:type="character" w:customStyle="1" w:styleId="ab">
    <w:name w:val="Основной шрифт"/>
    <w:rsid w:val="005A6F28"/>
  </w:style>
  <w:style w:type="table" w:styleId="ac">
    <w:name w:val="Table Grid"/>
    <w:basedOn w:val="a1"/>
    <w:rsid w:val="005A6F2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5A6F28"/>
    <w:pPr>
      <w:widowControl w:val="0"/>
      <w:tabs>
        <w:tab w:val="left" w:pos="10579"/>
      </w:tabs>
      <w:autoSpaceDE/>
      <w:autoSpaceDN/>
      <w:spacing w:line="280" w:lineRule="exact"/>
      <w:ind w:right="2964"/>
      <w:jc w:val="both"/>
    </w:pPr>
    <w:rPr>
      <w:snapToGrid w:val="0"/>
      <w:sz w:val="30"/>
      <w:lang w:val="ru-RU"/>
    </w:rPr>
  </w:style>
  <w:style w:type="character" w:customStyle="1" w:styleId="ae">
    <w:name w:val="Основной текст Знак"/>
    <w:basedOn w:val="a0"/>
    <w:link w:val="ad"/>
    <w:rsid w:val="005A6F28"/>
    <w:rPr>
      <w:rFonts w:ascii="Times New Roman" w:eastAsia="Times New Roman" w:hAnsi="Times New Roman" w:cs="Times New Roman"/>
      <w:snapToGrid w:val="0"/>
      <w:kern w:val="0"/>
      <w:sz w:val="30"/>
      <w:szCs w:val="20"/>
      <w:lang w:eastAsia="ru-RU"/>
      <w14:ligatures w14:val="none"/>
    </w:rPr>
  </w:style>
  <w:style w:type="paragraph" w:customStyle="1" w:styleId="ConsPlusTitle">
    <w:name w:val="ConsPlusTitle"/>
    <w:rsid w:val="005A6F28"/>
    <w:pPr>
      <w:widowControl w:val="0"/>
      <w:autoSpaceDE w:val="0"/>
      <w:autoSpaceDN w:val="0"/>
      <w:adjustRightInd w:val="0"/>
      <w:spacing w:after="0" w:line="240" w:lineRule="auto"/>
    </w:pPr>
    <w:rPr>
      <w:rFonts w:ascii="Arial" w:eastAsia="Times New Roman" w:hAnsi="Arial" w:cs="Arial"/>
      <w:b/>
      <w:bCs/>
      <w:kern w:val="0"/>
      <w:sz w:val="20"/>
      <w:szCs w:val="20"/>
      <w:lang w:eastAsia="ru-RU"/>
      <w14:ligatures w14:val="none"/>
    </w:rPr>
  </w:style>
  <w:style w:type="paragraph" w:styleId="af">
    <w:name w:val="List Paragraph"/>
    <w:basedOn w:val="a"/>
    <w:uiPriority w:val="34"/>
    <w:qFormat/>
    <w:rsid w:val="005A6F28"/>
    <w:pPr>
      <w:autoSpaceDE/>
      <w:autoSpaceDN/>
      <w:ind w:left="720"/>
      <w:contextualSpacing/>
    </w:pPr>
    <w:rPr>
      <w:sz w:val="24"/>
      <w:szCs w:val="24"/>
      <w:lang w:val="ru-RU"/>
    </w:rPr>
  </w:style>
  <w:style w:type="paragraph" w:customStyle="1" w:styleId="ConsPlusNormal">
    <w:name w:val="ConsPlusNormal"/>
    <w:rsid w:val="005A6F28"/>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ConsPlusNonformat">
    <w:name w:val="ConsPlusNonformat"/>
    <w:rsid w:val="005A6F28"/>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titlep">
    <w:name w:val="titlep"/>
    <w:basedOn w:val="a"/>
    <w:rsid w:val="005A6F28"/>
    <w:pPr>
      <w:autoSpaceDE/>
      <w:autoSpaceDN/>
      <w:spacing w:before="240" w:after="240"/>
      <w:jc w:val="center"/>
    </w:pPr>
    <w:rPr>
      <w:b/>
      <w:bCs/>
      <w:sz w:val="24"/>
      <w:szCs w:val="24"/>
      <w:lang w:val="ru-RU"/>
    </w:rPr>
  </w:style>
  <w:style w:type="paragraph" w:customStyle="1" w:styleId="point">
    <w:name w:val="point"/>
    <w:basedOn w:val="a"/>
    <w:rsid w:val="005A6F28"/>
    <w:pPr>
      <w:autoSpaceDE/>
      <w:autoSpaceDN/>
      <w:ind w:firstLine="567"/>
      <w:jc w:val="both"/>
    </w:pPr>
    <w:rPr>
      <w:sz w:val="24"/>
      <w:szCs w:val="24"/>
      <w:lang w:val="ru-RU"/>
    </w:rPr>
  </w:style>
  <w:style w:type="paragraph" w:customStyle="1" w:styleId="table10">
    <w:name w:val="table10"/>
    <w:basedOn w:val="a"/>
    <w:rsid w:val="005A6F28"/>
    <w:pPr>
      <w:autoSpaceDE/>
      <w:autoSpaceDN/>
    </w:pPr>
    <w:rPr>
      <w:lang w:val="ru-RU"/>
    </w:rPr>
  </w:style>
  <w:style w:type="character" w:customStyle="1" w:styleId="rvts20">
    <w:name w:val="rvts20"/>
    <w:basedOn w:val="a0"/>
    <w:rsid w:val="005A6F28"/>
  </w:style>
  <w:style w:type="paragraph" w:customStyle="1" w:styleId="12">
    <w:name w:val="Абзац списка1"/>
    <w:basedOn w:val="a"/>
    <w:rsid w:val="005A6F28"/>
    <w:pPr>
      <w:autoSpaceDE/>
      <w:autoSpaceDN/>
      <w:ind w:left="720"/>
      <w:contextualSpacing/>
    </w:pPr>
    <w:rPr>
      <w:sz w:val="24"/>
      <w:szCs w:val="24"/>
      <w:lang w:val="ru-RU"/>
    </w:rPr>
  </w:style>
  <w:style w:type="paragraph" w:styleId="af0">
    <w:name w:val="Normal (Web)"/>
    <w:basedOn w:val="a"/>
    <w:uiPriority w:val="99"/>
    <w:unhideWhenUsed/>
    <w:rsid w:val="005A6F28"/>
    <w:pPr>
      <w:autoSpaceDE/>
      <w:autoSpaceDN/>
      <w:spacing w:before="100" w:beforeAutospacing="1" w:after="100" w:afterAutospacing="1"/>
    </w:pPr>
    <w:rPr>
      <w:sz w:val="24"/>
      <w:szCs w:val="24"/>
      <w:lang w:val="ru-RU"/>
    </w:rPr>
  </w:style>
  <w:style w:type="paragraph" w:customStyle="1" w:styleId="2">
    <w:name w:val="Обычный2"/>
    <w:rsid w:val="005A6F28"/>
    <w:pPr>
      <w:snapToGrid w:val="0"/>
      <w:spacing w:after="0" w:line="240" w:lineRule="auto"/>
    </w:pPr>
    <w:rPr>
      <w:rFonts w:ascii="Times New Roman" w:eastAsia="Times New Roman" w:hAnsi="Times New Roman" w:cs="Times New Roman"/>
      <w:kern w:val="0"/>
      <w:sz w:val="20"/>
      <w:szCs w:val="20"/>
      <w:lang w:val="fr-FR" w:eastAsia="ru-RU"/>
      <w14:ligatures w14:val="none"/>
    </w:rPr>
  </w:style>
  <w:style w:type="paragraph" w:customStyle="1" w:styleId="13">
    <w:name w:val="Без интервала1"/>
    <w:link w:val="NoSpacingChar"/>
    <w:rsid w:val="005A6F28"/>
    <w:pPr>
      <w:spacing w:after="0" w:line="240" w:lineRule="auto"/>
    </w:pPr>
    <w:rPr>
      <w:rFonts w:ascii="Calibri" w:eastAsia="Calibri" w:hAnsi="Calibri" w:cs="Times New Roman"/>
      <w:kern w:val="0"/>
      <w:lang w:eastAsia="ru-RU"/>
      <w14:ligatures w14:val="none"/>
    </w:rPr>
  </w:style>
  <w:style w:type="character" w:customStyle="1" w:styleId="NoSpacingChar">
    <w:name w:val="No Spacing Char"/>
    <w:link w:val="13"/>
    <w:locked/>
    <w:rsid w:val="005A6F28"/>
    <w:rPr>
      <w:rFonts w:ascii="Calibri" w:eastAsia="Calibri" w:hAnsi="Calibri" w:cs="Times New Roman"/>
      <w:kern w:val="0"/>
      <w:lang w:eastAsia="ru-RU"/>
      <w14:ligatures w14:val="none"/>
    </w:rPr>
  </w:style>
  <w:style w:type="character" w:customStyle="1" w:styleId="af1">
    <w:name w:val="Без интервала Знак"/>
    <w:link w:val="af2"/>
    <w:uiPriority w:val="1"/>
    <w:locked/>
    <w:rsid w:val="005A6F28"/>
  </w:style>
  <w:style w:type="paragraph" w:styleId="af2">
    <w:name w:val="No Spacing"/>
    <w:link w:val="af1"/>
    <w:uiPriority w:val="1"/>
    <w:qFormat/>
    <w:rsid w:val="005A6F28"/>
    <w:pPr>
      <w:spacing w:after="0" w:line="240" w:lineRule="auto"/>
    </w:pPr>
  </w:style>
  <w:style w:type="character" w:customStyle="1" w:styleId="NoSpacingChar1">
    <w:name w:val="No Spacing Char1"/>
    <w:link w:val="20"/>
    <w:locked/>
    <w:rsid w:val="005A6F28"/>
  </w:style>
  <w:style w:type="paragraph" w:customStyle="1" w:styleId="20">
    <w:name w:val="Без интервала2"/>
    <w:link w:val="NoSpacingChar1"/>
    <w:rsid w:val="005A6F28"/>
    <w:pPr>
      <w:spacing w:after="0" w:line="240" w:lineRule="auto"/>
    </w:pPr>
  </w:style>
  <w:style w:type="paragraph" w:styleId="af3">
    <w:name w:val="Balloon Text"/>
    <w:basedOn w:val="a"/>
    <w:link w:val="af4"/>
    <w:uiPriority w:val="99"/>
    <w:semiHidden/>
    <w:unhideWhenUsed/>
    <w:rsid w:val="005A6F28"/>
    <w:rPr>
      <w:rFonts w:ascii="Segoe UI" w:hAnsi="Segoe UI" w:cs="Segoe UI"/>
      <w:sz w:val="18"/>
      <w:szCs w:val="18"/>
    </w:rPr>
  </w:style>
  <w:style w:type="character" w:customStyle="1" w:styleId="af4">
    <w:name w:val="Текст выноски Знак"/>
    <w:basedOn w:val="a0"/>
    <w:link w:val="af3"/>
    <w:uiPriority w:val="99"/>
    <w:semiHidden/>
    <w:rsid w:val="005A6F28"/>
    <w:rPr>
      <w:rFonts w:ascii="Segoe UI" w:eastAsia="Times New Roman" w:hAnsi="Segoe UI" w:cs="Segoe UI"/>
      <w:kern w:val="0"/>
      <w:sz w:val="18"/>
      <w:szCs w:val="18"/>
      <w:lang w:val="fr-FR" w:eastAsia="ru-RU"/>
      <w14:ligatures w14:val="none"/>
    </w:rPr>
  </w:style>
  <w:style w:type="paragraph" w:styleId="af5">
    <w:name w:val="Title"/>
    <w:basedOn w:val="a"/>
    <w:next w:val="a"/>
    <w:link w:val="af6"/>
    <w:uiPriority w:val="10"/>
    <w:qFormat/>
    <w:rsid w:val="005538A1"/>
    <w:pPr>
      <w:contextualSpacing/>
    </w:pPr>
    <w:rPr>
      <w:rFonts w:asciiTheme="majorHAnsi" w:eastAsiaTheme="majorEastAsia" w:hAnsiTheme="majorHAnsi" w:cstheme="majorBidi"/>
      <w:spacing w:val="-10"/>
      <w:kern w:val="28"/>
      <w:sz w:val="56"/>
      <w:szCs w:val="56"/>
    </w:rPr>
  </w:style>
  <w:style w:type="character" w:customStyle="1" w:styleId="af6">
    <w:name w:val="Заголовок Знак"/>
    <w:basedOn w:val="a0"/>
    <w:link w:val="af5"/>
    <w:uiPriority w:val="10"/>
    <w:rsid w:val="005538A1"/>
    <w:rPr>
      <w:rFonts w:asciiTheme="majorHAnsi" w:eastAsiaTheme="majorEastAsia" w:hAnsiTheme="majorHAnsi" w:cstheme="majorBidi"/>
      <w:spacing w:val="-10"/>
      <w:kern w:val="28"/>
      <w:sz w:val="56"/>
      <w:szCs w:val="56"/>
      <w:lang w:val="fr-FR"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8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BE736-0688-4062-9A8C-C438DEF8E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18825</Words>
  <Characters>107309</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dc:creator>
  <cp:keywords/>
  <dc:description/>
  <cp:lastModifiedBy>NATALYA</cp:lastModifiedBy>
  <cp:revision>2</cp:revision>
  <cp:lastPrinted>2022-12-01T12:45:00Z</cp:lastPrinted>
  <dcterms:created xsi:type="dcterms:W3CDTF">2023-02-05T08:59:00Z</dcterms:created>
  <dcterms:modified xsi:type="dcterms:W3CDTF">2023-02-05T08:59:00Z</dcterms:modified>
</cp:coreProperties>
</file>