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14" w:rsidRPr="00C03514" w:rsidRDefault="00C03514" w:rsidP="00C03514">
      <w:pPr>
        <w:spacing w:line="276" w:lineRule="auto"/>
        <w:ind w:firstLine="6663"/>
        <w:jc w:val="both"/>
        <w:rPr>
          <w:rFonts w:ascii="Times New Roman" w:eastAsia="Times New Roman" w:hAnsi="Times New Roman" w:cs="Times New Roman"/>
          <w:szCs w:val="28"/>
          <w:lang w:val="be-BY" w:eastAsia="be-BY"/>
        </w:rPr>
      </w:pPr>
      <w:r w:rsidRPr="00C03514">
        <w:rPr>
          <w:rFonts w:ascii="Times New Roman" w:eastAsia="Times New Roman" w:hAnsi="Times New Roman" w:cs="Times New Roman"/>
          <w:szCs w:val="28"/>
          <w:lang w:val="be-BY" w:eastAsia="be-BY"/>
        </w:rPr>
        <w:t xml:space="preserve">Зацвярджаю   </w:t>
      </w:r>
    </w:p>
    <w:p w:rsidR="00C03514" w:rsidRPr="00C03514" w:rsidRDefault="00C03514" w:rsidP="00C03514">
      <w:pPr>
        <w:spacing w:line="276" w:lineRule="auto"/>
        <w:ind w:firstLine="6663"/>
        <w:jc w:val="both"/>
        <w:rPr>
          <w:rFonts w:ascii="Times New Roman" w:eastAsia="Times New Roman" w:hAnsi="Times New Roman" w:cs="Times New Roman"/>
          <w:szCs w:val="28"/>
          <w:lang w:val="be-BY" w:eastAsia="be-BY"/>
        </w:rPr>
      </w:pPr>
      <w:r w:rsidRPr="00C03514">
        <w:rPr>
          <w:rFonts w:ascii="Times New Roman" w:eastAsia="Times New Roman" w:hAnsi="Times New Roman" w:cs="Times New Roman"/>
          <w:szCs w:val="28"/>
          <w:lang w:val="be-BY" w:eastAsia="be-BY"/>
        </w:rPr>
        <w:t xml:space="preserve">        Н.А. Мукасей</w:t>
      </w:r>
    </w:p>
    <w:p w:rsidR="00C03514" w:rsidRDefault="00C03514" w:rsidP="00C03514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szCs w:val="28"/>
          <w:lang w:val="be-BY" w:eastAsia="be-BY"/>
        </w:rPr>
      </w:pPr>
    </w:p>
    <w:p w:rsidR="00C03514" w:rsidRPr="00C03514" w:rsidRDefault="00C03514" w:rsidP="00C03514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szCs w:val="28"/>
          <w:lang w:val="be-BY" w:eastAsia="be-BY"/>
        </w:rPr>
      </w:pPr>
      <w:r w:rsidRPr="00C03514">
        <w:rPr>
          <w:rFonts w:ascii="Times New Roman" w:eastAsia="Times New Roman" w:hAnsi="Times New Roman" w:cs="Times New Roman"/>
          <w:szCs w:val="28"/>
          <w:lang w:val="be-BY" w:eastAsia="be-BY"/>
        </w:rPr>
        <w:t>Дзяржаўная ўстанова адукацыі  «Яслі-сад №3 г.п. Зэльва»</w:t>
      </w:r>
    </w:p>
    <w:p w:rsidR="00C03514" w:rsidRDefault="00C03514" w:rsidP="006530F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val="be-BY" w:eastAsia="ru-RU"/>
        </w:rPr>
      </w:pPr>
    </w:p>
    <w:p w:rsidR="00AF4E7E" w:rsidRDefault="006530F1" w:rsidP="006530F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С</w:t>
      </w:r>
      <w:r w:rsidR="00AF4E7E">
        <w:rPr>
          <w:rFonts w:ascii="Times New Roman" w:eastAsia="Times New Roman" w:hAnsi="Times New Roman" w:cs="Times New Roman"/>
          <w:b/>
          <w:bCs/>
          <w:color w:val="000000"/>
          <w:szCs w:val="28"/>
          <w:lang w:val="be-BY" w:eastAsia="ru-RU"/>
        </w:rPr>
        <w:t>учасны этыкет і выхаванне культуры паводзін ў дашкольнікаў</w:t>
      </w:r>
    </w:p>
    <w:p w:rsidR="00C03514" w:rsidRPr="00883B84" w:rsidRDefault="00C03514" w:rsidP="00C03514">
      <w:pPr>
        <w:tabs>
          <w:tab w:val="left" w:pos="4962"/>
        </w:tabs>
        <w:ind w:firstLine="5670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Выступленне</w:t>
      </w:r>
      <w:proofErr w:type="spellEnd"/>
      <w:r>
        <w:rPr>
          <w:rFonts w:ascii="Times New Roman" w:hAnsi="Times New Roman" w:cs="Times New Roman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Cs w:val="28"/>
        </w:rPr>
        <w:t>лекторый</w:t>
      </w:r>
      <w:proofErr w:type="spellEnd"/>
    </w:p>
    <w:p w:rsidR="00C03514" w:rsidRDefault="00C03514" w:rsidP="00C03514">
      <w:pPr>
        <w:ind w:firstLine="5670"/>
        <w:jc w:val="both"/>
        <w:rPr>
          <w:rFonts w:ascii="Times New Roman" w:hAnsi="Times New Roman" w:cs="Times New Roman"/>
          <w:szCs w:val="28"/>
          <w:lang w:val="be-BY"/>
        </w:rPr>
      </w:pPr>
      <w:r w:rsidRPr="00883B84">
        <w:rPr>
          <w:rFonts w:ascii="Times New Roman" w:hAnsi="Times New Roman" w:cs="Times New Roman"/>
          <w:szCs w:val="28"/>
        </w:rPr>
        <w:t>“</w:t>
      </w:r>
      <w:proofErr w:type="spellStart"/>
      <w:r w:rsidRPr="00883B84">
        <w:rPr>
          <w:rFonts w:ascii="Times New Roman" w:hAnsi="Times New Roman" w:cs="Times New Roman"/>
          <w:szCs w:val="28"/>
        </w:rPr>
        <w:t>Кантакт</w:t>
      </w:r>
      <w:proofErr w:type="spellEnd"/>
      <w:r w:rsidRPr="00883B84">
        <w:rPr>
          <w:rFonts w:ascii="Times New Roman" w:hAnsi="Times New Roman" w:cs="Times New Roman"/>
          <w:szCs w:val="28"/>
        </w:rPr>
        <w:t xml:space="preserve">” </w:t>
      </w:r>
      <w:proofErr w:type="spellStart"/>
      <w:r w:rsidRPr="00883B84">
        <w:rPr>
          <w:rFonts w:ascii="Times New Roman" w:hAnsi="Times New Roman" w:cs="Times New Roman"/>
          <w:szCs w:val="28"/>
        </w:rPr>
        <w:t>падрыхтавала</w:t>
      </w:r>
      <w:proofErr w:type="spellEnd"/>
      <w:r w:rsidRPr="00883B84">
        <w:rPr>
          <w:rFonts w:ascii="Times New Roman" w:hAnsi="Times New Roman" w:cs="Times New Roman"/>
          <w:szCs w:val="28"/>
        </w:rPr>
        <w:t xml:space="preserve"> </w:t>
      </w:r>
    </w:p>
    <w:p w:rsidR="00C03514" w:rsidRDefault="00C03514" w:rsidP="00C03514">
      <w:pPr>
        <w:ind w:firstLine="5670"/>
        <w:jc w:val="both"/>
        <w:rPr>
          <w:rFonts w:ascii="Times New Roman" w:hAnsi="Times New Roman" w:cs="Times New Roman"/>
          <w:szCs w:val="28"/>
          <w:lang w:val="be-BY"/>
        </w:rPr>
      </w:pPr>
      <w:r w:rsidRPr="00C03514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музычны кіраўнік</w:t>
      </w:r>
    </w:p>
    <w:p w:rsidR="00C03514" w:rsidRDefault="00C03514" w:rsidP="00C03514">
      <w:pPr>
        <w:ind w:firstLine="5670"/>
        <w:jc w:val="both"/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</w:pPr>
      <w:r w:rsidRPr="00C03514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вышэйшай кваліфікацыйнай </w:t>
      </w:r>
    </w:p>
    <w:p w:rsidR="00C03514" w:rsidRPr="00C03514" w:rsidRDefault="00C03514" w:rsidP="00C03514">
      <w:pPr>
        <w:ind w:firstLine="5670"/>
        <w:jc w:val="both"/>
        <w:rPr>
          <w:rFonts w:ascii="Times New Roman" w:hAnsi="Times New Roman" w:cs="Times New Roman"/>
          <w:szCs w:val="28"/>
          <w:lang w:val="be-BY"/>
        </w:rPr>
      </w:pPr>
      <w:r w:rsidRPr="00C03514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катэгорыі</w:t>
      </w:r>
      <w:r>
        <w:rPr>
          <w:rFonts w:ascii="Times New Roman" w:hAnsi="Times New Roman" w:cs="Times New Roman"/>
          <w:szCs w:val="28"/>
          <w:lang w:val="be-BY"/>
        </w:rPr>
        <w:t xml:space="preserve"> </w:t>
      </w:r>
      <w:r w:rsidRPr="00C03514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Мінчук С.А.</w:t>
      </w:r>
    </w:p>
    <w:p w:rsidR="00AF4E7E" w:rsidRPr="00C03514" w:rsidRDefault="00AF4E7E" w:rsidP="006530F1">
      <w:pPr>
        <w:shd w:val="clear" w:color="auto" w:fill="FFFFFF"/>
        <w:ind w:left="4536"/>
        <w:jc w:val="both"/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</w:pPr>
    </w:p>
    <w:p w:rsidR="000F3E89" w:rsidRPr="0035219D" w:rsidRDefault="000F3E89" w:rsidP="009B42C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Дзеці</w:t>
      </w:r>
      <w:proofErr w:type="spellEnd"/>
      <w:r w:rsidR="0035219D">
        <w:rPr>
          <w:rFonts w:ascii="Times New Roman" w:hAnsi="Times New Roman" w:cs="Times New Roman"/>
          <w:color w:val="000000"/>
          <w:szCs w:val="28"/>
          <w:lang w:val="be-BY"/>
        </w:rPr>
        <w:t xml:space="preserve"> </w:t>
      </w:r>
      <w:r w:rsidRPr="0035219D">
        <w:rPr>
          <w:rFonts w:ascii="Times New Roman" w:hAnsi="Times New Roman" w:cs="Times New Roman"/>
          <w:color w:val="000000"/>
          <w:szCs w:val="28"/>
        </w:rPr>
        <w:t>-</w:t>
      </w:r>
      <w:r w:rsidR="0035219D">
        <w:rPr>
          <w:rFonts w:ascii="Times New Roman" w:hAnsi="Times New Roman" w:cs="Times New Roman"/>
          <w:color w:val="000000"/>
          <w:szCs w:val="28"/>
          <w:lang w:val="be-BY"/>
        </w:rPr>
        <w:t xml:space="preserve"> н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аш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гонар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. У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іх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ўсё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нам </w:t>
      </w:r>
      <w:proofErr w:type="spellStart"/>
      <w:proofErr w:type="gramStart"/>
      <w:r w:rsidRPr="0035219D">
        <w:rPr>
          <w:rFonts w:ascii="Times New Roman" w:hAnsi="Times New Roman" w:cs="Times New Roman"/>
          <w:color w:val="000000"/>
          <w:szCs w:val="28"/>
        </w:rPr>
        <w:t>м</w:t>
      </w:r>
      <w:proofErr w:type="gramEnd"/>
      <w:r w:rsidRPr="0035219D">
        <w:rPr>
          <w:rFonts w:ascii="Times New Roman" w:hAnsi="Times New Roman" w:cs="Times New Roman"/>
          <w:color w:val="000000"/>
          <w:szCs w:val="28"/>
        </w:rPr>
        <w:t>іла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і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дорага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. Але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ці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35219D">
        <w:rPr>
          <w:rFonts w:ascii="Times New Roman" w:hAnsi="Times New Roman" w:cs="Times New Roman"/>
          <w:color w:val="000000"/>
          <w:szCs w:val="28"/>
        </w:rPr>
        <w:t>за</w:t>
      </w:r>
      <w:proofErr w:type="gramEnd"/>
      <w:r w:rsidRPr="0035219D">
        <w:rPr>
          <w:rFonts w:ascii="Times New Roman" w:hAnsi="Times New Roman" w:cs="Times New Roman"/>
          <w:color w:val="000000"/>
          <w:szCs w:val="28"/>
        </w:rPr>
        <w:t>ўсёды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мы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задумваліся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над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тым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што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прывабнасць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нашага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дзіцяці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не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толькі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ў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прыгажосці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яго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</w:t>
      </w:r>
      <w:r w:rsidR="00E23125">
        <w:rPr>
          <w:rFonts w:ascii="Times New Roman" w:hAnsi="Times New Roman" w:cs="Times New Roman"/>
          <w:color w:val="000000"/>
          <w:szCs w:val="28"/>
          <w:lang w:val="be-BY"/>
        </w:rPr>
        <w:t>знешняга</w:t>
      </w:r>
      <w:r w:rsidRPr="0035219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выгляду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?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Галоўнае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ў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іншым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– як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падраста</w:t>
      </w:r>
      <w:proofErr w:type="spellEnd"/>
      <w:r w:rsidR="00C97278">
        <w:rPr>
          <w:rFonts w:ascii="Times New Roman" w:hAnsi="Times New Roman" w:cs="Times New Roman"/>
          <w:color w:val="000000"/>
          <w:szCs w:val="28"/>
          <w:lang w:val="be-BY"/>
        </w:rPr>
        <w:t>ючы</w:t>
      </w:r>
      <w:r w:rsidR="00A0398A">
        <w:rPr>
          <w:rFonts w:ascii="Times New Roman" w:hAnsi="Times New Roman" w:cs="Times New Roman"/>
          <w:color w:val="000000"/>
          <w:szCs w:val="28"/>
          <w:lang w:val="be-BY"/>
        </w:rPr>
        <w:t>, д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зіця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вядзе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сябе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? Як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трымаецца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на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людзях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?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Якія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яго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манеры-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мі</w:t>
      </w:r>
      <w:proofErr w:type="gramStart"/>
      <w:r w:rsidRPr="0035219D">
        <w:rPr>
          <w:rFonts w:ascii="Times New Roman" w:hAnsi="Times New Roman" w:cs="Times New Roman"/>
          <w:color w:val="000000"/>
          <w:szCs w:val="28"/>
        </w:rPr>
        <w:t>м</w:t>
      </w:r>
      <w:proofErr w:type="gramEnd"/>
      <w:r w:rsidRPr="0035219D">
        <w:rPr>
          <w:rFonts w:ascii="Times New Roman" w:hAnsi="Times New Roman" w:cs="Times New Roman"/>
          <w:color w:val="000000"/>
          <w:szCs w:val="28"/>
        </w:rPr>
        <w:t>іка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жэсты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рух</w:t>
      </w:r>
      <w:proofErr w:type="spellEnd"/>
      <w:r w:rsidR="00C97278">
        <w:rPr>
          <w:rFonts w:ascii="Times New Roman" w:hAnsi="Times New Roman" w:cs="Times New Roman"/>
          <w:color w:val="000000"/>
          <w:szCs w:val="28"/>
          <w:lang w:val="be-BY"/>
        </w:rPr>
        <w:t>і</w:t>
      </w:r>
      <w:r w:rsidRPr="0035219D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35219D">
        <w:rPr>
          <w:rFonts w:ascii="Times New Roman" w:hAnsi="Times New Roman" w:cs="Times New Roman"/>
          <w:color w:val="000000"/>
          <w:szCs w:val="28"/>
        </w:rPr>
        <w:t>пастава</w:t>
      </w:r>
      <w:proofErr w:type="spellEnd"/>
      <w:r w:rsidRPr="0035219D">
        <w:rPr>
          <w:rFonts w:ascii="Times New Roman" w:hAnsi="Times New Roman" w:cs="Times New Roman"/>
          <w:color w:val="000000"/>
          <w:szCs w:val="28"/>
        </w:rPr>
        <w:t>?</w:t>
      </w:r>
    </w:p>
    <w:p w:rsidR="000F3E89" w:rsidRPr="00C97278" w:rsidRDefault="000F3E89" w:rsidP="006530F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Жыццёвыя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ўмовы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gramStart"/>
      <w:r w:rsidRPr="00C97278">
        <w:rPr>
          <w:rFonts w:ascii="Times New Roman" w:hAnsi="Times New Roman" w:cs="Times New Roman"/>
          <w:color w:val="000000"/>
          <w:szCs w:val="28"/>
        </w:rPr>
        <w:t>у</w:t>
      </w:r>
      <w:proofErr w:type="gramEnd"/>
      <w:r w:rsidRPr="00C9727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C97278">
        <w:rPr>
          <w:rFonts w:ascii="Times New Roman" w:hAnsi="Times New Roman" w:cs="Times New Roman"/>
          <w:color w:val="000000"/>
          <w:szCs w:val="28"/>
        </w:rPr>
        <w:t>як</w:t>
      </w:r>
      <w:proofErr w:type="gramEnd"/>
      <w:r w:rsidRPr="00C97278">
        <w:rPr>
          <w:rFonts w:ascii="Times New Roman" w:hAnsi="Times New Roman" w:cs="Times New Roman"/>
          <w:color w:val="000000"/>
          <w:szCs w:val="28"/>
        </w:rPr>
        <w:t>іх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знаходзіцца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дзіця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: </w:t>
      </w:r>
      <w:r w:rsidR="00A84A4A">
        <w:rPr>
          <w:rFonts w:ascii="Times New Roman" w:hAnsi="Times New Roman" w:cs="Times New Roman"/>
          <w:color w:val="000000"/>
          <w:szCs w:val="28"/>
          <w:lang w:val="be-BY"/>
        </w:rPr>
        <w:t>у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плыў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радыё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 і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тэлебачання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літаратуры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музыкі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камп</w:t>
      </w:r>
      <w:proofErr w:type="spellEnd"/>
      <w:r w:rsidR="00B437FE">
        <w:rPr>
          <w:rFonts w:ascii="Times New Roman" w:hAnsi="Times New Roman" w:cs="Times New Roman"/>
          <w:color w:val="000000"/>
          <w:szCs w:val="28"/>
          <w:lang w:val="be-BY"/>
        </w:rPr>
        <w:t>’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ютэрных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гульняў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зносін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патрабуюць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пастаяннай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увагі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 да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падрастаюча</w:t>
      </w:r>
      <w:proofErr w:type="spellEnd"/>
      <w:r w:rsidR="00A84A4A">
        <w:rPr>
          <w:rFonts w:ascii="Times New Roman" w:hAnsi="Times New Roman" w:cs="Times New Roman"/>
          <w:color w:val="000000"/>
          <w:szCs w:val="28"/>
          <w:lang w:val="be-BY"/>
        </w:rPr>
        <w:t>га</w:t>
      </w:r>
      <w:r w:rsidRPr="00C9727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пакаленн</w:t>
      </w:r>
      <w:proofErr w:type="spellEnd"/>
      <w:r w:rsidR="00A84A4A">
        <w:rPr>
          <w:rFonts w:ascii="Times New Roman" w:hAnsi="Times New Roman" w:cs="Times New Roman"/>
          <w:color w:val="000000"/>
          <w:szCs w:val="28"/>
          <w:lang w:val="be-BY"/>
        </w:rPr>
        <w:t>я</w:t>
      </w:r>
      <w:r w:rsidRPr="00C97278">
        <w:rPr>
          <w:rFonts w:ascii="Times New Roman" w:hAnsi="Times New Roman" w:cs="Times New Roman"/>
          <w:color w:val="000000"/>
          <w:szCs w:val="28"/>
        </w:rPr>
        <w:t xml:space="preserve">.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Таму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пытанні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маральнага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выхавання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дзяцей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 з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найбольшай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 </w:t>
      </w:r>
      <w:r w:rsidR="00A84A4A">
        <w:rPr>
          <w:rFonts w:ascii="Times New Roman" w:hAnsi="Times New Roman" w:cs="Times New Roman"/>
          <w:color w:val="000000"/>
          <w:szCs w:val="28"/>
          <w:lang w:val="be-BY"/>
        </w:rPr>
        <w:t>увагай актуальны ў</w:t>
      </w:r>
      <w:r w:rsidRPr="00C9727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нашы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C97278">
        <w:rPr>
          <w:rFonts w:ascii="Times New Roman" w:hAnsi="Times New Roman" w:cs="Times New Roman"/>
          <w:color w:val="000000"/>
          <w:szCs w:val="28"/>
        </w:rPr>
        <w:t>дні</w:t>
      </w:r>
      <w:proofErr w:type="spellEnd"/>
      <w:r w:rsidRPr="00C97278">
        <w:rPr>
          <w:rFonts w:ascii="Times New Roman" w:hAnsi="Times New Roman" w:cs="Times New Roman"/>
          <w:color w:val="000000"/>
          <w:szCs w:val="28"/>
        </w:rPr>
        <w:t>.</w:t>
      </w:r>
    </w:p>
    <w:p w:rsidR="000F3E89" w:rsidRPr="00A84A4A" w:rsidRDefault="009B42C9" w:rsidP="006530F1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  <w:lang w:val="be-BY"/>
        </w:rPr>
        <w:t xml:space="preserve">    </w:t>
      </w:r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Культура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паводзін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складаецца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з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павагі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да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іншы</w:t>
      </w:r>
      <w:proofErr w:type="spellEnd"/>
      <w:r w:rsidR="00A84A4A">
        <w:rPr>
          <w:rFonts w:ascii="Times New Roman" w:hAnsi="Times New Roman" w:cs="Times New Roman"/>
          <w:color w:val="000000"/>
          <w:szCs w:val="28"/>
          <w:lang w:val="be-BY"/>
        </w:rPr>
        <w:t>х</w:t>
      </w:r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людз</w:t>
      </w:r>
      <w:proofErr w:type="spellEnd"/>
      <w:r w:rsidR="00A84A4A">
        <w:rPr>
          <w:rFonts w:ascii="Times New Roman" w:hAnsi="Times New Roman" w:cs="Times New Roman"/>
          <w:color w:val="000000"/>
          <w:szCs w:val="28"/>
          <w:lang w:val="be-BY"/>
        </w:rPr>
        <w:t>ей</w:t>
      </w:r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добразычлівасці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і вед</w:t>
      </w:r>
      <w:r w:rsidR="00A84A4A">
        <w:rPr>
          <w:rFonts w:ascii="Times New Roman" w:hAnsi="Times New Roman" w:cs="Times New Roman"/>
          <w:color w:val="000000"/>
          <w:szCs w:val="28"/>
          <w:lang w:val="be-BY"/>
        </w:rPr>
        <w:t xml:space="preserve">аў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этыкету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.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Этыкет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ж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складаецца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з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правілаў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якія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ахопліваюць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паводзіны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ў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грамадскіх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месцах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, формы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звароту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прывітанняў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, манеры.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Этыкет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патрабуе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ад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чалавека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паводзіць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сябе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ў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адпаведнасці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сітуацыі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, у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згодзе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з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нормамі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прынятымі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ў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дадзеным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A84A4A">
        <w:rPr>
          <w:rFonts w:ascii="Times New Roman" w:hAnsi="Times New Roman" w:cs="Times New Roman"/>
          <w:color w:val="000000"/>
          <w:szCs w:val="28"/>
        </w:rPr>
        <w:t>грамадстве</w:t>
      </w:r>
      <w:proofErr w:type="spellEnd"/>
      <w:r w:rsidR="000F3E89" w:rsidRPr="00A84A4A">
        <w:rPr>
          <w:rFonts w:ascii="Times New Roman" w:hAnsi="Times New Roman" w:cs="Times New Roman"/>
          <w:color w:val="000000"/>
          <w:szCs w:val="28"/>
        </w:rPr>
        <w:t>.</w:t>
      </w:r>
    </w:p>
    <w:p w:rsidR="000F3E89" w:rsidRPr="00480212" w:rsidRDefault="009B42C9" w:rsidP="009B42C9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</w:pPr>
      <w:r>
        <w:rPr>
          <w:rFonts w:ascii="Times New Roman" w:hAnsi="Times New Roman" w:cs="Times New Roman"/>
          <w:color w:val="000000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color w:val="000000"/>
          <w:szCs w:val="28"/>
          <w:lang w:val="be-BY"/>
        </w:rPr>
        <w:tab/>
      </w:r>
      <w:r w:rsidR="000F3E89" w:rsidRPr="00480212">
        <w:rPr>
          <w:rFonts w:ascii="Times New Roman" w:hAnsi="Times New Roman" w:cs="Times New Roman"/>
          <w:color w:val="000000"/>
          <w:szCs w:val="28"/>
          <w:lang w:val="be-BY"/>
        </w:rPr>
        <w:t>Самым</w:t>
      </w:r>
      <w:r w:rsidR="00DE4A62" w:rsidRPr="00DE4A62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</w:t>
      </w:r>
      <w:r w:rsidR="00DE4A62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патрэбным </w:t>
      </w:r>
      <w:r w:rsidR="000F3E89" w:rsidRPr="00480212">
        <w:rPr>
          <w:rFonts w:ascii="Times New Roman" w:hAnsi="Times New Roman" w:cs="Times New Roman"/>
          <w:color w:val="000000"/>
          <w:szCs w:val="28"/>
          <w:lang w:val="be-BY"/>
        </w:rPr>
        <w:t>у сваёй працы лічу выхаванне сяброўскіх узаемаадносін паміж дзецьмі. Задача бацькоў і педагогаў – выхоўваць у дзіцяці культуру зносін. Чалавек, пастаянна ўзаемадзейнічае з іншымі людзьмі. Яму неабходны кантакты самыя разнастайныя: унутрысямейны</w:t>
      </w:r>
      <w:r w:rsidR="00A84A4A">
        <w:rPr>
          <w:rFonts w:ascii="Times New Roman" w:hAnsi="Times New Roman" w:cs="Times New Roman"/>
          <w:color w:val="000000"/>
          <w:szCs w:val="28"/>
          <w:lang w:val="be-BY"/>
        </w:rPr>
        <w:t>я</w:t>
      </w:r>
      <w:r w:rsidR="000F3E89" w:rsidRPr="00480212">
        <w:rPr>
          <w:rFonts w:ascii="Times New Roman" w:hAnsi="Times New Roman" w:cs="Times New Roman"/>
          <w:color w:val="000000"/>
          <w:szCs w:val="28"/>
          <w:lang w:val="be-BY"/>
        </w:rPr>
        <w:t xml:space="preserve">, грамадскія, вытворчыя і </w:t>
      </w:r>
      <w:r w:rsidR="00DE4A62">
        <w:rPr>
          <w:rFonts w:ascii="Times New Roman" w:hAnsi="Times New Roman" w:cs="Times New Roman"/>
          <w:color w:val="000000"/>
          <w:szCs w:val="28"/>
          <w:lang w:val="be-BY"/>
        </w:rPr>
        <w:t xml:space="preserve">г.д., </w:t>
      </w:r>
      <w:r w:rsidR="000F3E89" w:rsidRPr="00480212">
        <w:rPr>
          <w:rFonts w:ascii="Times New Roman" w:hAnsi="Times New Roman" w:cs="Times New Roman"/>
          <w:color w:val="000000"/>
          <w:szCs w:val="28"/>
          <w:lang w:val="be-BY"/>
        </w:rPr>
        <w:t>люб</w:t>
      </w:r>
      <w:r w:rsidR="00DE4A62">
        <w:rPr>
          <w:rFonts w:ascii="Times New Roman" w:hAnsi="Times New Roman" w:cs="Times New Roman"/>
          <w:color w:val="000000"/>
          <w:szCs w:val="28"/>
          <w:lang w:val="be-BY"/>
        </w:rPr>
        <w:t>ыя</w:t>
      </w:r>
      <w:r w:rsidR="000F3E89" w:rsidRPr="00480212">
        <w:rPr>
          <w:rFonts w:ascii="Times New Roman" w:hAnsi="Times New Roman" w:cs="Times New Roman"/>
          <w:color w:val="000000"/>
          <w:szCs w:val="28"/>
          <w:lang w:val="be-BY"/>
        </w:rPr>
        <w:t xml:space="preserve"> зносіны патрабу</w:t>
      </w:r>
      <w:r w:rsidR="00DE4A62">
        <w:rPr>
          <w:rFonts w:ascii="Times New Roman" w:hAnsi="Times New Roman" w:cs="Times New Roman"/>
          <w:color w:val="000000"/>
          <w:szCs w:val="28"/>
          <w:lang w:val="be-BY"/>
        </w:rPr>
        <w:t xml:space="preserve">юць </w:t>
      </w:r>
      <w:r w:rsidR="000F3E89" w:rsidRPr="00480212">
        <w:rPr>
          <w:rFonts w:ascii="Times New Roman" w:hAnsi="Times New Roman" w:cs="Times New Roman"/>
          <w:color w:val="000000"/>
          <w:szCs w:val="28"/>
          <w:lang w:val="be-BY"/>
        </w:rPr>
        <w:t>ад чалавека ўменні выконваць этыкет, агульнапрынятыя правілы паводзін, абумоўленыя нормамі маралі.</w:t>
      </w:r>
    </w:p>
    <w:p w:rsidR="00C10ED7" w:rsidRDefault="009B42C9" w:rsidP="009B42C9">
      <w:pPr>
        <w:shd w:val="clear" w:color="auto" w:fill="FFFFFF"/>
        <w:ind w:firstLine="180"/>
        <w:jc w:val="both"/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</w:pPr>
      <w:r>
        <w:rPr>
          <w:rFonts w:ascii="Times New Roman" w:hAnsi="Times New Roman" w:cs="Times New Roman"/>
          <w:color w:val="000000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color w:val="000000"/>
          <w:szCs w:val="28"/>
          <w:lang w:val="be-BY"/>
        </w:rPr>
        <w:tab/>
      </w:r>
      <w:r w:rsidR="000F3E89" w:rsidRPr="009B42C9">
        <w:rPr>
          <w:rFonts w:ascii="Times New Roman" w:hAnsi="Times New Roman" w:cs="Times New Roman"/>
          <w:color w:val="000000"/>
          <w:szCs w:val="28"/>
          <w:lang w:val="be-BY"/>
        </w:rPr>
        <w:t xml:space="preserve">У дзіцяці, </w:t>
      </w:r>
      <w:r w:rsidR="00B243B8">
        <w:rPr>
          <w:rFonts w:ascii="Times New Roman" w:hAnsi="Times New Roman" w:cs="Times New Roman"/>
          <w:color w:val="000000"/>
          <w:szCs w:val="28"/>
          <w:lang w:val="be-BY"/>
        </w:rPr>
        <w:t xml:space="preserve">калі яно прыходзіць </w:t>
      </w:r>
      <w:r w:rsidR="000F3E89" w:rsidRPr="009B42C9">
        <w:rPr>
          <w:rFonts w:ascii="Times New Roman" w:hAnsi="Times New Roman" w:cs="Times New Roman"/>
          <w:color w:val="000000"/>
          <w:szCs w:val="28"/>
          <w:lang w:val="be-BY"/>
        </w:rPr>
        <w:t>у дзіцячы сад, круг зносін пашыраецца</w:t>
      </w:r>
      <w:r>
        <w:rPr>
          <w:rFonts w:ascii="Times New Roman" w:hAnsi="Times New Roman" w:cs="Times New Roman"/>
          <w:color w:val="000000"/>
          <w:szCs w:val="28"/>
          <w:lang w:val="be-BY"/>
        </w:rPr>
        <w:t xml:space="preserve"> </w:t>
      </w:r>
      <w:r w:rsidR="000F3E89" w:rsidRPr="009B42C9">
        <w:rPr>
          <w:rFonts w:ascii="Times New Roman" w:hAnsi="Times New Roman" w:cs="Times New Roman"/>
          <w:color w:val="000000"/>
          <w:szCs w:val="28"/>
          <w:lang w:val="be-BY"/>
        </w:rPr>
        <w:t>-</w:t>
      </w:r>
      <w:r>
        <w:rPr>
          <w:rFonts w:ascii="Times New Roman" w:hAnsi="Times New Roman" w:cs="Times New Roman"/>
          <w:color w:val="000000"/>
          <w:szCs w:val="28"/>
          <w:lang w:val="be-BY"/>
        </w:rPr>
        <w:t xml:space="preserve"> </w:t>
      </w:r>
      <w:r w:rsidR="000F3E89" w:rsidRPr="009B42C9">
        <w:rPr>
          <w:rFonts w:ascii="Times New Roman" w:hAnsi="Times New Roman" w:cs="Times New Roman"/>
          <w:color w:val="000000"/>
          <w:szCs w:val="28"/>
          <w:lang w:val="be-BY"/>
        </w:rPr>
        <w:t>зносіны з аднагодкамі, з выхавальнікам і іншымі работнікамі дашкольнай установы. Уменне ўсталёўваць добразычлівыя адносіны</w:t>
      </w:r>
      <w:r>
        <w:rPr>
          <w:rFonts w:ascii="Times New Roman" w:hAnsi="Times New Roman" w:cs="Times New Roman"/>
          <w:color w:val="000000"/>
          <w:szCs w:val="28"/>
          <w:lang w:val="be-BY"/>
        </w:rPr>
        <w:t xml:space="preserve"> </w:t>
      </w:r>
      <w:r w:rsidR="000F3E89" w:rsidRPr="009B42C9">
        <w:rPr>
          <w:rFonts w:ascii="Times New Roman" w:hAnsi="Times New Roman" w:cs="Times New Roman"/>
          <w:color w:val="000000"/>
          <w:szCs w:val="28"/>
          <w:lang w:val="be-BY"/>
        </w:rPr>
        <w:t>-</w:t>
      </w:r>
      <w:r>
        <w:rPr>
          <w:rFonts w:ascii="Times New Roman" w:hAnsi="Times New Roman" w:cs="Times New Roman"/>
          <w:color w:val="000000"/>
          <w:szCs w:val="28"/>
          <w:lang w:val="be-BY"/>
        </w:rPr>
        <w:t xml:space="preserve"> в</w:t>
      </w:r>
      <w:r w:rsidR="000F3E89" w:rsidRPr="009B42C9">
        <w:rPr>
          <w:rFonts w:ascii="Times New Roman" w:hAnsi="Times New Roman" w:cs="Times New Roman"/>
          <w:color w:val="000000"/>
          <w:szCs w:val="28"/>
          <w:lang w:val="be-BY"/>
        </w:rPr>
        <w:t>ажна</w:t>
      </w:r>
      <w:r w:rsidR="002D151A">
        <w:rPr>
          <w:rFonts w:ascii="Times New Roman" w:hAnsi="Times New Roman" w:cs="Times New Roman"/>
          <w:color w:val="000000"/>
          <w:szCs w:val="28"/>
          <w:lang w:val="be-BY"/>
        </w:rPr>
        <w:t>я</w:t>
      </w:r>
      <w:r w:rsidR="000F3E89" w:rsidRPr="009B42C9">
        <w:rPr>
          <w:rFonts w:ascii="Times New Roman" w:hAnsi="Times New Roman" w:cs="Times New Roman"/>
          <w:color w:val="000000"/>
          <w:szCs w:val="28"/>
          <w:lang w:val="be-BY"/>
        </w:rPr>
        <w:t xml:space="preserve"> камунікатыўна</w:t>
      </w:r>
      <w:r w:rsidR="002D151A">
        <w:rPr>
          <w:rFonts w:ascii="Times New Roman" w:hAnsi="Times New Roman" w:cs="Times New Roman"/>
          <w:color w:val="000000"/>
          <w:szCs w:val="28"/>
          <w:lang w:val="be-BY"/>
        </w:rPr>
        <w:t>я</w:t>
      </w:r>
      <w:r w:rsidR="000F3E89" w:rsidRPr="009B42C9">
        <w:rPr>
          <w:rFonts w:ascii="Times New Roman" w:hAnsi="Times New Roman" w:cs="Times New Roman"/>
          <w:color w:val="000000"/>
          <w:szCs w:val="28"/>
          <w:lang w:val="be-BY"/>
        </w:rPr>
        <w:t xml:space="preserve"> якасць, як</w:t>
      </w:r>
      <w:r>
        <w:rPr>
          <w:rFonts w:ascii="Times New Roman" w:hAnsi="Times New Roman" w:cs="Times New Roman"/>
          <w:color w:val="000000"/>
          <w:szCs w:val="28"/>
          <w:lang w:val="be-BY"/>
        </w:rPr>
        <w:t>ая</w:t>
      </w:r>
      <w:r w:rsidR="000F3E89" w:rsidRPr="009B42C9">
        <w:rPr>
          <w:rFonts w:ascii="Times New Roman" w:hAnsi="Times New Roman" w:cs="Times New Roman"/>
          <w:color w:val="000000"/>
          <w:szCs w:val="28"/>
          <w:lang w:val="be-BY"/>
        </w:rPr>
        <w:t xml:space="preserve"> дапамага</w:t>
      </w:r>
      <w:r>
        <w:rPr>
          <w:rFonts w:ascii="Times New Roman" w:hAnsi="Times New Roman" w:cs="Times New Roman"/>
          <w:color w:val="000000"/>
          <w:szCs w:val="28"/>
          <w:lang w:val="be-BY"/>
        </w:rPr>
        <w:t>е</w:t>
      </w:r>
      <w:r w:rsidR="000F3E89" w:rsidRPr="009B42C9">
        <w:rPr>
          <w:rFonts w:ascii="Times New Roman" w:hAnsi="Times New Roman" w:cs="Times New Roman"/>
          <w:color w:val="000000"/>
          <w:szCs w:val="28"/>
          <w:lang w:val="be-BY"/>
        </w:rPr>
        <w:t xml:space="preserve"> пазнаваць </w:t>
      </w:r>
      <w:r>
        <w:rPr>
          <w:rFonts w:ascii="Times New Roman" w:hAnsi="Times New Roman" w:cs="Times New Roman"/>
          <w:color w:val="000000"/>
          <w:szCs w:val="28"/>
          <w:lang w:val="be-BY"/>
        </w:rPr>
        <w:t>мір</w:t>
      </w:r>
      <w:r w:rsidR="000F3E89" w:rsidRPr="009B42C9">
        <w:rPr>
          <w:rFonts w:ascii="Times New Roman" w:hAnsi="Times New Roman" w:cs="Times New Roman"/>
          <w:color w:val="000000"/>
          <w:szCs w:val="28"/>
          <w:lang w:val="be-BY"/>
        </w:rPr>
        <w:t>, камфортна сябе ў ім адчуваць, развіваць свой розум, здольнасці і душэўныя якасці.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  </w:t>
      </w:r>
    </w:p>
    <w:p w:rsidR="000F3E89" w:rsidRPr="002D151A" w:rsidRDefault="00C10ED7" w:rsidP="00C10ED7">
      <w:pPr>
        <w:shd w:val="clear" w:color="auto" w:fill="FFFFFF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      </w:t>
      </w:r>
      <w:r w:rsidR="000F3E89" w:rsidRPr="009B42C9">
        <w:rPr>
          <w:rFonts w:ascii="Times New Roman" w:hAnsi="Times New Roman" w:cs="Times New Roman"/>
          <w:color w:val="000000"/>
          <w:szCs w:val="28"/>
          <w:lang w:val="be-BY"/>
        </w:rPr>
        <w:t>Неабходнай умовай для ўсебаковага развіцця дзіцяці з'яўляецца наяўнасць дзіцячага грамадства, у якім фарм</w:t>
      </w:r>
      <w:r w:rsidR="003A47B5">
        <w:rPr>
          <w:rFonts w:ascii="Times New Roman" w:hAnsi="Times New Roman" w:cs="Times New Roman"/>
          <w:color w:val="000000"/>
          <w:szCs w:val="28"/>
          <w:lang w:val="be-BY"/>
        </w:rPr>
        <w:t>іруюцца</w:t>
      </w:r>
      <w:r w:rsidR="000F3E89" w:rsidRPr="009B42C9">
        <w:rPr>
          <w:rFonts w:ascii="Times New Roman" w:hAnsi="Times New Roman" w:cs="Times New Roman"/>
          <w:color w:val="000000"/>
          <w:szCs w:val="28"/>
          <w:lang w:val="be-BY"/>
        </w:rPr>
        <w:t xml:space="preserve"> рысы новага чалавека: калектывізм, </w:t>
      </w:r>
      <w:r w:rsidR="003A47B5">
        <w:rPr>
          <w:rFonts w:ascii="Times New Roman" w:hAnsi="Times New Roman" w:cs="Times New Roman"/>
          <w:color w:val="000000"/>
          <w:szCs w:val="28"/>
          <w:lang w:val="be-BY"/>
        </w:rPr>
        <w:t>т</w:t>
      </w:r>
      <w:r w:rsidR="000F3E89" w:rsidRPr="009B42C9">
        <w:rPr>
          <w:rFonts w:ascii="Times New Roman" w:hAnsi="Times New Roman" w:cs="Times New Roman"/>
          <w:color w:val="000000"/>
          <w:szCs w:val="28"/>
          <w:lang w:val="be-BY"/>
        </w:rPr>
        <w:t xml:space="preserve">аварыства, узаемадапамога, стрыманасць, навыкі грамадскіх паводзін. </w:t>
      </w:r>
      <w:r w:rsidR="000F3E89" w:rsidRPr="002D151A">
        <w:rPr>
          <w:rFonts w:ascii="Times New Roman" w:hAnsi="Times New Roman" w:cs="Times New Roman"/>
          <w:color w:val="000000"/>
          <w:szCs w:val="28"/>
          <w:lang w:val="be-BY"/>
        </w:rPr>
        <w:t xml:space="preserve">Дзіця выхоўваецца ў жыццёвых сітуацыях, якія ўзнікаюць у выніку зносін дзяцей. </w:t>
      </w:r>
      <w:r w:rsidR="000F3E89" w:rsidRPr="002D151A">
        <w:rPr>
          <w:rFonts w:ascii="Times New Roman" w:hAnsi="Times New Roman" w:cs="Times New Roman"/>
          <w:color w:val="000000"/>
          <w:szCs w:val="28"/>
          <w:lang w:val="be-BY"/>
        </w:rPr>
        <w:lastRenderedPageBreak/>
        <w:t>Падрыхтоўка дзіцяці да жыцця сярод дарослых пачынаецца з яго ўмення будаваць адносіны з аднагодкамі: спачатку, у дзіцячым садзе</w:t>
      </w:r>
      <w:r w:rsidR="003A47B5">
        <w:rPr>
          <w:rFonts w:ascii="Times New Roman" w:hAnsi="Times New Roman" w:cs="Times New Roman"/>
          <w:color w:val="000000"/>
          <w:szCs w:val="28"/>
          <w:lang w:val="be-BY"/>
        </w:rPr>
        <w:t>,</w:t>
      </w:r>
      <w:r w:rsidR="000F3E89" w:rsidRPr="002D151A">
        <w:rPr>
          <w:rFonts w:ascii="Times New Roman" w:hAnsi="Times New Roman" w:cs="Times New Roman"/>
          <w:color w:val="000000"/>
          <w:szCs w:val="28"/>
          <w:lang w:val="be-BY"/>
        </w:rPr>
        <w:t xml:space="preserve"> затым у школе. У нашай дашкольнай установе педагогі аб'ядноўваюць дзяцей вакол спраў, якія даюць магчымасць разам радавацца, перажываць, адчуваць пачуцці задавальнення, праяўляць добразычлівасць.</w:t>
      </w:r>
    </w:p>
    <w:p w:rsidR="000F3E89" w:rsidRDefault="006530F1" w:rsidP="00DA5FBF">
      <w:pPr>
        <w:shd w:val="clear" w:color="auto" w:fill="FFFFFF"/>
        <w:ind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</w:t>
      </w:r>
      <w:r w:rsidRPr="002D151A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</w:t>
      </w:r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У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нашым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дзіцячым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садзе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вядзецца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паглыбленая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r w:rsidR="00DA5FBF">
        <w:rPr>
          <w:rFonts w:ascii="Times New Roman" w:hAnsi="Times New Roman" w:cs="Times New Roman"/>
          <w:color w:val="000000"/>
          <w:szCs w:val="28"/>
          <w:lang w:val="be-BY"/>
        </w:rPr>
        <w:t xml:space="preserve">работа </w:t>
      </w:r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па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этычнаму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выхаванню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дашкольнікаў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. Мне, як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музычнаму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кіраўніку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вельмі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цікава</w:t>
      </w:r>
      <w:proofErr w:type="spellEnd"/>
      <w:r w:rsidR="00DA5FBF">
        <w:rPr>
          <w:rFonts w:ascii="Times New Roman" w:hAnsi="Times New Roman" w:cs="Times New Roman"/>
          <w:color w:val="000000"/>
          <w:szCs w:val="28"/>
          <w:lang w:val="be-BY"/>
        </w:rPr>
        <w:t xml:space="preserve">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вых</w:t>
      </w:r>
      <w:proofErr w:type="spellEnd"/>
      <w:r w:rsidR="00430491">
        <w:rPr>
          <w:rFonts w:ascii="Times New Roman" w:hAnsi="Times New Roman" w:cs="Times New Roman"/>
          <w:color w:val="000000"/>
          <w:szCs w:val="28"/>
          <w:lang w:val="be-BY"/>
        </w:rPr>
        <w:t xml:space="preserve">оўваць </w:t>
      </w:r>
      <w:r w:rsidR="000F3E89" w:rsidRPr="003A47B5">
        <w:rPr>
          <w:rFonts w:ascii="Times New Roman" w:hAnsi="Times New Roman" w:cs="Times New Roman"/>
          <w:color w:val="000000"/>
          <w:szCs w:val="28"/>
        </w:rPr>
        <w:t>культур</w:t>
      </w:r>
      <w:r w:rsidR="00430491">
        <w:rPr>
          <w:rFonts w:ascii="Times New Roman" w:hAnsi="Times New Roman" w:cs="Times New Roman"/>
          <w:color w:val="000000"/>
          <w:szCs w:val="28"/>
          <w:lang w:val="be-BY"/>
        </w:rPr>
        <w:t>у</w:t>
      </w:r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паводзін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у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дашкольнікаў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.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Арганізоўваючы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сваю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дзейнасць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у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гэтым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r w:rsidR="00DA5FBF">
        <w:rPr>
          <w:rFonts w:ascii="Times New Roman" w:hAnsi="Times New Roman" w:cs="Times New Roman"/>
          <w:color w:val="000000"/>
          <w:szCs w:val="28"/>
          <w:lang w:val="be-BY"/>
        </w:rPr>
        <w:t>на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кірунку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, я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праводжу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заняткі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, забавы,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гульні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інсцэні</w:t>
      </w:r>
      <w:proofErr w:type="gramStart"/>
      <w:r w:rsidR="000F3E89" w:rsidRPr="003A47B5">
        <w:rPr>
          <w:rFonts w:ascii="Times New Roman" w:hAnsi="Times New Roman" w:cs="Times New Roman"/>
          <w:color w:val="000000"/>
          <w:szCs w:val="28"/>
        </w:rPr>
        <w:t>роўк</w:t>
      </w:r>
      <w:proofErr w:type="gramEnd"/>
      <w:r w:rsidR="000F3E89" w:rsidRPr="003A47B5">
        <w:rPr>
          <w:rFonts w:ascii="Times New Roman" w:hAnsi="Times New Roman" w:cs="Times New Roman"/>
          <w:color w:val="000000"/>
          <w:szCs w:val="28"/>
        </w:rPr>
        <w:t>і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якія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дапамагаюць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не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толькі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навучыць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дзяцей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асновам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этыкету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, але і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выхоўва</w:t>
      </w:r>
      <w:proofErr w:type="spellEnd"/>
      <w:r w:rsidR="00DA5FBF">
        <w:rPr>
          <w:rFonts w:ascii="Times New Roman" w:hAnsi="Times New Roman" w:cs="Times New Roman"/>
          <w:color w:val="000000"/>
          <w:szCs w:val="28"/>
          <w:lang w:val="be-BY"/>
        </w:rPr>
        <w:t>ю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ць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у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іх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спагадлівасць</w:t>
      </w:r>
      <w:proofErr w:type="spellEnd"/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, </w:t>
      </w:r>
      <w:r w:rsidR="00DA5FBF">
        <w:rPr>
          <w:rFonts w:ascii="Times New Roman" w:hAnsi="Times New Roman" w:cs="Times New Roman"/>
          <w:color w:val="000000"/>
          <w:szCs w:val="28"/>
          <w:lang w:val="be-BY"/>
        </w:rPr>
        <w:t xml:space="preserve">зносіны, </w:t>
      </w:r>
      <w:proofErr w:type="spellStart"/>
      <w:r w:rsidR="000F3E89" w:rsidRPr="003A47B5">
        <w:rPr>
          <w:rFonts w:ascii="Times New Roman" w:hAnsi="Times New Roman" w:cs="Times New Roman"/>
          <w:color w:val="000000"/>
          <w:szCs w:val="28"/>
        </w:rPr>
        <w:t>уваг</w:t>
      </w:r>
      <w:proofErr w:type="spellEnd"/>
      <w:r w:rsidR="00DA5FBF">
        <w:rPr>
          <w:rFonts w:ascii="Times New Roman" w:hAnsi="Times New Roman" w:cs="Times New Roman"/>
          <w:color w:val="000000"/>
          <w:szCs w:val="28"/>
          <w:lang w:val="be-BY"/>
        </w:rPr>
        <w:t>у</w:t>
      </w:r>
      <w:r w:rsidR="000F3E89" w:rsidRPr="003A47B5">
        <w:rPr>
          <w:rFonts w:ascii="Times New Roman" w:hAnsi="Times New Roman" w:cs="Times New Roman"/>
          <w:color w:val="000000"/>
          <w:szCs w:val="28"/>
        </w:rPr>
        <w:t xml:space="preserve"> да</w:t>
      </w:r>
      <w:r w:rsidR="00DA5FBF">
        <w:rPr>
          <w:rFonts w:ascii="Times New Roman" w:hAnsi="Times New Roman" w:cs="Times New Roman"/>
          <w:color w:val="000000"/>
          <w:szCs w:val="28"/>
          <w:lang w:val="be-BY"/>
        </w:rPr>
        <w:t xml:space="preserve"> людзей</w:t>
      </w:r>
      <w:r w:rsidR="001B5261">
        <w:rPr>
          <w:rFonts w:ascii="Times New Roman" w:hAnsi="Times New Roman" w:cs="Times New Roman"/>
          <w:color w:val="000000"/>
          <w:szCs w:val="28"/>
          <w:lang w:val="be-BY"/>
        </w:rPr>
        <w:t>.</w:t>
      </w:r>
    </w:p>
    <w:p w:rsidR="00031CBE" w:rsidRDefault="00C03514" w:rsidP="00031CBE">
      <w:pPr>
        <w:shd w:val="clear" w:color="auto" w:fill="FFFFFF"/>
        <w:ind w:right="38" w:firstLine="854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Складанасць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</w:rPr>
        <w:t>маральных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szCs w:val="28"/>
          <w:lang w:val="be-BY"/>
        </w:rPr>
        <w:t>’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яў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вызначае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паступовае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пранікненне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ў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іх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сутнасць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.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Спачатку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r w:rsidR="00031CBE">
        <w:rPr>
          <w:rFonts w:ascii="Times New Roman" w:hAnsi="Times New Roman" w:cs="Times New Roman"/>
          <w:color w:val="000000"/>
          <w:szCs w:val="28"/>
          <w:lang w:val="be-BY"/>
        </w:rPr>
        <w:t xml:space="preserve">дзеці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разумеюць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іх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на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эмацы</w:t>
      </w:r>
      <w:proofErr w:type="spellEnd"/>
      <w:r w:rsidR="00031CBE">
        <w:rPr>
          <w:rFonts w:ascii="Times New Roman" w:hAnsi="Times New Roman" w:cs="Times New Roman"/>
          <w:color w:val="000000"/>
          <w:szCs w:val="28"/>
          <w:lang w:val="be-BY"/>
        </w:rPr>
        <w:t xml:space="preserve">янальным </w:t>
      </w:r>
      <w:proofErr w:type="spellStart"/>
      <w:r>
        <w:rPr>
          <w:rFonts w:ascii="Times New Roman" w:hAnsi="Times New Roman" w:cs="Times New Roman"/>
          <w:color w:val="000000"/>
          <w:szCs w:val="28"/>
        </w:rPr>
        <w:t>узроўні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Cs w:val="28"/>
          <w:lang w:val="be-BY"/>
        </w:rPr>
        <w:t>“</w:t>
      </w:r>
      <w:r>
        <w:rPr>
          <w:rFonts w:ascii="Times New Roman" w:hAnsi="Times New Roman" w:cs="Times New Roman"/>
          <w:color w:val="000000"/>
          <w:szCs w:val="28"/>
        </w:rPr>
        <w:t>добра</w:t>
      </w:r>
      <w:r>
        <w:rPr>
          <w:rFonts w:ascii="Times New Roman" w:hAnsi="Times New Roman" w:cs="Times New Roman"/>
          <w:color w:val="000000"/>
          <w:szCs w:val="28"/>
          <w:lang w:val="be-BY"/>
        </w:rPr>
        <w:t>”</w:t>
      </w:r>
      <w:r>
        <w:rPr>
          <w:rFonts w:ascii="Times New Roman" w:hAnsi="Times New Roman" w:cs="Times New Roman"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  <w:lang w:val="be-BY"/>
        </w:rPr>
        <w:t>“</w:t>
      </w:r>
      <w:proofErr w:type="spellStart"/>
      <w:r>
        <w:rPr>
          <w:rFonts w:ascii="Times New Roman" w:hAnsi="Times New Roman" w:cs="Times New Roman"/>
          <w:color w:val="000000"/>
          <w:szCs w:val="28"/>
        </w:rPr>
        <w:t>дрэнна</w:t>
      </w:r>
      <w:proofErr w:type="spellEnd"/>
      <w:r>
        <w:rPr>
          <w:rFonts w:ascii="Times New Roman" w:hAnsi="Times New Roman" w:cs="Times New Roman"/>
          <w:color w:val="000000"/>
          <w:szCs w:val="28"/>
          <w:lang w:val="be-BY"/>
        </w:rPr>
        <w:t>”</w:t>
      </w:r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),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затым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паступова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пачынаюць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ўсведамляць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чаму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здзяйсняецца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той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ці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іншы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ўчынак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. У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адных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дзяцей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атрым</w:t>
      </w:r>
      <w:proofErr w:type="spellEnd"/>
      <w:r w:rsidR="00031CBE">
        <w:rPr>
          <w:rFonts w:ascii="Times New Roman" w:hAnsi="Times New Roman" w:cs="Times New Roman"/>
          <w:color w:val="000000"/>
          <w:szCs w:val="28"/>
          <w:lang w:val="be-BY"/>
        </w:rPr>
        <w:t>оўваецца</w:t>
      </w:r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хутчэй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спасцігаць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глыбіню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абмяркоўва</w:t>
      </w:r>
      <w:proofErr w:type="spellEnd"/>
      <w:r w:rsidR="00031CBE">
        <w:rPr>
          <w:rFonts w:ascii="Times New Roman" w:hAnsi="Times New Roman" w:cs="Times New Roman"/>
          <w:color w:val="000000"/>
          <w:szCs w:val="28"/>
          <w:lang w:val="be-BY"/>
        </w:rPr>
        <w:t xml:space="preserve">емых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сітуацый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, у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іншых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-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павольней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.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Гэта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натуральна. Важна </w:t>
      </w:r>
      <w:proofErr w:type="gramStart"/>
      <w:r w:rsidR="000F3E89" w:rsidRPr="00031CBE">
        <w:rPr>
          <w:rFonts w:ascii="Times New Roman" w:hAnsi="Times New Roman" w:cs="Times New Roman"/>
          <w:color w:val="000000"/>
          <w:szCs w:val="28"/>
        </w:rPr>
        <w:t>тое</w:t>
      </w:r>
      <w:proofErr w:type="gram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што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з дня ў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дзень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у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іх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назапашваюцца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маральныя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паняцці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і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ўяўленні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аб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маральных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 xml:space="preserve"> нормах </w:t>
      </w:r>
      <w:proofErr w:type="spellStart"/>
      <w:r w:rsidR="000F3E89" w:rsidRPr="00031CBE">
        <w:rPr>
          <w:rFonts w:ascii="Times New Roman" w:hAnsi="Times New Roman" w:cs="Times New Roman"/>
          <w:color w:val="000000"/>
          <w:szCs w:val="28"/>
        </w:rPr>
        <w:t>паводзін</w:t>
      </w:r>
      <w:proofErr w:type="spellEnd"/>
      <w:r w:rsidR="000F3E89" w:rsidRPr="00031CBE">
        <w:rPr>
          <w:rFonts w:ascii="Times New Roman" w:hAnsi="Times New Roman" w:cs="Times New Roman"/>
          <w:color w:val="000000"/>
          <w:szCs w:val="28"/>
        </w:rPr>
        <w:t>.</w:t>
      </w:r>
    </w:p>
    <w:p w:rsidR="003C3561" w:rsidRDefault="000F3E89" w:rsidP="00031CBE">
      <w:pPr>
        <w:shd w:val="clear" w:color="auto" w:fill="FFFFFF"/>
        <w:ind w:right="38" w:firstLine="854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Каб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атрымаць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добрыя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вынікі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зрабіць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сваю </w:t>
      </w:r>
      <w:r w:rsidR="003C3561">
        <w:rPr>
          <w:rFonts w:ascii="Times New Roman" w:eastAsia="Times New Roman" w:hAnsi="Times New Roman" w:cs="Times New Roman"/>
          <w:color w:val="000000"/>
          <w:szCs w:val="28"/>
          <w:lang w:val="be-BY"/>
        </w:rPr>
        <w:t>работу</w:t>
      </w:r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больш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эфектыўнай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цікавай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эмацы</w:t>
      </w:r>
      <w:proofErr w:type="spellEnd"/>
      <w:r w:rsidR="003C3561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янальна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насычанай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я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прадугледжваю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навучанне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і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выхаванне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дзяцей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у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наступных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напрамках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: </w:t>
      </w:r>
    </w:p>
    <w:p w:rsidR="00404333" w:rsidRDefault="000F3E89" w:rsidP="003C3561">
      <w:pPr>
        <w:shd w:val="clear" w:color="auto" w:fill="FFFFFF"/>
        <w:ind w:right="38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r w:rsidR="003C3561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выкананне </w:t>
      </w:r>
      <w:r w:rsidRPr="00031CBE">
        <w:rPr>
          <w:rFonts w:ascii="Times New Roman" w:eastAsia="Times New Roman" w:hAnsi="Times New Roman" w:cs="Times New Roman"/>
          <w:color w:val="000000"/>
          <w:szCs w:val="28"/>
        </w:rPr>
        <w:t>культурна-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гі</w:t>
      </w:r>
      <w:proofErr w:type="gram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гіен</w:t>
      </w:r>
      <w:proofErr w:type="gramEnd"/>
      <w:r w:rsidRPr="00031CBE">
        <w:rPr>
          <w:rFonts w:ascii="Times New Roman" w:eastAsia="Times New Roman" w:hAnsi="Times New Roman" w:cs="Times New Roman"/>
          <w:color w:val="000000"/>
          <w:szCs w:val="28"/>
        </w:rPr>
        <w:t>ічных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навыкаў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імідж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(культура </w:t>
      </w:r>
      <w:r w:rsidR="00404333">
        <w:rPr>
          <w:rFonts w:ascii="Times New Roman" w:eastAsia="Times New Roman" w:hAnsi="Times New Roman" w:cs="Times New Roman"/>
          <w:color w:val="000000"/>
          <w:szCs w:val="28"/>
          <w:lang w:val="be-BY"/>
        </w:rPr>
        <w:t>знешняга</w:t>
      </w:r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выгляду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: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прычоска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адзенне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абутак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ахайнасць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>);</w:t>
      </w:r>
    </w:p>
    <w:p w:rsidR="00CD64FD" w:rsidRDefault="000F3E89" w:rsidP="003C3561">
      <w:pPr>
        <w:shd w:val="clear" w:color="auto" w:fill="FFFFFF"/>
        <w:ind w:right="38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гасцявы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этыкет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(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ўменне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запрасіць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у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госці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прымаць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гасцей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); </w:t>
      </w:r>
    </w:p>
    <w:p w:rsidR="00CD64FD" w:rsidRDefault="000F3E89" w:rsidP="003C3561">
      <w:pPr>
        <w:shd w:val="clear" w:color="auto" w:fill="FFFFFF"/>
        <w:ind w:right="38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маўленч</w:t>
      </w:r>
      <w:proofErr w:type="spellEnd"/>
      <w:r w:rsidR="00CD64FD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ы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этыкет</w:t>
      </w:r>
      <w:proofErr w:type="spellEnd"/>
      <w:r w:rsidR="00CD64FD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 (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тэлефонны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этыкет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этыкет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ў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грамадскіх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месцах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транспарце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зносіны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з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аднагодкамі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дарослымі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>);</w:t>
      </w:r>
    </w:p>
    <w:p w:rsidR="00CD64FD" w:rsidRDefault="000F3E89" w:rsidP="00CD64FD">
      <w:pPr>
        <w:shd w:val="clear" w:color="auto" w:fill="FFFFFF"/>
        <w:ind w:right="38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танцавальны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этыкет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(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уменне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запрасіць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на танец,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дзякаваць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за танец</w:t>
      </w:r>
      <w:r w:rsidR="003653DD">
        <w:rPr>
          <w:rFonts w:ascii="Times New Roman" w:eastAsia="Times New Roman" w:hAnsi="Times New Roman" w:cs="Times New Roman"/>
          <w:color w:val="000000"/>
          <w:szCs w:val="28"/>
          <w:lang w:val="be-BY"/>
        </w:rPr>
        <w:t>,</w:t>
      </w:r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праяўляць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031CBE">
        <w:rPr>
          <w:rFonts w:ascii="Times New Roman" w:eastAsia="Times New Roman" w:hAnsi="Times New Roman" w:cs="Times New Roman"/>
          <w:color w:val="000000"/>
          <w:szCs w:val="28"/>
        </w:rPr>
        <w:t>увагу</w:t>
      </w:r>
      <w:proofErr w:type="spellEnd"/>
      <w:r w:rsidRPr="00031CBE">
        <w:rPr>
          <w:rFonts w:ascii="Times New Roman" w:eastAsia="Times New Roman" w:hAnsi="Times New Roman" w:cs="Times New Roman"/>
          <w:color w:val="000000"/>
          <w:szCs w:val="28"/>
        </w:rPr>
        <w:t xml:space="preserve"> да партнёра).</w:t>
      </w:r>
    </w:p>
    <w:p w:rsidR="000F3E89" w:rsidRPr="00A7035F" w:rsidRDefault="00CD64FD" w:rsidP="00CD64FD">
      <w:pPr>
        <w:shd w:val="clear" w:color="auto" w:fill="FFFFFF"/>
        <w:ind w:right="38" w:firstLine="426"/>
        <w:jc w:val="both"/>
        <w:rPr>
          <w:rFonts w:ascii="Times New Roman" w:eastAsia="Times New Roman" w:hAnsi="Times New Roman" w:cs="Times New Roman"/>
          <w:color w:val="000000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     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Навучанне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этыкету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праходзіць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на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занятках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заба</w:t>
      </w:r>
      <w:proofErr w:type="spellEnd"/>
      <w:r w:rsidR="00A7035F">
        <w:rPr>
          <w:rFonts w:ascii="Times New Roman" w:eastAsia="Times New Roman" w:hAnsi="Times New Roman" w:cs="Times New Roman"/>
          <w:color w:val="000000"/>
          <w:szCs w:val="28"/>
          <w:lang w:val="be-BY"/>
        </w:rPr>
        <w:t>вах</w:t>
      </w:r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, а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таксама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на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святах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з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удзелам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бацькоў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праз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гульнявую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тэатралізаваную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дзейнасць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рашэнне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праблемных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сітуацый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Шырока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выкарыстоўваецца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мастацкае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слова,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інсцэніроўкі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песні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і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танцавальныя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кампазіцыі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праводзяцца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гутаркі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віктарыны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змест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якіх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дапамагаюць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сістэматызаваць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і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абагул</w:t>
      </w:r>
      <w:proofErr w:type="spellEnd"/>
      <w:r w:rsidR="00A7035F">
        <w:rPr>
          <w:rFonts w:ascii="Times New Roman" w:eastAsia="Times New Roman" w:hAnsi="Times New Roman" w:cs="Times New Roman"/>
          <w:color w:val="000000"/>
          <w:szCs w:val="28"/>
          <w:lang w:val="be-BY"/>
        </w:rPr>
        <w:t>іць</w:t>
      </w:r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ўяўленні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>аб</w:t>
      </w:r>
      <w:proofErr w:type="spellEnd"/>
      <w:r w:rsidR="000F3E89" w:rsidRPr="00CD64FD">
        <w:rPr>
          <w:rFonts w:ascii="Times New Roman" w:eastAsia="Times New Roman" w:hAnsi="Times New Roman" w:cs="Times New Roman"/>
          <w:color w:val="000000"/>
          <w:szCs w:val="28"/>
        </w:rPr>
        <w:t xml:space="preserve"> марал</w:t>
      </w:r>
      <w:r w:rsidR="00A7035F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і. </w:t>
      </w:r>
      <w:r w:rsidR="000F3E89" w:rsidRPr="00A7035F">
        <w:rPr>
          <w:rFonts w:ascii="Times New Roman" w:eastAsia="Times New Roman" w:hAnsi="Times New Roman" w:cs="Times New Roman"/>
          <w:color w:val="000000"/>
          <w:szCs w:val="28"/>
          <w:lang w:val="be-BY"/>
        </w:rPr>
        <w:t>У выніку іх выкарыстання</w:t>
      </w:r>
      <w:r w:rsidR="00A7035F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 </w:t>
      </w:r>
      <w:r w:rsidR="000F3E89" w:rsidRPr="00A7035F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дзеці вучацца разважаць пра дабро і зло, любіць </w:t>
      </w:r>
      <w:r w:rsidR="00A7035F">
        <w:rPr>
          <w:rFonts w:ascii="Times New Roman" w:eastAsia="Times New Roman" w:hAnsi="Times New Roman" w:cs="Times New Roman"/>
          <w:color w:val="000000"/>
          <w:szCs w:val="28"/>
          <w:lang w:val="be-BY"/>
        </w:rPr>
        <w:t>мі</w:t>
      </w:r>
      <w:proofErr w:type="gramStart"/>
      <w:r w:rsidR="00A7035F">
        <w:rPr>
          <w:rFonts w:ascii="Times New Roman" w:eastAsia="Times New Roman" w:hAnsi="Times New Roman" w:cs="Times New Roman"/>
          <w:color w:val="000000"/>
          <w:szCs w:val="28"/>
          <w:lang w:val="be-BY"/>
        </w:rPr>
        <w:t>р</w:t>
      </w:r>
      <w:proofErr w:type="gramEnd"/>
      <w:r w:rsidR="00A7035F">
        <w:rPr>
          <w:rFonts w:ascii="Times New Roman" w:eastAsia="Times New Roman" w:hAnsi="Times New Roman" w:cs="Times New Roman"/>
          <w:color w:val="000000"/>
          <w:szCs w:val="28"/>
          <w:lang w:val="be-BY"/>
        </w:rPr>
        <w:t>, б</w:t>
      </w:r>
      <w:r w:rsidR="000F3E89" w:rsidRPr="00A7035F">
        <w:rPr>
          <w:rFonts w:ascii="Times New Roman" w:eastAsia="Times New Roman" w:hAnsi="Times New Roman" w:cs="Times New Roman"/>
          <w:color w:val="000000"/>
          <w:szCs w:val="28"/>
          <w:lang w:val="be-BY"/>
        </w:rPr>
        <w:t>ерагчы тое, што любіш і змагацца з тым, што перашкаджае жыць у міры і згодзе.</w:t>
      </w:r>
    </w:p>
    <w:p w:rsidR="00C3307C" w:rsidRPr="00274849" w:rsidRDefault="00A7035F" w:rsidP="00274849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Cs w:val="28"/>
        </w:rPr>
      </w:pPr>
      <w:r w:rsidRPr="00274849">
        <w:rPr>
          <w:rFonts w:ascii="Times New Roman" w:hAnsi="Times New Roman" w:cs="Times New Roman"/>
          <w:b/>
          <w:color w:val="000000"/>
          <w:szCs w:val="28"/>
          <w:lang w:val="be-BY"/>
        </w:rPr>
        <w:t xml:space="preserve">       </w:t>
      </w:r>
      <w:r w:rsidR="000F3E89" w:rsidRPr="00274849">
        <w:rPr>
          <w:rFonts w:ascii="Times New Roman" w:hAnsi="Times New Roman" w:cs="Times New Roman"/>
          <w:color w:val="000000"/>
          <w:szCs w:val="28"/>
          <w:lang w:val="be-BY"/>
        </w:rPr>
        <w:t xml:space="preserve">Цікавая, займальная форма гульняў-заняткаў, </w:t>
      </w:r>
      <w:r w:rsidR="00C3307C" w:rsidRPr="00274849">
        <w:rPr>
          <w:rFonts w:ascii="Times New Roman" w:hAnsi="Times New Roman" w:cs="Times New Roman"/>
          <w:color w:val="000000"/>
          <w:szCs w:val="28"/>
          <w:lang w:val="be-BY"/>
        </w:rPr>
        <w:t xml:space="preserve">дае </w:t>
      </w:r>
      <w:r w:rsidR="000F3E89" w:rsidRPr="00274849">
        <w:rPr>
          <w:rFonts w:ascii="Times New Roman" w:hAnsi="Times New Roman" w:cs="Times New Roman"/>
          <w:color w:val="000000"/>
          <w:szCs w:val="28"/>
          <w:lang w:val="be-BY"/>
        </w:rPr>
        <w:t xml:space="preserve">магчымасць творча, ярка, маляўніча і цікава навучаць дзяцей правілам </w:t>
      </w:r>
      <w:r w:rsidR="00C3307C" w:rsidRPr="00274849">
        <w:rPr>
          <w:rFonts w:ascii="Times New Roman" w:hAnsi="Times New Roman" w:cs="Times New Roman"/>
          <w:color w:val="000000"/>
          <w:szCs w:val="28"/>
          <w:lang w:val="be-BY"/>
        </w:rPr>
        <w:t xml:space="preserve">паводзін. </w:t>
      </w:r>
      <w:r w:rsidR="000F3E89" w:rsidRPr="00274849">
        <w:rPr>
          <w:rFonts w:ascii="Times New Roman" w:hAnsi="Times New Roman" w:cs="Times New Roman"/>
          <w:color w:val="000000"/>
          <w:szCs w:val="28"/>
          <w:lang w:val="be-BY"/>
        </w:rPr>
        <w:t>Вялікае значэнне, мае і падбор музычнага рэпертуару для заняткаў.</w:t>
      </w:r>
      <w:r w:rsidR="00C3307C" w:rsidRPr="00274849">
        <w:rPr>
          <w:rFonts w:ascii="Times New Roman" w:hAnsi="Times New Roman" w:cs="Times New Roman"/>
          <w:color w:val="000000"/>
          <w:szCs w:val="28"/>
          <w:lang w:val="be-BY"/>
        </w:rPr>
        <w:t xml:space="preserve"> </w:t>
      </w:r>
      <w:r w:rsidR="00274849" w:rsidRPr="00274849">
        <w:rPr>
          <w:rFonts w:ascii="Times New Roman" w:hAnsi="Times New Roman" w:cs="Times New Roman"/>
          <w:color w:val="000000"/>
          <w:szCs w:val="28"/>
          <w:lang w:val="be-BY"/>
        </w:rPr>
        <w:t xml:space="preserve">Музычныя творы павінны быць яркімі, цікавымі дзецям, даступнымі для ўспрымання. </w:t>
      </w:r>
      <w:r w:rsidR="00C3307C" w:rsidRPr="00274849">
        <w:rPr>
          <w:rFonts w:ascii="Times New Roman" w:hAnsi="Times New Roman" w:cs="Times New Roman"/>
          <w:color w:val="000000"/>
          <w:szCs w:val="28"/>
          <w:lang w:val="be-BY"/>
        </w:rPr>
        <w:t>Часта на заняткі прыходз</w:t>
      </w:r>
      <w:r w:rsidR="00274849" w:rsidRPr="00274849">
        <w:rPr>
          <w:rFonts w:ascii="Times New Roman" w:hAnsi="Times New Roman" w:cs="Times New Roman"/>
          <w:color w:val="000000"/>
          <w:szCs w:val="28"/>
          <w:lang w:val="be-BY"/>
        </w:rPr>
        <w:t>яць</w:t>
      </w:r>
      <w:r w:rsidR="00C3307C" w:rsidRPr="00274849">
        <w:rPr>
          <w:rFonts w:ascii="Times New Roman" w:hAnsi="Times New Roman" w:cs="Times New Roman"/>
          <w:color w:val="000000"/>
          <w:szCs w:val="28"/>
          <w:lang w:val="be-BY"/>
        </w:rPr>
        <w:t xml:space="preserve"> казачныя персанажы,</w:t>
      </w:r>
      <w:r w:rsidR="00274849" w:rsidRPr="00274849">
        <w:rPr>
          <w:rFonts w:ascii="Times New Roman" w:hAnsi="Times New Roman" w:cs="Times New Roman"/>
          <w:color w:val="000000"/>
          <w:szCs w:val="28"/>
          <w:lang w:val="be-BY"/>
        </w:rPr>
        <w:t xml:space="preserve"> цацкі, </w:t>
      </w:r>
      <w:r w:rsidR="00C3307C" w:rsidRPr="00274849">
        <w:rPr>
          <w:rFonts w:ascii="Times New Roman" w:hAnsi="Times New Roman" w:cs="Times New Roman"/>
          <w:color w:val="000000"/>
          <w:szCs w:val="28"/>
          <w:lang w:val="be-BY"/>
        </w:rPr>
        <w:t>якім патр</w:t>
      </w:r>
      <w:r w:rsidR="00274849" w:rsidRPr="00274849">
        <w:rPr>
          <w:rFonts w:ascii="Times New Roman" w:hAnsi="Times New Roman" w:cs="Times New Roman"/>
          <w:color w:val="000000"/>
          <w:szCs w:val="28"/>
          <w:lang w:val="be-BY"/>
        </w:rPr>
        <w:t>эбна</w:t>
      </w:r>
      <w:r w:rsidR="00C3307C" w:rsidRPr="00274849">
        <w:rPr>
          <w:rFonts w:ascii="Times New Roman" w:hAnsi="Times New Roman" w:cs="Times New Roman"/>
          <w:color w:val="000000"/>
          <w:szCs w:val="28"/>
          <w:lang w:val="be-BY"/>
        </w:rPr>
        <w:t xml:space="preserve"> дапамога, савет. </w:t>
      </w:r>
      <w:r w:rsidR="00274849" w:rsidRPr="00274849">
        <w:rPr>
          <w:rFonts w:ascii="Times New Roman" w:hAnsi="Times New Roman" w:cs="Times New Roman"/>
          <w:color w:val="000000"/>
          <w:szCs w:val="28"/>
          <w:lang w:val="be-BY"/>
        </w:rPr>
        <w:t xml:space="preserve">Пры дапамозе </w:t>
      </w:r>
      <w:r w:rsidR="00C3307C" w:rsidRPr="00274849">
        <w:rPr>
          <w:rFonts w:ascii="Times New Roman" w:hAnsi="Times New Roman" w:cs="Times New Roman"/>
          <w:color w:val="000000"/>
          <w:szCs w:val="28"/>
          <w:lang w:val="be-BY"/>
        </w:rPr>
        <w:t xml:space="preserve"> персанаж</w:t>
      </w:r>
      <w:r w:rsidR="00274849" w:rsidRPr="00274849">
        <w:rPr>
          <w:rFonts w:ascii="Times New Roman" w:hAnsi="Times New Roman" w:cs="Times New Roman"/>
          <w:color w:val="000000"/>
          <w:szCs w:val="28"/>
          <w:lang w:val="be-BY"/>
        </w:rPr>
        <w:t xml:space="preserve">аў </w:t>
      </w:r>
      <w:r w:rsidR="00C3307C" w:rsidRPr="00274849">
        <w:rPr>
          <w:rFonts w:ascii="Times New Roman" w:hAnsi="Times New Roman" w:cs="Times New Roman"/>
          <w:color w:val="000000"/>
          <w:szCs w:val="28"/>
          <w:lang w:val="be-BY"/>
        </w:rPr>
        <w:t>ўзмацня</w:t>
      </w:r>
      <w:r w:rsidR="00274849" w:rsidRPr="00274849">
        <w:rPr>
          <w:rFonts w:ascii="Times New Roman" w:hAnsi="Times New Roman" w:cs="Times New Roman"/>
          <w:color w:val="000000"/>
          <w:szCs w:val="28"/>
          <w:lang w:val="be-BY"/>
        </w:rPr>
        <w:t xml:space="preserve">ецца </w:t>
      </w:r>
      <w:r w:rsidR="00C3307C" w:rsidRPr="00274849">
        <w:rPr>
          <w:rFonts w:ascii="Times New Roman" w:hAnsi="Times New Roman" w:cs="Times New Roman"/>
          <w:color w:val="000000"/>
          <w:szCs w:val="28"/>
          <w:lang w:val="be-BY"/>
        </w:rPr>
        <w:t>эмацы</w:t>
      </w:r>
      <w:r w:rsidR="00274849" w:rsidRPr="00274849">
        <w:rPr>
          <w:rFonts w:ascii="Times New Roman" w:hAnsi="Times New Roman" w:cs="Times New Roman"/>
          <w:color w:val="000000"/>
          <w:szCs w:val="28"/>
          <w:lang w:val="be-BY"/>
        </w:rPr>
        <w:t>янальна</w:t>
      </w:r>
      <w:r w:rsidR="00C3307C" w:rsidRPr="00274849">
        <w:rPr>
          <w:rFonts w:ascii="Times New Roman" w:hAnsi="Times New Roman" w:cs="Times New Roman"/>
          <w:color w:val="000000"/>
          <w:szCs w:val="28"/>
          <w:lang w:val="be-BY"/>
        </w:rPr>
        <w:t xml:space="preserve">-пазітыўнае ўспрыманне </w:t>
      </w:r>
      <w:r w:rsidR="00C3307C" w:rsidRPr="00274849">
        <w:rPr>
          <w:rFonts w:ascii="Times New Roman" w:hAnsi="Times New Roman" w:cs="Times New Roman"/>
          <w:color w:val="000000"/>
          <w:szCs w:val="28"/>
          <w:lang w:val="be-BY"/>
        </w:rPr>
        <w:lastRenderedPageBreak/>
        <w:t>дзецьмі маральных правілаў і асноў этыкету. У структуру такіх заняткаў уваход</w:t>
      </w:r>
      <w:r w:rsidR="001B7623">
        <w:rPr>
          <w:rFonts w:ascii="Times New Roman" w:hAnsi="Times New Roman" w:cs="Times New Roman"/>
          <w:color w:val="000000"/>
          <w:szCs w:val="28"/>
          <w:lang w:val="be-BY"/>
        </w:rPr>
        <w:t>з</w:t>
      </w:r>
      <w:r w:rsidR="004A2960">
        <w:rPr>
          <w:rFonts w:ascii="Times New Roman" w:hAnsi="Times New Roman" w:cs="Times New Roman"/>
          <w:color w:val="000000"/>
          <w:szCs w:val="28"/>
          <w:lang w:val="be-BY"/>
        </w:rPr>
        <w:t>яць</w:t>
      </w:r>
      <w:r w:rsidR="00C3307C" w:rsidRPr="00274849">
        <w:rPr>
          <w:rFonts w:ascii="Times New Roman" w:hAnsi="Times New Roman" w:cs="Times New Roman"/>
          <w:color w:val="000000"/>
          <w:szCs w:val="28"/>
          <w:lang w:val="be-BY"/>
        </w:rPr>
        <w:t xml:space="preserve">: гульнявыя практыкаванні, дыдактычныя гульні, загадкі, вершы, гутаркі. </w:t>
      </w:r>
      <w:proofErr w:type="spellStart"/>
      <w:r w:rsidR="00C3307C" w:rsidRPr="00274849">
        <w:rPr>
          <w:rFonts w:ascii="Times New Roman" w:hAnsi="Times New Roman" w:cs="Times New Roman"/>
          <w:color w:val="000000"/>
          <w:szCs w:val="28"/>
        </w:rPr>
        <w:t>Усё</w:t>
      </w:r>
      <w:proofErr w:type="spellEnd"/>
      <w:r w:rsidR="00C3307C" w:rsidRPr="00274849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C3307C" w:rsidRPr="00274849">
        <w:rPr>
          <w:rFonts w:ascii="Times New Roman" w:hAnsi="Times New Roman" w:cs="Times New Roman"/>
          <w:color w:val="000000"/>
          <w:szCs w:val="28"/>
        </w:rPr>
        <w:t>гэта</w:t>
      </w:r>
      <w:proofErr w:type="spellEnd"/>
      <w:r w:rsidR="00C3307C" w:rsidRPr="00274849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C3307C" w:rsidRPr="00274849">
        <w:rPr>
          <w:rFonts w:ascii="Times New Roman" w:hAnsi="Times New Roman" w:cs="Times New Roman"/>
          <w:color w:val="000000"/>
          <w:szCs w:val="28"/>
        </w:rPr>
        <w:t>ствар</w:t>
      </w:r>
      <w:proofErr w:type="spellEnd"/>
      <w:r w:rsidR="0080541D">
        <w:rPr>
          <w:rFonts w:ascii="Times New Roman" w:hAnsi="Times New Roman" w:cs="Times New Roman"/>
          <w:color w:val="000000"/>
          <w:szCs w:val="28"/>
          <w:lang w:val="be-BY"/>
        </w:rPr>
        <w:t>а</w:t>
      </w:r>
      <w:r w:rsidR="00E6369C">
        <w:rPr>
          <w:rFonts w:ascii="Times New Roman" w:hAnsi="Times New Roman" w:cs="Times New Roman"/>
          <w:color w:val="000000"/>
          <w:szCs w:val="28"/>
          <w:lang w:val="be-BY"/>
        </w:rPr>
        <w:t>е</w:t>
      </w:r>
      <w:r w:rsidR="00C3307C" w:rsidRPr="00274849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C3307C" w:rsidRPr="00274849">
        <w:rPr>
          <w:rFonts w:ascii="Times New Roman" w:hAnsi="Times New Roman" w:cs="Times New Roman"/>
          <w:color w:val="000000"/>
          <w:szCs w:val="28"/>
        </w:rPr>
        <w:t>ўмовы</w:t>
      </w:r>
      <w:proofErr w:type="spellEnd"/>
      <w:r w:rsidR="00C3307C" w:rsidRPr="00274849">
        <w:rPr>
          <w:rFonts w:ascii="Times New Roman" w:hAnsi="Times New Roman" w:cs="Times New Roman"/>
          <w:color w:val="000000"/>
          <w:szCs w:val="28"/>
        </w:rPr>
        <w:t xml:space="preserve"> для </w:t>
      </w:r>
      <w:proofErr w:type="spellStart"/>
      <w:r w:rsidR="00C3307C" w:rsidRPr="00274849">
        <w:rPr>
          <w:rFonts w:ascii="Times New Roman" w:hAnsi="Times New Roman" w:cs="Times New Roman"/>
          <w:color w:val="000000"/>
          <w:szCs w:val="28"/>
        </w:rPr>
        <w:t>найлепшага</w:t>
      </w:r>
      <w:proofErr w:type="spellEnd"/>
      <w:r w:rsidR="00C3307C" w:rsidRPr="00274849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C3307C" w:rsidRPr="00274849">
        <w:rPr>
          <w:rFonts w:ascii="Times New Roman" w:hAnsi="Times New Roman" w:cs="Times New Roman"/>
          <w:color w:val="000000"/>
          <w:szCs w:val="28"/>
        </w:rPr>
        <w:t>засваення</w:t>
      </w:r>
      <w:proofErr w:type="spellEnd"/>
      <w:r w:rsidR="00C3307C" w:rsidRPr="00274849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C3307C" w:rsidRPr="00274849">
        <w:rPr>
          <w:rFonts w:ascii="Times New Roman" w:hAnsi="Times New Roman" w:cs="Times New Roman"/>
          <w:color w:val="000000"/>
          <w:szCs w:val="28"/>
        </w:rPr>
        <w:t>дзецьмі</w:t>
      </w:r>
      <w:proofErr w:type="spellEnd"/>
      <w:r w:rsidR="00C3307C" w:rsidRPr="00274849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C3307C" w:rsidRPr="00274849">
        <w:rPr>
          <w:rFonts w:ascii="Times New Roman" w:hAnsi="Times New Roman" w:cs="Times New Roman"/>
          <w:color w:val="000000"/>
          <w:szCs w:val="28"/>
        </w:rPr>
        <w:t>прынятых</w:t>
      </w:r>
      <w:proofErr w:type="spellEnd"/>
      <w:r w:rsidR="00C3307C" w:rsidRPr="00274849">
        <w:rPr>
          <w:rFonts w:ascii="Times New Roman" w:hAnsi="Times New Roman" w:cs="Times New Roman"/>
          <w:color w:val="000000"/>
          <w:szCs w:val="28"/>
        </w:rPr>
        <w:t xml:space="preserve"> у </w:t>
      </w:r>
      <w:proofErr w:type="spellStart"/>
      <w:r w:rsidR="00C3307C" w:rsidRPr="00274849">
        <w:rPr>
          <w:rFonts w:ascii="Times New Roman" w:hAnsi="Times New Roman" w:cs="Times New Roman"/>
          <w:color w:val="000000"/>
          <w:szCs w:val="28"/>
        </w:rPr>
        <w:t>грамадстве</w:t>
      </w:r>
      <w:proofErr w:type="spellEnd"/>
      <w:r w:rsidR="00C3307C" w:rsidRPr="00274849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C3307C" w:rsidRPr="00274849">
        <w:rPr>
          <w:rFonts w:ascii="Times New Roman" w:hAnsi="Times New Roman" w:cs="Times New Roman"/>
          <w:color w:val="000000"/>
          <w:szCs w:val="28"/>
        </w:rPr>
        <w:t>нормаў</w:t>
      </w:r>
      <w:proofErr w:type="spellEnd"/>
      <w:r w:rsidR="00C3307C" w:rsidRPr="00274849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C3307C" w:rsidRPr="00274849">
        <w:rPr>
          <w:rFonts w:ascii="Times New Roman" w:hAnsi="Times New Roman" w:cs="Times New Roman"/>
          <w:color w:val="000000"/>
          <w:szCs w:val="28"/>
        </w:rPr>
        <w:t>паводзін</w:t>
      </w:r>
      <w:proofErr w:type="spellEnd"/>
      <w:r w:rsidR="00C3307C" w:rsidRPr="00274849">
        <w:rPr>
          <w:rFonts w:ascii="Times New Roman" w:hAnsi="Times New Roman" w:cs="Times New Roman"/>
          <w:color w:val="000000"/>
          <w:szCs w:val="28"/>
        </w:rPr>
        <w:t xml:space="preserve">. </w:t>
      </w:r>
    </w:p>
    <w:p w:rsidR="006530F1" w:rsidRPr="00C963DA" w:rsidRDefault="00274849" w:rsidP="00274849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Cs w:val="28"/>
          <w:lang w:val="be-BY"/>
        </w:rPr>
        <w:t xml:space="preserve">       </w:t>
      </w:r>
      <w:r w:rsidR="000F3E89" w:rsidRPr="002D151A">
        <w:rPr>
          <w:rFonts w:ascii="Times New Roman" w:hAnsi="Times New Roman" w:cs="Times New Roman"/>
          <w:color w:val="000000"/>
          <w:szCs w:val="28"/>
          <w:lang w:val="be-BY"/>
        </w:rPr>
        <w:t xml:space="preserve">Вядома, што ў дашкольным узросце найбольш блізкай і зразумелай для дзіцяці дзейнасцю з'яўляецца гульня. У працы з дзецьмі выкарыстоўваю калектыўныя гульні-практыкаванні, гульні-інсцэніроўкі, сюжэтна-ролевыя гульні. У працэсе гульні лягчэй засвойваюцца паняцці, набываюцца навыкі. Так у сюжэтна-ролевай гульні "Паход у </w:t>
      </w:r>
      <w:r w:rsidR="00C57661">
        <w:rPr>
          <w:rFonts w:ascii="Times New Roman" w:hAnsi="Times New Roman" w:cs="Times New Roman"/>
          <w:color w:val="000000"/>
          <w:szCs w:val="28"/>
          <w:lang w:val="be-BY"/>
        </w:rPr>
        <w:t>тэатр”</w:t>
      </w:r>
      <w:r w:rsidR="000F3E89" w:rsidRPr="002D151A">
        <w:rPr>
          <w:rFonts w:ascii="Times New Roman" w:hAnsi="Times New Roman" w:cs="Times New Roman"/>
          <w:color w:val="000000"/>
          <w:szCs w:val="28"/>
          <w:lang w:val="be-BY"/>
        </w:rPr>
        <w:t xml:space="preserve">, дзеці замацоўваюць навыкі культуры зносін, правілы этыкету і паводзін у грамадскіх месцах. Прымаючы на сябе ў гульні розныя ролі, узнаўляючы ўчынкі людзей, дзеці пранікаліся іх пачуццямі і мэтамі, суперажывалі ім. </w:t>
      </w:r>
      <w:r w:rsidR="000F3E89" w:rsidRPr="00C963DA">
        <w:rPr>
          <w:rFonts w:ascii="Times New Roman" w:hAnsi="Times New Roman" w:cs="Times New Roman"/>
          <w:color w:val="000000"/>
          <w:szCs w:val="28"/>
        </w:rPr>
        <w:t xml:space="preserve">А </w:t>
      </w:r>
      <w:proofErr w:type="spellStart"/>
      <w:r w:rsidR="000F3E89" w:rsidRPr="00C963DA">
        <w:rPr>
          <w:rFonts w:ascii="Times New Roman" w:hAnsi="Times New Roman" w:cs="Times New Roman"/>
          <w:color w:val="000000"/>
          <w:szCs w:val="28"/>
        </w:rPr>
        <w:t>гэта</w:t>
      </w:r>
      <w:proofErr w:type="spellEnd"/>
      <w:r w:rsidR="000F3E89" w:rsidRPr="00C963DA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963DA">
        <w:rPr>
          <w:rFonts w:ascii="Times New Roman" w:hAnsi="Times New Roman" w:cs="Times New Roman"/>
          <w:color w:val="000000"/>
          <w:szCs w:val="28"/>
        </w:rPr>
        <w:t>ўсё</w:t>
      </w:r>
      <w:proofErr w:type="spellEnd"/>
      <w:r w:rsidR="000F3E89" w:rsidRPr="00C963DA">
        <w:rPr>
          <w:rFonts w:ascii="Times New Roman" w:hAnsi="Times New Roman" w:cs="Times New Roman"/>
          <w:color w:val="000000"/>
          <w:szCs w:val="28"/>
        </w:rPr>
        <w:t xml:space="preserve"> вяло да </w:t>
      </w:r>
      <w:proofErr w:type="spellStart"/>
      <w:r w:rsidR="000F3E89" w:rsidRPr="00C963DA">
        <w:rPr>
          <w:rFonts w:ascii="Times New Roman" w:hAnsi="Times New Roman" w:cs="Times New Roman"/>
          <w:color w:val="000000"/>
          <w:szCs w:val="28"/>
        </w:rPr>
        <w:t>развіцця</w:t>
      </w:r>
      <w:proofErr w:type="spellEnd"/>
      <w:r w:rsidR="000F3E89" w:rsidRPr="00C963DA">
        <w:rPr>
          <w:rFonts w:ascii="Times New Roman" w:hAnsi="Times New Roman" w:cs="Times New Roman"/>
          <w:color w:val="000000"/>
          <w:szCs w:val="28"/>
        </w:rPr>
        <w:t xml:space="preserve"> ў </w:t>
      </w:r>
      <w:proofErr w:type="spellStart"/>
      <w:r w:rsidR="000F3E89" w:rsidRPr="00C963DA">
        <w:rPr>
          <w:rFonts w:ascii="Times New Roman" w:hAnsi="Times New Roman" w:cs="Times New Roman"/>
          <w:color w:val="000000"/>
          <w:szCs w:val="28"/>
        </w:rPr>
        <w:t>іх</w:t>
      </w:r>
      <w:proofErr w:type="spellEnd"/>
      <w:r w:rsidR="000F3E89" w:rsidRPr="00C963DA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963DA">
        <w:rPr>
          <w:rFonts w:ascii="Times New Roman" w:hAnsi="Times New Roman" w:cs="Times New Roman"/>
          <w:color w:val="000000"/>
          <w:szCs w:val="28"/>
        </w:rPr>
        <w:t>саміх</w:t>
      </w:r>
      <w:proofErr w:type="spellEnd"/>
      <w:r w:rsidR="000F3E89" w:rsidRPr="00C963DA">
        <w:rPr>
          <w:rFonts w:ascii="Times New Roman" w:hAnsi="Times New Roman" w:cs="Times New Roman"/>
          <w:color w:val="000000"/>
          <w:szCs w:val="28"/>
        </w:rPr>
        <w:t xml:space="preserve"> "</w:t>
      </w:r>
      <w:proofErr w:type="spellStart"/>
      <w:r w:rsidR="000F3E89" w:rsidRPr="00C963DA">
        <w:rPr>
          <w:rFonts w:ascii="Times New Roman" w:hAnsi="Times New Roman" w:cs="Times New Roman"/>
          <w:color w:val="000000"/>
          <w:szCs w:val="28"/>
        </w:rPr>
        <w:t>сацыяльных</w:t>
      </w:r>
      <w:proofErr w:type="spellEnd"/>
      <w:r w:rsidR="000F3E89" w:rsidRPr="00C963DA">
        <w:rPr>
          <w:rFonts w:ascii="Times New Roman" w:hAnsi="Times New Roman" w:cs="Times New Roman"/>
          <w:color w:val="000000"/>
          <w:szCs w:val="28"/>
        </w:rPr>
        <w:t xml:space="preserve">" </w:t>
      </w:r>
      <w:proofErr w:type="spellStart"/>
      <w:r w:rsidR="000F3E89" w:rsidRPr="00C963DA">
        <w:rPr>
          <w:rFonts w:ascii="Times New Roman" w:hAnsi="Times New Roman" w:cs="Times New Roman"/>
          <w:color w:val="000000"/>
          <w:szCs w:val="28"/>
        </w:rPr>
        <w:t>эмоцый</w:t>
      </w:r>
      <w:proofErr w:type="spellEnd"/>
      <w:r w:rsidR="000F3E89" w:rsidRPr="00C963DA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="000F3E89" w:rsidRPr="00C963DA">
        <w:rPr>
          <w:rFonts w:ascii="Times New Roman" w:hAnsi="Times New Roman" w:cs="Times New Roman"/>
          <w:color w:val="000000"/>
          <w:szCs w:val="28"/>
        </w:rPr>
        <w:t>асноў</w:t>
      </w:r>
      <w:proofErr w:type="spellEnd"/>
      <w:r w:rsidR="000F3E89" w:rsidRPr="00C963DA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0F3E89" w:rsidRPr="00C963DA">
        <w:rPr>
          <w:rFonts w:ascii="Times New Roman" w:hAnsi="Times New Roman" w:cs="Times New Roman"/>
          <w:color w:val="000000"/>
          <w:szCs w:val="28"/>
        </w:rPr>
        <w:t>маральнасці</w:t>
      </w:r>
      <w:proofErr w:type="spellEnd"/>
      <w:r w:rsidR="000F3E89" w:rsidRPr="00C963DA">
        <w:rPr>
          <w:rFonts w:ascii="Times New Roman" w:hAnsi="Times New Roman" w:cs="Times New Roman"/>
          <w:color w:val="000000"/>
          <w:szCs w:val="28"/>
        </w:rPr>
        <w:t>.</w:t>
      </w:r>
    </w:p>
    <w:p w:rsidR="008F04B9" w:rsidRPr="00C57661" w:rsidRDefault="00274849" w:rsidP="00274849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</w:pPr>
      <w:r>
        <w:rPr>
          <w:rFonts w:ascii="Times New Roman" w:hAnsi="Times New Roman" w:cs="Times New Roman"/>
          <w:color w:val="000000"/>
          <w:szCs w:val="28"/>
          <w:lang w:val="be-BY"/>
        </w:rPr>
        <w:t xml:space="preserve">        </w:t>
      </w:r>
      <w:r w:rsidR="008F04B9" w:rsidRPr="002D151A">
        <w:rPr>
          <w:rFonts w:ascii="Times New Roman" w:hAnsi="Times New Roman" w:cs="Times New Roman"/>
          <w:color w:val="000000"/>
          <w:szCs w:val="28"/>
          <w:lang w:val="be-BY"/>
        </w:rPr>
        <w:t>Святы і забавы, я лічу, цікавай, эмацы</w:t>
      </w:r>
      <w:r w:rsidR="00C57661">
        <w:rPr>
          <w:rFonts w:ascii="Times New Roman" w:hAnsi="Times New Roman" w:cs="Times New Roman"/>
          <w:color w:val="000000"/>
          <w:szCs w:val="28"/>
          <w:lang w:val="be-BY"/>
        </w:rPr>
        <w:t>янальнай</w:t>
      </w:r>
      <w:r w:rsidR="008F04B9" w:rsidRPr="002D151A">
        <w:rPr>
          <w:rFonts w:ascii="Times New Roman" w:hAnsi="Times New Roman" w:cs="Times New Roman"/>
          <w:color w:val="000000"/>
          <w:szCs w:val="28"/>
          <w:lang w:val="be-BY"/>
        </w:rPr>
        <w:t>, яркай формай работы з дзецьмі па фарміраванню ў іх навыкаў культурн</w:t>
      </w:r>
      <w:r w:rsidR="00C57661">
        <w:rPr>
          <w:rFonts w:ascii="Times New Roman" w:hAnsi="Times New Roman" w:cs="Times New Roman"/>
          <w:color w:val="000000"/>
          <w:szCs w:val="28"/>
          <w:lang w:val="be-BY"/>
        </w:rPr>
        <w:t xml:space="preserve">ых </w:t>
      </w:r>
      <w:r w:rsidR="008F04B9" w:rsidRPr="002D151A">
        <w:rPr>
          <w:rFonts w:ascii="Times New Roman" w:hAnsi="Times New Roman" w:cs="Times New Roman"/>
          <w:color w:val="000000"/>
          <w:szCs w:val="28"/>
          <w:lang w:val="be-BY"/>
        </w:rPr>
        <w:t>паводзін. Для выяўлення і абагульнення ведаў дзяцей праводзяцца забавы "Урок дабрыні», «Урокі ветлівасці», "</w:t>
      </w:r>
      <w:r w:rsidR="00C57661">
        <w:rPr>
          <w:rFonts w:ascii="Times New Roman" w:hAnsi="Times New Roman" w:cs="Times New Roman"/>
          <w:color w:val="000000"/>
          <w:szCs w:val="28"/>
          <w:lang w:val="be-BY"/>
        </w:rPr>
        <w:t>К</w:t>
      </w:r>
      <w:r w:rsidR="008F04B9" w:rsidRPr="002D151A">
        <w:rPr>
          <w:rFonts w:ascii="Times New Roman" w:hAnsi="Times New Roman" w:cs="Times New Roman"/>
          <w:color w:val="000000"/>
          <w:szCs w:val="28"/>
          <w:lang w:val="be-BY"/>
        </w:rPr>
        <w:t>азачны дзянёк", з якіх можна зрабіць вы</w:t>
      </w:r>
      <w:r w:rsidR="00C57661">
        <w:rPr>
          <w:rFonts w:ascii="Times New Roman" w:hAnsi="Times New Roman" w:cs="Times New Roman"/>
          <w:color w:val="000000"/>
          <w:szCs w:val="28"/>
          <w:lang w:val="be-BY"/>
        </w:rPr>
        <w:t>нік</w:t>
      </w:r>
      <w:r w:rsidR="008F04B9" w:rsidRPr="002D151A">
        <w:rPr>
          <w:rFonts w:ascii="Times New Roman" w:hAnsi="Times New Roman" w:cs="Times New Roman"/>
          <w:color w:val="000000"/>
          <w:szCs w:val="28"/>
          <w:lang w:val="be-BY"/>
        </w:rPr>
        <w:t>: дзеці вучацца без крыкаў і сваркі дамаўляцца, ветліва звяртацца з просьбай, дзяліцца цацкамі, спакойна размаўляць, не парушаць гульні шум</w:t>
      </w:r>
      <w:r w:rsidR="00C57661">
        <w:rPr>
          <w:rFonts w:ascii="Times New Roman" w:hAnsi="Times New Roman" w:cs="Times New Roman"/>
          <w:color w:val="000000"/>
          <w:szCs w:val="28"/>
          <w:lang w:val="be-BY"/>
        </w:rPr>
        <w:t xml:space="preserve">ам. </w:t>
      </w:r>
      <w:r w:rsidR="008F04B9" w:rsidRPr="00C57661">
        <w:rPr>
          <w:rFonts w:ascii="Times New Roman" w:hAnsi="Times New Roman" w:cs="Times New Roman"/>
          <w:color w:val="000000"/>
          <w:szCs w:val="28"/>
          <w:lang w:val="be-BY"/>
        </w:rPr>
        <w:t xml:space="preserve">Немалаважнае значэнне мае выкарыстанне гульнявой матывацыі, </w:t>
      </w:r>
      <w:r w:rsidR="0080541D">
        <w:rPr>
          <w:rFonts w:ascii="Times New Roman" w:hAnsi="Times New Roman" w:cs="Times New Roman"/>
          <w:color w:val="000000"/>
          <w:szCs w:val="28"/>
          <w:lang w:val="be-BY"/>
        </w:rPr>
        <w:t>у</w:t>
      </w:r>
      <w:r w:rsidR="008F04B9" w:rsidRPr="00C57661">
        <w:rPr>
          <w:rFonts w:ascii="Times New Roman" w:hAnsi="Times New Roman" w:cs="Times New Roman"/>
          <w:color w:val="000000"/>
          <w:szCs w:val="28"/>
          <w:lang w:val="be-BY"/>
        </w:rPr>
        <w:t>в</w:t>
      </w:r>
      <w:r w:rsidR="0080541D">
        <w:rPr>
          <w:rFonts w:ascii="Times New Roman" w:hAnsi="Times New Roman" w:cs="Times New Roman"/>
          <w:color w:val="000000"/>
          <w:szCs w:val="28"/>
          <w:lang w:val="be-BY"/>
        </w:rPr>
        <w:t>аход</w:t>
      </w:r>
      <w:r w:rsidR="008F04B9" w:rsidRPr="00C57661">
        <w:rPr>
          <w:rFonts w:ascii="Times New Roman" w:hAnsi="Times New Roman" w:cs="Times New Roman"/>
          <w:color w:val="000000"/>
          <w:szCs w:val="28"/>
          <w:lang w:val="be-BY"/>
        </w:rPr>
        <w:t xml:space="preserve"> казачных персанажаў (Нязнайка, Фея ветлівасці і іншых).</w:t>
      </w:r>
    </w:p>
    <w:p w:rsidR="008F04B9" w:rsidRPr="002A611D" w:rsidRDefault="008F04B9" w:rsidP="006530F1">
      <w:pPr>
        <w:shd w:val="clear" w:color="auto" w:fill="FFFFFF"/>
        <w:ind w:firstLine="426"/>
        <w:jc w:val="both"/>
        <w:rPr>
          <w:rFonts w:ascii="Times New Roman" w:hAnsi="Times New Roman" w:cs="Times New Roman"/>
          <w:szCs w:val="28"/>
          <w:lang w:val="be-BY" w:eastAsia="ru-RU"/>
        </w:rPr>
      </w:pPr>
      <w:r w:rsidRPr="002A611D">
        <w:rPr>
          <w:rFonts w:ascii="Times New Roman" w:hAnsi="Times New Roman" w:cs="Times New Roman"/>
          <w:color w:val="000000"/>
          <w:szCs w:val="28"/>
          <w:lang w:val="be-BY"/>
        </w:rPr>
        <w:t>Пры ўмелай арганізацыі працэсу навучання этыцы</w:t>
      </w:r>
      <w:r w:rsidR="002A611D">
        <w:rPr>
          <w:rFonts w:ascii="Times New Roman" w:hAnsi="Times New Roman" w:cs="Times New Roman"/>
          <w:color w:val="000000"/>
          <w:szCs w:val="28"/>
          <w:lang w:val="be-BY"/>
        </w:rPr>
        <w:t xml:space="preserve"> </w:t>
      </w:r>
      <w:r w:rsidRPr="002A611D">
        <w:rPr>
          <w:rFonts w:ascii="Times New Roman" w:hAnsi="Times New Roman" w:cs="Times New Roman"/>
          <w:color w:val="000000"/>
          <w:szCs w:val="28"/>
          <w:lang w:val="be-BY"/>
        </w:rPr>
        <w:t>прымян</w:t>
      </w:r>
      <w:r w:rsidR="002A611D">
        <w:rPr>
          <w:rFonts w:ascii="Times New Roman" w:hAnsi="Times New Roman" w:cs="Times New Roman"/>
          <w:color w:val="000000"/>
          <w:szCs w:val="28"/>
          <w:lang w:val="be-BY"/>
        </w:rPr>
        <w:t xml:space="preserve">яючы розныя </w:t>
      </w:r>
      <w:r w:rsidRPr="002A611D">
        <w:rPr>
          <w:rFonts w:ascii="Times New Roman" w:hAnsi="Times New Roman" w:cs="Times New Roman"/>
          <w:color w:val="000000"/>
          <w:szCs w:val="28"/>
          <w:lang w:val="be-BY"/>
        </w:rPr>
        <w:t>гульнявы</w:t>
      </w:r>
      <w:r w:rsidR="002A611D">
        <w:rPr>
          <w:rFonts w:ascii="Times New Roman" w:hAnsi="Times New Roman" w:cs="Times New Roman"/>
          <w:color w:val="000000"/>
          <w:szCs w:val="28"/>
          <w:lang w:val="be-BY"/>
        </w:rPr>
        <w:t>я</w:t>
      </w:r>
      <w:r w:rsidRPr="002A611D">
        <w:rPr>
          <w:rFonts w:ascii="Times New Roman" w:hAnsi="Times New Roman" w:cs="Times New Roman"/>
          <w:color w:val="000000"/>
          <w:szCs w:val="28"/>
          <w:lang w:val="be-BY"/>
        </w:rPr>
        <w:t xml:space="preserve"> метад</w:t>
      </w:r>
      <w:r w:rsidR="002A611D">
        <w:rPr>
          <w:rFonts w:ascii="Times New Roman" w:hAnsi="Times New Roman" w:cs="Times New Roman"/>
          <w:color w:val="000000"/>
          <w:szCs w:val="28"/>
          <w:lang w:val="be-BY"/>
        </w:rPr>
        <w:t xml:space="preserve">ы </w:t>
      </w:r>
      <w:r w:rsidRPr="002A611D">
        <w:rPr>
          <w:rFonts w:ascii="Times New Roman" w:hAnsi="Times New Roman" w:cs="Times New Roman"/>
          <w:color w:val="000000"/>
          <w:szCs w:val="28"/>
          <w:lang w:val="be-BY"/>
        </w:rPr>
        <w:t xml:space="preserve">навучання і выхавання, </w:t>
      </w:r>
      <w:r w:rsidR="002A611D">
        <w:rPr>
          <w:rFonts w:ascii="Times New Roman" w:hAnsi="Times New Roman" w:cs="Times New Roman"/>
          <w:color w:val="000000"/>
          <w:szCs w:val="28"/>
          <w:lang w:val="be-BY"/>
        </w:rPr>
        <w:t xml:space="preserve">выкарыстоўваючы </w:t>
      </w:r>
      <w:r w:rsidRPr="002A611D">
        <w:rPr>
          <w:rFonts w:ascii="Times New Roman" w:hAnsi="Times New Roman" w:cs="Times New Roman"/>
          <w:color w:val="000000"/>
          <w:szCs w:val="28"/>
          <w:lang w:val="be-BY"/>
        </w:rPr>
        <w:t>музычн</w:t>
      </w:r>
      <w:r w:rsidR="002A611D">
        <w:rPr>
          <w:rFonts w:ascii="Times New Roman" w:hAnsi="Times New Roman" w:cs="Times New Roman"/>
          <w:color w:val="000000"/>
          <w:szCs w:val="28"/>
          <w:lang w:val="be-BY"/>
        </w:rPr>
        <w:t>ую</w:t>
      </w:r>
      <w:r w:rsidRPr="002A611D">
        <w:rPr>
          <w:rFonts w:ascii="Times New Roman" w:hAnsi="Times New Roman" w:cs="Times New Roman"/>
          <w:color w:val="000000"/>
          <w:szCs w:val="28"/>
          <w:lang w:val="be-BY"/>
        </w:rPr>
        <w:t xml:space="preserve"> дзейнасц</w:t>
      </w:r>
      <w:r w:rsidR="002A611D">
        <w:rPr>
          <w:rFonts w:ascii="Times New Roman" w:hAnsi="Times New Roman" w:cs="Times New Roman"/>
          <w:color w:val="000000"/>
          <w:szCs w:val="28"/>
          <w:lang w:val="be-BY"/>
        </w:rPr>
        <w:t>ь</w:t>
      </w:r>
      <w:r w:rsidRPr="002A611D">
        <w:rPr>
          <w:rFonts w:ascii="Times New Roman" w:hAnsi="Times New Roman" w:cs="Times New Roman"/>
          <w:color w:val="000000"/>
          <w:szCs w:val="28"/>
          <w:lang w:val="be-BY"/>
        </w:rPr>
        <w:t xml:space="preserve"> з тэатралізаванай, мастацка-маўленчай дзейнасцю і іншымі відамі, магчыма дасягнуць станоўчых вынікаў.</w:t>
      </w:r>
    </w:p>
    <w:p w:rsidR="008F04B9" w:rsidRPr="007F4294" w:rsidRDefault="008F04B9" w:rsidP="006530F1">
      <w:pPr>
        <w:pStyle w:val="a3"/>
        <w:ind w:firstLine="708"/>
        <w:jc w:val="both"/>
        <w:rPr>
          <w:rFonts w:ascii="Times New Roman" w:hAnsi="Times New Roman" w:cs="Times New Roman"/>
          <w:szCs w:val="28"/>
          <w:lang w:val="be-BY" w:eastAsia="ru-RU"/>
        </w:rPr>
      </w:pPr>
      <w:r w:rsidRPr="00A539CF">
        <w:rPr>
          <w:rFonts w:ascii="Times New Roman" w:hAnsi="Times New Roman" w:cs="Times New Roman"/>
          <w:color w:val="000000"/>
          <w:szCs w:val="28"/>
          <w:lang w:val="be-BY"/>
        </w:rPr>
        <w:t xml:space="preserve">Поспех у гэтай </w:t>
      </w:r>
      <w:r w:rsidR="00A539CF">
        <w:rPr>
          <w:rFonts w:ascii="Times New Roman" w:hAnsi="Times New Roman" w:cs="Times New Roman"/>
          <w:color w:val="000000"/>
          <w:szCs w:val="28"/>
          <w:lang w:val="be-BY"/>
        </w:rPr>
        <w:t xml:space="preserve">рабоце </w:t>
      </w:r>
      <w:r w:rsidRPr="00A539CF">
        <w:rPr>
          <w:rFonts w:ascii="Times New Roman" w:hAnsi="Times New Roman" w:cs="Times New Roman"/>
          <w:color w:val="000000"/>
          <w:szCs w:val="28"/>
          <w:lang w:val="be-BY"/>
        </w:rPr>
        <w:t xml:space="preserve">можа быць, дасягнуты пры цесным узаемадзеянні педагогаў дзіцячага саду і сям'і, паколькі тыя веды, якія дзіця атрымлівае ў дзіцячым садзе, павінны </w:t>
      </w:r>
      <w:r w:rsidR="00A539CF">
        <w:rPr>
          <w:rFonts w:ascii="Times New Roman" w:hAnsi="Times New Roman" w:cs="Times New Roman"/>
          <w:color w:val="000000"/>
          <w:szCs w:val="28"/>
          <w:lang w:val="be-BY"/>
        </w:rPr>
        <w:t>за</w:t>
      </w:r>
      <w:r w:rsidRPr="00A539CF">
        <w:rPr>
          <w:rFonts w:ascii="Times New Roman" w:hAnsi="Times New Roman" w:cs="Times New Roman"/>
          <w:color w:val="000000"/>
          <w:szCs w:val="28"/>
          <w:lang w:val="be-BY"/>
        </w:rPr>
        <w:t xml:space="preserve">мацоўвацца. </w:t>
      </w:r>
      <w:r w:rsidRPr="007F4294">
        <w:rPr>
          <w:rFonts w:ascii="Times New Roman" w:hAnsi="Times New Roman" w:cs="Times New Roman"/>
          <w:color w:val="000000"/>
          <w:szCs w:val="28"/>
          <w:lang w:val="be-BY"/>
        </w:rPr>
        <w:t xml:space="preserve">Таму важна зацікавіць бацькоў, зрабіць іх саюзнікамі ў </w:t>
      </w:r>
      <w:r w:rsidR="007F4294">
        <w:rPr>
          <w:rFonts w:ascii="Times New Roman" w:hAnsi="Times New Roman" w:cs="Times New Roman"/>
          <w:color w:val="000000"/>
          <w:szCs w:val="28"/>
          <w:lang w:val="be-BY"/>
        </w:rPr>
        <w:t xml:space="preserve">рабоце </w:t>
      </w:r>
      <w:r w:rsidRPr="007F4294">
        <w:rPr>
          <w:rFonts w:ascii="Times New Roman" w:hAnsi="Times New Roman" w:cs="Times New Roman"/>
          <w:color w:val="000000"/>
          <w:szCs w:val="28"/>
          <w:lang w:val="be-BY"/>
        </w:rPr>
        <w:t>па навучанн</w:t>
      </w:r>
      <w:r w:rsidR="007F4294">
        <w:rPr>
          <w:rFonts w:ascii="Times New Roman" w:hAnsi="Times New Roman" w:cs="Times New Roman"/>
          <w:color w:val="000000"/>
          <w:szCs w:val="28"/>
          <w:lang w:val="be-BY"/>
        </w:rPr>
        <w:t>ю</w:t>
      </w:r>
      <w:r w:rsidRPr="007F4294">
        <w:rPr>
          <w:rFonts w:ascii="Times New Roman" w:hAnsi="Times New Roman" w:cs="Times New Roman"/>
          <w:color w:val="000000"/>
          <w:szCs w:val="28"/>
          <w:lang w:val="be-BY"/>
        </w:rPr>
        <w:t xml:space="preserve"> дзяцей этыцы.</w:t>
      </w:r>
    </w:p>
    <w:p w:rsidR="008F04B9" w:rsidRPr="007F4294" w:rsidRDefault="009C7BCF" w:rsidP="007F429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4294">
        <w:rPr>
          <w:rFonts w:ascii="Times New Roman" w:hAnsi="Times New Roman" w:cs="Times New Roman"/>
          <w:color w:val="000000"/>
          <w:szCs w:val="28"/>
          <w:lang w:val="be-BY"/>
        </w:rPr>
        <w:t>Перш чым пачынаць навучанне дзіцяці правіла</w:t>
      </w:r>
      <w:r w:rsidR="00190187">
        <w:rPr>
          <w:rFonts w:ascii="Times New Roman" w:hAnsi="Times New Roman" w:cs="Times New Roman"/>
          <w:color w:val="000000"/>
          <w:szCs w:val="28"/>
          <w:lang w:val="be-BY"/>
        </w:rPr>
        <w:t>м</w:t>
      </w:r>
      <w:r w:rsidRPr="007F4294">
        <w:rPr>
          <w:rFonts w:ascii="Times New Roman" w:hAnsi="Times New Roman" w:cs="Times New Roman"/>
          <w:color w:val="000000"/>
          <w:szCs w:val="28"/>
          <w:lang w:val="be-BY"/>
        </w:rPr>
        <w:t xml:space="preserve"> этыкету, дарослым пажадана самім іх асвоіць, паколькі дзіця – вялікі назіральнік і пераймальнік, заўважае </w:t>
      </w:r>
      <w:r w:rsidR="00190187">
        <w:rPr>
          <w:rFonts w:ascii="Times New Roman" w:hAnsi="Times New Roman" w:cs="Times New Roman"/>
          <w:color w:val="000000"/>
          <w:szCs w:val="28"/>
          <w:lang w:val="be-BY"/>
        </w:rPr>
        <w:t xml:space="preserve">бацькоўскія </w:t>
      </w:r>
      <w:r w:rsidRPr="007F4294">
        <w:rPr>
          <w:rFonts w:ascii="Times New Roman" w:hAnsi="Times New Roman" w:cs="Times New Roman"/>
          <w:color w:val="000000"/>
          <w:szCs w:val="28"/>
          <w:lang w:val="be-BY"/>
        </w:rPr>
        <w:t xml:space="preserve">ўчынкі, чуе ўсе іх словы, пераймае ад іх меркаванні і манеру паводзін. </w:t>
      </w:r>
      <w:r w:rsidRPr="00176D0D">
        <w:rPr>
          <w:rFonts w:ascii="Times New Roman" w:hAnsi="Times New Roman" w:cs="Times New Roman"/>
          <w:color w:val="000000"/>
          <w:szCs w:val="28"/>
          <w:lang w:val="be-BY"/>
        </w:rPr>
        <w:t>В. А. Сухамлінскі, адводзячы важную ролю выхаванн</w:t>
      </w:r>
      <w:r w:rsidR="00176D0D">
        <w:rPr>
          <w:rFonts w:ascii="Times New Roman" w:hAnsi="Times New Roman" w:cs="Times New Roman"/>
          <w:color w:val="000000"/>
          <w:szCs w:val="28"/>
          <w:lang w:val="be-BY"/>
        </w:rPr>
        <w:t>ю</w:t>
      </w:r>
      <w:r w:rsidRPr="00176D0D">
        <w:rPr>
          <w:rFonts w:ascii="Times New Roman" w:hAnsi="Times New Roman" w:cs="Times New Roman"/>
          <w:color w:val="000000"/>
          <w:szCs w:val="28"/>
          <w:lang w:val="be-BY"/>
        </w:rPr>
        <w:t xml:space="preserve"> дзяцей</w:t>
      </w:r>
      <w:r w:rsidR="00176D0D">
        <w:rPr>
          <w:rFonts w:ascii="Times New Roman" w:hAnsi="Times New Roman" w:cs="Times New Roman"/>
          <w:color w:val="000000"/>
          <w:szCs w:val="28"/>
          <w:lang w:val="be-BY"/>
        </w:rPr>
        <w:t xml:space="preserve"> ў</w:t>
      </w:r>
      <w:r w:rsidRPr="00176D0D">
        <w:rPr>
          <w:rFonts w:ascii="Times New Roman" w:hAnsi="Times New Roman" w:cs="Times New Roman"/>
          <w:color w:val="000000"/>
          <w:szCs w:val="28"/>
          <w:lang w:val="be-BY"/>
        </w:rPr>
        <w:t xml:space="preserve"> сям'і, казаў: "дзіця-гэта люстэрка маральнага жыцця бацькоў". </w:t>
      </w:r>
      <w:r w:rsidRPr="002D151A">
        <w:rPr>
          <w:rFonts w:ascii="Times New Roman" w:hAnsi="Times New Roman" w:cs="Times New Roman"/>
          <w:color w:val="000000"/>
          <w:szCs w:val="28"/>
          <w:lang w:val="be-BY"/>
        </w:rPr>
        <w:t xml:space="preserve">Сям'я аказвае вялікі ўплыў на дзіця. Прыклад бацькоў, узаемаадносіны ў сям'і, арганізацыя сумеснай працы і вольнага часу – усё гэта мае пэўнае значэнне.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Дзецям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уласціва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імкненне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да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пераймання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таму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многае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ў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іх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у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маральным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развіцці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залежыць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ад культуры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ўзаемаадносін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gramStart"/>
      <w:r w:rsidRPr="007F4294">
        <w:rPr>
          <w:rFonts w:ascii="Times New Roman" w:hAnsi="Times New Roman" w:cs="Times New Roman"/>
          <w:color w:val="000000"/>
          <w:szCs w:val="28"/>
        </w:rPr>
        <w:t>у</w:t>
      </w:r>
      <w:proofErr w:type="gramEnd"/>
      <w:r w:rsidRPr="007F429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сям'і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. У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добрай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сям'і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дзеці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чуюць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заахвочванне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, </w:t>
      </w:r>
      <w:r w:rsidR="00176D0D">
        <w:rPr>
          <w:rFonts w:ascii="Times New Roman" w:hAnsi="Times New Roman" w:cs="Times New Roman"/>
          <w:color w:val="000000"/>
          <w:szCs w:val="28"/>
          <w:lang w:val="be-BY"/>
        </w:rPr>
        <w:t xml:space="preserve">добрыя </w:t>
      </w:r>
      <w:r w:rsidRPr="007F4294">
        <w:rPr>
          <w:rFonts w:ascii="Times New Roman" w:hAnsi="Times New Roman" w:cs="Times New Roman"/>
          <w:color w:val="000000"/>
          <w:szCs w:val="28"/>
        </w:rPr>
        <w:t>слов</w:t>
      </w:r>
      <w:r w:rsidR="00176D0D">
        <w:rPr>
          <w:rFonts w:ascii="Times New Roman" w:hAnsi="Times New Roman" w:cs="Times New Roman"/>
          <w:color w:val="000000"/>
          <w:szCs w:val="28"/>
          <w:lang w:val="be-BY"/>
        </w:rPr>
        <w:t>ы</w:t>
      </w:r>
      <w:r w:rsidRPr="007F4294">
        <w:rPr>
          <w:rFonts w:ascii="Times New Roman" w:hAnsi="Times New Roman" w:cs="Times New Roman"/>
          <w:color w:val="000000"/>
          <w:szCs w:val="28"/>
        </w:rPr>
        <w:t xml:space="preserve">.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Калі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ў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сям'і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пануе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абстаноўка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бессардэчнасці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, то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дзіця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становіцца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абыякавым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да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дабра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 xml:space="preserve"> і </w:t>
      </w:r>
      <w:proofErr w:type="spellStart"/>
      <w:r w:rsidRPr="007F4294">
        <w:rPr>
          <w:rFonts w:ascii="Times New Roman" w:hAnsi="Times New Roman" w:cs="Times New Roman"/>
          <w:color w:val="000000"/>
          <w:szCs w:val="28"/>
        </w:rPr>
        <w:t>прыгажосці</w:t>
      </w:r>
      <w:proofErr w:type="spellEnd"/>
      <w:r w:rsidRPr="007F4294">
        <w:rPr>
          <w:rFonts w:ascii="Times New Roman" w:hAnsi="Times New Roman" w:cs="Times New Roman"/>
          <w:color w:val="000000"/>
          <w:szCs w:val="28"/>
        </w:rPr>
        <w:t>.</w:t>
      </w:r>
    </w:p>
    <w:p w:rsidR="009C7BCF" w:rsidRDefault="009C7BCF" w:rsidP="006530F1">
      <w:pPr>
        <w:pStyle w:val="a3"/>
        <w:ind w:firstLine="708"/>
        <w:jc w:val="both"/>
        <w:rPr>
          <w:rFonts w:ascii="Times New Roman" w:hAnsi="Times New Roman" w:cs="Times New Roman"/>
          <w:color w:val="000000"/>
          <w:szCs w:val="28"/>
          <w:lang w:val="be-BY"/>
        </w:rPr>
      </w:pPr>
      <w:r w:rsidRPr="00176D0D">
        <w:rPr>
          <w:rFonts w:ascii="Times New Roman" w:hAnsi="Times New Roman" w:cs="Times New Roman"/>
          <w:color w:val="000000"/>
          <w:szCs w:val="28"/>
        </w:rPr>
        <w:t xml:space="preserve">Форма работы з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бацькамі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па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навучанні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дзяцей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правілам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добрага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тон</w:t>
      </w:r>
      <w:r w:rsidR="00176D0D">
        <w:rPr>
          <w:rFonts w:ascii="Times New Roman" w:hAnsi="Times New Roman" w:cs="Times New Roman"/>
          <w:color w:val="000000"/>
          <w:szCs w:val="28"/>
          <w:lang w:val="be-BY"/>
        </w:rPr>
        <w:t>а</w:t>
      </w:r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могуць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быць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разнастайнымі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: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гутаркі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кансультацыі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выступленні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на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бацькоўскіх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r w:rsidRPr="00176D0D">
        <w:rPr>
          <w:rFonts w:ascii="Times New Roman" w:hAnsi="Times New Roman" w:cs="Times New Roman"/>
          <w:color w:val="000000"/>
          <w:szCs w:val="28"/>
        </w:rPr>
        <w:lastRenderedPageBreak/>
        <w:t xml:space="preserve">сходах,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семінары-практыкумы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і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інш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.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Удзел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бацькоў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у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занятках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і </w:t>
      </w:r>
      <w:proofErr w:type="gramStart"/>
      <w:r w:rsidRPr="00176D0D">
        <w:rPr>
          <w:rFonts w:ascii="Times New Roman" w:hAnsi="Times New Roman" w:cs="Times New Roman"/>
          <w:color w:val="000000"/>
          <w:szCs w:val="28"/>
        </w:rPr>
        <w:t>забавах</w:t>
      </w:r>
      <w:proofErr w:type="gram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дапамагае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знізіць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нагрузку на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дзяцей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дазваляе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павысіць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якасць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навучання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збліжае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дзяцей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бацькоў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і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педагогаў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.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Дзякуючы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мэтанакіраванай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r w:rsidR="00AC558B">
        <w:rPr>
          <w:rFonts w:ascii="Times New Roman" w:hAnsi="Times New Roman" w:cs="Times New Roman"/>
          <w:color w:val="000000"/>
          <w:szCs w:val="28"/>
          <w:lang w:val="be-BY"/>
        </w:rPr>
        <w:t xml:space="preserve">рабоце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ўсяго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педагагічнага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калектыву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і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бацькоў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дзеці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змогуць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навучыцца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асновам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этыкету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набудуць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неабходныя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навыкі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зносін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пераадолеюць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сарамлівасць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стануць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больш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упэўненымі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 xml:space="preserve"> ў </w:t>
      </w:r>
      <w:proofErr w:type="spellStart"/>
      <w:r w:rsidRPr="00176D0D">
        <w:rPr>
          <w:rFonts w:ascii="Times New Roman" w:hAnsi="Times New Roman" w:cs="Times New Roman"/>
          <w:color w:val="000000"/>
          <w:szCs w:val="28"/>
        </w:rPr>
        <w:t>сабе</w:t>
      </w:r>
      <w:proofErr w:type="spellEnd"/>
      <w:r w:rsidRPr="00176D0D">
        <w:rPr>
          <w:rFonts w:ascii="Times New Roman" w:hAnsi="Times New Roman" w:cs="Times New Roman"/>
          <w:color w:val="000000"/>
          <w:szCs w:val="28"/>
        </w:rPr>
        <w:t>.</w:t>
      </w:r>
    </w:p>
    <w:p w:rsidR="009A33EC" w:rsidRPr="009A33EC" w:rsidRDefault="009A33EC" w:rsidP="006530F1">
      <w:pPr>
        <w:pStyle w:val="a3"/>
        <w:ind w:firstLine="708"/>
        <w:jc w:val="both"/>
        <w:rPr>
          <w:rFonts w:ascii="Times New Roman" w:hAnsi="Times New Roman" w:cs="Times New Roman"/>
          <w:color w:val="000000"/>
          <w:szCs w:val="28"/>
          <w:lang w:val="be-BY"/>
        </w:rPr>
      </w:pPr>
      <w:bookmarkStart w:id="0" w:name="_GoBack"/>
      <w:bookmarkEnd w:id="0"/>
    </w:p>
    <w:p w:rsidR="009A33EC" w:rsidRPr="00176D0D" w:rsidRDefault="009A33EC" w:rsidP="006530F1">
      <w:pPr>
        <w:pStyle w:val="a3"/>
        <w:ind w:firstLine="708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                      С.А.М</w:t>
      </w:r>
      <w:r>
        <w:rPr>
          <w:rFonts w:ascii="Times New Roman" w:hAnsi="Times New Roman" w:cs="Times New Roman"/>
          <w:color w:val="000000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color w:val="000000"/>
          <w:szCs w:val="28"/>
        </w:rPr>
        <w:t>нчук</w:t>
      </w:r>
      <w:proofErr w:type="spellEnd"/>
    </w:p>
    <w:sectPr w:rsidR="009A33EC" w:rsidRPr="00176D0D" w:rsidSect="00C03514">
      <w:footerReference w:type="default" r:id="rId8"/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DE" w:rsidRDefault="003656DE" w:rsidP="00AC558B">
      <w:r>
        <w:separator/>
      </w:r>
    </w:p>
  </w:endnote>
  <w:endnote w:type="continuationSeparator" w:id="0">
    <w:p w:rsidR="003656DE" w:rsidRDefault="003656DE" w:rsidP="00AC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282180"/>
      <w:docPartObj>
        <w:docPartGallery w:val="Page Numbers (Bottom of Page)"/>
        <w:docPartUnique/>
      </w:docPartObj>
    </w:sdtPr>
    <w:sdtEndPr/>
    <w:sdtContent>
      <w:p w:rsidR="00AC558B" w:rsidRDefault="00AC55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3EC">
          <w:rPr>
            <w:noProof/>
          </w:rPr>
          <w:t>4</w:t>
        </w:r>
        <w:r>
          <w:fldChar w:fldCharType="end"/>
        </w:r>
      </w:p>
    </w:sdtContent>
  </w:sdt>
  <w:p w:rsidR="00AC558B" w:rsidRDefault="00AC5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DE" w:rsidRDefault="003656DE" w:rsidP="00AC558B">
      <w:r>
        <w:separator/>
      </w:r>
    </w:p>
  </w:footnote>
  <w:footnote w:type="continuationSeparator" w:id="0">
    <w:p w:rsidR="003656DE" w:rsidRDefault="003656DE" w:rsidP="00AC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72A44"/>
    <w:multiLevelType w:val="multilevel"/>
    <w:tmpl w:val="3E68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A0098"/>
    <w:multiLevelType w:val="multilevel"/>
    <w:tmpl w:val="DA3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39"/>
    <w:rsid w:val="00031CBE"/>
    <w:rsid w:val="00094E97"/>
    <w:rsid w:val="000F3E89"/>
    <w:rsid w:val="00176D0D"/>
    <w:rsid w:val="00190187"/>
    <w:rsid w:val="001B5261"/>
    <w:rsid w:val="001B7623"/>
    <w:rsid w:val="00225039"/>
    <w:rsid w:val="00274849"/>
    <w:rsid w:val="002A611D"/>
    <w:rsid w:val="002B10C3"/>
    <w:rsid w:val="002D151A"/>
    <w:rsid w:val="0035219D"/>
    <w:rsid w:val="003653DD"/>
    <w:rsid w:val="003656DE"/>
    <w:rsid w:val="003A47B5"/>
    <w:rsid w:val="003C3561"/>
    <w:rsid w:val="00404333"/>
    <w:rsid w:val="00430491"/>
    <w:rsid w:val="00480212"/>
    <w:rsid w:val="004A2960"/>
    <w:rsid w:val="00517EAF"/>
    <w:rsid w:val="005C09C5"/>
    <w:rsid w:val="00635588"/>
    <w:rsid w:val="006530F1"/>
    <w:rsid w:val="006A601D"/>
    <w:rsid w:val="0071368B"/>
    <w:rsid w:val="007F4294"/>
    <w:rsid w:val="0080541D"/>
    <w:rsid w:val="008F04B9"/>
    <w:rsid w:val="009407B7"/>
    <w:rsid w:val="009A33EC"/>
    <w:rsid w:val="009B42C9"/>
    <w:rsid w:val="009C7BCF"/>
    <w:rsid w:val="00A0398A"/>
    <w:rsid w:val="00A539CF"/>
    <w:rsid w:val="00A57216"/>
    <w:rsid w:val="00A7035F"/>
    <w:rsid w:val="00A84A4A"/>
    <w:rsid w:val="00AC558B"/>
    <w:rsid w:val="00AF4E7E"/>
    <w:rsid w:val="00B243B8"/>
    <w:rsid w:val="00B437FE"/>
    <w:rsid w:val="00C03514"/>
    <w:rsid w:val="00C10ED7"/>
    <w:rsid w:val="00C3307C"/>
    <w:rsid w:val="00C57661"/>
    <w:rsid w:val="00C963DA"/>
    <w:rsid w:val="00C97278"/>
    <w:rsid w:val="00CD64FD"/>
    <w:rsid w:val="00DA5FBF"/>
    <w:rsid w:val="00DE4A62"/>
    <w:rsid w:val="00E23125"/>
    <w:rsid w:val="00E6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F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0F1"/>
    <w:rPr>
      <w:lang w:val="ru-RU"/>
    </w:rPr>
  </w:style>
  <w:style w:type="paragraph" w:styleId="a4">
    <w:name w:val="header"/>
    <w:basedOn w:val="a"/>
    <w:link w:val="a5"/>
    <w:uiPriority w:val="99"/>
    <w:unhideWhenUsed/>
    <w:rsid w:val="00AC558B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558B"/>
    <w:rPr>
      <w:lang w:val="ru-RU"/>
    </w:rPr>
  </w:style>
  <w:style w:type="paragraph" w:styleId="a6">
    <w:name w:val="footer"/>
    <w:basedOn w:val="a"/>
    <w:link w:val="a7"/>
    <w:uiPriority w:val="99"/>
    <w:unhideWhenUsed/>
    <w:rsid w:val="00AC558B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558B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F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0F1"/>
    <w:rPr>
      <w:lang w:val="ru-RU"/>
    </w:rPr>
  </w:style>
  <w:style w:type="paragraph" w:styleId="a4">
    <w:name w:val="header"/>
    <w:basedOn w:val="a"/>
    <w:link w:val="a5"/>
    <w:uiPriority w:val="99"/>
    <w:unhideWhenUsed/>
    <w:rsid w:val="00AC558B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558B"/>
    <w:rPr>
      <w:lang w:val="ru-RU"/>
    </w:rPr>
  </w:style>
  <w:style w:type="paragraph" w:styleId="a6">
    <w:name w:val="footer"/>
    <w:basedOn w:val="a"/>
    <w:link w:val="a7"/>
    <w:uiPriority w:val="99"/>
    <w:unhideWhenUsed/>
    <w:rsid w:val="00AC558B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558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1829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8740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11811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8002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7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2021-11-05T07:51:00Z</cp:lastPrinted>
  <dcterms:created xsi:type="dcterms:W3CDTF">2021-09-29T09:32:00Z</dcterms:created>
  <dcterms:modified xsi:type="dcterms:W3CDTF">2021-11-05T07:57:00Z</dcterms:modified>
</cp:coreProperties>
</file>