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00" w:rsidRDefault="003C0BB4" w:rsidP="003C0BB4">
      <w:pPr>
        <w:rPr>
          <w:sz w:val="26"/>
          <w:szCs w:val="26"/>
        </w:rPr>
      </w:pPr>
      <w:r w:rsidRPr="003E0AF2">
        <w:rPr>
          <w:sz w:val="26"/>
          <w:szCs w:val="26"/>
        </w:rPr>
        <w:t>Отдел научно-методического</w:t>
      </w:r>
      <w:r w:rsidR="00BA2500">
        <w:rPr>
          <w:sz w:val="26"/>
          <w:szCs w:val="26"/>
        </w:rPr>
        <w:t xml:space="preserve"> </w:t>
      </w:r>
      <w:r w:rsidR="00651382">
        <w:rPr>
          <w:sz w:val="26"/>
          <w:szCs w:val="26"/>
        </w:rPr>
        <w:t>о</w:t>
      </w:r>
      <w:r w:rsidRPr="003E0AF2">
        <w:rPr>
          <w:sz w:val="26"/>
          <w:szCs w:val="26"/>
        </w:rPr>
        <w:t>беспечения</w:t>
      </w:r>
      <w:r w:rsidR="00014539">
        <w:rPr>
          <w:sz w:val="26"/>
          <w:szCs w:val="26"/>
        </w:rPr>
        <w:t xml:space="preserve"> </w:t>
      </w:r>
    </w:p>
    <w:p w:rsidR="00BA2500" w:rsidRDefault="003C0BB4" w:rsidP="003C0BB4">
      <w:pPr>
        <w:rPr>
          <w:sz w:val="26"/>
          <w:szCs w:val="26"/>
        </w:rPr>
      </w:pPr>
      <w:r w:rsidRPr="003E0AF2">
        <w:rPr>
          <w:sz w:val="26"/>
          <w:szCs w:val="26"/>
        </w:rPr>
        <w:t>общего среднего</w:t>
      </w:r>
      <w:r w:rsidR="00BA2500">
        <w:rPr>
          <w:sz w:val="26"/>
          <w:szCs w:val="26"/>
        </w:rPr>
        <w:t xml:space="preserve"> </w:t>
      </w:r>
      <w:r w:rsidRPr="003E0AF2">
        <w:rPr>
          <w:sz w:val="26"/>
          <w:szCs w:val="26"/>
        </w:rPr>
        <w:t xml:space="preserve">образования </w:t>
      </w:r>
    </w:p>
    <w:p w:rsidR="00BA2500" w:rsidRDefault="003C0BB4" w:rsidP="003C0BB4">
      <w:pPr>
        <w:rPr>
          <w:sz w:val="26"/>
          <w:szCs w:val="26"/>
        </w:rPr>
      </w:pPr>
      <w:r w:rsidRPr="003E0AF2">
        <w:rPr>
          <w:sz w:val="26"/>
          <w:szCs w:val="26"/>
        </w:rPr>
        <w:t xml:space="preserve"> и</w:t>
      </w:r>
      <w:r w:rsidR="00014539">
        <w:rPr>
          <w:sz w:val="26"/>
          <w:szCs w:val="26"/>
        </w:rPr>
        <w:t xml:space="preserve"> </w:t>
      </w:r>
      <w:r w:rsidRPr="003E0AF2">
        <w:rPr>
          <w:sz w:val="26"/>
          <w:szCs w:val="26"/>
        </w:rPr>
        <w:t>образования</w:t>
      </w:r>
      <w:r w:rsidR="00BA2500">
        <w:rPr>
          <w:sz w:val="26"/>
          <w:szCs w:val="26"/>
        </w:rPr>
        <w:t xml:space="preserve"> </w:t>
      </w:r>
      <w:r w:rsidRPr="003E0AF2">
        <w:rPr>
          <w:sz w:val="26"/>
          <w:szCs w:val="26"/>
        </w:rPr>
        <w:t xml:space="preserve">лиц с ОПФР </w:t>
      </w:r>
    </w:p>
    <w:p w:rsidR="003C0BB4" w:rsidRPr="003E0AF2" w:rsidRDefault="003C0BB4" w:rsidP="003C0BB4">
      <w:pPr>
        <w:rPr>
          <w:sz w:val="26"/>
          <w:szCs w:val="26"/>
        </w:rPr>
      </w:pPr>
      <w:r w:rsidRPr="003E0AF2">
        <w:rPr>
          <w:sz w:val="26"/>
          <w:szCs w:val="26"/>
        </w:rPr>
        <w:t>УО РИПО</w:t>
      </w:r>
    </w:p>
    <w:p w:rsidR="00364B82" w:rsidRDefault="00364B82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3C3E8E" w:rsidRDefault="003C3E8E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BA2500" w:rsidRDefault="00A13664" w:rsidP="009539A3">
      <w:pPr>
        <w:spacing w:line="18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539A3" w:rsidRPr="009539A3">
        <w:rPr>
          <w:b/>
          <w:sz w:val="28"/>
          <w:szCs w:val="28"/>
        </w:rPr>
        <w:t>РИМЕРНЫ</w:t>
      </w:r>
      <w:r>
        <w:rPr>
          <w:b/>
          <w:sz w:val="28"/>
          <w:szCs w:val="28"/>
        </w:rPr>
        <w:t>Й</w:t>
      </w:r>
      <w:r w:rsidR="009539A3" w:rsidRPr="009539A3">
        <w:rPr>
          <w:b/>
          <w:sz w:val="28"/>
          <w:szCs w:val="28"/>
        </w:rPr>
        <w:t xml:space="preserve"> ТЕМАТИЧЕСКИ</w:t>
      </w:r>
      <w:r>
        <w:rPr>
          <w:b/>
          <w:sz w:val="28"/>
          <w:szCs w:val="28"/>
        </w:rPr>
        <w:t>Й</w:t>
      </w:r>
      <w:r w:rsidR="009539A3" w:rsidRPr="009539A3">
        <w:rPr>
          <w:b/>
          <w:sz w:val="28"/>
          <w:szCs w:val="28"/>
        </w:rPr>
        <w:t xml:space="preserve"> ПЛАН</w:t>
      </w:r>
    </w:p>
    <w:p w:rsidR="009539A3" w:rsidRPr="009539A3" w:rsidRDefault="009539A3" w:rsidP="009539A3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9539A3">
        <w:rPr>
          <w:b/>
          <w:sz w:val="28"/>
          <w:szCs w:val="28"/>
        </w:rPr>
        <w:t xml:space="preserve"> ПО У</w:t>
      </w:r>
      <w:r w:rsidR="007E46ED">
        <w:rPr>
          <w:b/>
          <w:sz w:val="28"/>
          <w:szCs w:val="28"/>
        </w:rPr>
        <w:t>Ч</w:t>
      </w:r>
      <w:r w:rsidRPr="009539A3">
        <w:rPr>
          <w:b/>
          <w:sz w:val="28"/>
          <w:szCs w:val="28"/>
        </w:rPr>
        <w:t>ЕБНО</w:t>
      </w:r>
      <w:r w:rsidR="00E10B92">
        <w:rPr>
          <w:b/>
          <w:sz w:val="28"/>
          <w:szCs w:val="28"/>
        </w:rPr>
        <w:t>МУ</w:t>
      </w:r>
      <w:r w:rsidR="00CE502F">
        <w:rPr>
          <w:b/>
          <w:sz w:val="28"/>
          <w:szCs w:val="28"/>
        </w:rPr>
        <w:t xml:space="preserve"> </w:t>
      </w:r>
      <w:r w:rsidR="00E10B92">
        <w:rPr>
          <w:b/>
          <w:sz w:val="28"/>
          <w:szCs w:val="28"/>
        </w:rPr>
        <w:t>ПРЕДМЕТУ</w:t>
      </w:r>
      <w:r w:rsidRPr="009539A3">
        <w:rPr>
          <w:b/>
          <w:sz w:val="28"/>
          <w:szCs w:val="28"/>
        </w:rPr>
        <w:t xml:space="preserve"> «МАТЕМАТИКА»</w:t>
      </w:r>
      <w:r w:rsidR="00905D74">
        <w:rPr>
          <w:b/>
          <w:sz w:val="28"/>
          <w:szCs w:val="28"/>
        </w:rPr>
        <w:t xml:space="preserve"> </w:t>
      </w:r>
    </w:p>
    <w:p w:rsidR="009539A3" w:rsidRPr="009539A3" w:rsidRDefault="009539A3" w:rsidP="009539A3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9539A3">
        <w:rPr>
          <w:b/>
          <w:sz w:val="28"/>
          <w:szCs w:val="28"/>
        </w:rPr>
        <w:t xml:space="preserve"> на  20</w:t>
      </w:r>
      <w:r w:rsidR="003560A3">
        <w:rPr>
          <w:b/>
          <w:sz w:val="28"/>
          <w:szCs w:val="28"/>
        </w:rPr>
        <w:t>20</w:t>
      </w:r>
      <w:r w:rsidRPr="009539A3">
        <w:rPr>
          <w:b/>
          <w:sz w:val="28"/>
          <w:szCs w:val="28"/>
        </w:rPr>
        <w:t>/ 202</w:t>
      </w:r>
      <w:r w:rsidR="003560A3">
        <w:rPr>
          <w:b/>
          <w:sz w:val="28"/>
          <w:szCs w:val="28"/>
        </w:rPr>
        <w:t>1</w:t>
      </w:r>
      <w:r w:rsidRPr="009539A3">
        <w:rPr>
          <w:b/>
          <w:sz w:val="28"/>
          <w:szCs w:val="28"/>
        </w:rPr>
        <w:t xml:space="preserve"> учебный год</w:t>
      </w:r>
    </w:p>
    <w:p w:rsidR="009539A3" w:rsidRPr="00364B82" w:rsidRDefault="009539A3" w:rsidP="009539A3">
      <w:pPr>
        <w:spacing w:line="230" w:lineRule="auto"/>
        <w:ind w:firstLine="567"/>
        <w:jc w:val="center"/>
        <w:rPr>
          <w:sz w:val="28"/>
          <w:szCs w:val="28"/>
        </w:rPr>
      </w:pPr>
      <w:r w:rsidRPr="00364B82">
        <w:rPr>
          <w:sz w:val="28"/>
          <w:szCs w:val="28"/>
        </w:rPr>
        <w:t xml:space="preserve">(для реализации образовательных  программ </w:t>
      </w:r>
      <w:r w:rsidR="00032153">
        <w:rPr>
          <w:sz w:val="28"/>
          <w:szCs w:val="28"/>
        </w:rPr>
        <w:t>профессионально-технического образования</w:t>
      </w:r>
      <w:r w:rsidRPr="00364B82">
        <w:rPr>
          <w:sz w:val="28"/>
          <w:szCs w:val="28"/>
        </w:rPr>
        <w:t>)</w:t>
      </w:r>
    </w:p>
    <w:p w:rsidR="009539A3" w:rsidRPr="009539A3" w:rsidRDefault="009539A3" w:rsidP="009539A3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CC0675" w:rsidRPr="001113E8" w:rsidRDefault="00DE4F00" w:rsidP="00B60D20">
      <w:pPr>
        <w:pStyle w:val="a5"/>
        <w:ind w:firstLine="709"/>
        <w:rPr>
          <w:rFonts w:eastAsia="Calibri"/>
          <w:szCs w:val="28"/>
        </w:rPr>
      </w:pPr>
      <w:r w:rsidRPr="00A45CEE">
        <w:rPr>
          <w:szCs w:val="28"/>
        </w:rPr>
        <w:t xml:space="preserve">Примерный тематический план разработан  на </w:t>
      </w:r>
      <w:proofErr w:type="gramStart"/>
      <w:r w:rsidRPr="00A45CEE">
        <w:rPr>
          <w:szCs w:val="28"/>
        </w:rPr>
        <w:t>основе</w:t>
      </w:r>
      <w:proofErr w:type="gramEnd"/>
      <w:r w:rsidRPr="00A45CEE">
        <w:rPr>
          <w:szCs w:val="28"/>
        </w:rPr>
        <w:t xml:space="preserve"> действующ</w:t>
      </w:r>
      <w:r w:rsidR="00CC0675">
        <w:rPr>
          <w:szCs w:val="28"/>
        </w:rPr>
        <w:t>ей</w:t>
      </w:r>
      <w:r w:rsidRPr="00A45CEE">
        <w:rPr>
          <w:szCs w:val="28"/>
        </w:rPr>
        <w:t xml:space="preserve"> в</w:t>
      </w:r>
      <w:r w:rsidR="00CC0675">
        <w:rPr>
          <w:szCs w:val="28"/>
        </w:rPr>
        <w:t xml:space="preserve"> 2020/2021 учебном году в </w:t>
      </w:r>
      <w:r w:rsidRPr="00A45CEE">
        <w:rPr>
          <w:szCs w:val="28"/>
        </w:rPr>
        <w:t xml:space="preserve"> </w:t>
      </w:r>
      <w:r w:rsidR="00CC0675">
        <w:rPr>
          <w:szCs w:val="28"/>
        </w:rPr>
        <w:t xml:space="preserve">учреждениях </w:t>
      </w:r>
      <w:r w:rsidR="00E10B92">
        <w:rPr>
          <w:szCs w:val="28"/>
        </w:rPr>
        <w:t>ПТО для групп набора 2020 года</w:t>
      </w:r>
      <w:r w:rsidRPr="00A45CEE">
        <w:rPr>
          <w:szCs w:val="28"/>
        </w:rPr>
        <w:t xml:space="preserve"> учебн</w:t>
      </w:r>
      <w:r w:rsidR="00CC0675">
        <w:rPr>
          <w:szCs w:val="28"/>
        </w:rPr>
        <w:t xml:space="preserve">ой </w:t>
      </w:r>
      <w:r w:rsidRPr="00A45CEE">
        <w:rPr>
          <w:szCs w:val="28"/>
        </w:rPr>
        <w:t xml:space="preserve"> программ</w:t>
      </w:r>
      <w:r w:rsidR="00CC0675">
        <w:rPr>
          <w:szCs w:val="28"/>
        </w:rPr>
        <w:t>ы</w:t>
      </w:r>
      <w:r w:rsidR="00BA2500">
        <w:rPr>
          <w:szCs w:val="28"/>
        </w:rPr>
        <w:t xml:space="preserve"> </w:t>
      </w:r>
      <w:r w:rsidR="00BA2500">
        <w:rPr>
          <w:rFonts w:eastAsia="Calibri"/>
          <w:szCs w:val="28"/>
        </w:rPr>
        <w:t>по учебному предмету «</w:t>
      </w:r>
      <w:r w:rsidR="00BA2500" w:rsidRPr="00BA2500">
        <w:rPr>
          <w:rFonts w:eastAsia="Calibri"/>
          <w:szCs w:val="28"/>
        </w:rPr>
        <w:t>Математика</w:t>
      </w:r>
      <w:r w:rsidR="00BA2500">
        <w:rPr>
          <w:rFonts w:eastAsia="Calibri"/>
          <w:szCs w:val="28"/>
        </w:rPr>
        <w:t>»</w:t>
      </w:r>
      <w:r>
        <w:rPr>
          <w:szCs w:val="28"/>
        </w:rPr>
        <w:t xml:space="preserve">: </w:t>
      </w:r>
      <w:r w:rsidR="00BA2500">
        <w:rPr>
          <w:rFonts w:eastAsia="Calibri"/>
          <w:szCs w:val="28"/>
        </w:rPr>
        <w:t xml:space="preserve"> </w:t>
      </w:r>
      <w:r w:rsidR="00CC0675" w:rsidRPr="001113E8">
        <w:rPr>
          <w:rFonts w:eastAsia="Calibri"/>
          <w:szCs w:val="28"/>
        </w:rPr>
        <w:t>Учебн</w:t>
      </w:r>
      <w:r w:rsidR="00CC0675">
        <w:rPr>
          <w:rFonts w:eastAsia="Calibri"/>
          <w:szCs w:val="28"/>
        </w:rPr>
        <w:t>ая программа</w:t>
      </w:r>
      <w:r w:rsidR="00CC0675" w:rsidRPr="001113E8">
        <w:rPr>
          <w:rFonts w:eastAsia="Calibri"/>
          <w:szCs w:val="28"/>
        </w:rPr>
        <w:t xml:space="preserve"> </w:t>
      </w:r>
      <w:r w:rsidR="00CC0675">
        <w:rPr>
          <w:rFonts w:eastAsia="Calibri"/>
          <w:szCs w:val="28"/>
        </w:rPr>
        <w:t>по учебному предмету «</w:t>
      </w:r>
      <w:r w:rsidR="00CC0675" w:rsidRPr="00CC0675">
        <w:rPr>
          <w:rFonts w:eastAsia="Calibri"/>
          <w:b/>
          <w:szCs w:val="28"/>
        </w:rPr>
        <w:t>Математика</w:t>
      </w:r>
      <w:r w:rsidR="00CC0675">
        <w:rPr>
          <w:rFonts w:eastAsia="Calibri"/>
          <w:szCs w:val="28"/>
        </w:rPr>
        <w:t xml:space="preserve">» </w:t>
      </w:r>
      <w:r w:rsidR="00CC0675" w:rsidRPr="001113E8">
        <w:rPr>
          <w:rFonts w:eastAsia="Calibri"/>
          <w:szCs w:val="28"/>
        </w:rPr>
        <w:t>для</w:t>
      </w:r>
      <w:r w:rsidR="00CC0675">
        <w:rPr>
          <w:rFonts w:eastAsia="Calibri"/>
          <w:szCs w:val="28"/>
        </w:rPr>
        <w:t xml:space="preserve"> </w:t>
      </w:r>
      <w:r w:rsidR="00CC0675" w:rsidRPr="00CC0675">
        <w:rPr>
          <w:rFonts w:eastAsia="Calibri"/>
          <w:b/>
          <w:szCs w:val="28"/>
        </w:rPr>
        <w:t>Х класса</w:t>
      </w:r>
      <w:r w:rsidR="00CC0675" w:rsidRPr="001113E8">
        <w:rPr>
          <w:rFonts w:eastAsia="Calibri"/>
          <w:szCs w:val="28"/>
        </w:rPr>
        <w:t xml:space="preserve"> учреждений</w:t>
      </w:r>
      <w:r w:rsidR="00CC0675">
        <w:rPr>
          <w:rFonts w:eastAsia="Calibri"/>
          <w:szCs w:val="28"/>
        </w:rPr>
        <w:t xml:space="preserve"> образования, реализующих образовательные программы </w:t>
      </w:r>
      <w:r w:rsidR="00CC0675" w:rsidRPr="001113E8">
        <w:rPr>
          <w:rFonts w:eastAsia="Calibri"/>
          <w:szCs w:val="28"/>
        </w:rPr>
        <w:t xml:space="preserve"> общего среднего образования с </w:t>
      </w:r>
      <w:r w:rsidR="00CC0675">
        <w:rPr>
          <w:rFonts w:eastAsia="Calibri"/>
          <w:szCs w:val="28"/>
        </w:rPr>
        <w:t xml:space="preserve">белорусским (русским) </w:t>
      </w:r>
      <w:r w:rsidR="00CC0675" w:rsidRPr="001113E8">
        <w:rPr>
          <w:rFonts w:eastAsia="Calibri"/>
          <w:szCs w:val="28"/>
        </w:rPr>
        <w:t>языком обучения и воспитания</w:t>
      </w:r>
      <w:r w:rsidR="00CC0675" w:rsidRPr="001113E8">
        <w:rPr>
          <w:rFonts w:eastAsia="Calibri"/>
          <w:b/>
          <w:szCs w:val="28"/>
        </w:rPr>
        <w:t xml:space="preserve"> </w:t>
      </w:r>
      <w:r w:rsidR="00CC0675" w:rsidRPr="001113E8">
        <w:rPr>
          <w:rFonts w:eastAsia="Calibri"/>
          <w:szCs w:val="28"/>
        </w:rPr>
        <w:t>(</w:t>
      </w:r>
      <w:r w:rsidR="00CC0675" w:rsidRPr="00CC0675">
        <w:rPr>
          <w:rFonts w:eastAsia="Calibri"/>
          <w:b/>
          <w:szCs w:val="28"/>
        </w:rPr>
        <w:t>базовый уровень</w:t>
      </w:r>
      <w:r w:rsidR="00CC0675" w:rsidRPr="001113E8">
        <w:rPr>
          <w:rFonts w:eastAsia="Calibri"/>
          <w:szCs w:val="28"/>
        </w:rPr>
        <w:t xml:space="preserve">) – </w:t>
      </w:r>
      <w:r w:rsidR="00CC0675">
        <w:rPr>
          <w:rFonts w:eastAsia="Calibri"/>
          <w:szCs w:val="28"/>
        </w:rPr>
        <w:t>утв. постановлением Министерства образования Республики Беларусь 19.06.2020 № 140</w:t>
      </w:r>
      <w:r w:rsidR="00D459B9">
        <w:rPr>
          <w:rFonts w:eastAsia="Calibri"/>
          <w:szCs w:val="28"/>
        </w:rPr>
        <w:t>.</w:t>
      </w:r>
    </w:p>
    <w:p w:rsidR="00CC0675" w:rsidRDefault="00B60D20" w:rsidP="00DE4F00">
      <w:pPr>
        <w:ind w:right="-2" w:firstLine="720"/>
        <w:jc w:val="both"/>
        <w:rPr>
          <w:sz w:val="28"/>
          <w:szCs w:val="28"/>
        </w:rPr>
      </w:pPr>
      <w:r w:rsidRPr="00A3406E">
        <w:rPr>
          <w:rFonts w:eastAsia="Calibri"/>
          <w:sz w:val="28"/>
          <w:szCs w:val="28"/>
        </w:rPr>
        <w:t xml:space="preserve">Примерный тематический план </w:t>
      </w:r>
      <w:r>
        <w:rPr>
          <w:rFonts w:eastAsia="Calibri"/>
          <w:sz w:val="28"/>
          <w:szCs w:val="28"/>
        </w:rPr>
        <w:t xml:space="preserve">разработан с учетом обновленного общеобразовательного компонента учебных планов по специальностям ПТО и ССО, утвержденного </w:t>
      </w:r>
      <w:r w:rsidRPr="00A3406E">
        <w:rPr>
          <w:sz w:val="28"/>
          <w:szCs w:val="28"/>
        </w:rPr>
        <w:t>приказом Министерства образования Республики Беларусь от 30.04.2020 года № 348</w:t>
      </w:r>
      <w:r>
        <w:rPr>
          <w:sz w:val="28"/>
          <w:szCs w:val="28"/>
        </w:rPr>
        <w:t xml:space="preserve"> </w:t>
      </w:r>
      <w:r w:rsidR="00256BF6">
        <w:rPr>
          <w:sz w:val="28"/>
          <w:szCs w:val="28"/>
        </w:rPr>
        <w:t>«Об утверждении содержания общеобразовательного компонента учебных планов по специальностям профессионально-технического и среднего специального образования»</w:t>
      </w:r>
      <w:r w:rsidR="00DE4F00">
        <w:rPr>
          <w:sz w:val="28"/>
          <w:szCs w:val="28"/>
        </w:rPr>
        <w:t>.</w:t>
      </w:r>
      <w:r w:rsidR="00DE4F00" w:rsidRPr="00A45CEE">
        <w:rPr>
          <w:sz w:val="28"/>
          <w:szCs w:val="28"/>
        </w:rPr>
        <w:t xml:space="preserve"> </w:t>
      </w:r>
    </w:p>
    <w:p w:rsidR="00256BF6" w:rsidRDefault="00032153" w:rsidP="009539A3">
      <w:pPr>
        <w:ind w:right="-2"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Преподаватель может разрабатывать свой тематический план как с учетом </w:t>
      </w:r>
      <w:r w:rsidR="009539A3" w:rsidRPr="009539A3">
        <w:rPr>
          <w:sz w:val="28"/>
          <w:szCs w:val="28"/>
        </w:rPr>
        <w:t xml:space="preserve"> «параллельного» изучения </w:t>
      </w:r>
      <w:r w:rsidR="00364B82">
        <w:rPr>
          <w:sz w:val="28"/>
          <w:szCs w:val="28"/>
        </w:rPr>
        <w:t xml:space="preserve"> учебного </w:t>
      </w:r>
      <w:r w:rsidR="009539A3" w:rsidRPr="009539A3">
        <w:rPr>
          <w:sz w:val="28"/>
          <w:szCs w:val="28"/>
        </w:rPr>
        <w:t>материала алгебраического и геометрического компонентов</w:t>
      </w:r>
      <w:r w:rsidR="003F385F">
        <w:rPr>
          <w:sz w:val="28"/>
          <w:szCs w:val="28"/>
        </w:rPr>
        <w:t xml:space="preserve"> (Вариант 1)</w:t>
      </w:r>
      <w:r>
        <w:rPr>
          <w:sz w:val="28"/>
          <w:szCs w:val="28"/>
        </w:rPr>
        <w:t xml:space="preserve">, так и </w:t>
      </w:r>
      <w:r w:rsidR="003F385F">
        <w:rPr>
          <w:sz w:val="28"/>
          <w:szCs w:val="28"/>
        </w:rPr>
        <w:t>–</w:t>
      </w:r>
      <w:r w:rsidR="009539A3" w:rsidRPr="009539A3">
        <w:rPr>
          <w:sz w:val="28"/>
          <w:szCs w:val="28"/>
        </w:rPr>
        <w:t xml:space="preserve"> </w:t>
      </w:r>
      <w:r w:rsidR="006D51D0">
        <w:rPr>
          <w:sz w:val="28"/>
          <w:szCs w:val="28"/>
        </w:rPr>
        <w:t>«</w:t>
      </w:r>
      <w:r w:rsidR="009539A3" w:rsidRPr="009539A3">
        <w:rPr>
          <w:sz w:val="28"/>
          <w:szCs w:val="28"/>
        </w:rPr>
        <w:t>блочн</w:t>
      </w:r>
      <w:r>
        <w:rPr>
          <w:sz w:val="28"/>
          <w:szCs w:val="28"/>
        </w:rPr>
        <w:t>ой</w:t>
      </w:r>
      <w:r w:rsidR="006D51D0">
        <w:rPr>
          <w:sz w:val="28"/>
          <w:szCs w:val="28"/>
        </w:rPr>
        <w:t>»</w:t>
      </w:r>
      <w:r w:rsidR="009539A3" w:rsidRPr="009539A3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ы</w:t>
      </w:r>
      <w:r w:rsidR="009539A3" w:rsidRPr="009539A3">
        <w:rPr>
          <w:sz w:val="28"/>
          <w:szCs w:val="28"/>
        </w:rPr>
        <w:t xml:space="preserve"> изучения учебного материала, при которой в определенной последовательности (по разделам) чередуется учебный материал алгебраического и геометрического компонентов</w:t>
      </w:r>
      <w:r w:rsidR="003F385F">
        <w:rPr>
          <w:sz w:val="28"/>
          <w:szCs w:val="28"/>
        </w:rPr>
        <w:t xml:space="preserve"> (Вариант 2)</w:t>
      </w:r>
      <w:r w:rsidR="009539A3" w:rsidRPr="009539A3">
        <w:rPr>
          <w:sz w:val="28"/>
          <w:szCs w:val="28"/>
        </w:rPr>
        <w:t>.</w:t>
      </w:r>
      <w:r w:rsidR="00BA2500">
        <w:rPr>
          <w:sz w:val="28"/>
          <w:szCs w:val="28"/>
        </w:rPr>
        <w:t xml:space="preserve"> Предлагаемый примерный тематический план составлен с учетом «</w:t>
      </w:r>
      <w:r w:rsidR="00BA2500" w:rsidRPr="009539A3">
        <w:rPr>
          <w:sz w:val="28"/>
          <w:szCs w:val="28"/>
        </w:rPr>
        <w:t xml:space="preserve">параллельного» изучения </w:t>
      </w:r>
      <w:r w:rsidR="00BA2500">
        <w:rPr>
          <w:sz w:val="28"/>
          <w:szCs w:val="28"/>
        </w:rPr>
        <w:t xml:space="preserve"> учебного </w:t>
      </w:r>
      <w:r w:rsidR="00BA2500" w:rsidRPr="009539A3">
        <w:rPr>
          <w:sz w:val="28"/>
          <w:szCs w:val="28"/>
        </w:rPr>
        <w:t>материала алгебраического и геометрического компонентов</w:t>
      </w:r>
      <w:r w:rsidR="00BA2500">
        <w:rPr>
          <w:sz w:val="28"/>
          <w:szCs w:val="28"/>
        </w:rPr>
        <w:t>.</w:t>
      </w:r>
      <w:r w:rsidR="009539A3" w:rsidRPr="009539A3">
        <w:rPr>
          <w:sz w:val="28"/>
          <w:szCs w:val="28"/>
        </w:rPr>
        <w:t xml:space="preserve"> </w:t>
      </w:r>
      <w:proofErr w:type="gramStart"/>
      <w:r w:rsidR="009539A3" w:rsidRPr="009539A3">
        <w:rPr>
          <w:sz w:val="28"/>
          <w:szCs w:val="28"/>
        </w:rPr>
        <w:t xml:space="preserve">Обращаем внимание, что на алгебраический компонент отводится примерно 60%, на геометрический </w:t>
      </w:r>
      <w:r w:rsidR="00673844">
        <w:rPr>
          <w:sz w:val="28"/>
          <w:szCs w:val="28"/>
        </w:rPr>
        <w:t xml:space="preserve"> – </w:t>
      </w:r>
      <w:r w:rsidR="00D459B9">
        <w:rPr>
          <w:sz w:val="28"/>
          <w:szCs w:val="28"/>
        </w:rPr>
        <w:t xml:space="preserve">примерно </w:t>
      </w:r>
      <w:r w:rsidR="009539A3" w:rsidRPr="009539A3">
        <w:rPr>
          <w:sz w:val="28"/>
          <w:szCs w:val="28"/>
        </w:rPr>
        <w:t xml:space="preserve">40% от общего количества </w:t>
      </w:r>
      <w:r w:rsidR="002308D3">
        <w:rPr>
          <w:sz w:val="28"/>
          <w:szCs w:val="28"/>
        </w:rPr>
        <w:t xml:space="preserve">учебных часов </w:t>
      </w:r>
      <w:r w:rsidR="009539A3" w:rsidRPr="009539A3">
        <w:rPr>
          <w:sz w:val="28"/>
          <w:szCs w:val="28"/>
        </w:rPr>
        <w:t xml:space="preserve">на изучение </w:t>
      </w:r>
      <w:r w:rsidR="00CE502F">
        <w:rPr>
          <w:sz w:val="28"/>
          <w:szCs w:val="28"/>
        </w:rPr>
        <w:t>дисциплины</w:t>
      </w:r>
      <w:r w:rsidR="002308D3">
        <w:rPr>
          <w:sz w:val="28"/>
          <w:szCs w:val="28"/>
        </w:rPr>
        <w:t>, что составляет  с</w:t>
      </w:r>
      <w:r w:rsidR="009539A3" w:rsidRPr="009539A3">
        <w:rPr>
          <w:sz w:val="28"/>
          <w:szCs w:val="28"/>
        </w:rPr>
        <w:t xml:space="preserve">оответственно  </w:t>
      </w:r>
      <w:r w:rsidR="00256BF6">
        <w:rPr>
          <w:b/>
          <w:sz w:val="28"/>
          <w:szCs w:val="28"/>
        </w:rPr>
        <w:t>72</w:t>
      </w:r>
      <w:r w:rsidR="009539A3" w:rsidRPr="009539A3">
        <w:rPr>
          <w:sz w:val="28"/>
          <w:szCs w:val="28"/>
        </w:rPr>
        <w:t xml:space="preserve"> и  </w:t>
      </w:r>
      <w:r w:rsidR="00256BF6">
        <w:rPr>
          <w:b/>
          <w:sz w:val="28"/>
          <w:szCs w:val="28"/>
        </w:rPr>
        <w:t>48</w:t>
      </w:r>
      <w:r w:rsidR="009539A3" w:rsidRPr="009539A3">
        <w:rPr>
          <w:sz w:val="28"/>
          <w:szCs w:val="28"/>
        </w:rPr>
        <w:t xml:space="preserve">  учебных часов</w:t>
      </w:r>
      <w:r>
        <w:rPr>
          <w:sz w:val="28"/>
          <w:szCs w:val="28"/>
        </w:rPr>
        <w:t>.</w:t>
      </w:r>
      <w:proofErr w:type="gramEnd"/>
    </w:p>
    <w:p w:rsidR="00BA2500" w:rsidRDefault="00BA2500" w:rsidP="009539A3">
      <w:pPr>
        <w:ind w:right="-2" w:firstLine="720"/>
        <w:jc w:val="both"/>
        <w:rPr>
          <w:sz w:val="28"/>
          <w:szCs w:val="28"/>
        </w:rPr>
      </w:pPr>
      <w:r w:rsidRPr="00E412B8">
        <w:rPr>
          <w:rFonts w:eastAsia="Calibri"/>
          <w:sz w:val="28"/>
          <w:szCs w:val="28"/>
        </w:rPr>
        <w:t>Распределение учебных часов  по темам является примерным. Преподаватель  имеет право в установленном порядке перераспределять количество учебных часов на изучение разделов и тем, изменять последовательность изучения учебного материала</w:t>
      </w:r>
      <w:r>
        <w:rPr>
          <w:rFonts w:eastAsia="Calibri"/>
          <w:sz w:val="28"/>
          <w:szCs w:val="28"/>
        </w:rPr>
        <w:t xml:space="preserve">, содержание </w:t>
      </w:r>
      <w:proofErr w:type="gramStart"/>
      <w:r>
        <w:rPr>
          <w:rFonts w:eastAsia="Calibri"/>
          <w:sz w:val="28"/>
          <w:szCs w:val="28"/>
        </w:rPr>
        <w:t>ОКР</w:t>
      </w:r>
      <w:proofErr w:type="gramEnd"/>
      <w:r w:rsidRPr="00E412B8">
        <w:rPr>
          <w:rFonts w:eastAsia="Calibri"/>
          <w:sz w:val="28"/>
          <w:szCs w:val="28"/>
        </w:rPr>
        <w:t xml:space="preserve"> и т.п.</w:t>
      </w:r>
    </w:p>
    <w:p w:rsidR="00032153" w:rsidRDefault="00032153" w:rsidP="00256BF6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032153" w:rsidRDefault="00032153" w:rsidP="00256BF6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032153" w:rsidRDefault="00032153" w:rsidP="00256BF6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032153" w:rsidRDefault="00032153" w:rsidP="00256BF6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256BF6" w:rsidRPr="003F385F" w:rsidRDefault="00032153" w:rsidP="00032153">
      <w:pPr>
        <w:widowControl w:val="0"/>
        <w:spacing w:before="120" w:after="60"/>
        <w:jc w:val="center"/>
        <w:rPr>
          <w:b/>
          <w:sz w:val="26"/>
          <w:szCs w:val="26"/>
        </w:rPr>
      </w:pPr>
      <w:r w:rsidRPr="003F385F">
        <w:rPr>
          <w:b/>
          <w:sz w:val="26"/>
          <w:szCs w:val="26"/>
        </w:rPr>
        <w:lastRenderedPageBreak/>
        <w:t>ПРИМЕРНЫЙ ТЕМАТИЧЕСКИЙ ПЛАН</w:t>
      </w:r>
    </w:p>
    <w:p w:rsidR="00BA2500" w:rsidRPr="004604F5" w:rsidRDefault="003F385F" w:rsidP="00032153">
      <w:pPr>
        <w:widowControl w:val="0"/>
        <w:spacing w:before="120" w:after="60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Вариант 1</w:t>
      </w:r>
    </w:p>
    <w:tbl>
      <w:tblPr>
        <w:tblW w:w="4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520"/>
        <w:gridCol w:w="1662"/>
      </w:tblGrid>
      <w:tr w:rsidR="00256BF6" w:rsidRPr="004604F5" w:rsidTr="003F385F">
        <w:trPr>
          <w:cantSplit/>
          <w:trHeight w:val="907"/>
          <w:jc w:val="center"/>
        </w:trPr>
        <w:tc>
          <w:tcPr>
            <w:tcW w:w="304" w:type="pct"/>
            <w:vAlign w:val="center"/>
          </w:tcPr>
          <w:p w:rsidR="00256BF6" w:rsidRDefault="00256BF6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256BF6" w:rsidRPr="004F728F" w:rsidRDefault="00256BF6" w:rsidP="003F385F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742" w:type="pct"/>
            <w:vAlign w:val="center"/>
          </w:tcPr>
          <w:p w:rsidR="00256BF6" w:rsidRPr="004F728F" w:rsidRDefault="00256BF6" w:rsidP="003F385F">
            <w:pPr>
              <w:jc w:val="center"/>
              <w:rPr>
                <w:b/>
                <w:sz w:val="26"/>
                <w:szCs w:val="26"/>
              </w:rPr>
            </w:pPr>
            <w:r w:rsidRPr="004F728F">
              <w:rPr>
                <w:b/>
                <w:sz w:val="26"/>
                <w:szCs w:val="26"/>
              </w:rPr>
              <w:t>Раздел (тема)</w:t>
            </w:r>
          </w:p>
        </w:tc>
        <w:tc>
          <w:tcPr>
            <w:tcW w:w="954" w:type="pct"/>
            <w:vAlign w:val="center"/>
          </w:tcPr>
          <w:p w:rsidR="00256BF6" w:rsidRPr="00E81DC2" w:rsidRDefault="00256BF6" w:rsidP="003F385F">
            <w:pPr>
              <w:jc w:val="center"/>
              <w:rPr>
                <w:sz w:val="26"/>
                <w:szCs w:val="26"/>
              </w:rPr>
            </w:pPr>
            <w:r w:rsidRPr="004F728F">
              <w:rPr>
                <w:b/>
                <w:sz w:val="26"/>
                <w:szCs w:val="26"/>
              </w:rPr>
              <w:t>Количество учебных часов</w:t>
            </w:r>
          </w:p>
        </w:tc>
      </w:tr>
      <w:tr w:rsidR="00256BF6" w:rsidRPr="001945A4" w:rsidTr="00BA2500">
        <w:trPr>
          <w:trHeight w:val="20"/>
          <w:jc w:val="center"/>
        </w:trPr>
        <w:tc>
          <w:tcPr>
            <w:tcW w:w="4046" w:type="pct"/>
            <w:gridSpan w:val="2"/>
            <w:vAlign w:val="center"/>
          </w:tcPr>
          <w:p w:rsidR="00256BF6" w:rsidRPr="00590D1F" w:rsidRDefault="00256BF6" w:rsidP="003F385F">
            <w:pPr>
              <w:rPr>
                <w:b/>
                <w:i/>
                <w:sz w:val="26"/>
                <w:szCs w:val="26"/>
              </w:rPr>
            </w:pPr>
            <w:r w:rsidRPr="00590D1F">
              <w:rPr>
                <w:b/>
                <w:i/>
                <w:sz w:val="26"/>
                <w:szCs w:val="26"/>
              </w:rPr>
              <w:t>Алгебраический компонент</w:t>
            </w:r>
          </w:p>
        </w:tc>
        <w:tc>
          <w:tcPr>
            <w:tcW w:w="954" w:type="pct"/>
            <w:vAlign w:val="center"/>
          </w:tcPr>
          <w:p w:rsidR="00256BF6" w:rsidRPr="00032153" w:rsidRDefault="00256BF6" w:rsidP="003F385F">
            <w:pPr>
              <w:jc w:val="center"/>
              <w:rPr>
                <w:b/>
                <w:i/>
                <w:sz w:val="26"/>
                <w:szCs w:val="26"/>
              </w:rPr>
            </w:pPr>
            <w:r w:rsidRPr="00032153">
              <w:rPr>
                <w:b/>
                <w:i/>
                <w:sz w:val="26"/>
                <w:szCs w:val="26"/>
              </w:rPr>
              <w:t>72</w:t>
            </w:r>
          </w:p>
        </w:tc>
      </w:tr>
      <w:tr w:rsidR="00256BF6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256BF6" w:rsidRPr="00353577" w:rsidRDefault="00256BF6" w:rsidP="003F385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2" w:type="pct"/>
            <w:vAlign w:val="center"/>
          </w:tcPr>
          <w:p w:rsidR="00256BF6" w:rsidRPr="004604F5" w:rsidRDefault="00256BF6" w:rsidP="003F385F">
            <w:pPr>
              <w:jc w:val="both"/>
              <w:rPr>
                <w:sz w:val="26"/>
                <w:szCs w:val="26"/>
              </w:rPr>
            </w:pPr>
            <w:r w:rsidRPr="00485D7B">
              <w:rPr>
                <w:i/>
                <w:sz w:val="26"/>
                <w:szCs w:val="26"/>
              </w:rPr>
              <w:t>Повторение учебного материала курса математики базовой школы</w:t>
            </w:r>
          </w:p>
        </w:tc>
        <w:tc>
          <w:tcPr>
            <w:tcW w:w="954" w:type="pct"/>
            <w:vAlign w:val="center"/>
          </w:tcPr>
          <w:p w:rsidR="00256BF6" w:rsidRPr="00032153" w:rsidRDefault="00032153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256BF6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256BF6" w:rsidRPr="00353577" w:rsidRDefault="00256BF6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35357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742" w:type="pct"/>
          </w:tcPr>
          <w:p w:rsidR="00256BF6" w:rsidRPr="00485D7B" w:rsidRDefault="00256BF6" w:rsidP="003F385F">
            <w:pPr>
              <w:rPr>
                <w:b/>
                <w:sz w:val="26"/>
                <w:szCs w:val="26"/>
              </w:rPr>
            </w:pPr>
            <w:r w:rsidRPr="00485D7B">
              <w:rPr>
                <w:b/>
                <w:sz w:val="26"/>
                <w:szCs w:val="26"/>
              </w:rPr>
              <w:t xml:space="preserve">Тригонометрия </w:t>
            </w:r>
          </w:p>
        </w:tc>
        <w:tc>
          <w:tcPr>
            <w:tcW w:w="954" w:type="pct"/>
          </w:tcPr>
          <w:p w:rsidR="00256BF6" w:rsidRPr="00485D7B" w:rsidRDefault="00256BF6" w:rsidP="000321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032153">
              <w:rPr>
                <w:b/>
                <w:sz w:val="26"/>
                <w:szCs w:val="26"/>
              </w:rPr>
              <w:t>4</w:t>
            </w:r>
          </w:p>
        </w:tc>
      </w:tr>
      <w:tr w:rsidR="00256BF6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256BF6" w:rsidRDefault="00256BF6" w:rsidP="003F385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2" w:type="pct"/>
            <w:vAlign w:val="center"/>
          </w:tcPr>
          <w:p w:rsidR="00256BF6" w:rsidRPr="004604F5" w:rsidRDefault="00256BF6" w:rsidP="003F385F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954" w:type="pct"/>
            <w:vAlign w:val="center"/>
          </w:tcPr>
          <w:p w:rsidR="00256BF6" w:rsidRPr="00CC1CD3" w:rsidRDefault="00256BF6" w:rsidP="003F385F">
            <w:pPr>
              <w:jc w:val="center"/>
              <w:rPr>
                <w:b/>
                <w:sz w:val="26"/>
                <w:szCs w:val="26"/>
              </w:rPr>
            </w:pPr>
            <w:r w:rsidRPr="00CC1CD3">
              <w:rPr>
                <w:b/>
                <w:sz w:val="26"/>
                <w:szCs w:val="26"/>
              </w:rPr>
              <w:t>1</w:t>
            </w:r>
          </w:p>
        </w:tc>
      </w:tr>
      <w:tr w:rsidR="00256BF6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256BF6" w:rsidRPr="00353577" w:rsidRDefault="00256BF6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742" w:type="pct"/>
            <w:vAlign w:val="center"/>
          </w:tcPr>
          <w:p w:rsidR="00256BF6" w:rsidRPr="00590D1F" w:rsidRDefault="00256BF6" w:rsidP="003F385F">
            <w:pPr>
              <w:pStyle w:val="041"/>
              <w:spacing w:before="0" w:after="0" w:line="240" w:lineRule="auto"/>
              <w:jc w:val="left"/>
              <w:textAlignment w:val="center"/>
              <w:rPr>
                <w:sz w:val="26"/>
                <w:szCs w:val="26"/>
                <w:lang w:val="ru-RU"/>
              </w:rPr>
            </w:pP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>Корень n-й степени из числа а (n</w: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  <w:lang w:val="ru-RU"/>
              </w:rPr>
              <w:t xml:space="preserve"> </w: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>≥</w: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  <w:lang w:val="ru-RU"/>
              </w:rPr>
              <w:t xml:space="preserve"> </w: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>2, n</w: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  <w:lang w:val="ru-RU"/>
              </w:rPr>
              <w:t xml:space="preserve"> </w: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fldChar w:fldCharType="begin"/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instrText xml:space="preserve"> QUOTE </w:instrText>
            </w:r>
            <w:r w:rsidRPr="00A40092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ru-RU"/>
              </w:rPr>
              <w:drawing>
                <wp:inline distT="0" distB="0" distL="0" distR="0" wp14:anchorId="27C164EB" wp14:editId="41494A03">
                  <wp:extent cx="142875" cy="142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instrText xml:space="preserve"> </w:instrTex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fldChar w:fldCharType="separate"/>
            </w:r>
            <w:r w:rsidRPr="00A40092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ru-RU"/>
              </w:rPr>
              <w:drawing>
                <wp:inline distT="0" distB="0" distL="0" distR="0" wp14:anchorId="33A9293C" wp14:editId="7B9FBBF5">
                  <wp:extent cx="142875" cy="142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fldChar w:fldCharType="end"/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 xml:space="preserve">N) </w:t>
            </w:r>
          </w:p>
        </w:tc>
        <w:tc>
          <w:tcPr>
            <w:tcW w:w="954" w:type="pct"/>
            <w:vAlign w:val="center"/>
          </w:tcPr>
          <w:p w:rsidR="00256BF6" w:rsidRPr="00590D1F" w:rsidRDefault="00032153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256BF6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256BF6" w:rsidRPr="00353577" w:rsidRDefault="00256BF6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742" w:type="pct"/>
            <w:vAlign w:val="center"/>
          </w:tcPr>
          <w:p w:rsidR="00256BF6" w:rsidRPr="004604F5" w:rsidRDefault="00256BF6" w:rsidP="003F385F">
            <w:pPr>
              <w:pStyle w:val="041"/>
              <w:spacing w:before="0" w:after="0" w:line="240" w:lineRule="auto"/>
              <w:jc w:val="left"/>
              <w:textAlignment w:val="center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</w: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 xml:space="preserve">Производная </w:t>
            </w:r>
          </w:p>
        </w:tc>
        <w:tc>
          <w:tcPr>
            <w:tcW w:w="954" w:type="pct"/>
            <w:vAlign w:val="center"/>
          </w:tcPr>
          <w:p w:rsidR="00256BF6" w:rsidRPr="00590D1F" w:rsidRDefault="00256BF6" w:rsidP="003F385F">
            <w:pPr>
              <w:jc w:val="center"/>
              <w:rPr>
                <w:b/>
                <w:sz w:val="26"/>
                <w:szCs w:val="26"/>
              </w:rPr>
            </w:pPr>
            <w:r w:rsidRPr="00590D1F">
              <w:rPr>
                <w:b/>
                <w:sz w:val="26"/>
                <w:szCs w:val="26"/>
              </w:rPr>
              <w:t>14</w:t>
            </w:r>
          </w:p>
        </w:tc>
      </w:tr>
      <w:tr w:rsidR="00256BF6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256BF6" w:rsidRPr="00353577" w:rsidRDefault="00256BF6" w:rsidP="003F385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2" w:type="pct"/>
            <w:vAlign w:val="center"/>
          </w:tcPr>
          <w:p w:rsidR="00256BF6" w:rsidRPr="004604F5" w:rsidRDefault="00256BF6" w:rsidP="003F385F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954" w:type="pct"/>
            <w:vAlign w:val="center"/>
          </w:tcPr>
          <w:p w:rsidR="00256BF6" w:rsidRPr="00CC1CD3" w:rsidRDefault="00256BF6" w:rsidP="003F385F">
            <w:pPr>
              <w:jc w:val="center"/>
              <w:rPr>
                <w:b/>
                <w:sz w:val="26"/>
                <w:szCs w:val="26"/>
              </w:rPr>
            </w:pPr>
            <w:r w:rsidRPr="00CC1CD3">
              <w:rPr>
                <w:b/>
                <w:sz w:val="26"/>
                <w:szCs w:val="26"/>
              </w:rPr>
              <w:t>1</w:t>
            </w:r>
          </w:p>
        </w:tc>
      </w:tr>
      <w:tr w:rsidR="00256BF6" w:rsidRPr="001945A4" w:rsidTr="00BA2500">
        <w:trPr>
          <w:trHeight w:val="20"/>
          <w:jc w:val="center"/>
        </w:trPr>
        <w:tc>
          <w:tcPr>
            <w:tcW w:w="4046" w:type="pct"/>
            <w:gridSpan w:val="2"/>
            <w:vAlign w:val="center"/>
          </w:tcPr>
          <w:p w:rsidR="00256BF6" w:rsidRPr="00590D1F" w:rsidRDefault="00256BF6" w:rsidP="003F385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Геометрический компонент</w:t>
            </w:r>
          </w:p>
        </w:tc>
        <w:tc>
          <w:tcPr>
            <w:tcW w:w="954" w:type="pct"/>
            <w:vAlign w:val="center"/>
          </w:tcPr>
          <w:p w:rsidR="00256BF6" w:rsidRPr="00032153" w:rsidRDefault="00256BF6" w:rsidP="003F385F">
            <w:pPr>
              <w:jc w:val="center"/>
              <w:rPr>
                <w:b/>
                <w:i/>
                <w:sz w:val="26"/>
                <w:szCs w:val="26"/>
              </w:rPr>
            </w:pPr>
            <w:r w:rsidRPr="00032153">
              <w:rPr>
                <w:b/>
                <w:i/>
                <w:sz w:val="26"/>
                <w:szCs w:val="26"/>
              </w:rPr>
              <w:t>48</w:t>
            </w:r>
          </w:p>
        </w:tc>
      </w:tr>
      <w:tr w:rsidR="00256BF6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256BF6" w:rsidRPr="00353577" w:rsidRDefault="00256BF6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35357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742" w:type="pct"/>
            <w:vAlign w:val="center"/>
          </w:tcPr>
          <w:p w:rsidR="00256BF6" w:rsidRPr="004604F5" w:rsidRDefault="00256BF6" w:rsidP="003F385F">
            <w:pPr>
              <w:pStyle w:val="041"/>
              <w:spacing w:before="0" w:after="0" w:line="240" w:lineRule="auto"/>
              <w:jc w:val="left"/>
              <w:textAlignment w:val="center"/>
              <w:rPr>
                <w:sz w:val="26"/>
                <w:szCs w:val="26"/>
              </w:rPr>
            </w:pP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>Введение в стереометрию</w: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  <w:lang w:val="ru-RU"/>
              </w:rPr>
              <w:t xml:space="preserve"> </w:t>
            </w:r>
            <w:r w:rsidRPr="004604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954" w:type="pct"/>
            <w:vAlign w:val="center"/>
          </w:tcPr>
          <w:p w:rsidR="00256BF6" w:rsidRPr="001945A4" w:rsidRDefault="00256BF6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256BF6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256BF6" w:rsidRPr="00353577" w:rsidRDefault="00256BF6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742" w:type="pct"/>
            <w:vAlign w:val="center"/>
          </w:tcPr>
          <w:p w:rsidR="00256BF6" w:rsidRPr="00032153" w:rsidRDefault="00256BF6" w:rsidP="003F385F">
            <w:pPr>
              <w:pStyle w:val="041"/>
              <w:spacing w:before="0" w:after="0" w:line="240" w:lineRule="auto"/>
              <w:jc w:val="left"/>
              <w:textAlignment w:val="center"/>
              <w:rPr>
                <w:sz w:val="26"/>
                <w:szCs w:val="26"/>
                <w:lang w:val="ru-RU"/>
              </w:rPr>
            </w:pPr>
            <w:r w:rsidRPr="004604F5">
              <w:rPr>
                <w:sz w:val="26"/>
                <w:szCs w:val="26"/>
              </w:rPr>
              <w:t xml:space="preserve"> </w:t>
            </w:r>
            <w:r w:rsidRPr="005F0B9E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>Пара</w:t>
            </w:r>
            <w:r w:rsidR="00032153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 xml:space="preserve">ллельность прямых и плоскостей </w:t>
            </w:r>
          </w:p>
        </w:tc>
        <w:tc>
          <w:tcPr>
            <w:tcW w:w="954" w:type="pct"/>
            <w:vAlign w:val="center"/>
          </w:tcPr>
          <w:p w:rsidR="00256BF6" w:rsidRPr="001945A4" w:rsidRDefault="00256BF6" w:rsidP="00F15B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15B6F">
              <w:rPr>
                <w:b/>
                <w:sz w:val="26"/>
                <w:szCs w:val="26"/>
              </w:rPr>
              <w:t>5</w:t>
            </w:r>
          </w:p>
        </w:tc>
      </w:tr>
      <w:tr w:rsidR="00256BF6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256BF6" w:rsidRPr="00353577" w:rsidRDefault="00256BF6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35357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742" w:type="pct"/>
            <w:vAlign w:val="center"/>
          </w:tcPr>
          <w:p w:rsidR="00256BF6" w:rsidRPr="004604F5" w:rsidRDefault="00256BF6" w:rsidP="003F385F">
            <w:pPr>
              <w:pStyle w:val="041"/>
              <w:spacing w:before="0" w:after="0" w:line="240" w:lineRule="auto"/>
              <w:jc w:val="left"/>
              <w:textAlignment w:val="center"/>
              <w:rPr>
                <w:sz w:val="26"/>
                <w:szCs w:val="26"/>
              </w:rPr>
            </w:pP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>Перпендик</w:t>
            </w:r>
            <w:r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>улярность прямых и плоскостей</w:t>
            </w:r>
          </w:p>
        </w:tc>
        <w:tc>
          <w:tcPr>
            <w:tcW w:w="954" w:type="pct"/>
            <w:vAlign w:val="center"/>
          </w:tcPr>
          <w:p w:rsidR="00256BF6" w:rsidRPr="001945A4" w:rsidRDefault="00256BF6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256BF6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256BF6" w:rsidRPr="00353577" w:rsidRDefault="00256BF6" w:rsidP="003F385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2" w:type="pct"/>
            <w:vAlign w:val="center"/>
          </w:tcPr>
          <w:p w:rsidR="00256BF6" w:rsidRPr="004604F5" w:rsidRDefault="00256BF6" w:rsidP="003F385F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954" w:type="pct"/>
            <w:vAlign w:val="center"/>
          </w:tcPr>
          <w:p w:rsidR="00256BF6" w:rsidRPr="00CC1CD3" w:rsidRDefault="00256BF6" w:rsidP="003F385F">
            <w:pPr>
              <w:jc w:val="center"/>
              <w:rPr>
                <w:b/>
                <w:sz w:val="26"/>
                <w:szCs w:val="26"/>
              </w:rPr>
            </w:pPr>
            <w:r w:rsidRPr="00CC1CD3">
              <w:rPr>
                <w:b/>
                <w:sz w:val="26"/>
                <w:szCs w:val="26"/>
              </w:rPr>
              <w:t>1</w:t>
            </w:r>
          </w:p>
        </w:tc>
      </w:tr>
      <w:tr w:rsidR="00256BF6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256BF6" w:rsidRPr="00353577" w:rsidRDefault="00256BF6" w:rsidP="003F385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2" w:type="pct"/>
            <w:vAlign w:val="center"/>
          </w:tcPr>
          <w:p w:rsidR="00256BF6" w:rsidRPr="00256BF6" w:rsidRDefault="00256BF6" w:rsidP="00032153">
            <w:pPr>
              <w:jc w:val="both"/>
              <w:rPr>
                <w:i/>
                <w:sz w:val="26"/>
                <w:szCs w:val="26"/>
              </w:rPr>
            </w:pPr>
            <w:r w:rsidRPr="00256BF6">
              <w:rPr>
                <w:i/>
                <w:sz w:val="26"/>
                <w:szCs w:val="26"/>
              </w:rPr>
              <w:t>Обобщение и систематизация учебного материала</w:t>
            </w:r>
          </w:p>
        </w:tc>
        <w:tc>
          <w:tcPr>
            <w:tcW w:w="954" w:type="pct"/>
          </w:tcPr>
          <w:p w:rsidR="00256BF6" w:rsidRPr="001945A4" w:rsidRDefault="00F15B6F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256BF6" w:rsidRPr="004604F5" w:rsidTr="00BA2500">
        <w:trPr>
          <w:trHeight w:val="20"/>
          <w:jc w:val="center"/>
        </w:trPr>
        <w:tc>
          <w:tcPr>
            <w:tcW w:w="4046" w:type="pct"/>
            <w:gridSpan w:val="2"/>
            <w:vAlign w:val="center"/>
          </w:tcPr>
          <w:p w:rsidR="00256BF6" w:rsidRPr="004604F5" w:rsidRDefault="00256BF6" w:rsidP="00BA2500">
            <w:pPr>
              <w:jc w:val="right"/>
              <w:rPr>
                <w:b/>
                <w:sz w:val="26"/>
                <w:szCs w:val="26"/>
              </w:rPr>
            </w:pPr>
            <w:r w:rsidRPr="004604F5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954" w:type="pct"/>
          </w:tcPr>
          <w:p w:rsidR="00256BF6" w:rsidRPr="004604F5" w:rsidRDefault="00256BF6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</w:tr>
    </w:tbl>
    <w:p w:rsidR="00256BF6" w:rsidRDefault="00256BF6" w:rsidP="00256BF6">
      <w:pPr>
        <w:widowControl w:val="0"/>
        <w:ind w:firstLine="708"/>
        <w:jc w:val="both"/>
        <w:rPr>
          <w:bCs/>
          <w:iCs/>
          <w:sz w:val="28"/>
          <w:szCs w:val="28"/>
        </w:rPr>
      </w:pPr>
    </w:p>
    <w:p w:rsidR="003F385F" w:rsidRPr="004604F5" w:rsidRDefault="003F385F" w:rsidP="003F385F">
      <w:pPr>
        <w:widowControl w:val="0"/>
        <w:spacing w:before="120" w:after="60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Вариант 2</w:t>
      </w:r>
    </w:p>
    <w:tbl>
      <w:tblPr>
        <w:tblW w:w="4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520"/>
        <w:gridCol w:w="1662"/>
      </w:tblGrid>
      <w:tr w:rsidR="003F385F" w:rsidRPr="004604F5" w:rsidTr="003F385F">
        <w:trPr>
          <w:cantSplit/>
          <w:trHeight w:val="906"/>
          <w:jc w:val="center"/>
        </w:trPr>
        <w:tc>
          <w:tcPr>
            <w:tcW w:w="304" w:type="pct"/>
            <w:vAlign w:val="center"/>
          </w:tcPr>
          <w:p w:rsidR="003F385F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3F385F" w:rsidRPr="004F728F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742" w:type="pct"/>
            <w:vAlign w:val="center"/>
          </w:tcPr>
          <w:p w:rsidR="003F385F" w:rsidRPr="004F728F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 w:rsidRPr="004F728F">
              <w:rPr>
                <w:b/>
                <w:sz w:val="26"/>
                <w:szCs w:val="26"/>
              </w:rPr>
              <w:t>Раздел (тема)</w:t>
            </w:r>
          </w:p>
        </w:tc>
        <w:tc>
          <w:tcPr>
            <w:tcW w:w="954" w:type="pct"/>
            <w:vAlign w:val="center"/>
          </w:tcPr>
          <w:p w:rsidR="003F385F" w:rsidRPr="00E81DC2" w:rsidRDefault="003F385F" w:rsidP="003F385F">
            <w:pPr>
              <w:jc w:val="center"/>
              <w:rPr>
                <w:sz w:val="26"/>
                <w:szCs w:val="26"/>
              </w:rPr>
            </w:pPr>
            <w:r w:rsidRPr="004F728F">
              <w:rPr>
                <w:b/>
                <w:sz w:val="26"/>
                <w:szCs w:val="26"/>
              </w:rPr>
              <w:t>Количество учебных часов</w:t>
            </w:r>
          </w:p>
        </w:tc>
      </w:tr>
      <w:tr w:rsidR="003F385F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3F385F" w:rsidRPr="00353577" w:rsidRDefault="003F385F" w:rsidP="003F385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2" w:type="pct"/>
            <w:vAlign w:val="center"/>
          </w:tcPr>
          <w:p w:rsidR="003F385F" w:rsidRPr="004604F5" w:rsidRDefault="003F385F" w:rsidP="003F385F">
            <w:pPr>
              <w:jc w:val="both"/>
              <w:rPr>
                <w:sz w:val="26"/>
                <w:szCs w:val="26"/>
              </w:rPr>
            </w:pPr>
            <w:r w:rsidRPr="00485D7B">
              <w:rPr>
                <w:i/>
                <w:sz w:val="26"/>
                <w:szCs w:val="26"/>
              </w:rPr>
              <w:t>Повторение учебного материала курса математики базовой школы</w:t>
            </w:r>
          </w:p>
        </w:tc>
        <w:tc>
          <w:tcPr>
            <w:tcW w:w="954" w:type="pct"/>
            <w:vAlign w:val="center"/>
          </w:tcPr>
          <w:p w:rsidR="003F385F" w:rsidRPr="00032153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3F385F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3F385F" w:rsidRPr="00353577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35357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742" w:type="pct"/>
          </w:tcPr>
          <w:p w:rsidR="003F385F" w:rsidRPr="00485D7B" w:rsidRDefault="003F385F" w:rsidP="003F385F">
            <w:pPr>
              <w:rPr>
                <w:b/>
                <w:sz w:val="26"/>
                <w:szCs w:val="26"/>
              </w:rPr>
            </w:pPr>
            <w:r w:rsidRPr="00485D7B">
              <w:rPr>
                <w:b/>
                <w:sz w:val="26"/>
                <w:szCs w:val="26"/>
              </w:rPr>
              <w:t xml:space="preserve">Тригонометрия </w:t>
            </w:r>
          </w:p>
        </w:tc>
        <w:tc>
          <w:tcPr>
            <w:tcW w:w="954" w:type="pct"/>
          </w:tcPr>
          <w:p w:rsidR="003F385F" w:rsidRPr="00485D7B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</w:tr>
      <w:tr w:rsidR="003F385F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3F385F" w:rsidRDefault="003F385F" w:rsidP="003F385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2" w:type="pct"/>
            <w:vAlign w:val="center"/>
          </w:tcPr>
          <w:p w:rsidR="003F385F" w:rsidRPr="004604F5" w:rsidRDefault="003F385F" w:rsidP="003F385F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954" w:type="pct"/>
            <w:vAlign w:val="center"/>
          </w:tcPr>
          <w:p w:rsidR="003F385F" w:rsidRPr="00F15B6F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 w:rsidRPr="00F15B6F">
              <w:rPr>
                <w:b/>
                <w:sz w:val="26"/>
                <w:szCs w:val="26"/>
              </w:rPr>
              <w:t>1</w:t>
            </w:r>
          </w:p>
        </w:tc>
      </w:tr>
      <w:tr w:rsidR="003F385F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3F385F" w:rsidRPr="00353577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35357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742" w:type="pct"/>
            <w:vAlign w:val="center"/>
          </w:tcPr>
          <w:p w:rsidR="003F385F" w:rsidRPr="004604F5" w:rsidRDefault="003F385F" w:rsidP="003F385F">
            <w:pPr>
              <w:pStyle w:val="041"/>
              <w:spacing w:before="0" w:after="0" w:line="240" w:lineRule="auto"/>
              <w:jc w:val="left"/>
              <w:textAlignment w:val="center"/>
              <w:rPr>
                <w:sz w:val="26"/>
                <w:szCs w:val="26"/>
              </w:rPr>
            </w:pP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>Введение в стереометрию</w: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  <w:lang w:val="ru-RU"/>
              </w:rPr>
              <w:t xml:space="preserve"> </w:t>
            </w:r>
            <w:r w:rsidRPr="004604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954" w:type="pct"/>
            <w:vAlign w:val="center"/>
          </w:tcPr>
          <w:p w:rsidR="003F385F" w:rsidRPr="001945A4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3F385F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3F385F" w:rsidRPr="00353577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742" w:type="pct"/>
            <w:vAlign w:val="center"/>
          </w:tcPr>
          <w:p w:rsidR="003F385F" w:rsidRPr="00590D1F" w:rsidRDefault="003F385F" w:rsidP="003F385F">
            <w:pPr>
              <w:pStyle w:val="041"/>
              <w:spacing w:before="0" w:after="0" w:line="240" w:lineRule="auto"/>
              <w:jc w:val="left"/>
              <w:textAlignment w:val="center"/>
              <w:rPr>
                <w:sz w:val="26"/>
                <w:szCs w:val="26"/>
                <w:lang w:val="ru-RU"/>
              </w:rPr>
            </w:pP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>Корень n-й степени из числа а (n</w: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  <w:lang w:val="ru-RU"/>
              </w:rPr>
              <w:t xml:space="preserve"> </w: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>≥</w: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  <w:lang w:val="ru-RU"/>
              </w:rPr>
              <w:t xml:space="preserve"> </w: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>2, n</w: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  <w:lang w:val="ru-RU"/>
              </w:rPr>
              <w:t xml:space="preserve"> </w: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fldChar w:fldCharType="begin"/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instrText xml:space="preserve"> QUOTE </w:instrText>
            </w:r>
            <w:r w:rsidRPr="00A40092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ru-RU"/>
              </w:rPr>
              <w:drawing>
                <wp:inline distT="0" distB="0" distL="0" distR="0" wp14:anchorId="40A4A995" wp14:editId="080A8689">
                  <wp:extent cx="142875" cy="1428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instrText xml:space="preserve"> </w:instrTex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fldChar w:fldCharType="separate"/>
            </w:r>
            <w:r w:rsidRPr="00A40092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ru-RU"/>
              </w:rPr>
              <w:drawing>
                <wp:inline distT="0" distB="0" distL="0" distR="0" wp14:anchorId="16D7DB3D" wp14:editId="72025FBD">
                  <wp:extent cx="142875" cy="1428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fldChar w:fldCharType="end"/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 xml:space="preserve">N) </w:t>
            </w:r>
          </w:p>
        </w:tc>
        <w:tc>
          <w:tcPr>
            <w:tcW w:w="954" w:type="pct"/>
            <w:vAlign w:val="center"/>
          </w:tcPr>
          <w:p w:rsidR="003F385F" w:rsidRPr="00590D1F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3F385F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3F385F" w:rsidRDefault="003F385F" w:rsidP="003F385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2" w:type="pct"/>
            <w:vAlign w:val="center"/>
          </w:tcPr>
          <w:p w:rsidR="003F385F" w:rsidRPr="004604F5" w:rsidRDefault="003F385F" w:rsidP="003F385F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954" w:type="pct"/>
            <w:vAlign w:val="center"/>
          </w:tcPr>
          <w:p w:rsidR="003F385F" w:rsidRPr="00CC1CD3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 w:rsidRPr="00CC1CD3">
              <w:rPr>
                <w:b/>
                <w:sz w:val="26"/>
                <w:szCs w:val="26"/>
              </w:rPr>
              <w:t>1</w:t>
            </w:r>
          </w:p>
        </w:tc>
      </w:tr>
      <w:tr w:rsidR="003F385F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3F385F" w:rsidRPr="00353577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742" w:type="pct"/>
            <w:vAlign w:val="center"/>
          </w:tcPr>
          <w:p w:rsidR="003F385F" w:rsidRPr="00032153" w:rsidRDefault="003F385F" w:rsidP="003F385F">
            <w:pPr>
              <w:pStyle w:val="041"/>
              <w:spacing w:before="0" w:after="0" w:line="240" w:lineRule="auto"/>
              <w:jc w:val="left"/>
              <w:textAlignment w:val="center"/>
              <w:rPr>
                <w:sz w:val="26"/>
                <w:szCs w:val="26"/>
                <w:lang w:val="ru-RU"/>
              </w:rPr>
            </w:pPr>
            <w:r w:rsidRPr="004604F5">
              <w:rPr>
                <w:sz w:val="26"/>
                <w:szCs w:val="26"/>
              </w:rPr>
              <w:t xml:space="preserve"> </w:t>
            </w:r>
            <w:r w:rsidRPr="005F0B9E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>Пара</w:t>
            </w:r>
            <w:r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 xml:space="preserve">ллельность прямых и плоскостей </w:t>
            </w:r>
          </w:p>
        </w:tc>
        <w:tc>
          <w:tcPr>
            <w:tcW w:w="954" w:type="pct"/>
            <w:vAlign w:val="center"/>
          </w:tcPr>
          <w:p w:rsidR="003F385F" w:rsidRPr="001945A4" w:rsidRDefault="003F385F" w:rsidP="00F15B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15B6F">
              <w:rPr>
                <w:b/>
                <w:sz w:val="26"/>
                <w:szCs w:val="26"/>
              </w:rPr>
              <w:t>5</w:t>
            </w:r>
          </w:p>
        </w:tc>
      </w:tr>
      <w:tr w:rsidR="003F385F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3F385F" w:rsidRPr="00353577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35357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742" w:type="pct"/>
            <w:vAlign w:val="center"/>
          </w:tcPr>
          <w:p w:rsidR="003F385F" w:rsidRPr="004604F5" w:rsidRDefault="003F385F" w:rsidP="003F385F">
            <w:pPr>
              <w:pStyle w:val="041"/>
              <w:spacing w:before="0" w:after="0" w:line="240" w:lineRule="auto"/>
              <w:jc w:val="left"/>
              <w:textAlignment w:val="center"/>
              <w:rPr>
                <w:sz w:val="26"/>
                <w:szCs w:val="26"/>
              </w:rPr>
            </w:pP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>Перпендик</w:t>
            </w:r>
            <w:r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>улярность прямых и плоскостей</w:t>
            </w:r>
          </w:p>
        </w:tc>
        <w:tc>
          <w:tcPr>
            <w:tcW w:w="954" w:type="pct"/>
            <w:vAlign w:val="center"/>
          </w:tcPr>
          <w:p w:rsidR="003F385F" w:rsidRPr="001945A4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3F385F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3F385F" w:rsidRDefault="003F385F" w:rsidP="003F385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2" w:type="pct"/>
            <w:vAlign w:val="center"/>
          </w:tcPr>
          <w:p w:rsidR="003F385F" w:rsidRPr="004604F5" w:rsidRDefault="003F385F" w:rsidP="003F385F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954" w:type="pct"/>
            <w:vAlign w:val="center"/>
          </w:tcPr>
          <w:p w:rsidR="003F385F" w:rsidRPr="00F15B6F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 w:rsidRPr="00F15B6F">
              <w:rPr>
                <w:b/>
                <w:sz w:val="26"/>
                <w:szCs w:val="26"/>
              </w:rPr>
              <w:t>1</w:t>
            </w:r>
          </w:p>
        </w:tc>
      </w:tr>
      <w:tr w:rsidR="003F385F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3F385F" w:rsidRPr="00353577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742" w:type="pct"/>
            <w:vAlign w:val="center"/>
          </w:tcPr>
          <w:p w:rsidR="003F385F" w:rsidRPr="004604F5" w:rsidRDefault="003F385F" w:rsidP="003F385F">
            <w:pPr>
              <w:pStyle w:val="041"/>
              <w:spacing w:before="0" w:after="0" w:line="240" w:lineRule="auto"/>
              <w:jc w:val="left"/>
              <w:textAlignment w:val="center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</w:t>
            </w:r>
            <w:r w:rsidRPr="00A40092">
              <w:rPr>
                <w:rFonts w:ascii="Times New Roman" w:hAnsi="Times New Roman" w:cs="Times New Roman"/>
                <w:bCs w:val="0"/>
                <w:color w:val="auto"/>
                <w:w w:val="100"/>
                <w:sz w:val="26"/>
                <w:szCs w:val="26"/>
              </w:rPr>
              <w:t xml:space="preserve">Производная </w:t>
            </w:r>
          </w:p>
        </w:tc>
        <w:tc>
          <w:tcPr>
            <w:tcW w:w="954" w:type="pct"/>
            <w:vAlign w:val="center"/>
          </w:tcPr>
          <w:p w:rsidR="003F385F" w:rsidRPr="00590D1F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 w:rsidRPr="00590D1F">
              <w:rPr>
                <w:b/>
                <w:sz w:val="26"/>
                <w:szCs w:val="26"/>
              </w:rPr>
              <w:t>14</w:t>
            </w:r>
          </w:p>
        </w:tc>
      </w:tr>
      <w:tr w:rsidR="003F385F" w:rsidRPr="001945A4" w:rsidTr="003F385F">
        <w:trPr>
          <w:trHeight w:val="20"/>
          <w:jc w:val="center"/>
        </w:trPr>
        <w:tc>
          <w:tcPr>
            <w:tcW w:w="304" w:type="pct"/>
            <w:vAlign w:val="center"/>
          </w:tcPr>
          <w:p w:rsidR="003F385F" w:rsidRPr="00353577" w:rsidRDefault="003F385F" w:rsidP="003F385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2" w:type="pct"/>
            <w:vAlign w:val="center"/>
          </w:tcPr>
          <w:p w:rsidR="003F385F" w:rsidRPr="00256BF6" w:rsidRDefault="003F385F" w:rsidP="003F385F">
            <w:pPr>
              <w:jc w:val="both"/>
              <w:rPr>
                <w:i/>
                <w:sz w:val="26"/>
                <w:szCs w:val="26"/>
              </w:rPr>
            </w:pPr>
            <w:r w:rsidRPr="00256BF6">
              <w:rPr>
                <w:i/>
                <w:sz w:val="26"/>
                <w:szCs w:val="26"/>
              </w:rPr>
              <w:t>Обобщение и систематизация учебного материала</w:t>
            </w:r>
          </w:p>
        </w:tc>
        <w:tc>
          <w:tcPr>
            <w:tcW w:w="954" w:type="pct"/>
          </w:tcPr>
          <w:p w:rsidR="003F385F" w:rsidRPr="001945A4" w:rsidRDefault="00F15B6F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3F385F" w:rsidRPr="004604F5" w:rsidTr="003F385F">
        <w:trPr>
          <w:trHeight w:val="20"/>
          <w:jc w:val="center"/>
        </w:trPr>
        <w:tc>
          <w:tcPr>
            <w:tcW w:w="4046" w:type="pct"/>
            <w:gridSpan w:val="2"/>
            <w:vAlign w:val="center"/>
          </w:tcPr>
          <w:p w:rsidR="003F385F" w:rsidRPr="004604F5" w:rsidRDefault="003F385F" w:rsidP="003F385F">
            <w:pPr>
              <w:jc w:val="right"/>
              <w:rPr>
                <w:b/>
                <w:sz w:val="26"/>
                <w:szCs w:val="26"/>
              </w:rPr>
            </w:pPr>
            <w:r w:rsidRPr="004604F5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954" w:type="pct"/>
          </w:tcPr>
          <w:p w:rsidR="003F385F" w:rsidRPr="004604F5" w:rsidRDefault="003F385F" w:rsidP="003F3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</w:tr>
    </w:tbl>
    <w:p w:rsidR="003F385F" w:rsidRDefault="003F385F" w:rsidP="003F385F">
      <w:pPr>
        <w:widowControl w:val="0"/>
        <w:ind w:firstLine="708"/>
        <w:jc w:val="both"/>
        <w:rPr>
          <w:bCs/>
          <w:iCs/>
          <w:sz w:val="28"/>
          <w:szCs w:val="28"/>
        </w:rPr>
      </w:pPr>
    </w:p>
    <w:p w:rsidR="003F385F" w:rsidRDefault="003F385F" w:rsidP="003F385F">
      <w:pPr>
        <w:rPr>
          <w:b/>
          <w:sz w:val="26"/>
          <w:szCs w:val="26"/>
        </w:rPr>
      </w:pPr>
    </w:p>
    <w:p w:rsidR="00032153" w:rsidRPr="00BA2500" w:rsidRDefault="00032153" w:rsidP="00032153">
      <w:pPr>
        <w:rPr>
          <w:b/>
          <w:sz w:val="26"/>
          <w:szCs w:val="26"/>
        </w:rPr>
      </w:pPr>
      <w:r w:rsidRPr="00BA2500">
        <w:rPr>
          <w:b/>
          <w:sz w:val="26"/>
          <w:szCs w:val="26"/>
        </w:rPr>
        <w:t>Методист отдела</w:t>
      </w:r>
    </w:p>
    <w:p w:rsidR="00032153" w:rsidRPr="00BA2500" w:rsidRDefault="00032153" w:rsidP="00032153">
      <w:pPr>
        <w:rPr>
          <w:b/>
          <w:sz w:val="26"/>
          <w:szCs w:val="26"/>
        </w:rPr>
      </w:pPr>
      <w:proofErr w:type="spellStart"/>
      <w:r w:rsidRPr="00BA2500">
        <w:rPr>
          <w:sz w:val="26"/>
          <w:szCs w:val="26"/>
        </w:rPr>
        <w:t>Вахненко</w:t>
      </w:r>
      <w:bookmarkStart w:id="0" w:name="_GoBack"/>
      <w:bookmarkEnd w:id="0"/>
      <w:proofErr w:type="spellEnd"/>
      <w:r w:rsidRPr="00BA2500">
        <w:rPr>
          <w:sz w:val="26"/>
          <w:szCs w:val="26"/>
        </w:rPr>
        <w:t xml:space="preserve"> Тамара Петровна  </w:t>
      </w:r>
      <w:r w:rsidRPr="00BA2500">
        <w:rPr>
          <w:b/>
          <w:sz w:val="26"/>
          <w:szCs w:val="26"/>
        </w:rPr>
        <w:t>+375 17 357 05 99</w:t>
      </w:r>
    </w:p>
    <w:p w:rsidR="00256BF6" w:rsidRPr="00014539" w:rsidRDefault="00256BF6" w:rsidP="00256BF6">
      <w:pPr>
        <w:spacing w:line="360" w:lineRule="auto"/>
        <w:rPr>
          <w:b/>
          <w:sz w:val="28"/>
          <w:szCs w:val="28"/>
        </w:rPr>
      </w:pPr>
    </w:p>
    <w:sectPr w:rsidR="00256BF6" w:rsidRPr="0001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art79"/>
      </v:shape>
    </w:pict>
  </w:numPicBullet>
  <w:abstractNum w:abstractNumId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2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1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2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4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8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1"/>
  </w:num>
  <w:num w:numId="5">
    <w:abstractNumId w:val="13"/>
  </w:num>
  <w:num w:numId="6">
    <w:abstractNumId w:val="16"/>
  </w:num>
  <w:num w:numId="7">
    <w:abstractNumId w:val="11"/>
  </w:num>
  <w:num w:numId="8">
    <w:abstractNumId w:val="10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6"/>
  </w:num>
  <w:num w:numId="17">
    <w:abstractNumId w:val="2"/>
  </w:num>
  <w:num w:numId="18">
    <w:abstractNumId w:val="18"/>
  </w:num>
  <w:num w:numId="19">
    <w:abstractNumId w:val="19"/>
  </w:num>
  <w:num w:numId="20">
    <w:abstractNumId w:val="9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5C"/>
    <w:rsid w:val="00003975"/>
    <w:rsid w:val="00014539"/>
    <w:rsid w:val="00032153"/>
    <w:rsid w:val="000919A1"/>
    <w:rsid w:val="000D1C14"/>
    <w:rsid w:val="000F610B"/>
    <w:rsid w:val="00103454"/>
    <w:rsid w:val="00105C6F"/>
    <w:rsid w:val="00160BA2"/>
    <w:rsid w:val="001835CC"/>
    <w:rsid w:val="0019270C"/>
    <w:rsid w:val="001B785D"/>
    <w:rsid w:val="00211294"/>
    <w:rsid w:val="002308D3"/>
    <w:rsid w:val="00233E2C"/>
    <w:rsid w:val="00256BF6"/>
    <w:rsid w:val="002A556D"/>
    <w:rsid w:val="00300A1C"/>
    <w:rsid w:val="003560A3"/>
    <w:rsid w:val="00364B82"/>
    <w:rsid w:val="003A5FF7"/>
    <w:rsid w:val="003C0BB4"/>
    <w:rsid w:val="003C3E8E"/>
    <w:rsid w:val="003D4557"/>
    <w:rsid w:val="003E0AF2"/>
    <w:rsid w:val="003F385F"/>
    <w:rsid w:val="0046555C"/>
    <w:rsid w:val="00485D7B"/>
    <w:rsid w:val="004D3936"/>
    <w:rsid w:val="0058096E"/>
    <w:rsid w:val="00590D1F"/>
    <w:rsid w:val="005E3D9B"/>
    <w:rsid w:val="00637CAE"/>
    <w:rsid w:val="006446A3"/>
    <w:rsid w:val="00651382"/>
    <w:rsid w:val="00673844"/>
    <w:rsid w:val="006A489B"/>
    <w:rsid w:val="006B2574"/>
    <w:rsid w:val="006B7C83"/>
    <w:rsid w:val="006D45A8"/>
    <w:rsid w:val="006D51D0"/>
    <w:rsid w:val="00713C99"/>
    <w:rsid w:val="0075441F"/>
    <w:rsid w:val="00796DBD"/>
    <w:rsid w:val="007E46ED"/>
    <w:rsid w:val="007E50E2"/>
    <w:rsid w:val="008D39A2"/>
    <w:rsid w:val="00905D74"/>
    <w:rsid w:val="00927AD2"/>
    <w:rsid w:val="00931437"/>
    <w:rsid w:val="0094035D"/>
    <w:rsid w:val="00945B44"/>
    <w:rsid w:val="009539A3"/>
    <w:rsid w:val="00986A94"/>
    <w:rsid w:val="009F155A"/>
    <w:rsid w:val="00A13664"/>
    <w:rsid w:val="00A13D25"/>
    <w:rsid w:val="00A16449"/>
    <w:rsid w:val="00A257D9"/>
    <w:rsid w:val="00A40134"/>
    <w:rsid w:val="00A45701"/>
    <w:rsid w:val="00A72C9C"/>
    <w:rsid w:val="00B2275A"/>
    <w:rsid w:val="00B60D20"/>
    <w:rsid w:val="00BA2500"/>
    <w:rsid w:val="00BB44BA"/>
    <w:rsid w:val="00BC54AE"/>
    <w:rsid w:val="00BE2722"/>
    <w:rsid w:val="00C3552F"/>
    <w:rsid w:val="00CC0675"/>
    <w:rsid w:val="00CC1CD3"/>
    <w:rsid w:val="00CC39A7"/>
    <w:rsid w:val="00CE502F"/>
    <w:rsid w:val="00D11FD7"/>
    <w:rsid w:val="00D459B9"/>
    <w:rsid w:val="00D94836"/>
    <w:rsid w:val="00DC3F5A"/>
    <w:rsid w:val="00DD5A75"/>
    <w:rsid w:val="00DE4F00"/>
    <w:rsid w:val="00E10B92"/>
    <w:rsid w:val="00E30A42"/>
    <w:rsid w:val="00F15B6F"/>
    <w:rsid w:val="00F1603B"/>
    <w:rsid w:val="00F23293"/>
    <w:rsid w:val="00F3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customStyle="1" w:styleId="220">
    <w:name w:val="Основной текст 22"/>
    <w:basedOn w:val="a"/>
    <w:rsid w:val="00E30A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25">
    <w:name w:val="Обычный2"/>
    <w:rsid w:val="00E30A4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"/>
    <w:uiPriority w:val="99"/>
    <w:rsid w:val="00590D1F"/>
    <w:pPr>
      <w:suppressAutoHyphens/>
      <w:autoSpaceDE w:val="0"/>
      <w:autoSpaceDN w:val="0"/>
      <w:adjustRightInd w:val="0"/>
      <w:spacing w:before="340" w:after="85" w:line="250" w:lineRule="atLeast"/>
      <w:jc w:val="center"/>
    </w:pPr>
    <w:rPr>
      <w:rFonts w:ascii="Arial" w:hAnsi="Arial" w:cs="Arial"/>
      <w:b/>
      <w:bCs/>
      <w:color w:val="000000"/>
      <w:w w:val="95"/>
      <w:sz w:val="21"/>
      <w:szCs w:val="21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customStyle="1" w:styleId="220">
    <w:name w:val="Основной текст 22"/>
    <w:basedOn w:val="a"/>
    <w:rsid w:val="00E30A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25">
    <w:name w:val="Обычный2"/>
    <w:rsid w:val="00E30A4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"/>
    <w:uiPriority w:val="99"/>
    <w:rsid w:val="00590D1F"/>
    <w:pPr>
      <w:suppressAutoHyphens/>
      <w:autoSpaceDE w:val="0"/>
      <w:autoSpaceDN w:val="0"/>
      <w:adjustRightInd w:val="0"/>
      <w:spacing w:before="340" w:after="85" w:line="250" w:lineRule="atLeast"/>
      <w:jc w:val="center"/>
    </w:pPr>
    <w:rPr>
      <w:rFonts w:ascii="Arial" w:hAnsi="Arial" w:cs="Arial"/>
      <w:b/>
      <w:bCs/>
      <w:color w:val="000000"/>
      <w:w w:val="95"/>
      <w:sz w:val="21"/>
      <w:szCs w:val="21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8EEA-C91D-4696-93E6-9FC1B021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Шарандо Анна</cp:lastModifiedBy>
  <cp:revision>31</cp:revision>
  <cp:lastPrinted>2020-08-19T07:40:00Z</cp:lastPrinted>
  <dcterms:created xsi:type="dcterms:W3CDTF">2018-06-14T06:03:00Z</dcterms:created>
  <dcterms:modified xsi:type="dcterms:W3CDTF">2020-08-27T09:39:00Z</dcterms:modified>
</cp:coreProperties>
</file>