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2C" w:rsidRPr="0072142C" w:rsidRDefault="0072142C" w:rsidP="0072142C">
      <w:pPr>
        <w:pStyle w:val="2"/>
        <w:jc w:val="center"/>
        <w:rPr>
          <w:sz w:val="32"/>
          <w:szCs w:val="32"/>
        </w:rPr>
      </w:pPr>
      <w:r w:rsidRPr="0072142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0BA795" wp14:editId="20290B66">
            <wp:simplePos x="0" y="0"/>
            <wp:positionH relativeFrom="margin">
              <wp:posOffset>-775335</wp:posOffset>
            </wp:positionH>
            <wp:positionV relativeFrom="margin">
              <wp:posOffset>-316865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Рисунок 1" descr="C:\Users\user\Desktop\2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42C">
        <w:rPr>
          <w:sz w:val="32"/>
          <w:szCs w:val="32"/>
        </w:rPr>
        <w:t>ПЛАН МЕРОПРИЯТИЙ</w:t>
      </w:r>
    </w:p>
    <w:p w:rsidR="0072142C" w:rsidRPr="0072142C" w:rsidRDefault="0072142C" w:rsidP="0072142C">
      <w:pPr>
        <w:pStyle w:val="2"/>
        <w:jc w:val="center"/>
        <w:rPr>
          <w:sz w:val="32"/>
          <w:szCs w:val="32"/>
        </w:rPr>
      </w:pPr>
      <w:r w:rsidRPr="0072142C">
        <w:rPr>
          <w:sz w:val="32"/>
          <w:szCs w:val="32"/>
        </w:rPr>
        <w:t>НА 27.09.2025</w:t>
      </w:r>
    </w:p>
    <w:p w:rsidR="0072142C" w:rsidRPr="0072142C" w:rsidRDefault="0072142C" w:rsidP="0072142C">
      <w:pPr>
        <w:pStyle w:val="2"/>
        <w:jc w:val="center"/>
        <w:rPr>
          <w:color w:val="FF0000"/>
          <w:sz w:val="32"/>
          <w:szCs w:val="32"/>
        </w:rPr>
      </w:pPr>
      <w:r w:rsidRPr="0072142C">
        <w:rPr>
          <w:color w:val="FF0000"/>
          <w:sz w:val="32"/>
          <w:szCs w:val="32"/>
        </w:rPr>
        <w:t>(День взаимодействия с семьёй)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655"/>
        <w:gridCol w:w="3172"/>
        <w:gridCol w:w="109"/>
        <w:gridCol w:w="1701"/>
        <w:gridCol w:w="992"/>
        <w:gridCol w:w="34"/>
        <w:gridCol w:w="2832"/>
      </w:tblGrid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53"/>
            <w:bookmarkStart w:id="1" w:name="OLE_LINK54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Семейный турнир ”Эрудиты</w:t>
            </w:r>
            <w:bookmarkEnd w:id="0"/>
            <w:bookmarkEnd w:id="1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09.00 - 09.45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Иванькова С.А. </w:t>
            </w:r>
            <w:proofErr w:type="gram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  <w:proofErr w:type="gramEnd"/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руковолители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5-10кл</w:t>
            </w:r>
          </w:p>
        </w:tc>
      </w:tr>
      <w:tr w:rsidR="0072142C" w:rsidRPr="0072142C" w:rsidTr="0072142C">
        <w:trPr>
          <w:trHeight w:val="99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Товарищеская встреча волейболистов (команды детей и родителей)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5-9кл</w:t>
            </w:r>
          </w:p>
        </w:tc>
      </w:tr>
      <w:tr w:rsidR="0072142C" w:rsidRPr="0072142C" w:rsidTr="0072142C">
        <w:trPr>
          <w:trHeight w:val="67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”Знатоки прав“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социальный 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Валуева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Участие в районных соревнованиях ”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Школиада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Гордецкий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Драматический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Программирование в </w:t>
            </w:r>
            <w:r w:rsidRPr="00721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cratch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11.00 - 11.45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Григоренко Н.А.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10.55-11.35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Замостинович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Подлобникова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</w:tr>
    </w:tbl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</w:p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A30B0" w:rsidRDefault="001A30B0"/>
    <w:sectPr w:rsidR="001A30B0" w:rsidSect="007214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2C"/>
    <w:rsid w:val="001A30B0"/>
    <w:rsid w:val="007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2025-09-27T07:35:00Z</dcterms:created>
  <dcterms:modified xsi:type="dcterms:W3CDTF">2025-09-27T07:45:00Z</dcterms:modified>
</cp:coreProperties>
</file>