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09" w:rsidRDefault="00AD0209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9719AC" w:rsidRPr="00AD0209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Статут аб’яднання малодшых школьнікаў “Акцябраты”, арганізаваных пры піянерскай дружыне ДУА “Малааўцюкоўская сярэдняя школа” </w:t>
      </w:r>
    </w:p>
    <w:p w:rsidR="009719AC" w:rsidRPr="00E80B6A" w:rsidRDefault="00A07271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і</w:t>
      </w:r>
      <w:r w:rsidR="009719AC"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мя З.А. Касма</w:t>
      </w: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дзям’янскай</w:t>
      </w:r>
    </w:p>
    <w:p w:rsidR="009719AC" w:rsidRPr="00E80B6A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 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Дзеці! Калі вы любіце сваю вёску, хочаце даведацца пра сваю Айчыну, як мага больш, марыце зрабіць жыццё лепшым, дабрэйшым, цікавейшым, уступайце ў наша аб’яднанне “Акцябраты”. Тут вас чакаюць верныя, надзейныя сябры, мара і тайна, гульня і фантазія, добрыя і карысныя справы.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Хто такія “Акцябраты”?</w:t>
      </w:r>
    </w:p>
    <w:p w:rsidR="009719AC" w:rsidRPr="00AD0209" w:rsidRDefault="009719AC" w:rsidP="00AD0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719A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Гэта дабраахвотны Саюз дзяцей і дарослых.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709"/>
        <w:jc w:val="both"/>
        <w:rPr>
          <w:i/>
          <w:color w:val="111111"/>
          <w:sz w:val="28"/>
          <w:szCs w:val="28"/>
          <w:lang w:val="be-BY"/>
        </w:rPr>
      </w:pPr>
      <w:r w:rsidRPr="00AD0209">
        <w:rPr>
          <w:rStyle w:val="a6"/>
          <w:i w:val="0"/>
          <w:color w:val="111111"/>
          <w:sz w:val="28"/>
          <w:szCs w:val="28"/>
          <w:lang w:val="be-BY"/>
        </w:rPr>
        <w:t>«Акцябраты» - будучыя піянеры!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709"/>
        <w:jc w:val="both"/>
        <w:rPr>
          <w:i/>
          <w:color w:val="111111"/>
          <w:sz w:val="28"/>
          <w:szCs w:val="28"/>
          <w:lang w:val="be-BY"/>
        </w:rPr>
      </w:pPr>
      <w:r w:rsidRPr="00AD0209">
        <w:rPr>
          <w:rStyle w:val="a6"/>
          <w:i w:val="0"/>
          <w:color w:val="111111"/>
          <w:sz w:val="28"/>
          <w:szCs w:val="28"/>
          <w:lang w:val="be-BY"/>
        </w:rPr>
        <w:t>«Акцябраты» - руплівыя рабяты, якія любяць школу, паважаюць старэйшых!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709"/>
        <w:jc w:val="both"/>
        <w:rPr>
          <w:i/>
          <w:color w:val="111111"/>
          <w:sz w:val="28"/>
          <w:szCs w:val="28"/>
          <w:lang w:val="be-BY"/>
        </w:rPr>
      </w:pPr>
      <w:r w:rsidRPr="00AD0209">
        <w:rPr>
          <w:rStyle w:val="a6"/>
          <w:i w:val="0"/>
          <w:color w:val="111111"/>
          <w:sz w:val="28"/>
          <w:szCs w:val="28"/>
          <w:lang w:val="be-BY"/>
        </w:rPr>
        <w:t>«Акцябраты» - праўдзівыя і смелыя, спрытныя і ўмелыя!</w:t>
      </w:r>
    </w:p>
    <w:p w:rsidR="00A07271" w:rsidRPr="009719AC" w:rsidRDefault="00A07271" w:rsidP="00AD0209">
      <w:pPr>
        <w:pStyle w:val="a7"/>
        <w:spacing w:before="0" w:beforeAutospacing="0" w:after="150" w:afterAutospacing="0" w:line="270" w:lineRule="atLeast"/>
        <w:ind w:right="283" w:firstLine="709"/>
        <w:jc w:val="both"/>
        <w:rPr>
          <w:i/>
          <w:color w:val="111111"/>
          <w:sz w:val="28"/>
          <w:szCs w:val="28"/>
          <w:lang w:val="be-BY"/>
        </w:rPr>
      </w:pPr>
      <w:r w:rsidRPr="00AD0209">
        <w:rPr>
          <w:rStyle w:val="a6"/>
          <w:i w:val="0"/>
          <w:color w:val="111111"/>
          <w:sz w:val="28"/>
          <w:szCs w:val="28"/>
          <w:lang w:val="be-BY"/>
        </w:rPr>
        <w:t>«Акцябраты» - дружныя рабяты, чытаюць і малююць, гуляюць і спяваюць, весела жывуць!</w:t>
      </w:r>
    </w:p>
    <w:p w:rsidR="009719AC" w:rsidRPr="00E80B6A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Хто можа стаць акцябронкам?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719A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Вучань у ўзросце ад 7 да 10 гадоў, які праўдзівы і смелы, добры і міласэрны.Той, каго з гордасцю можна назваць сапраўдным сябрам. Хто хоча ведаць і шанаваць гісторыю Радзімы, яе традыцыі і культуру.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Што нам даражэй за ўсё?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A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Чалавек з яго клопатамі і думкамі, радасцямі і смуткам; здароўе кожнага; лёс і культура нашага беларускага народа; родная прырода, якую патрэбна берагчы.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 кага мы клапоцімся?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719A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 тых, хто меншы і слабейшы за нас. Пра тых, хто дажыў да паважаных гадоў і адзінокі; сваіх родных і блізкіх; адзін пра аднаго; аказваем дапамогу роднай прыродзе.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Хто ўваходзіць у наша  аб’яднанне?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A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Вучні-пачаткоўцы, важатыя-піянеры, настаўнікі пачатковых класаў, педагог-арганізатар.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Хто дапамагае нам жыць?</w:t>
      </w:r>
    </w:p>
    <w:p w:rsidR="009719AC" w:rsidRPr="009719AC" w:rsidRDefault="009719AC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A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Рука сябра, сюрпрыз і тайна, сакрэт і выдумка, мара і фантазія.</w:t>
      </w:r>
    </w:p>
    <w:p w:rsidR="009719AC" w:rsidRPr="009719AC" w:rsidRDefault="009719AC" w:rsidP="0097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A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</w:p>
    <w:p w:rsidR="00A07271" w:rsidRPr="00AD0209" w:rsidRDefault="00AD0209" w:rsidP="00971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noProof/>
          <w:lang w:eastAsia="ru-RU"/>
        </w:rPr>
        <w:drawing>
          <wp:inline distT="0" distB="0" distL="0" distR="0">
            <wp:extent cx="1496333" cy="1736203"/>
            <wp:effectExtent l="0" t="0" r="8890" b="0"/>
            <wp:docPr id="4" name="Рисунок 4" descr="http://schoolvivery.edu.minskregion.by/gallery/76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vivery.edu.minskregion.by/gallery/76/clip_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09" cy="173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09" w:rsidRDefault="00AD0209" w:rsidP="00AD0209">
      <w:pPr>
        <w:pStyle w:val="a7"/>
        <w:spacing w:before="0" w:beforeAutospacing="0" w:after="150" w:afterAutospacing="0" w:line="270" w:lineRule="atLeast"/>
        <w:ind w:right="283"/>
        <w:rPr>
          <w:rStyle w:val="a5"/>
          <w:rFonts w:eastAsia="Gungsuh"/>
          <w:i/>
          <w:iCs/>
          <w:color w:val="0000CC"/>
          <w:sz w:val="40"/>
          <w:szCs w:val="40"/>
          <w:lang w:val="be-BY"/>
        </w:rPr>
      </w:pP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center"/>
        <w:rPr>
          <w:color w:val="111111"/>
          <w:sz w:val="40"/>
          <w:szCs w:val="40"/>
          <w:lang w:val="be-BY"/>
        </w:rPr>
      </w:pPr>
      <w:r w:rsidRPr="00AD0209">
        <w:rPr>
          <w:rStyle w:val="a5"/>
          <w:rFonts w:eastAsia="Gungsuh"/>
          <w:i/>
          <w:iCs/>
          <w:color w:val="0000CC"/>
          <w:sz w:val="40"/>
          <w:szCs w:val="40"/>
          <w:lang w:val="be-BY"/>
        </w:rPr>
        <w:lastRenderedPageBreak/>
        <w:t>УРАЧЫСТАЕ АБЯЦАННЕ</w:t>
      </w:r>
    </w:p>
    <w:p w:rsidR="00A07271" w:rsidRDefault="00AD0209" w:rsidP="00A07271">
      <w:pPr>
        <w:pStyle w:val="a7"/>
        <w:spacing w:before="0" w:beforeAutospacing="0" w:after="150" w:afterAutospacing="0" w:line="270" w:lineRule="atLeast"/>
        <w:ind w:right="283" w:firstLine="425"/>
        <w:jc w:val="center"/>
        <w:rPr>
          <w:rStyle w:val="a5"/>
          <w:rFonts w:eastAsia="Gungsuh"/>
          <w:i/>
          <w:iCs/>
          <w:color w:val="0000CC"/>
          <w:sz w:val="40"/>
          <w:szCs w:val="40"/>
          <w:lang w:val="be-BY"/>
        </w:rPr>
      </w:pPr>
      <w:r w:rsidRPr="00AD0209">
        <w:rPr>
          <w:rStyle w:val="a5"/>
          <w:rFonts w:eastAsia="Gungsuh"/>
          <w:i/>
          <w:iCs/>
          <w:color w:val="0000CC"/>
          <w:sz w:val="40"/>
          <w:szCs w:val="40"/>
          <w:lang w:val="be-BY"/>
        </w:rPr>
        <w:t>АКЦЯБРАТ</w:t>
      </w:r>
    </w:p>
    <w:p w:rsidR="00AD0209" w:rsidRPr="00AD0209" w:rsidRDefault="00AD0209" w:rsidP="00A07271">
      <w:pPr>
        <w:pStyle w:val="a7"/>
        <w:spacing w:before="0" w:beforeAutospacing="0" w:after="150" w:afterAutospacing="0" w:line="270" w:lineRule="atLeast"/>
        <w:ind w:right="283" w:firstLine="425"/>
        <w:jc w:val="center"/>
        <w:rPr>
          <w:rStyle w:val="a5"/>
          <w:rFonts w:eastAsia="Gungsuh"/>
          <w:i/>
          <w:iCs/>
          <w:color w:val="0000CC"/>
          <w:sz w:val="40"/>
          <w:szCs w:val="40"/>
          <w:lang w:val="be-BY"/>
        </w:rPr>
      </w:pPr>
    </w:p>
    <w:p w:rsid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color w:val="111111"/>
          <w:sz w:val="36"/>
          <w:szCs w:val="36"/>
          <w:lang w:val="be-BY"/>
        </w:rPr>
      </w:pPr>
      <w:r w:rsidRPr="00AD0209">
        <w:rPr>
          <w:rStyle w:val="a6"/>
          <w:color w:val="111111"/>
          <w:sz w:val="36"/>
          <w:szCs w:val="36"/>
          <w:lang w:val="be-BY"/>
        </w:rPr>
        <w:t xml:space="preserve">Мы, уступаючы ў рады акцябрат, перад сваімі сябрамі </w:t>
      </w:r>
      <w:r w:rsidR="00AD0209">
        <w:rPr>
          <w:rStyle w:val="a6"/>
          <w:color w:val="111111"/>
          <w:sz w:val="36"/>
          <w:szCs w:val="36"/>
          <w:lang w:val="be-BY"/>
        </w:rPr>
        <w:t xml:space="preserve">    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  <w:lang w:val="be-BY"/>
        </w:rPr>
      </w:pPr>
      <w:r w:rsidRPr="00AD0209">
        <w:rPr>
          <w:rStyle w:val="a6"/>
          <w:color w:val="111111"/>
          <w:sz w:val="36"/>
          <w:szCs w:val="36"/>
          <w:lang w:val="be-BY"/>
        </w:rPr>
        <w:t>ўрачыста абяцаем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  <w:lang w:val="be-BY"/>
        </w:rPr>
      </w:pPr>
      <w:r w:rsidRPr="00AD0209">
        <w:rPr>
          <w:rStyle w:val="a6"/>
          <w:color w:val="111111"/>
          <w:sz w:val="36"/>
          <w:szCs w:val="36"/>
          <w:lang w:val="be-BY"/>
        </w:rPr>
        <w:t>Быць вернымі нашчадкамі піянерскіх традыцый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«Абяцаем!")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Вучыцца старанна, на сумленне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«Абяцаем!")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Не пакідаць у бядзе сяброў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«Абяцаем!")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Аказваць дапамогу тым, хто ў ёй патрабуецца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«Абяцаем!")</w:t>
      </w:r>
    </w:p>
    <w:p w:rsid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color w:val="111111"/>
          <w:sz w:val="36"/>
          <w:szCs w:val="36"/>
          <w:lang w:val="be-BY"/>
        </w:rPr>
      </w:pPr>
      <w:r w:rsidRPr="00AD0209">
        <w:rPr>
          <w:rStyle w:val="a6"/>
          <w:color w:val="111111"/>
          <w:sz w:val="36"/>
          <w:szCs w:val="36"/>
          <w:lang w:val="be-BY"/>
        </w:rPr>
        <w:t xml:space="preserve">Быць чулым і спагадным, старацца прыносіць карысць сваёй 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сям'і, школе, гораду і Радзімы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«Абяцаем!")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Берагчы традыцыі і культуру свайго народа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«Абяцаем!")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Быць сумленным і справядлівым ...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«Абяцаем!")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Расці сапраўдным патрыётам Рэспублікі Беларусь ...</w:t>
      </w:r>
    </w:p>
    <w:p w:rsidR="00A07271" w:rsidRPr="00AD0209" w:rsidRDefault="00A07271" w:rsidP="00AD0209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36"/>
          <w:szCs w:val="36"/>
        </w:rPr>
      </w:pPr>
      <w:r w:rsidRPr="00AD0209">
        <w:rPr>
          <w:rStyle w:val="a6"/>
          <w:color w:val="111111"/>
          <w:sz w:val="36"/>
          <w:szCs w:val="36"/>
          <w:lang w:val="be-BY"/>
        </w:rPr>
        <w:t>(Дзеці адказваюць «Абяцаем! Абяцаем! Абяцаем!")</w:t>
      </w:r>
      <w:r w:rsidRPr="00AD0209">
        <w:rPr>
          <w:color w:val="111111"/>
          <w:sz w:val="28"/>
          <w:szCs w:val="28"/>
        </w:rPr>
        <w:t> </w:t>
      </w:r>
    </w:p>
    <w:p w:rsidR="00AD0209" w:rsidRDefault="00AD0209" w:rsidP="00AD0209">
      <w:pPr>
        <w:pStyle w:val="a7"/>
        <w:spacing w:before="0" w:beforeAutospacing="0" w:after="150" w:afterAutospacing="0" w:line="270" w:lineRule="atLeast"/>
        <w:ind w:right="283" w:firstLine="425"/>
        <w:jc w:val="center"/>
        <w:rPr>
          <w:rStyle w:val="a6"/>
          <w:b/>
          <w:bCs/>
          <w:color w:val="0000FF"/>
          <w:sz w:val="28"/>
          <w:szCs w:val="28"/>
          <w:lang w:val="be-BY"/>
        </w:rPr>
      </w:pPr>
      <w:r>
        <w:rPr>
          <w:noProof/>
        </w:rPr>
        <w:drawing>
          <wp:inline distT="0" distB="0" distL="0" distR="0" wp14:anchorId="3D7C661A" wp14:editId="6865C4BE">
            <wp:extent cx="1207042" cy="1400537"/>
            <wp:effectExtent l="0" t="0" r="0" b="0"/>
            <wp:docPr id="5" name="Рисунок 5" descr="http://schoolvivery.edu.minskregion.by/gallery/76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vivery.edu.minskregion.by/gallery/76/clip_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87" cy="14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71" w:rsidRPr="00E80B6A" w:rsidRDefault="00AD0209" w:rsidP="00AD0209">
      <w:pPr>
        <w:pStyle w:val="a7"/>
        <w:spacing w:before="0" w:beforeAutospacing="0" w:after="150" w:afterAutospacing="0" w:line="270" w:lineRule="atLeast"/>
        <w:ind w:right="283"/>
        <w:jc w:val="center"/>
        <w:rPr>
          <w:color w:val="111111"/>
          <w:sz w:val="28"/>
          <w:szCs w:val="28"/>
          <w:lang w:val="be-BY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BF2C6B9" wp14:editId="4BBE5596">
            <wp:simplePos x="0" y="0"/>
            <wp:positionH relativeFrom="column">
              <wp:posOffset>5220335</wp:posOffset>
            </wp:positionH>
            <wp:positionV relativeFrom="paragraph">
              <wp:posOffset>-247015</wp:posOffset>
            </wp:positionV>
            <wp:extent cx="1206500" cy="1400175"/>
            <wp:effectExtent l="0" t="0" r="0" b="9525"/>
            <wp:wrapTight wrapText="bothSides">
              <wp:wrapPolygon edited="0">
                <wp:start x="8185" y="0"/>
                <wp:lineTo x="5116" y="4702"/>
                <wp:lineTo x="3752" y="9404"/>
                <wp:lineTo x="0" y="10286"/>
                <wp:lineTo x="0" y="11167"/>
                <wp:lineTo x="3411" y="14106"/>
                <wp:lineTo x="3069" y="21453"/>
                <wp:lineTo x="18076" y="21453"/>
                <wp:lineTo x="17735" y="14106"/>
                <wp:lineTo x="21145" y="11167"/>
                <wp:lineTo x="21145" y="10286"/>
                <wp:lineTo x="17394" y="9404"/>
                <wp:lineTo x="16029" y="6171"/>
                <wp:lineTo x="15006" y="2645"/>
                <wp:lineTo x="12960" y="0"/>
                <wp:lineTo x="8185" y="0"/>
              </wp:wrapPolygon>
            </wp:wrapTight>
            <wp:docPr id="6" name="Рисунок 6" descr="http://schoolvivery.edu.minskregion.by/gallery/76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vivery.edu.minskregion.by/gallery/76/clip_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271" w:rsidRPr="00AD0209">
        <w:rPr>
          <w:rStyle w:val="a6"/>
          <w:b/>
          <w:bCs/>
          <w:color w:val="0000FF"/>
          <w:sz w:val="28"/>
          <w:szCs w:val="28"/>
          <w:lang w:val="be-BY"/>
        </w:rPr>
        <w:t>ПРАВЫ "АКЦЯБРАТ"</w:t>
      </w:r>
    </w:p>
    <w:p w:rsidR="00A07271" w:rsidRPr="00E80B6A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  <w:lang w:val="be-BY"/>
        </w:rPr>
      </w:pPr>
      <w:r w:rsidRPr="00AD0209">
        <w:rPr>
          <w:color w:val="111111"/>
          <w:sz w:val="28"/>
          <w:szCs w:val="28"/>
          <w:lang w:val="be-BY"/>
        </w:rPr>
        <w:t>1. Мець і выконваць даручэнні па душы.</w:t>
      </w:r>
    </w:p>
    <w:p w:rsidR="00A07271" w:rsidRPr="00E80B6A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  <w:lang w:val="be-BY"/>
        </w:rPr>
      </w:pPr>
      <w:r w:rsidRPr="00AD0209">
        <w:rPr>
          <w:color w:val="111111"/>
          <w:sz w:val="28"/>
          <w:szCs w:val="28"/>
          <w:lang w:val="be-BY"/>
        </w:rPr>
        <w:t>2. Прымаць удзел у арганізацыі дзейнасці свайго аб'яднаньня.</w:t>
      </w:r>
    </w:p>
    <w:p w:rsidR="00A07271" w:rsidRPr="00E80B6A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  <w:lang w:val="be-BY"/>
        </w:rPr>
      </w:pPr>
      <w:r w:rsidRPr="00AD0209">
        <w:rPr>
          <w:color w:val="111111"/>
          <w:sz w:val="28"/>
          <w:szCs w:val="28"/>
          <w:lang w:val="be-BY"/>
        </w:rPr>
        <w:t>3. Выказваць і адстойваць сваё меркаванне па любых пытаннях аб'яднання.</w:t>
      </w:r>
    </w:p>
    <w:p w:rsidR="00A07271" w:rsidRPr="00E80B6A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  <w:lang w:val="be-BY"/>
        </w:rPr>
      </w:pPr>
      <w:r w:rsidRPr="00AD0209">
        <w:rPr>
          <w:color w:val="111111"/>
          <w:sz w:val="28"/>
          <w:szCs w:val="28"/>
          <w:lang w:val="be-BY"/>
        </w:rPr>
        <w:t>4. Ацэньваць працу свайго аб'яднання.</w:t>
      </w:r>
    </w:p>
    <w:p w:rsidR="00A07271" w:rsidRPr="00AD0209" w:rsidRDefault="00A07271" w:rsidP="00AD0209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  <w:lang w:val="be-BY"/>
        </w:rPr>
      </w:pPr>
      <w:r w:rsidRPr="00AD0209">
        <w:rPr>
          <w:color w:val="111111"/>
          <w:sz w:val="28"/>
          <w:szCs w:val="28"/>
          <w:lang w:val="be-BY"/>
        </w:rPr>
        <w:t>5. Звяртацца за дапамогай да сваіх таварышаў і кіраўнікаў аб'яднання.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center"/>
        <w:rPr>
          <w:color w:val="111111"/>
          <w:sz w:val="28"/>
          <w:szCs w:val="28"/>
        </w:rPr>
      </w:pPr>
      <w:r w:rsidRPr="00AD0209">
        <w:rPr>
          <w:rStyle w:val="a6"/>
          <w:b/>
          <w:bCs/>
          <w:color w:val="0000FF"/>
          <w:sz w:val="28"/>
          <w:szCs w:val="28"/>
          <w:lang w:val="be-BY"/>
        </w:rPr>
        <w:t>АБАВЯЗКІ "АКЦЯБРАТ"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</w:rPr>
      </w:pPr>
      <w:r w:rsidRPr="00AD0209">
        <w:rPr>
          <w:color w:val="111111"/>
          <w:sz w:val="28"/>
          <w:szCs w:val="28"/>
          <w:lang w:val="be-BY"/>
        </w:rPr>
        <w:t>1. Выконваць законы і клятву члена аб'яднання.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</w:rPr>
      </w:pPr>
      <w:r w:rsidRPr="00AD0209">
        <w:rPr>
          <w:color w:val="111111"/>
          <w:sz w:val="28"/>
          <w:szCs w:val="28"/>
          <w:lang w:val="be-BY"/>
        </w:rPr>
        <w:t>2. Добрасумленна ставіцца да даручанай справы.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</w:rPr>
      </w:pPr>
      <w:r w:rsidRPr="00AD0209">
        <w:rPr>
          <w:color w:val="111111"/>
          <w:sz w:val="28"/>
          <w:szCs w:val="28"/>
          <w:lang w:val="be-BY"/>
        </w:rPr>
        <w:t>3. Добразычліва і паважліва ставіцца да навакольных людзей.</w:t>
      </w:r>
    </w:p>
    <w:p w:rsidR="00A07271" w:rsidRPr="00AD0209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</w:rPr>
      </w:pPr>
      <w:r w:rsidRPr="00AD0209">
        <w:rPr>
          <w:color w:val="111111"/>
          <w:sz w:val="28"/>
          <w:szCs w:val="28"/>
          <w:lang w:val="be-BY"/>
        </w:rPr>
        <w:t>4. Паважліва ставіцца да сімвалаў свайго аб'яднання.</w:t>
      </w:r>
    </w:p>
    <w:p w:rsidR="00A07271" w:rsidRPr="00AD0209" w:rsidRDefault="00A07271" w:rsidP="00AD0209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color w:val="111111"/>
          <w:sz w:val="28"/>
          <w:szCs w:val="28"/>
          <w:lang w:val="be-BY"/>
        </w:rPr>
      </w:pPr>
      <w:r w:rsidRPr="00AD0209">
        <w:rPr>
          <w:color w:val="111111"/>
          <w:sz w:val="28"/>
          <w:szCs w:val="28"/>
          <w:lang w:val="be-BY"/>
        </w:rPr>
        <w:t>5. Шанаваць і адстойваць гонар свайго аб'яднання.</w:t>
      </w:r>
    </w:p>
    <w:p w:rsidR="00A07271" w:rsidRPr="00E80B6A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center"/>
        <w:rPr>
          <w:color w:val="111111"/>
          <w:sz w:val="28"/>
          <w:szCs w:val="28"/>
          <w:lang w:val="be-BY"/>
        </w:rPr>
      </w:pPr>
      <w:r w:rsidRPr="00AD0209">
        <w:rPr>
          <w:rStyle w:val="a6"/>
          <w:b/>
          <w:bCs/>
          <w:color w:val="0000FF"/>
          <w:sz w:val="28"/>
          <w:szCs w:val="28"/>
          <w:lang w:val="be-BY"/>
        </w:rPr>
        <w:t>ПРЫНЦЫПЫ ДЗЕЙНАСЦІ:</w:t>
      </w:r>
    </w:p>
    <w:p w:rsidR="00A07271" w:rsidRPr="00E80B6A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1. Прынцып Здароўя.</w:t>
      </w:r>
    </w:p>
    <w:p w:rsidR="00A07271" w:rsidRPr="00E80B6A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Здаровы будзеш - усё дабудзеш!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2. Прынцып Дружбы.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Без аднаго ў жыцці туга!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3. Прынцып Сумленнасці.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Не той мае рацыю, хто мацней, а той, хто сумленней!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4. Прынцып Ведаў.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Знайка па дарожцы бяжыць, а незнайка на печы ляжыць!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5. Прынцып Працы.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Без працы няма дабра!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6. Прынцып Адпачынку.</w:t>
      </w:r>
    </w:p>
    <w:p w:rsidR="00A07271" w:rsidRPr="007F3CDF" w:rsidRDefault="00A07271" w:rsidP="00AD0209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i/>
          <w:color w:val="111111"/>
          <w:sz w:val="28"/>
          <w:szCs w:val="28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Дзе песня льецца, там лягчэй жывецца!</w:t>
      </w:r>
      <w:r w:rsidRPr="007F3CDF">
        <w:rPr>
          <w:i/>
          <w:color w:val="111111"/>
          <w:sz w:val="28"/>
          <w:szCs w:val="28"/>
        </w:rPr>
        <w:t> </w:t>
      </w:r>
    </w:p>
    <w:p w:rsidR="00A07271" w:rsidRPr="00AD0209" w:rsidRDefault="00A07271" w:rsidP="007F3CDF">
      <w:pPr>
        <w:pStyle w:val="a7"/>
        <w:spacing w:before="0" w:beforeAutospacing="0" w:after="150" w:afterAutospacing="0" w:line="270" w:lineRule="atLeast"/>
        <w:ind w:right="283" w:firstLine="425"/>
        <w:jc w:val="center"/>
        <w:rPr>
          <w:color w:val="111111"/>
          <w:sz w:val="28"/>
          <w:szCs w:val="28"/>
        </w:rPr>
      </w:pPr>
      <w:r w:rsidRPr="00AD0209">
        <w:rPr>
          <w:rStyle w:val="a6"/>
          <w:b/>
          <w:bCs/>
          <w:color w:val="0000FF"/>
          <w:sz w:val="28"/>
          <w:szCs w:val="28"/>
          <w:lang w:val="be-BY"/>
        </w:rPr>
        <w:t>НАПРАМКІ ДЗЕЙНАСЦІ:</w:t>
      </w:r>
    </w:p>
    <w:p w:rsidR="007F3CDF" w:rsidRDefault="007F3CDF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color w:val="111111"/>
          <w:sz w:val="28"/>
          <w:szCs w:val="28"/>
          <w:lang w:val="be-BY"/>
        </w:rPr>
        <w:sectPr w:rsidR="007F3CDF" w:rsidSect="00AD0209">
          <w:pgSz w:w="11906" w:h="16838"/>
          <w:pgMar w:top="1134" w:right="850" w:bottom="709" w:left="851" w:header="708" w:footer="708" w:gutter="0"/>
          <w:pgBorders w:offsetFrom="page">
            <w:top w:val="poinsettias" w:sz="23" w:space="24" w:color="auto"/>
            <w:left w:val="poinsettias" w:sz="23" w:space="24" w:color="auto"/>
            <w:bottom w:val="poinsettias" w:sz="23" w:space="24" w:color="auto"/>
            <w:right w:val="poinsettias" w:sz="23" w:space="24" w:color="auto"/>
          </w:pgBorders>
          <w:cols w:space="708"/>
          <w:docGrid w:linePitch="360"/>
        </w:sectPr>
      </w:pP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lastRenderedPageBreak/>
        <w:t>1. За здаровы лад жыцця!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2. Свет вакол нас.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3. Мая Радзіма - Беларусь.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lastRenderedPageBreak/>
        <w:t>4. Без працы - мы нікуды!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5. Прыгожае вакол нас.</w:t>
      </w:r>
      <w:r w:rsidR="00AD0209" w:rsidRPr="007F3CDF">
        <w:rPr>
          <w:rStyle w:val="a6"/>
          <w:color w:val="111111"/>
          <w:sz w:val="28"/>
          <w:szCs w:val="28"/>
          <w:lang w:val="be-BY"/>
        </w:rPr>
        <w:t xml:space="preserve"> </w:t>
      </w:r>
    </w:p>
    <w:p w:rsidR="00A07271" w:rsidRPr="007F3CDF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Style w:val="a6"/>
          <w:i w:val="0"/>
          <w:color w:val="111111"/>
          <w:sz w:val="28"/>
          <w:szCs w:val="28"/>
          <w:lang w:val="be-BY"/>
        </w:rPr>
      </w:pPr>
      <w:r w:rsidRPr="007F3CDF">
        <w:rPr>
          <w:rStyle w:val="a6"/>
          <w:i w:val="0"/>
          <w:color w:val="111111"/>
          <w:sz w:val="28"/>
          <w:szCs w:val="28"/>
          <w:lang w:val="be-BY"/>
        </w:rPr>
        <w:t>6. Прырода - наш сябар!</w:t>
      </w:r>
    </w:p>
    <w:p w:rsidR="007F3CDF" w:rsidRDefault="007F3CDF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Fonts w:ascii="Tahoma" w:hAnsi="Tahoma" w:cs="Tahoma"/>
          <w:color w:val="111111"/>
          <w:sz w:val="18"/>
          <w:szCs w:val="18"/>
        </w:rPr>
        <w:sectPr w:rsidR="007F3CDF" w:rsidSect="007F3CDF">
          <w:type w:val="continuous"/>
          <w:pgSz w:w="11906" w:h="16838"/>
          <w:pgMar w:top="1134" w:right="850" w:bottom="709" w:left="851" w:header="708" w:footer="708" w:gutter="0"/>
          <w:pgBorders w:offsetFrom="page">
            <w:top w:val="poinsettias" w:sz="23" w:space="24" w:color="auto"/>
            <w:left w:val="poinsettias" w:sz="23" w:space="24" w:color="auto"/>
            <w:bottom w:val="poinsettias" w:sz="23" w:space="24" w:color="auto"/>
            <w:right w:val="poinsettias" w:sz="23" w:space="24" w:color="auto"/>
          </w:pgBorders>
          <w:cols w:num="2" w:space="708"/>
          <w:docGrid w:linePitch="360"/>
        </w:sectPr>
      </w:pPr>
    </w:p>
    <w:p w:rsidR="00A07271" w:rsidRDefault="00A07271" w:rsidP="00A07271">
      <w:pPr>
        <w:pStyle w:val="a7"/>
        <w:spacing w:before="0" w:beforeAutospacing="0" w:after="150" w:afterAutospacing="0" w:line="270" w:lineRule="atLeast"/>
        <w:ind w:right="283" w:firstLine="425"/>
        <w:jc w:val="both"/>
        <w:rPr>
          <w:rFonts w:ascii="Tahoma" w:hAnsi="Tahoma" w:cs="Tahoma"/>
          <w:color w:val="111111"/>
          <w:sz w:val="18"/>
          <w:szCs w:val="18"/>
        </w:rPr>
      </w:pPr>
    </w:p>
    <w:p w:rsidR="0072638D" w:rsidRDefault="0072638D">
      <w:bookmarkStart w:id="0" w:name="_GoBack"/>
      <w:bookmarkEnd w:id="0"/>
    </w:p>
    <w:sectPr w:rsidR="0072638D" w:rsidSect="007F3CDF">
      <w:type w:val="continuous"/>
      <w:pgSz w:w="11906" w:h="16838"/>
      <w:pgMar w:top="1134" w:right="850" w:bottom="709" w:left="851" w:header="708" w:footer="708" w:gutter="0"/>
      <w:pgBorders w:offsetFrom="page">
        <w:top w:val="poinsettias" w:sz="23" w:space="24" w:color="auto"/>
        <w:left w:val="poinsettias" w:sz="23" w:space="24" w:color="auto"/>
        <w:bottom w:val="poinsettias" w:sz="23" w:space="24" w:color="auto"/>
        <w:right w:val="poinsettia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AC"/>
    <w:rsid w:val="00274A96"/>
    <w:rsid w:val="005B31F7"/>
    <w:rsid w:val="0072638D"/>
    <w:rsid w:val="007F3CDF"/>
    <w:rsid w:val="009719AC"/>
    <w:rsid w:val="00A07271"/>
    <w:rsid w:val="00AD0209"/>
    <w:rsid w:val="00E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9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719AC"/>
    <w:rPr>
      <w:b/>
      <w:bCs/>
    </w:rPr>
  </w:style>
  <w:style w:type="character" w:styleId="a6">
    <w:name w:val="Emphasis"/>
    <w:basedOn w:val="a0"/>
    <w:uiPriority w:val="20"/>
    <w:qFormat/>
    <w:rsid w:val="009719AC"/>
    <w:rPr>
      <w:i/>
      <w:iCs/>
    </w:rPr>
  </w:style>
  <w:style w:type="paragraph" w:styleId="a7">
    <w:name w:val="No Spacing"/>
    <w:basedOn w:val="a"/>
    <w:uiPriority w:val="1"/>
    <w:qFormat/>
    <w:rsid w:val="00A0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9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719AC"/>
    <w:rPr>
      <w:b/>
      <w:bCs/>
    </w:rPr>
  </w:style>
  <w:style w:type="character" w:styleId="a6">
    <w:name w:val="Emphasis"/>
    <w:basedOn w:val="a0"/>
    <w:uiPriority w:val="20"/>
    <w:qFormat/>
    <w:rsid w:val="009719AC"/>
    <w:rPr>
      <w:i/>
      <w:iCs/>
    </w:rPr>
  </w:style>
  <w:style w:type="paragraph" w:styleId="a7">
    <w:name w:val="No Spacing"/>
    <w:basedOn w:val="a"/>
    <w:uiPriority w:val="1"/>
    <w:qFormat/>
    <w:rsid w:val="00A0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Школа</cp:lastModifiedBy>
  <cp:revision>3</cp:revision>
  <cp:lastPrinted>2016-02-18T15:54:00Z</cp:lastPrinted>
  <dcterms:created xsi:type="dcterms:W3CDTF">2017-09-07T17:26:00Z</dcterms:created>
  <dcterms:modified xsi:type="dcterms:W3CDTF">2018-04-13T14:07:00Z</dcterms:modified>
</cp:coreProperties>
</file>