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50" w:rsidRPr="008B5C42" w:rsidRDefault="00694650" w:rsidP="006946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C42">
        <w:rPr>
          <w:rFonts w:ascii="Times New Roman" w:hAnsi="Times New Roman" w:cs="Times New Roman"/>
          <w:b/>
          <w:sz w:val="32"/>
          <w:szCs w:val="32"/>
        </w:rPr>
        <w:t>Как</w:t>
      </w:r>
      <w:r>
        <w:rPr>
          <w:rFonts w:ascii="Times New Roman" w:hAnsi="Times New Roman" w:cs="Times New Roman"/>
          <w:b/>
          <w:sz w:val="32"/>
          <w:szCs w:val="32"/>
        </w:rPr>
        <w:t xml:space="preserve"> пережить трудную жизненную ситуацию</w:t>
      </w:r>
    </w:p>
    <w:p w:rsidR="00694650" w:rsidRDefault="00694650" w:rsidP="00694650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Кризис – </w:t>
      </w:r>
    </w:p>
    <w:p w:rsidR="00694650" w:rsidRDefault="00B27E21" w:rsidP="00694650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</w:t>
      </w:r>
      <w:r w:rsidR="00694650">
        <w:rPr>
          <w:rFonts w:ascii="Times New Roman" w:hAnsi="Times New Roman" w:cs="Times New Roman"/>
          <w:i/>
          <w:sz w:val="28"/>
          <w:szCs w:val="28"/>
        </w:rPr>
        <w:t xml:space="preserve">то полный опасности шанс. </w:t>
      </w:r>
    </w:p>
    <w:p w:rsidR="00000000" w:rsidRDefault="00694650" w:rsidP="0069465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Перевод китайского иероглифа «Кризис».</w:t>
      </w:r>
    </w:p>
    <w:p w:rsidR="00694650" w:rsidRDefault="00694650" w:rsidP="00F766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Каждый из нас хочет быть счастливым. Мы стараемся сделать так, чтобы мир вокруг нас максимально отвечал нашим запросам. Но не всегда происходит так, как нам хотелось бы. Нередко в нашей жизни встречаются трудности и препятствия. Мы расстраиваемся, ищем объяснения, почему все произошло так, а не иначе. Наша жизнь становится не такой, как прежде. Иногда нам даже кажется, что</w:t>
      </w:r>
      <w:r w:rsidR="00F766C2">
        <w:rPr>
          <w:rFonts w:ascii="Times New Roman" w:hAnsi="Times New Roman" w:cs="Times New Roman"/>
          <w:sz w:val="28"/>
          <w:szCs w:val="28"/>
        </w:rPr>
        <w:t xml:space="preserve"> вкус жизни навсегда утраче</w:t>
      </w:r>
      <w:r>
        <w:rPr>
          <w:rFonts w:ascii="Times New Roman" w:hAnsi="Times New Roman" w:cs="Times New Roman"/>
          <w:sz w:val="28"/>
          <w:szCs w:val="28"/>
        </w:rPr>
        <w:t>н, и мы с трудом начинаем поиск новых смыслов, приоритетов.</w:t>
      </w:r>
    </w:p>
    <w:p w:rsidR="00F766C2" w:rsidRDefault="00F766C2" w:rsidP="00F766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можно преодолеть на первый взгляд безвыходные, трудные жизненные ситуации? Первое, не надо считать их абсолютно негативными. Они скорее негативные, чем позитивные. Ведь никогда не поймешь, что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счастье, не 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такое горе, не так ли?</w:t>
      </w:r>
    </w:p>
    <w:p w:rsidR="00F766C2" w:rsidRDefault="00F766C2" w:rsidP="00F766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Трудные жизненные ситуации происходят неожиданно, по непонятным для вас и не зависящим от вас причинам, которые сопровождаются потерей близких, смысла жизни, прежних ценностей и т.д. Привычный способ жизни перестал приносить вам счастье, и ваша важнейшая задача</w:t>
      </w:r>
      <w:r w:rsidR="004800AF">
        <w:rPr>
          <w:rFonts w:ascii="Times New Roman" w:hAnsi="Times New Roman" w:cs="Times New Roman"/>
          <w:sz w:val="28"/>
          <w:szCs w:val="28"/>
        </w:rPr>
        <w:t xml:space="preserve"> – отыскать новый источник счастливой жизни. Нужно перейти на новый уровень своих возможностей, обратиться к</w:t>
      </w:r>
      <w:r w:rsidR="0001759C">
        <w:rPr>
          <w:rFonts w:ascii="Times New Roman" w:hAnsi="Times New Roman" w:cs="Times New Roman"/>
          <w:sz w:val="28"/>
          <w:szCs w:val="28"/>
        </w:rPr>
        <w:t xml:space="preserve"> скрытым ресурсам, обнаружить ра</w:t>
      </w:r>
      <w:r w:rsidR="004800AF">
        <w:rPr>
          <w:rFonts w:ascii="Times New Roman" w:hAnsi="Times New Roman" w:cs="Times New Roman"/>
          <w:sz w:val="28"/>
          <w:szCs w:val="28"/>
        </w:rPr>
        <w:t>нее неизвестные и невостребованные способности, о существовании которых вы даже не догадывались. Это называется «преодолеть себя» -  не исправить, не изменить, а, вооружившись приобретенным жизненным опытом, научиться сегодня быть счастливее себя вчерашнего.</w:t>
      </w:r>
    </w:p>
    <w:p w:rsidR="004800AF" w:rsidRDefault="004800AF" w:rsidP="00F766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Одна и та же ситуация для одного человека может быть мелкой неприятностью, а для другого</w:t>
      </w:r>
      <w:r w:rsidR="00B15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катастрофой. От чего это зависит? В основном от того, встречались ли похожие ситуации в вашей жизни, хвати</w:t>
      </w:r>
      <w:r w:rsidR="00B159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ли у вас личностных ресурсов для разрешения данной ситуации и насколько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своей жизни и здоровья вы считаете ее последствия.</w:t>
      </w:r>
    </w:p>
    <w:p w:rsidR="00E73BE3" w:rsidRDefault="00E73BE3" w:rsidP="00F766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Помните: любая проблема, которая у вас имеется, остается с вами ровно до тех пор, пока вы по какой-то причине считаете ее нужной. Даже если это абсолютно бессознательное убеждени</w:t>
      </w:r>
      <w:r w:rsidR="002A34F6">
        <w:rPr>
          <w:rFonts w:ascii="Times New Roman" w:hAnsi="Times New Roman" w:cs="Times New Roman"/>
          <w:sz w:val="28"/>
          <w:szCs w:val="28"/>
        </w:rPr>
        <w:t>е, от этого оно не менее действен</w:t>
      </w:r>
      <w:r>
        <w:rPr>
          <w:rFonts w:ascii="Times New Roman" w:hAnsi="Times New Roman" w:cs="Times New Roman"/>
          <w:sz w:val="28"/>
          <w:szCs w:val="28"/>
        </w:rPr>
        <w:t>но.</w:t>
      </w:r>
      <w:r w:rsidR="002A34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590A" w:rsidRDefault="00B1590A" w:rsidP="00B1590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ПРИЗНАКИ </w:t>
      </w:r>
    </w:p>
    <w:p w:rsidR="00B1590A" w:rsidRDefault="00B1590A" w:rsidP="00B1590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ТРУДНЫХ ЖИЗНЕННЫХ СИТУАЦИЙ</w:t>
      </w:r>
    </w:p>
    <w:p w:rsidR="00B1590A" w:rsidRDefault="00B1590A" w:rsidP="00B159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Случаются неожиданно.</w:t>
      </w:r>
    </w:p>
    <w:p w:rsidR="00B1590A" w:rsidRDefault="00B1590A" w:rsidP="00B159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 к ним не готовы.</w:t>
      </w:r>
    </w:p>
    <w:p w:rsidR="00B1590A" w:rsidRDefault="00B1590A" w:rsidP="00B159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 чувствуете, что бессильны предотвратить их.</w:t>
      </w:r>
    </w:p>
    <w:p w:rsidR="00B1590A" w:rsidRDefault="00B1590A" w:rsidP="00B159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События происходят очень быстро.</w:t>
      </w:r>
    </w:p>
    <w:p w:rsidR="00B1590A" w:rsidRDefault="00B1590A" w:rsidP="00B159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Характеризуются жестокостью по отношению к вам.</w:t>
      </w:r>
    </w:p>
    <w:p w:rsidR="00B1590A" w:rsidRDefault="00B1590A" w:rsidP="00B159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Создают ощущение опасности, собственного бессилия и беспомощности, которые вы переживали в детстве.</w:t>
      </w:r>
    </w:p>
    <w:p w:rsidR="002A34F6" w:rsidRDefault="002A34F6" w:rsidP="00B159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34F6" w:rsidRDefault="002A34F6" w:rsidP="002A34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</w:t>
      </w:r>
    </w:p>
    <w:p w:rsidR="002A34F6" w:rsidRDefault="002A34F6" w:rsidP="002A34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ПРЕОДОЛЕНИЮ ТРУДНЫХ ЖИЗНЕННЫХ СИТУАЦИЙ</w:t>
      </w:r>
    </w:p>
    <w:p w:rsidR="0001759C" w:rsidRDefault="0001759C" w:rsidP="002A34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4F6" w:rsidRDefault="002A34F6" w:rsidP="002A34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1.Задайте себе вопрос: чего я хочу сейчас?  И пусть вас не пугает ответ, который может мгновенно всплыть в вашем сознании, - «не хочу ничего». Но вы подумайте, чего хотите хотя бы чуть-чуть. Варианты ответов могут быть разными: побыть одному, чтобы вокруг была тишина, чтобы никто не трогал и т.д. А потом задайте вопрос – </w:t>
      </w:r>
      <w:r w:rsidRPr="002A34F6">
        <w:rPr>
          <w:rFonts w:ascii="Times New Roman" w:hAnsi="Times New Roman" w:cs="Times New Roman"/>
          <w:i/>
          <w:sz w:val="28"/>
          <w:szCs w:val="28"/>
        </w:rPr>
        <w:t>что я могу сделать сейчас для себя</w:t>
      </w:r>
      <w:r>
        <w:rPr>
          <w:rFonts w:ascii="Times New Roman" w:hAnsi="Times New Roman" w:cs="Times New Roman"/>
          <w:sz w:val="28"/>
          <w:szCs w:val="28"/>
        </w:rPr>
        <w:t>? Этот вопрос включает программу выхода из трудной жизненной ситуации. Таким образом, вы мобилизуете собственные силы на поиск ресурсов.</w:t>
      </w:r>
      <w:r w:rsidR="004C147A">
        <w:rPr>
          <w:rFonts w:ascii="Times New Roman" w:hAnsi="Times New Roman" w:cs="Times New Roman"/>
          <w:sz w:val="28"/>
          <w:szCs w:val="28"/>
        </w:rPr>
        <w:t xml:space="preserve"> Итак, попробуйте ответить на два ключевых вопроса -  </w:t>
      </w:r>
      <w:r w:rsidR="004C147A" w:rsidRPr="004C147A">
        <w:rPr>
          <w:rFonts w:ascii="Times New Roman" w:hAnsi="Times New Roman" w:cs="Times New Roman"/>
          <w:i/>
          <w:sz w:val="28"/>
          <w:szCs w:val="28"/>
        </w:rPr>
        <w:t>чего самого минимального я хочу для себя и что я могу сделать для себя сейчас?</w:t>
      </w:r>
    </w:p>
    <w:p w:rsidR="004C147A" w:rsidRDefault="004C147A" w:rsidP="002A34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Какими бы сложными, неразрешимыми или даже трагическими ни казались возникшие обстоятельства, необходимо задаться вопросом:  </w:t>
      </w:r>
      <w:r w:rsidRPr="004C147A">
        <w:rPr>
          <w:rFonts w:ascii="Times New Roman" w:hAnsi="Times New Roman" w:cs="Times New Roman"/>
          <w:i/>
          <w:sz w:val="28"/>
          <w:szCs w:val="28"/>
        </w:rPr>
        <w:t>что полезн</w:t>
      </w:r>
      <w:r>
        <w:rPr>
          <w:rFonts w:ascii="Times New Roman" w:hAnsi="Times New Roman" w:cs="Times New Roman"/>
          <w:i/>
          <w:sz w:val="28"/>
          <w:szCs w:val="28"/>
        </w:rPr>
        <w:t>ого может мне дать эта ситуация?</w:t>
      </w:r>
      <w:r>
        <w:rPr>
          <w:rFonts w:ascii="Times New Roman" w:hAnsi="Times New Roman" w:cs="Times New Roman"/>
          <w:sz w:val="28"/>
          <w:szCs w:val="28"/>
        </w:rPr>
        <w:t xml:space="preserve"> То, что есть сейчас можно рассматривать как меньшее зло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как вызов, новую ступень для личностного роста.</w:t>
      </w:r>
    </w:p>
    <w:p w:rsidR="004C147A" w:rsidRDefault="004C147A" w:rsidP="002A34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трудной жизненной ситуации нельзя изолироваться. Изоляция от других людей и постоянное обдумывание</w:t>
      </w:r>
      <w:r w:rsidR="004B07B2">
        <w:rPr>
          <w:rFonts w:ascii="Times New Roman" w:hAnsi="Times New Roman" w:cs="Times New Roman"/>
          <w:sz w:val="28"/>
          <w:szCs w:val="28"/>
        </w:rPr>
        <w:t xml:space="preserve"> проблемы только усугубит ситуацию. Научитесь просить о поддержке. Очень важно не закрываться в себе, а открыться близкому человеку.</w:t>
      </w:r>
    </w:p>
    <w:p w:rsidR="004B07B2" w:rsidRDefault="004B07B2" w:rsidP="002A34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Чтобы найти в себе силы и мудрость разрешить трудную жизненную ситуацию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наилучщим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образом, вспомните,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способности наиболее привлекают вас в других людях. Именно эти особенности характера вам сейчас более чем необходимы – их нужно найти в себе, позволить им проявиться.</w:t>
      </w:r>
    </w:p>
    <w:p w:rsidR="004B07B2" w:rsidRDefault="004B07B2" w:rsidP="002A34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Безвыходных ситуаций не бывает. Обратитесь к собственному опыту. Вспомните ситуации, когда вам удавалось  чего-то добиться. Сделайте единственно возможный для себя вывод: вы решали и не такие сложные проблемы, справитесь и с этой.</w:t>
      </w:r>
    </w:p>
    <w:p w:rsidR="004B07B2" w:rsidRDefault="004B07B2" w:rsidP="002A34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Было бы ошибкой постоянно</w:t>
      </w:r>
      <w:r w:rsidR="00913A86">
        <w:rPr>
          <w:rFonts w:ascii="Times New Roman" w:hAnsi="Times New Roman" w:cs="Times New Roman"/>
          <w:sz w:val="28"/>
          <w:szCs w:val="28"/>
        </w:rPr>
        <w:t xml:space="preserve"> стремиться избежать неприятностей и проблем. Во-первых, концентрируясь на неприятностях, вы склонны притягивать их в свою жизнь, а во-вторых, это отвлекает ваше внимание от основной желаемой цели. Поэтому </w:t>
      </w:r>
      <w:proofErr w:type="gramStart"/>
      <w:r w:rsidR="00913A86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913A86">
        <w:rPr>
          <w:rFonts w:ascii="Times New Roman" w:hAnsi="Times New Roman" w:cs="Times New Roman"/>
          <w:sz w:val="28"/>
          <w:szCs w:val="28"/>
        </w:rPr>
        <w:t xml:space="preserve"> разумное – самостоятельно представить наилучший сценарий своей жизни и двигаться в выбранном направлении, не боясь трудностей. Они неизбежны, но преодолимы.</w:t>
      </w:r>
    </w:p>
    <w:p w:rsidR="00913A86" w:rsidRPr="004C147A" w:rsidRDefault="00913A86" w:rsidP="002A34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7.Вам в большинстве своем должно нравиться то, что вы делаете, как, где, в каком окружении живете. Это необходимое условие для счастья и основное правило счастливых людей. С опорой на то, что вас радует в вашей жизни, с адекватной положительной оценкой себя вы можете успешно менять то, что вас не устраивает.</w:t>
      </w:r>
    </w:p>
    <w:sectPr w:rsidR="00913A86" w:rsidRPr="004C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650"/>
    <w:rsid w:val="0001759C"/>
    <w:rsid w:val="002A34F6"/>
    <w:rsid w:val="004800AF"/>
    <w:rsid w:val="004B07B2"/>
    <w:rsid w:val="004C147A"/>
    <w:rsid w:val="00694650"/>
    <w:rsid w:val="00913A86"/>
    <w:rsid w:val="00B1590A"/>
    <w:rsid w:val="00B27E21"/>
    <w:rsid w:val="00E73BE3"/>
    <w:rsid w:val="00F7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590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1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2015-04-23T09:46:00Z</dcterms:created>
  <dcterms:modified xsi:type="dcterms:W3CDTF">2015-04-23T13:11:00Z</dcterms:modified>
</cp:coreProperties>
</file>