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5D8" w:rsidRDefault="007266C5" w:rsidP="006975D8">
      <w:pPr>
        <w:spacing w:after="0" w:line="240" w:lineRule="auto"/>
        <w:jc w:val="both"/>
      </w:pPr>
      <w:r w:rsidRPr="001873A5">
        <w:t>очищения, они содержат сивушные масла, которые во много</w:t>
      </w:r>
      <w:r>
        <w:t xml:space="preserve"> </w:t>
      </w:r>
      <w:r w:rsidR="006975D8" w:rsidRPr="001873A5">
        <w:t>раз усиливают токсическое действие алкоголя.</w:t>
      </w:r>
    </w:p>
    <w:p w:rsidR="006975D8" w:rsidRDefault="00894472" w:rsidP="006975D8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3448050</wp:posOffset>
            </wp:positionH>
            <wp:positionV relativeFrom="paragraph">
              <wp:posOffset>29845</wp:posOffset>
            </wp:positionV>
            <wp:extent cx="695325" cy="1066800"/>
            <wp:effectExtent l="19050" t="0" r="9525" b="0"/>
            <wp:wrapTight wrapText="bothSides">
              <wp:wrapPolygon edited="0">
                <wp:start x="-592" y="0"/>
                <wp:lineTo x="-592" y="21214"/>
                <wp:lineTo x="21896" y="21214"/>
                <wp:lineTo x="21896" y="0"/>
                <wp:lineTo x="-592" y="0"/>
              </wp:wrapPolygon>
            </wp:wrapTight>
            <wp:docPr id="39" name="Рисунок 39" descr="http://ldpr39.ru/wp-content/uploads/2011/08/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ldpr39.ru/wp-content/uploads/2011/08/12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975D8" w:rsidRPr="007266C5" w:rsidRDefault="006975D8" w:rsidP="00894472">
      <w:pPr>
        <w:spacing w:after="0" w:line="240" w:lineRule="auto"/>
        <w:jc w:val="center"/>
        <w:rPr>
          <w:b/>
        </w:rPr>
      </w:pPr>
      <w:r w:rsidRPr="007266C5">
        <w:rPr>
          <w:b/>
        </w:rPr>
        <w:t>Миф №7</w:t>
      </w:r>
    </w:p>
    <w:p w:rsidR="006975D8" w:rsidRPr="006C11AC" w:rsidRDefault="006975D8" w:rsidP="007266C5">
      <w:pPr>
        <w:spacing w:after="0" w:line="240" w:lineRule="auto"/>
        <w:jc w:val="center"/>
        <w:rPr>
          <w:i/>
        </w:rPr>
      </w:pPr>
      <w:r w:rsidRPr="006C11AC">
        <w:rPr>
          <w:i/>
        </w:rPr>
        <w:t>Если пить только пиво – алкоголиком не станешь.</w:t>
      </w:r>
    </w:p>
    <w:p w:rsidR="006975D8" w:rsidRDefault="006975D8" w:rsidP="006975D8">
      <w:pPr>
        <w:spacing w:after="0" w:line="240" w:lineRule="auto"/>
        <w:ind w:firstLine="709"/>
        <w:jc w:val="center"/>
      </w:pPr>
    </w:p>
    <w:p w:rsidR="006975D8" w:rsidRPr="007266C5" w:rsidRDefault="006975D8" w:rsidP="00894472">
      <w:pPr>
        <w:spacing w:after="0" w:line="240" w:lineRule="auto"/>
        <w:jc w:val="center"/>
        <w:rPr>
          <w:b/>
        </w:rPr>
      </w:pPr>
      <w:r w:rsidRPr="007266C5">
        <w:rPr>
          <w:b/>
        </w:rPr>
        <w:t>Правда</w:t>
      </w:r>
    </w:p>
    <w:p w:rsidR="007266C5" w:rsidRPr="007266C5" w:rsidRDefault="006975D8" w:rsidP="007266C5">
      <w:pPr>
        <w:spacing w:after="0" w:line="240" w:lineRule="auto"/>
        <w:jc w:val="both"/>
      </w:pPr>
      <w:r w:rsidRPr="001873A5">
        <w:t xml:space="preserve">Нет, это неправда. Содержащийся в пиве спирт при частом его употреблении способствует формированию алкогольной зависимости, которая на некотором этапе проявляется в необходимости употребить большие дозы алкоголя для достижения этой же степени опьянения. Пивной алкоголизм формируется более незаметно и обманчиво, но быстрее в 3-4 раза, чем например, водочный. </w:t>
      </w:r>
    </w:p>
    <w:p w:rsidR="006C11AC" w:rsidRDefault="006C11AC" w:rsidP="00894472">
      <w:pPr>
        <w:spacing w:after="0"/>
        <w:jc w:val="center"/>
        <w:rPr>
          <w:b/>
        </w:rPr>
      </w:pPr>
    </w:p>
    <w:p w:rsidR="001873A5" w:rsidRPr="007266C5" w:rsidRDefault="006975D8" w:rsidP="00894472">
      <w:pPr>
        <w:spacing w:after="0"/>
        <w:jc w:val="center"/>
        <w:rPr>
          <w:b/>
        </w:rPr>
      </w:pPr>
      <w:r w:rsidRPr="007266C5">
        <w:rPr>
          <w:b/>
        </w:rPr>
        <w:t>Миф №8</w:t>
      </w:r>
    </w:p>
    <w:p w:rsidR="006975D8" w:rsidRPr="006C11AC" w:rsidRDefault="006975D8" w:rsidP="006975D8">
      <w:pPr>
        <w:spacing w:after="0"/>
        <w:jc w:val="center"/>
        <w:rPr>
          <w:i/>
        </w:rPr>
      </w:pPr>
      <w:r w:rsidRPr="006C11AC">
        <w:rPr>
          <w:i/>
        </w:rPr>
        <w:t>Алкоголь увеличивает смелость.</w:t>
      </w:r>
    </w:p>
    <w:p w:rsidR="006C11AC" w:rsidRDefault="006C11AC" w:rsidP="00894472">
      <w:pPr>
        <w:spacing w:after="0"/>
        <w:jc w:val="center"/>
        <w:rPr>
          <w:b/>
        </w:rPr>
      </w:pPr>
    </w:p>
    <w:p w:rsidR="006975D8" w:rsidRPr="007266C5" w:rsidRDefault="006975D8" w:rsidP="006C11AC">
      <w:pPr>
        <w:spacing w:after="0"/>
        <w:jc w:val="center"/>
        <w:rPr>
          <w:b/>
        </w:rPr>
      </w:pPr>
      <w:r w:rsidRPr="007266C5">
        <w:rPr>
          <w:b/>
        </w:rPr>
        <w:t>Правда</w:t>
      </w:r>
    </w:p>
    <w:p w:rsidR="006975D8" w:rsidRPr="006975D8" w:rsidRDefault="006975D8" w:rsidP="006C11AC">
      <w:pPr>
        <w:jc w:val="center"/>
      </w:pPr>
      <w:r w:rsidRPr="006975D8">
        <w:t>Нет, он подавляет здравый смысл.</w:t>
      </w:r>
    </w:p>
    <w:p w:rsidR="00A1609D" w:rsidRDefault="00A1609D"/>
    <w:p w:rsidR="00894472" w:rsidRDefault="00894472" w:rsidP="00894472">
      <w:pPr>
        <w:jc w:val="both"/>
        <w:rPr>
          <w:b/>
          <w:i/>
        </w:rPr>
      </w:pPr>
      <w:r w:rsidRPr="007266C5">
        <w:rPr>
          <w:b/>
          <w:i/>
        </w:rPr>
        <w:t xml:space="preserve"> </w:t>
      </w:r>
    </w:p>
    <w:p w:rsidR="00A1609D" w:rsidRPr="007266C5" w:rsidRDefault="007266C5" w:rsidP="00894472">
      <w:pPr>
        <w:jc w:val="both"/>
        <w:rPr>
          <w:b/>
          <w:i/>
        </w:rPr>
      </w:pPr>
      <w:r w:rsidRPr="007266C5">
        <w:rPr>
          <w:b/>
          <w:i/>
        </w:rPr>
        <w:lastRenderedPageBreak/>
        <w:t>Ребята</w:t>
      </w:r>
      <w:r w:rsidR="00894472">
        <w:rPr>
          <w:b/>
          <w:i/>
        </w:rPr>
        <w:t>, чтобы не было больших проблем во взрослой жизни, </w:t>
      </w:r>
      <w:r w:rsidRPr="007266C5">
        <w:rPr>
          <w:b/>
          <w:i/>
        </w:rPr>
        <w:t>следует соблюдать несколько рекомендаций:</w:t>
      </w:r>
    </w:p>
    <w:p w:rsidR="007266C5" w:rsidRDefault="007266C5" w:rsidP="007266C5">
      <w:pPr>
        <w:jc w:val="both"/>
      </w:pPr>
      <w:r>
        <w:t xml:space="preserve">1) </w:t>
      </w:r>
      <w:r w:rsidRPr="007266C5">
        <w:t>Не начинать пить алкогольные напитки в детском и подростковом возрасте.</w:t>
      </w:r>
      <w:r w:rsidR="00894472" w:rsidRPr="00894472">
        <w:t xml:space="preserve"> </w:t>
      </w:r>
    </w:p>
    <w:p w:rsidR="007266C5" w:rsidRDefault="007266C5" w:rsidP="007266C5">
      <w:pPr>
        <w:jc w:val="both"/>
      </w:pPr>
      <w:r>
        <w:t xml:space="preserve">2) </w:t>
      </w:r>
      <w:r w:rsidRPr="007266C5">
        <w:t>Стараться решать проблемы своих эмоциональных состояний другим путем: искать причины проблем и устранять их.</w:t>
      </w:r>
    </w:p>
    <w:p w:rsidR="007266C5" w:rsidRDefault="007266C5" w:rsidP="007266C5">
      <w:pPr>
        <w:jc w:val="both"/>
      </w:pPr>
      <w:r>
        <w:t xml:space="preserve">3) </w:t>
      </w:r>
      <w:r w:rsidRPr="007266C5">
        <w:t>При состоянии внутреннего напряжения займитесь спортом, физической работой, послушайте музыку, сходите в гости к друзьям. Это поможет расслабиться.</w:t>
      </w:r>
    </w:p>
    <w:p w:rsidR="007266C5" w:rsidRPr="007266C5" w:rsidRDefault="007266C5" w:rsidP="007266C5">
      <w:pPr>
        <w:jc w:val="both"/>
      </w:pPr>
      <w:r>
        <w:t xml:space="preserve">4) </w:t>
      </w:r>
      <w:r w:rsidRPr="007266C5">
        <w:t>Находясь в компании, где все пьют, постарайтесь сказать «нет», объясняя это плохим самочувствием либо срочными делами. Если все же не удалось отказаться, не пейте сразу всю дозу, а лишь пригубите. Затем, не привлекая к себе внимания, постарайтесь уйти.</w:t>
      </w:r>
    </w:p>
    <w:p w:rsidR="00A1609D" w:rsidRDefault="00A1609D"/>
    <w:p w:rsidR="00A1609D" w:rsidRPr="00A1609D" w:rsidRDefault="006C11AC" w:rsidP="00A1609D">
      <w:pPr>
        <w:jc w:val="center"/>
        <w:rPr>
          <w:szCs w:val="28"/>
        </w:rPr>
      </w:pPr>
      <w:r>
        <w:rPr>
          <w:color w:val="000000"/>
          <w:spacing w:val="-2"/>
          <w:szCs w:val="28"/>
          <w:shd w:val="clear" w:color="auto" w:fill="FFFFFF"/>
        </w:rPr>
        <w:lastRenderedPageBreak/>
        <w:t>Г</w:t>
      </w:r>
      <w:r w:rsidR="00A1609D" w:rsidRPr="00A1609D">
        <w:rPr>
          <w:color w:val="000000"/>
          <w:spacing w:val="-2"/>
          <w:szCs w:val="28"/>
          <w:shd w:val="clear" w:color="auto" w:fill="FFFFFF"/>
        </w:rPr>
        <w:t>УО «</w:t>
      </w:r>
      <w:r>
        <w:rPr>
          <w:color w:val="000000"/>
          <w:spacing w:val="-2"/>
          <w:szCs w:val="28"/>
          <w:shd w:val="clear" w:color="auto" w:fill="FFFFFF"/>
        </w:rPr>
        <w:t>Лоевский районный социально-педагогический центр</w:t>
      </w:r>
      <w:r w:rsidR="00A1609D" w:rsidRPr="00A1609D">
        <w:rPr>
          <w:color w:val="000000"/>
          <w:spacing w:val="-2"/>
          <w:szCs w:val="28"/>
          <w:shd w:val="clear" w:color="auto" w:fill="FFFFFF"/>
        </w:rPr>
        <w:t>»</w:t>
      </w:r>
    </w:p>
    <w:p w:rsidR="00A1609D" w:rsidRDefault="00A1609D"/>
    <w:p w:rsidR="00A1609D" w:rsidRDefault="00A1609D"/>
    <w:p w:rsidR="00A1609D" w:rsidRDefault="00A1609D"/>
    <w:p w:rsidR="00A1609D" w:rsidRDefault="00684E6F">
      <w: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233.25pt;height:33.75pt" fillcolor="black">
            <v:shadow color="#868686"/>
            <v:textpath style="font-family:&quot;Arial Black&quot;" fitshape="t" trim="t" string="Мифы об алкоголе"/>
          </v:shape>
        </w:pict>
      </w:r>
    </w:p>
    <w:p w:rsidR="00A1609D" w:rsidRDefault="00A1609D">
      <w:r>
        <w:rPr>
          <w:noProof/>
          <w:lang w:eastAsia="ru-RU"/>
        </w:rPr>
        <w:drawing>
          <wp:inline distT="0" distB="0" distL="0" distR="0">
            <wp:extent cx="3114675" cy="3124200"/>
            <wp:effectExtent l="19050" t="0" r="9525" b="0"/>
            <wp:docPr id="4" name="Рисунок 4" descr="http://sbabkin.com/wp-content/uploads/2015/06/alk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babkin.com/wp-content/uploads/2015/06/alk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337" cy="3120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3A5" w:rsidRDefault="001873A5"/>
    <w:p w:rsidR="001873A5" w:rsidRDefault="001873A5"/>
    <w:p w:rsidR="001873A5" w:rsidRPr="007266C5" w:rsidRDefault="001873A5" w:rsidP="00894472">
      <w:pPr>
        <w:spacing w:after="0" w:line="240" w:lineRule="auto"/>
        <w:jc w:val="center"/>
        <w:rPr>
          <w:b/>
        </w:rPr>
      </w:pPr>
      <w:r w:rsidRPr="007266C5">
        <w:rPr>
          <w:b/>
        </w:rPr>
        <w:lastRenderedPageBreak/>
        <w:t>Миф №</w:t>
      </w:r>
      <w:r w:rsidR="00894472">
        <w:rPr>
          <w:b/>
        </w:rPr>
        <w:t>1</w:t>
      </w:r>
    </w:p>
    <w:p w:rsidR="00A1609D" w:rsidRPr="006C11AC" w:rsidRDefault="001873A5" w:rsidP="007266C5">
      <w:pPr>
        <w:spacing w:after="0" w:line="240" w:lineRule="auto"/>
        <w:jc w:val="center"/>
        <w:rPr>
          <w:i/>
        </w:rPr>
      </w:pPr>
      <w:r w:rsidRPr="006C11AC">
        <w:rPr>
          <w:i/>
        </w:rPr>
        <w:t>Можно контролировать количество выпитого спиртного.</w:t>
      </w:r>
    </w:p>
    <w:p w:rsidR="006975D8" w:rsidRDefault="006975D8" w:rsidP="006975D8">
      <w:pPr>
        <w:spacing w:after="0" w:line="240" w:lineRule="auto"/>
        <w:ind w:firstLine="709"/>
        <w:jc w:val="both"/>
      </w:pPr>
    </w:p>
    <w:p w:rsidR="006975D8" w:rsidRPr="007266C5" w:rsidRDefault="006975D8" w:rsidP="00894472">
      <w:pPr>
        <w:spacing w:after="0" w:line="240" w:lineRule="auto"/>
        <w:jc w:val="center"/>
        <w:rPr>
          <w:b/>
        </w:rPr>
      </w:pPr>
      <w:r w:rsidRPr="007266C5">
        <w:rPr>
          <w:b/>
        </w:rPr>
        <w:t>Правда</w:t>
      </w:r>
    </w:p>
    <w:p w:rsidR="001873A5" w:rsidRDefault="001873A5" w:rsidP="006975D8">
      <w:pPr>
        <w:spacing w:after="0" w:line="240" w:lineRule="auto"/>
        <w:jc w:val="both"/>
      </w:pPr>
      <w:r w:rsidRPr="001873A5">
        <w:t xml:space="preserve">Нет, </w:t>
      </w:r>
      <w:proofErr w:type="gramStart"/>
      <w:r w:rsidRPr="001873A5">
        <w:t>мало кто способен</w:t>
      </w:r>
      <w:proofErr w:type="gramEnd"/>
      <w:r w:rsidRPr="001873A5">
        <w:t xml:space="preserve"> на это. </w:t>
      </w:r>
      <w:proofErr w:type="gramStart"/>
      <w:r w:rsidRPr="001873A5">
        <w:t>Это то</w:t>
      </w:r>
      <w:proofErr w:type="gramEnd"/>
      <w:r w:rsidRPr="001873A5">
        <w:t xml:space="preserve"> же самое, что перебегать оживленную дорогу на красный свет. Может, удастся, а может – нет.</w:t>
      </w:r>
    </w:p>
    <w:p w:rsidR="00894472" w:rsidRDefault="00894472" w:rsidP="00894472">
      <w:pPr>
        <w:spacing w:after="0" w:line="240" w:lineRule="auto"/>
        <w:jc w:val="center"/>
        <w:rPr>
          <w:b/>
        </w:rPr>
      </w:pPr>
    </w:p>
    <w:p w:rsidR="001873A5" w:rsidRPr="007266C5" w:rsidRDefault="001873A5" w:rsidP="00894472">
      <w:pPr>
        <w:spacing w:after="0" w:line="240" w:lineRule="auto"/>
        <w:jc w:val="center"/>
        <w:rPr>
          <w:b/>
        </w:rPr>
      </w:pPr>
      <w:r w:rsidRPr="007266C5">
        <w:rPr>
          <w:b/>
        </w:rPr>
        <w:t>Миф №2</w:t>
      </w:r>
    </w:p>
    <w:p w:rsidR="001873A5" w:rsidRPr="006C11AC" w:rsidRDefault="001873A5" w:rsidP="007266C5">
      <w:pPr>
        <w:spacing w:after="0" w:line="240" w:lineRule="auto"/>
        <w:jc w:val="center"/>
        <w:rPr>
          <w:i/>
        </w:rPr>
      </w:pPr>
      <w:r w:rsidRPr="006C11AC">
        <w:rPr>
          <w:i/>
        </w:rPr>
        <w:t>Алкоголь согревает.</w:t>
      </w:r>
    </w:p>
    <w:p w:rsidR="006975D8" w:rsidRDefault="006975D8" w:rsidP="006975D8">
      <w:pPr>
        <w:spacing w:after="0" w:line="240" w:lineRule="auto"/>
        <w:ind w:firstLine="709"/>
        <w:jc w:val="right"/>
      </w:pPr>
    </w:p>
    <w:p w:rsidR="001873A5" w:rsidRDefault="001873A5" w:rsidP="00894472">
      <w:pPr>
        <w:spacing w:after="0" w:line="240" w:lineRule="auto"/>
        <w:jc w:val="center"/>
      </w:pPr>
      <w:r w:rsidRPr="007266C5">
        <w:rPr>
          <w:b/>
        </w:rPr>
        <w:t>Правда</w:t>
      </w:r>
    </w:p>
    <w:p w:rsidR="001873A5" w:rsidRDefault="001873A5" w:rsidP="006975D8">
      <w:pPr>
        <w:spacing w:after="0" w:line="240" w:lineRule="auto"/>
        <w:jc w:val="both"/>
      </w:pPr>
      <w:r w:rsidRPr="001873A5">
        <w:t>Согревающий эффект спиртных напитков очень преувеличен. Расширяя поверхностные подкожные сосуды, алкоголь вызывает усил</w:t>
      </w:r>
      <w:r>
        <w:t xml:space="preserve">енную теплоотдачу и последующее замерзание, при сохранении </w:t>
      </w:r>
      <w:r w:rsidRPr="001873A5">
        <w:t>человеком субъективного ощущения полного благополучия.</w:t>
      </w:r>
    </w:p>
    <w:p w:rsidR="006975D8" w:rsidRDefault="006975D8" w:rsidP="006975D8">
      <w:pPr>
        <w:spacing w:after="0" w:line="240" w:lineRule="auto"/>
        <w:ind w:firstLine="709"/>
        <w:jc w:val="both"/>
      </w:pPr>
    </w:p>
    <w:p w:rsidR="001873A5" w:rsidRPr="007266C5" w:rsidRDefault="001873A5" w:rsidP="00894472">
      <w:pPr>
        <w:spacing w:after="0" w:line="240" w:lineRule="auto"/>
        <w:jc w:val="center"/>
        <w:rPr>
          <w:b/>
        </w:rPr>
      </w:pPr>
      <w:r w:rsidRPr="007266C5">
        <w:rPr>
          <w:b/>
        </w:rPr>
        <w:t>Миф №3</w:t>
      </w:r>
    </w:p>
    <w:p w:rsidR="001873A5" w:rsidRPr="006C11AC" w:rsidRDefault="001873A5" w:rsidP="006975D8">
      <w:pPr>
        <w:spacing w:after="0" w:line="240" w:lineRule="auto"/>
        <w:jc w:val="center"/>
        <w:rPr>
          <w:i/>
        </w:rPr>
      </w:pPr>
      <w:r w:rsidRPr="006C11AC">
        <w:rPr>
          <w:i/>
        </w:rPr>
        <w:t>Алкоголь – хорошее средство для развития общительности.</w:t>
      </w:r>
    </w:p>
    <w:p w:rsidR="006975D8" w:rsidRDefault="006975D8" w:rsidP="006975D8">
      <w:pPr>
        <w:spacing w:after="0" w:line="240" w:lineRule="auto"/>
        <w:ind w:firstLine="709"/>
      </w:pPr>
    </w:p>
    <w:p w:rsidR="001873A5" w:rsidRPr="007266C5" w:rsidRDefault="006975D8" w:rsidP="00894472">
      <w:pPr>
        <w:spacing w:after="0" w:line="240" w:lineRule="auto"/>
        <w:jc w:val="center"/>
        <w:rPr>
          <w:b/>
        </w:rPr>
      </w:pPr>
      <w:r w:rsidRPr="007266C5">
        <w:rPr>
          <w:b/>
        </w:rPr>
        <w:t>Правда</w:t>
      </w:r>
    </w:p>
    <w:p w:rsidR="001873A5" w:rsidRDefault="009B265D" w:rsidP="006975D8">
      <w:pPr>
        <w:spacing w:after="0" w:line="240" w:lineRule="auto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47625</wp:posOffset>
            </wp:positionV>
            <wp:extent cx="638175" cy="514350"/>
            <wp:effectExtent l="19050" t="0" r="9525" b="0"/>
            <wp:wrapTight wrapText="bothSides">
              <wp:wrapPolygon edited="0">
                <wp:start x="-645" y="0"/>
                <wp:lineTo x="-645" y="20800"/>
                <wp:lineTo x="21922" y="20800"/>
                <wp:lineTo x="21922" y="0"/>
                <wp:lineTo x="-645" y="0"/>
              </wp:wrapPolygon>
            </wp:wrapTight>
            <wp:docPr id="3" name="Рисунок 42" descr="http://time56.ru/userfiles/news/large/13067_833_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time56.ru/userfiles/news/large/13067_833_s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873A5" w:rsidRPr="001873A5">
        <w:t xml:space="preserve">Нет, неправда. Некоторые люди считают, что алкоголь может облегчить общение с окружающими, избавить от </w:t>
      </w:r>
      <w:r w:rsidR="001873A5" w:rsidRPr="001873A5">
        <w:lastRenderedPageBreak/>
        <w:t>комплексов, прибавить смелости или остроумия. Но стоит перебрать, и в нетрезвом состоянии мало кто может адекватно относиться к себе и оценивать свои поступки. Смелость в действительности может оказаться рискованной или даже противопоказанной, остроумие может превратиться в циничные фразы и неудачные шутки, избавление от комплексов на деле обернется проявлением грубости и вульгарности.</w:t>
      </w:r>
    </w:p>
    <w:p w:rsidR="007266C5" w:rsidRDefault="007266C5" w:rsidP="006975D8">
      <w:pPr>
        <w:spacing w:after="0" w:line="240" w:lineRule="auto"/>
        <w:ind w:firstLine="709"/>
        <w:jc w:val="right"/>
      </w:pPr>
    </w:p>
    <w:p w:rsidR="001873A5" w:rsidRPr="007266C5" w:rsidRDefault="001873A5" w:rsidP="00894472">
      <w:pPr>
        <w:spacing w:after="0" w:line="240" w:lineRule="auto"/>
        <w:jc w:val="center"/>
        <w:rPr>
          <w:b/>
        </w:rPr>
      </w:pPr>
      <w:r w:rsidRPr="007266C5">
        <w:rPr>
          <w:b/>
        </w:rPr>
        <w:t>Миф №4</w:t>
      </w:r>
    </w:p>
    <w:p w:rsidR="001873A5" w:rsidRPr="006C11AC" w:rsidRDefault="001873A5" w:rsidP="007266C5">
      <w:pPr>
        <w:spacing w:after="0" w:line="240" w:lineRule="auto"/>
        <w:jc w:val="center"/>
        <w:rPr>
          <w:i/>
        </w:rPr>
      </w:pPr>
      <w:r w:rsidRPr="006C11AC">
        <w:rPr>
          <w:i/>
        </w:rPr>
        <w:t>Алкоголь помогает справиться с депрессией и проблемами.</w:t>
      </w:r>
    </w:p>
    <w:p w:rsidR="006975D8" w:rsidRDefault="006975D8" w:rsidP="006975D8">
      <w:pPr>
        <w:spacing w:after="0" w:line="240" w:lineRule="auto"/>
        <w:ind w:firstLine="709"/>
        <w:jc w:val="right"/>
      </w:pPr>
    </w:p>
    <w:p w:rsidR="001873A5" w:rsidRDefault="001873A5" w:rsidP="00894472">
      <w:pPr>
        <w:spacing w:after="0" w:line="240" w:lineRule="auto"/>
        <w:jc w:val="center"/>
      </w:pPr>
      <w:r w:rsidRPr="007266C5">
        <w:rPr>
          <w:b/>
        </w:rPr>
        <w:t>Правда</w:t>
      </w:r>
    </w:p>
    <w:p w:rsidR="001873A5" w:rsidRDefault="001873A5" w:rsidP="006975D8">
      <w:pPr>
        <w:spacing w:after="0" w:line="240" w:lineRule="auto"/>
        <w:jc w:val="both"/>
      </w:pPr>
      <w:r w:rsidRPr="001873A5">
        <w:t xml:space="preserve">Нет, потому что алкоголь – это депрессант. Он может заставить человека в подавленном состоянии почувствовать себя еще хуже. Алкоголь ничего не меняет и не решает проблем, только на время отключает от реальности. </w:t>
      </w:r>
    </w:p>
    <w:p w:rsidR="006975D8" w:rsidRDefault="006975D8" w:rsidP="006975D8">
      <w:pPr>
        <w:spacing w:after="0" w:line="240" w:lineRule="auto"/>
        <w:ind w:firstLine="709"/>
        <w:jc w:val="both"/>
      </w:pPr>
    </w:p>
    <w:p w:rsidR="001873A5" w:rsidRPr="007266C5" w:rsidRDefault="001873A5" w:rsidP="00894472">
      <w:pPr>
        <w:spacing w:after="0" w:line="240" w:lineRule="auto"/>
        <w:jc w:val="center"/>
        <w:rPr>
          <w:b/>
        </w:rPr>
      </w:pPr>
      <w:r w:rsidRPr="007266C5">
        <w:rPr>
          <w:b/>
        </w:rPr>
        <w:t>Миф №5</w:t>
      </w:r>
    </w:p>
    <w:p w:rsidR="001873A5" w:rsidRPr="006C11AC" w:rsidRDefault="001873A5" w:rsidP="007266C5">
      <w:pPr>
        <w:spacing w:after="0" w:line="240" w:lineRule="auto"/>
        <w:jc w:val="center"/>
        <w:rPr>
          <w:i/>
        </w:rPr>
      </w:pPr>
      <w:r w:rsidRPr="006C11AC">
        <w:rPr>
          <w:i/>
        </w:rPr>
        <w:t>Однократный случай сильного алкогольного опьянения не оказывает вреда для здоровья.</w:t>
      </w:r>
    </w:p>
    <w:p w:rsidR="006975D8" w:rsidRDefault="006975D8" w:rsidP="006975D8">
      <w:pPr>
        <w:spacing w:after="0" w:line="240" w:lineRule="auto"/>
      </w:pPr>
    </w:p>
    <w:p w:rsidR="001873A5" w:rsidRPr="007266C5" w:rsidRDefault="007266C5" w:rsidP="00894472">
      <w:pPr>
        <w:spacing w:after="0" w:line="240" w:lineRule="auto"/>
        <w:jc w:val="center"/>
        <w:rPr>
          <w:b/>
        </w:rPr>
      </w:pPr>
      <w:r w:rsidRPr="007266C5">
        <w:rPr>
          <w:b/>
        </w:rPr>
        <w:lastRenderedPageBreak/>
        <w:t>Правда</w:t>
      </w:r>
    </w:p>
    <w:p w:rsidR="001873A5" w:rsidRDefault="001873A5" w:rsidP="006975D8">
      <w:pPr>
        <w:spacing w:after="0" w:line="240" w:lineRule="auto"/>
        <w:jc w:val="both"/>
      </w:pPr>
      <w:r w:rsidRPr="001873A5">
        <w:t>Нет, даже однократный случай сильного алкогольного опьянения оказывает негативное воздействие на организм человека. Алкоголь в первую очередь негативно влияет на центральную нервную систему и головной мозг. Частое употребление алкоголя и в больших количествах ведет к обширным и необратимым изменениям.</w:t>
      </w:r>
    </w:p>
    <w:p w:rsidR="007266C5" w:rsidRDefault="007266C5" w:rsidP="006975D8">
      <w:pPr>
        <w:spacing w:after="0" w:line="240" w:lineRule="auto"/>
        <w:ind w:firstLine="709"/>
        <w:jc w:val="right"/>
      </w:pPr>
    </w:p>
    <w:p w:rsidR="001873A5" w:rsidRPr="007266C5" w:rsidRDefault="001873A5" w:rsidP="00894472">
      <w:pPr>
        <w:spacing w:after="0" w:line="240" w:lineRule="auto"/>
        <w:jc w:val="center"/>
        <w:rPr>
          <w:b/>
        </w:rPr>
      </w:pPr>
      <w:r w:rsidRPr="007266C5">
        <w:rPr>
          <w:b/>
        </w:rPr>
        <w:t>Миф №6</w:t>
      </w:r>
    </w:p>
    <w:p w:rsidR="001873A5" w:rsidRPr="006C11AC" w:rsidRDefault="001873A5" w:rsidP="007266C5">
      <w:pPr>
        <w:spacing w:after="0" w:line="240" w:lineRule="auto"/>
        <w:jc w:val="center"/>
        <w:rPr>
          <w:i/>
        </w:rPr>
      </w:pPr>
      <w:r w:rsidRPr="006C11AC">
        <w:rPr>
          <w:i/>
        </w:rPr>
        <w:t>Качественный алкоголь вреда не наносит.</w:t>
      </w:r>
    </w:p>
    <w:p w:rsidR="006975D8" w:rsidRDefault="006975D8" w:rsidP="006975D8">
      <w:pPr>
        <w:spacing w:after="0" w:line="240" w:lineRule="auto"/>
        <w:ind w:firstLine="709"/>
      </w:pPr>
    </w:p>
    <w:p w:rsidR="006975D8" w:rsidRDefault="006975D8" w:rsidP="00894472">
      <w:pPr>
        <w:spacing w:after="0" w:line="240" w:lineRule="auto"/>
        <w:jc w:val="center"/>
      </w:pPr>
      <w:r w:rsidRPr="007266C5">
        <w:rPr>
          <w:b/>
        </w:rPr>
        <w:t>Правда</w:t>
      </w:r>
    </w:p>
    <w:p w:rsidR="006975D8" w:rsidRDefault="006975D8" w:rsidP="006975D8">
      <w:pPr>
        <w:spacing w:after="0" w:line="240" w:lineRule="auto"/>
        <w:jc w:val="both"/>
      </w:pPr>
      <w:r w:rsidRPr="001873A5">
        <w:t>Нет, наносит, так как любой алкоголь</w:t>
      </w:r>
      <w:r w:rsidR="009B265D" w:rsidRPr="009B265D">
        <w:t xml:space="preserve"> </w:t>
      </w:r>
      <w:r w:rsidRPr="001873A5">
        <w:t xml:space="preserve"> оказывает на организм</w:t>
      </w:r>
      <w:r w:rsidR="009B265D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1793240</wp:posOffset>
            </wp:positionH>
            <wp:positionV relativeFrom="paragraph">
              <wp:posOffset>205740</wp:posOffset>
            </wp:positionV>
            <wp:extent cx="1171575" cy="876300"/>
            <wp:effectExtent l="19050" t="0" r="9525" b="0"/>
            <wp:wrapSquare wrapText="bothSides"/>
            <wp:docPr id="7" name="Рисунок 45" descr="http://tema.ee/wp/wp-content/uploads/2013/10/alkog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tema.ee/wp/wp-content/uploads/2013/10/alkogo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873A5">
        <w:t xml:space="preserve"> токсическое действие. Это обусловлено тем, что один из продуктов распада этилового спирта – уксусный альдегид. Он – то и творит в организме различные бесчинства. Но некачественное спиртное влияет на организм еще хуже. Ведь дешевые горячительные напитки не проходят должного </w:t>
      </w:r>
    </w:p>
    <w:sectPr w:rsidR="006975D8" w:rsidSect="00A1609D">
      <w:pgSz w:w="16838" w:h="11906" w:orient="landscape"/>
      <w:pgMar w:top="720" w:right="720" w:bottom="720" w:left="720" w:header="708" w:footer="708" w:gutter="0"/>
      <w:cols w:num="3"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0471BD"/>
    <w:multiLevelType w:val="hybridMultilevel"/>
    <w:tmpl w:val="3A7030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4624DF"/>
    <w:multiLevelType w:val="hybridMultilevel"/>
    <w:tmpl w:val="3DB811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A1609D"/>
    <w:rsid w:val="001873A5"/>
    <w:rsid w:val="00684E6F"/>
    <w:rsid w:val="006975D8"/>
    <w:rsid w:val="006C11AC"/>
    <w:rsid w:val="007266C5"/>
    <w:rsid w:val="00894472"/>
    <w:rsid w:val="008F5811"/>
    <w:rsid w:val="009A61E6"/>
    <w:rsid w:val="009B265D"/>
    <w:rsid w:val="00A16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8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0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09D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873A5"/>
    <w:rPr>
      <w:b/>
      <w:bCs/>
    </w:rPr>
  </w:style>
  <w:style w:type="paragraph" w:styleId="a6">
    <w:name w:val="Normal (Web)"/>
    <w:basedOn w:val="a"/>
    <w:uiPriority w:val="99"/>
    <w:semiHidden/>
    <w:unhideWhenUsed/>
    <w:rsid w:val="001873A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7266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36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F68572-6E7B-48BF-A504-9B458C984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Евгения</cp:lastModifiedBy>
  <cp:revision>2</cp:revision>
  <dcterms:created xsi:type="dcterms:W3CDTF">2016-04-17T17:23:00Z</dcterms:created>
  <dcterms:modified xsi:type="dcterms:W3CDTF">2018-02-06T09:07:00Z</dcterms:modified>
</cp:coreProperties>
</file>