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6F45FD" w:rsidRDefault="000D7E91" w:rsidP="00C430F1">
      <w:pPr>
        <w:ind w:firstLine="567"/>
        <w:jc w:val="center"/>
        <w:rPr>
          <w:b/>
        </w:rPr>
      </w:pPr>
      <w:r w:rsidRPr="006F45FD">
        <w:rPr>
          <w:b/>
        </w:rPr>
        <w:t>ЭКСПРЕСС-ИНФОРМАЦИЯ СЛУЖБЫ СПАСЕНИЯ 101</w:t>
      </w:r>
    </w:p>
    <w:p w:rsidR="0080041A" w:rsidRPr="006F45FD" w:rsidRDefault="0080041A" w:rsidP="00C430F1">
      <w:pPr>
        <w:ind w:firstLine="567"/>
        <w:jc w:val="both"/>
        <w:rPr>
          <w:b/>
        </w:rPr>
      </w:pPr>
    </w:p>
    <w:p w:rsidR="000D7E91" w:rsidRPr="006F45FD" w:rsidRDefault="000D7E91" w:rsidP="00C430F1">
      <w:pPr>
        <w:jc w:val="both"/>
        <w:rPr>
          <w:color w:val="000000" w:themeColor="text1"/>
        </w:rPr>
      </w:pPr>
      <w:r w:rsidRPr="006F45FD">
        <w:rPr>
          <w:b/>
          <w:color w:val="000000" w:themeColor="text1"/>
        </w:rPr>
        <w:t>Цифры и факты</w:t>
      </w:r>
    </w:p>
    <w:p w:rsidR="00190440" w:rsidRDefault="00422E5B" w:rsidP="00190440">
      <w:pPr>
        <w:ind w:firstLine="567"/>
        <w:jc w:val="both"/>
        <w:rPr>
          <w:i/>
        </w:rPr>
      </w:pPr>
      <w:r w:rsidRPr="006F45FD">
        <w:rPr>
          <w:i/>
        </w:rPr>
        <w:t>В период с</w:t>
      </w:r>
      <w:r w:rsidR="00693B6D" w:rsidRPr="006F45FD">
        <w:rPr>
          <w:i/>
        </w:rPr>
        <w:t xml:space="preserve"> </w:t>
      </w:r>
      <w:r w:rsidR="003B4CEE">
        <w:rPr>
          <w:i/>
        </w:rPr>
        <w:t>31</w:t>
      </w:r>
      <w:r w:rsidR="00DA44C1">
        <w:rPr>
          <w:i/>
        </w:rPr>
        <w:t xml:space="preserve"> </w:t>
      </w:r>
      <w:r w:rsidR="003B4CEE">
        <w:rPr>
          <w:i/>
        </w:rPr>
        <w:t xml:space="preserve">июля </w:t>
      </w:r>
      <w:r w:rsidR="00B1231B" w:rsidRPr="006F45FD">
        <w:rPr>
          <w:i/>
        </w:rPr>
        <w:t xml:space="preserve">по </w:t>
      </w:r>
      <w:r w:rsidR="003B4CEE">
        <w:rPr>
          <w:i/>
        </w:rPr>
        <w:t xml:space="preserve">7 августа </w:t>
      </w:r>
      <w:r w:rsidR="000D7E91" w:rsidRPr="006F45FD">
        <w:rPr>
          <w:i/>
        </w:rPr>
        <w:t xml:space="preserve">на территории города Мозыря и </w:t>
      </w:r>
      <w:proofErr w:type="spellStart"/>
      <w:r w:rsidR="000D7E91" w:rsidRPr="006F45FD">
        <w:rPr>
          <w:i/>
        </w:rPr>
        <w:t>Мозырского</w:t>
      </w:r>
      <w:proofErr w:type="spellEnd"/>
      <w:r w:rsidR="000D7E91" w:rsidRPr="006F45FD">
        <w:rPr>
          <w:i/>
        </w:rPr>
        <w:t xml:space="preserve"> района </w:t>
      </w:r>
      <w:r w:rsidR="003B4CEE">
        <w:rPr>
          <w:i/>
        </w:rPr>
        <w:t>произошел 1 пожар</w:t>
      </w:r>
      <w:r w:rsidR="001A00D9" w:rsidRPr="006F45FD">
        <w:rPr>
          <w:i/>
        </w:rPr>
        <w:t>.</w:t>
      </w:r>
      <w:r w:rsidR="00DB39F3" w:rsidRPr="006F45FD">
        <w:rPr>
          <w:i/>
        </w:rPr>
        <w:t xml:space="preserve"> </w:t>
      </w:r>
      <w:r w:rsidR="006764BB" w:rsidRPr="006F45FD">
        <w:rPr>
          <w:i/>
        </w:rPr>
        <w:t xml:space="preserve">Всего с начала года на </w:t>
      </w:r>
      <w:proofErr w:type="spellStart"/>
      <w:r w:rsidR="006764BB" w:rsidRPr="006F45FD">
        <w:rPr>
          <w:i/>
        </w:rPr>
        <w:t>мозырщине</w:t>
      </w:r>
      <w:proofErr w:type="spellEnd"/>
      <w:r w:rsidR="006764BB" w:rsidRPr="006F45FD">
        <w:rPr>
          <w:i/>
        </w:rPr>
        <w:t xml:space="preserve"> </w:t>
      </w:r>
      <w:r w:rsidR="00CB754F" w:rsidRPr="006F45FD">
        <w:rPr>
          <w:i/>
        </w:rPr>
        <w:t xml:space="preserve">зарегистрировано </w:t>
      </w:r>
      <w:r w:rsidR="003B4CEE">
        <w:rPr>
          <w:i/>
        </w:rPr>
        <w:t>26</w:t>
      </w:r>
      <w:r w:rsidR="006764BB" w:rsidRPr="006F45FD">
        <w:rPr>
          <w:i/>
        </w:rPr>
        <w:t xml:space="preserve"> огненн</w:t>
      </w:r>
      <w:r w:rsidR="00DA1B0C">
        <w:rPr>
          <w:i/>
        </w:rPr>
        <w:t>ых</w:t>
      </w:r>
      <w:r w:rsidR="006764BB" w:rsidRPr="006F45FD">
        <w:rPr>
          <w:i/>
        </w:rPr>
        <w:t xml:space="preserve"> происшестви</w:t>
      </w:r>
      <w:r w:rsidR="003B4CEE">
        <w:rPr>
          <w:i/>
        </w:rPr>
        <w:t>й</w:t>
      </w:r>
      <w:r w:rsidR="00E87E05" w:rsidRPr="006F45FD">
        <w:rPr>
          <w:i/>
        </w:rPr>
        <w:t>, на которых погиб</w:t>
      </w:r>
      <w:r w:rsidR="00DA0959" w:rsidRPr="006F45FD">
        <w:rPr>
          <w:i/>
        </w:rPr>
        <w:t>ли</w:t>
      </w:r>
      <w:r w:rsidR="00E87E05" w:rsidRPr="006F45FD">
        <w:rPr>
          <w:i/>
        </w:rPr>
        <w:t xml:space="preserve"> </w:t>
      </w:r>
      <w:r w:rsidR="00DA0EE7">
        <w:rPr>
          <w:i/>
        </w:rPr>
        <w:t>4</w:t>
      </w:r>
      <w:r w:rsidR="00E87E05" w:rsidRPr="006F45FD">
        <w:rPr>
          <w:i/>
        </w:rPr>
        <w:t xml:space="preserve"> человек</w:t>
      </w:r>
      <w:r w:rsidR="00DA0959" w:rsidRPr="006F45FD">
        <w:rPr>
          <w:i/>
        </w:rPr>
        <w:t>а</w:t>
      </w:r>
      <w:r w:rsidR="00CF6074" w:rsidRPr="006F45FD">
        <w:rPr>
          <w:i/>
        </w:rPr>
        <w:t>.</w:t>
      </w:r>
      <w:r w:rsidR="000738C8" w:rsidRPr="006F45FD">
        <w:rPr>
          <w:i/>
        </w:rPr>
        <w:t xml:space="preserve"> </w:t>
      </w:r>
      <w:r w:rsidR="00CB754F" w:rsidRPr="006F45FD">
        <w:rPr>
          <w:i/>
        </w:rPr>
        <w:t>За это же время</w:t>
      </w:r>
      <w:r w:rsidR="00893EC8" w:rsidRPr="006F45FD">
        <w:rPr>
          <w:i/>
        </w:rPr>
        <w:t xml:space="preserve"> в Беларуси </w:t>
      </w:r>
      <w:r w:rsidR="00CB754F" w:rsidRPr="006F45FD">
        <w:rPr>
          <w:i/>
        </w:rPr>
        <w:t xml:space="preserve">произошло </w:t>
      </w:r>
      <w:r w:rsidR="003B4CEE">
        <w:rPr>
          <w:i/>
        </w:rPr>
        <w:t>3614</w:t>
      </w:r>
      <w:r w:rsidR="00DF1D34">
        <w:rPr>
          <w:i/>
        </w:rPr>
        <w:t xml:space="preserve"> </w:t>
      </w:r>
      <w:r w:rsidR="00BE30BF">
        <w:rPr>
          <w:i/>
        </w:rPr>
        <w:t xml:space="preserve"> </w:t>
      </w:r>
      <w:r w:rsidR="006764BB" w:rsidRPr="006F45FD">
        <w:rPr>
          <w:i/>
        </w:rPr>
        <w:t>пож</w:t>
      </w:r>
      <w:r w:rsidR="00B876A4">
        <w:rPr>
          <w:i/>
        </w:rPr>
        <w:t>ар</w:t>
      </w:r>
      <w:r w:rsidR="00A00101">
        <w:rPr>
          <w:i/>
        </w:rPr>
        <w:t>ов</w:t>
      </w:r>
      <w:r w:rsidR="00AB2B79" w:rsidRPr="006F45FD">
        <w:rPr>
          <w:i/>
        </w:rPr>
        <w:t>, жертвами огня стал</w:t>
      </w:r>
      <w:r w:rsidR="006645F5" w:rsidRPr="006F45FD">
        <w:rPr>
          <w:i/>
        </w:rPr>
        <w:t>и</w:t>
      </w:r>
      <w:r w:rsidR="006764BB" w:rsidRPr="006F45FD">
        <w:rPr>
          <w:i/>
        </w:rPr>
        <w:t xml:space="preserve"> </w:t>
      </w:r>
      <w:r w:rsidR="003B4CEE">
        <w:rPr>
          <w:i/>
        </w:rPr>
        <w:t>292</w:t>
      </w:r>
      <w:r w:rsidR="00B876A4">
        <w:rPr>
          <w:i/>
        </w:rPr>
        <w:t xml:space="preserve"> </w:t>
      </w:r>
      <w:r w:rsidR="006764BB" w:rsidRPr="006F45FD">
        <w:rPr>
          <w:i/>
        </w:rPr>
        <w:t>человек</w:t>
      </w:r>
      <w:r w:rsidR="003B4CEE">
        <w:rPr>
          <w:i/>
        </w:rPr>
        <w:t>а</w:t>
      </w:r>
      <w:r w:rsidR="00B876A4">
        <w:rPr>
          <w:i/>
        </w:rPr>
        <w:t>, в том числе 4 ребенка</w:t>
      </w:r>
      <w:r w:rsidR="006764BB" w:rsidRPr="006F45FD">
        <w:rPr>
          <w:i/>
        </w:rPr>
        <w:t xml:space="preserve">. Еще </w:t>
      </w:r>
      <w:r w:rsidR="00DF1D34">
        <w:rPr>
          <w:i/>
        </w:rPr>
        <w:t>1</w:t>
      </w:r>
      <w:r w:rsidR="003B4CEE">
        <w:rPr>
          <w:i/>
        </w:rPr>
        <w:t>613</w:t>
      </w:r>
      <w:r w:rsidR="00C5533D" w:rsidRPr="006F45FD">
        <w:rPr>
          <w:i/>
        </w:rPr>
        <w:t xml:space="preserve"> </w:t>
      </w:r>
      <w:r w:rsidR="002F3365" w:rsidRPr="006F45FD">
        <w:rPr>
          <w:i/>
        </w:rPr>
        <w:t>человек был</w:t>
      </w:r>
      <w:r w:rsidR="00013168" w:rsidRPr="006F45FD">
        <w:rPr>
          <w:i/>
        </w:rPr>
        <w:t>о</w:t>
      </w:r>
      <w:r w:rsidR="002F3365" w:rsidRPr="006F45FD">
        <w:rPr>
          <w:i/>
        </w:rPr>
        <w:t xml:space="preserve"> спасен</w:t>
      </w:r>
      <w:r w:rsidR="00D7336E" w:rsidRPr="006F45FD">
        <w:rPr>
          <w:i/>
        </w:rPr>
        <w:t>о</w:t>
      </w:r>
      <w:r w:rsidR="006764BB" w:rsidRPr="006F45FD">
        <w:rPr>
          <w:i/>
        </w:rPr>
        <w:t xml:space="preserve"> работниками МЧС при ли</w:t>
      </w:r>
      <w:r w:rsidR="00144880" w:rsidRPr="006F45FD">
        <w:rPr>
          <w:i/>
        </w:rPr>
        <w:t>квидации чрезвычайных ситуаций.</w:t>
      </w:r>
      <w:r w:rsidR="006B5543" w:rsidRPr="006F45FD">
        <w:rPr>
          <w:i/>
        </w:rPr>
        <w:t xml:space="preserve"> </w:t>
      </w:r>
      <w:r w:rsidR="00160C63" w:rsidRPr="006F45FD">
        <w:rPr>
          <w:i/>
        </w:rPr>
        <w:t xml:space="preserve">МЧС напоминает: </w:t>
      </w:r>
      <w:r w:rsidR="00190440" w:rsidRPr="00D81085">
        <w:rPr>
          <w:i/>
        </w:rPr>
        <w:t>выб</w:t>
      </w:r>
      <w:r w:rsidR="00190440">
        <w:rPr>
          <w:i/>
        </w:rPr>
        <w:t>ра</w:t>
      </w:r>
      <w:r w:rsidR="00190440" w:rsidRPr="00D81085">
        <w:rPr>
          <w:i/>
        </w:rPr>
        <w:t>сывание горящих спичек или окурков на обочины дорог, в сухую траву и кусты, на поля с пожнивными остатками</w:t>
      </w:r>
      <w:r w:rsidR="00190440" w:rsidRPr="00420ED6">
        <w:rPr>
          <w:i/>
        </w:rPr>
        <w:t xml:space="preserve"> </w:t>
      </w:r>
      <w:r w:rsidR="00190440" w:rsidRPr="00013177">
        <w:rPr>
          <w:i/>
        </w:rPr>
        <w:t>категорически запрещается.</w:t>
      </w:r>
      <w:r w:rsidR="00190440">
        <w:rPr>
          <w:i/>
        </w:rPr>
        <w:t xml:space="preserve"> </w:t>
      </w:r>
      <w:r w:rsidR="00190440" w:rsidRPr="00013177">
        <w:rPr>
          <w:i/>
        </w:rPr>
        <w:t>Не проходите мимо горящей травы, сообщите о возгораниях в д</w:t>
      </w:r>
      <w:r w:rsidR="00190440">
        <w:rPr>
          <w:i/>
        </w:rPr>
        <w:t>ежурную службу МЧС по телефонам</w:t>
      </w:r>
      <w:r w:rsidR="00190440" w:rsidRPr="00013177">
        <w:rPr>
          <w:i/>
        </w:rPr>
        <w:t xml:space="preserve"> 101, 112.</w:t>
      </w:r>
    </w:p>
    <w:p w:rsidR="009E0DB9" w:rsidRPr="002C2702" w:rsidRDefault="009E0DB9" w:rsidP="002C2702">
      <w:pPr>
        <w:ind w:firstLine="709"/>
        <w:jc w:val="both"/>
        <w:rPr>
          <w:b/>
        </w:rPr>
      </w:pPr>
    </w:p>
    <w:p w:rsidR="005D71BD" w:rsidRPr="002C2702" w:rsidRDefault="002C2702" w:rsidP="000D641E">
      <w:pPr>
        <w:jc w:val="both"/>
        <w:rPr>
          <w:b/>
        </w:rPr>
      </w:pPr>
      <w:r w:rsidRPr="002C2702">
        <w:rPr>
          <w:b/>
        </w:rPr>
        <w:t>Пенсионер с ожогами госпитализирован в больницу</w:t>
      </w:r>
    </w:p>
    <w:p w:rsidR="00D04BD8" w:rsidRPr="00C56C62" w:rsidRDefault="003B4CEE" w:rsidP="00C56C62">
      <w:pPr>
        <w:ind w:firstLine="567"/>
        <w:jc w:val="both"/>
      </w:pPr>
      <w:r w:rsidRPr="007C7014">
        <w:rPr>
          <w:b/>
        </w:rPr>
        <w:t>31 июля</w:t>
      </w:r>
      <w:r>
        <w:t xml:space="preserve"> в 19 часов 15 минут в дежурную службу МЧС поступило сообщение о получении ожогов гражданином в г. Мозыре по пер. Партизанскому. Установлено, что в этот день пенсионер 1950 года рождения находился у себя на дачном участке, при помощи </w:t>
      </w:r>
      <w:proofErr w:type="spellStart"/>
      <w:r>
        <w:t>шлифмашинки</w:t>
      </w:r>
      <w:proofErr w:type="spellEnd"/>
      <w:r>
        <w:t xml:space="preserve"> вскрывал алюминиевую банку. Произошла вспышка </w:t>
      </w:r>
      <w:proofErr w:type="spellStart"/>
      <w:r>
        <w:t>газовоздушной</w:t>
      </w:r>
      <w:proofErr w:type="spellEnd"/>
      <w:r>
        <w:t xml:space="preserve"> смеси и на нем загорелась одежда. Мужчина самостоятельно потушил одежду и обратился за помощью в</w:t>
      </w:r>
      <w:r w:rsidR="002C2702">
        <w:t xml:space="preserve"> учреждение здравоохранения. С </w:t>
      </w:r>
      <w:r>
        <w:t xml:space="preserve">ожогами различной степени </w:t>
      </w:r>
      <w:proofErr w:type="gramStart"/>
      <w:r>
        <w:t>госпитализирован</w:t>
      </w:r>
      <w:proofErr w:type="gramEnd"/>
      <w:r>
        <w:t xml:space="preserve"> в УЗ «</w:t>
      </w:r>
      <w:proofErr w:type="spellStart"/>
      <w:r>
        <w:t>Мозырская</w:t>
      </w:r>
      <w:proofErr w:type="spellEnd"/>
      <w:r>
        <w:t xml:space="preserve"> городская больница». Подразделения МЧС не привлекались. Рассматриваемая версия причины пожара – неосторожное обращение с огнём. </w:t>
      </w:r>
      <w:r w:rsidR="002C2702">
        <w:t>МЧС напоминает:</w:t>
      </w:r>
      <w:r w:rsidR="00C56C62">
        <w:t xml:space="preserve"> ч</w:t>
      </w:r>
      <w:r w:rsidR="00C56C62" w:rsidRPr="00C56C62">
        <w:t>тобы избежать подобных травм, необходимо быть внимательным, предусмотрительным и следовать правилам безопасности.</w:t>
      </w:r>
    </w:p>
    <w:p w:rsidR="00415ABA" w:rsidRDefault="00415ABA" w:rsidP="006F0CE0">
      <w:pPr>
        <w:suppressAutoHyphens/>
        <w:ind w:firstLine="720"/>
        <w:jc w:val="both"/>
        <w:rPr>
          <w:lang w:eastAsia="x-none"/>
        </w:rPr>
      </w:pPr>
    </w:p>
    <w:p w:rsidR="00D6581D" w:rsidRDefault="00D6581D" w:rsidP="000D641E">
      <w:pPr>
        <w:jc w:val="both"/>
        <w:rPr>
          <w:b/>
        </w:rPr>
      </w:pPr>
      <w:r w:rsidRPr="00D6581D">
        <w:rPr>
          <w:b/>
        </w:rPr>
        <w:t>С заботой о безопасности малой Родины</w:t>
      </w:r>
    </w:p>
    <w:p w:rsidR="00D6581D" w:rsidRPr="00D6581D" w:rsidRDefault="00CA681E" w:rsidP="00D6581D">
      <w:pPr>
        <w:ind w:firstLine="709"/>
        <w:jc w:val="both"/>
        <w:rPr>
          <w:b/>
        </w:rPr>
      </w:pPr>
      <w:r>
        <w:t>Во всех регионах области стартовала республиканская информационно-пропагандистская кампания «С заботой о безопасности малой Родины». Цель кампании – предупреждение пожаров из-за неосторожного обращения с огнем и гибели на них людей пожилого возраста.</w:t>
      </w:r>
    </w:p>
    <w:p w:rsidR="00D6581D" w:rsidRDefault="00CA681E" w:rsidP="006F0CE0">
      <w:pPr>
        <w:suppressAutoHyphens/>
        <w:ind w:firstLine="720"/>
        <w:jc w:val="both"/>
      </w:pPr>
      <w:r>
        <w:t>Акция пройдет в два этапа: первый – с 1 по 18 августа, а второй – с 18 сентября по 2 октября. В рамках этих этапов запланированы встречи с жителями сельской (городской) местности, где пропагандисты МЧС еще раз напомнят о правилах безопасности, сделают акцент на причинах возникновения чрезвычайных ситуаций.</w:t>
      </w:r>
    </w:p>
    <w:p w:rsidR="00CA681E" w:rsidRDefault="00CA681E" w:rsidP="00CA681E">
      <w:pPr>
        <w:ind w:firstLine="708"/>
        <w:jc w:val="both"/>
        <w:rPr>
          <w:sz w:val="28"/>
          <w:szCs w:val="28"/>
        </w:rPr>
      </w:pPr>
      <w:r>
        <w:t xml:space="preserve">Ярмарка безопасности», конкурс «Частушки безопасности», смотр-конкурс на лучшее оформление приусадебного участка и </w:t>
      </w:r>
      <w:proofErr w:type="spellStart"/>
      <w:r>
        <w:t>агроусадьбы</w:t>
      </w:r>
      <w:proofErr w:type="spellEnd"/>
      <w:r>
        <w:t xml:space="preserve"> «Ландшафтный дизайн МЧС»</w:t>
      </w:r>
      <w:proofErr w:type="gramStart"/>
      <w:r>
        <w:t>,И</w:t>
      </w:r>
      <w:proofErr w:type="gramEnd"/>
      <w:r>
        <w:t xml:space="preserve"> проведение мероприятий в формате </w:t>
      </w:r>
      <w:r>
        <w:lastRenderedPageBreak/>
        <w:t>«Автолавка безопасности» – все это и многое другое ожидает людей пенсионного и пожилого возраста.</w:t>
      </w:r>
    </w:p>
    <w:p w:rsidR="00CA681E" w:rsidRDefault="00CA681E" w:rsidP="00CA681E">
      <w:pPr>
        <w:ind w:firstLine="708"/>
        <w:jc w:val="both"/>
      </w:pPr>
      <w:r>
        <w:t xml:space="preserve">Спасатели также призывают взрослых детей позаботиться о безопасности своих престарелых родителей и отремонтировать печное отопление, также при необходимости заменить электропроводку и установить пожарные </w:t>
      </w:r>
      <w:proofErr w:type="spellStart"/>
      <w:r>
        <w:t>извещатели</w:t>
      </w:r>
      <w:proofErr w:type="spellEnd"/>
      <w:r>
        <w:t>.</w:t>
      </w:r>
    </w:p>
    <w:p w:rsidR="00CA681E" w:rsidRDefault="00CA681E" w:rsidP="006F0CE0">
      <w:pPr>
        <w:suppressAutoHyphens/>
        <w:ind w:firstLine="720"/>
        <w:jc w:val="both"/>
        <w:rPr>
          <w:lang w:eastAsia="x-none"/>
        </w:rPr>
      </w:pPr>
    </w:p>
    <w:p w:rsidR="007C7014" w:rsidRPr="007C7014" w:rsidRDefault="007C7014" w:rsidP="000D641E">
      <w:pPr>
        <w:jc w:val="both"/>
        <w:rPr>
          <w:b/>
        </w:rPr>
      </w:pPr>
      <w:bookmarkStart w:id="0" w:name="_GoBack"/>
      <w:bookmarkEnd w:id="0"/>
      <w:r w:rsidRPr="007C7014">
        <w:rPr>
          <w:b/>
        </w:rPr>
        <w:t xml:space="preserve">Каникулы без опасностей - ориентир </w:t>
      </w:r>
      <w:proofErr w:type="spellStart"/>
      <w:r w:rsidRPr="007C7014">
        <w:rPr>
          <w:b/>
        </w:rPr>
        <w:t>Мозырских</w:t>
      </w:r>
      <w:proofErr w:type="spellEnd"/>
      <w:r w:rsidRPr="007C7014">
        <w:rPr>
          <w:b/>
        </w:rPr>
        <w:t xml:space="preserve"> школьников</w:t>
      </w:r>
    </w:p>
    <w:p w:rsidR="007C7014" w:rsidRDefault="007C7014" w:rsidP="007C7014">
      <w:pPr>
        <w:ind w:firstLine="709"/>
        <w:jc w:val="both"/>
      </w:pPr>
      <w:r w:rsidRPr="00FF41F3">
        <w:t xml:space="preserve">В рамках акции «Каникулы без дыма и огня» </w:t>
      </w:r>
      <w:proofErr w:type="spellStart"/>
      <w:r>
        <w:t>Мозырские</w:t>
      </w:r>
      <w:proofErr w:type="spellEnd"/>
      <w:r>
        <w:t xml:space="preserve"> спасатели продолжают проводить в пришкольных лагерях </w:t>
      </w:r>
      <w:proofErr w:type="spellStart"/>
      <w:r w:rsidRPr="00FF41F3">
        <w:t>квест</w:t>
      </w:r>
      <w:r>
        <w:t>ы</w:t>
      </w:r>
      <w:proofErr w:type="spellEnd"/>
      <w:r w:rsidRPr="00FF41F3">
        <w:t xml:space="preserve"> под названием «Шифр 112».</w:t>
      </w:r>
      <w:r>
        <w:t xml:space="preserve"> На этот раз работников МЧС ждали в гости ребята из </w:t>
      </w:r>
      <w:proofErr w:type="spellStart"/>
      <w:r>
        <w:t>Руднянской</w:t>
      </w:r>
      <w:proofErr w:type="spellEnd"/>
      <w:r>
        <w:t xml:space="preserve"> средней школы.</w:t>
      </w:r>
    </w:p>
    <w:p w:rsidR="007C7014" w:rsidRDefault="007C7014" w:rsidP="007C7014">
      <w:pPr>
        <w:ind w:firstLine="708"/>
        <w:jc w:val="both"/>
      </w:pPr>
      <w:r w:rsidRPr="00F553FF">
        <w:t xml:space="preserve">Безопасность </w:t>
      </w:r>
      <w:r>
        <w:t xml:space="preserve">в летний период </w:t>
      </w:r>
      <w:r w:rsidRPr="00F553FF">
        <w:t>на воде,</w:t>
      </w:r>
      <w:r>
        <w:t xml:space="preserve"> на природе,</w:t>
      </w:r>
      <w:r w:rsidRPr="00F553FF">
        <w:t xml:space="preserve"> в быту, алгоритм действий при пожаре и многие другие темы </w:t>
      </w:r>
      <w:r>
        <w:t xml:space="preserve">затрагивают локации </w:t>
      </w:r>
      <w:proofErr w:type="gramStart"/>
      <w:r>
        <w:t>интересного</w:t>
      </w:r>
      <w:proofErr w:type="gramEnd"/>
      <w:r w:rsidRPr="00F553FF">
        <w:t xml:space="preserve"> </w:t>
      </w:r>
      <w:proofErr w:type="spellStart"/>
      <w:r w:rsidRPr="00F553FF">
        <w:t>квест</w:t>
      </w:r>
      <w:r>
        <w:t>а</w:t>
      </w:r>
      <w:proofErr w:type="spellEnd"/>
      <w:r w:rsidRPr="00F553FF">
        <w:t>.</w:t>
      </w:r>
      <w:r>
        <w:t xml:space="preserve"> Ребятам, разделившимся на команды, необходимо в кратчайшее время выполнить задания, зашифрованные на локациях.  Участники, проходя по станциям, выполняют не только практические задания, но и отвечают на теоретические вопросы. Это позволяет оценить знания ребят по важным вопросам безопасности. </w:t>
      </w:r>
    </w:p>
    <w:p w:rsidR="007C7014" w:rsidRPr="00B92B67" w:rsidRDefault="007C7014" w:rsidP="007C7014">
      <w:pPr>
        <w:ind w:firstLine="708"/>
        <w:jc w:val="both"/>
      </w:pPr>
      <w:r w:rsidRPr="00B92B67">
        <w:t xml:space="preserve">Сами спасатели уверены, что сочетание теории и практики на месте как нельзя лучше формирует правильное поведение в возможных чрезвычайных ситуациях у школьников. Поэтому в школах, в которых </w:t>
      </w:r>
      <w:proofErr w:type="spellStart"/>
      <w:r w:rsidRPr="00B92B67">
        <w:t>квест</w:t>
      </w:r>
      <w:proofErr w:type="spellEnd"/>
      <w:r w:rsidRPr="00B92B67">
        <w:t xml:space="preserve"> уже </w:t>
      </w:r>
      <w:proofErr w:type="gramStart"/>
      <w:r w:rsidRPr="00B92B67">
        <w:t>проведен</w:t>
      </w:r>
      <w:proofErr w:type="gramEnd"/>
      <w:r w:rsidRPr="00B92B67">
        <w:t>, каникулы вне всяких сомнений пройдут без дыма и огня!</w:t>
      </w:r>
    </w:p>
    <w:p w:rsidR="007C7014" w:rsidRPr="008042A1" w:rsidRDefault="007C7014" w:rsidP="007C701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681E" w:rsidRDefault="00CA681E" w:rsidP="00CA681E">
      <w:pPr>
        <w:jc w:val="both"/>
        <w:rPr>
          <w:b/>
          <w:sz w:val="28"/>
          <w:szCs w:val="28"/>
        </w:rPr>
      </w:pPr>
      <w:r w:rsidRPr="007E6BD7">
        <w:rPr>
          <w:b/>
          <w:sz w:val="28"/>
          <w:szCs w:val="28"/>
        </w:rPr>
        <w:t>Уборка урожая по всем правилам безопасности</w:t>
      </w:r>
    </w:p>
    <w:p w:rsidR="00CA681E" w:rsidRDefault="00CA681E" w:rsidP="00CA681E">
      <w:pPr>
        <w:ind w:firstLine="708"/>
        <w:jc w:val="both"/>
      </w:pPr>
      <w:r w:rsidRPr="00AF1494">
        <w:t xml:space="preserve">В </w:t>
      </w:r>
      <w:proofErr w:type="spellStart"/>
      <w:r w:rsidRPr="00AF1494">
        <w:t>Мозырском</w:t>
      </w:r>
      <w:proofErr w:type="spellEnd"/>
      <w:r w:rsidRPr="00AF1494">
        <w:t xml:space="preserve"> районе продолжается уборочная к</w:t>
      </w:r>
      <w:r>
        <w:t>а</w:t>
      </w:r>
      <w:r w:rsidRPr="00AF1494">
        <w:t xml:space="preserve">мпания. В связи с этим </w:t>
      </w:r>
      <w:r>
        <w:t>р</w:t>
      </w:r>
      <w:r w:rsidRPr="00B97B39">
        <w:t xml:space="preserve">аботники </w:t>
      </w:r>
      <w:r>
        <w:t>районного подразделения МЧС</w:t>
      </w:r>
      <w:r w:rsidRPr="00AF1494">
        <w:t xml:space="preserve"> </w:t>
      </w:r>
      <w:r>
        <w:t xml:space="preserve">продолжают </w:t>
      </w:r>
      <w:r w:rsidRPr="00AF1494">
        <w:t>провод</w:t>
      </w:r>
      <w:r>
        <w:t>ить</w:t>
      </w:r>
      <w:r w:rsidRPr="00AF1494">
        <w:t xml:space="preserve"> профилактические рейды в местах уборки, хранения и переработки зерновых культур.</w:t>
      </w:r>
      <w:r>
        <w:t xml:space="preserve"> </w:t>
      </w:r>
    </w:p>
    <w:p w:rsidR="00CA681E" w:rsidRDefault="00CA681E" w:rsidP="00CA681E">
      <w:pPr>
        <w:ind w:firstLine="708"/>
        <w:jc w:val="both"/>
      </w:pPr>
      <w:r w:rsidRPr="00711DA2">
        <w:t>В ходе таких мониторингов особое внимание спасатели обраща</w:t>
      </w:r>
      <w:r>
        <w:t xml:space="preserve">ют </w:t>
      </w:r>
      <w:r w:rsidRPr="00711DA2">
        <w:t>на наличие и исправность первичных средств пожаротушения, а также  подготовку работников по программам пожарно-технического минимума.</w:t>
      </w:r>
      <w:r>
        <w:t xml:space="preserve"> </w:t>
      </w:r>
      <w:r w:rsidRPr="00887895">
        <w:t>Работники районного подразделения МЧС напом</w:t>
      </w:r>
      <w:r>
        <w:t>инают</w:t>
      </w:r>
      <w:r w:rsidRPr="00887895">
        <w:t xml:space="preserve"> труженикам сельского хозяйства, что соблюдение правил пожарной безопасности является обязанностью и от этого напрямую зависит сохранность урожая и сельскохозяйственной техники. </w:t>
      </w:r>
    </w:p>
    <w:p w:rsidR="00CA681E" w:rsidRPr="00AF1494" w:rsidRDefault="00CA681E" w:rsidP="00CA681E">
      <w:pPr>
        <w:ind w:firstLine="708"/>
        <w:jc w:val="both"/>
      </w:pPr>
      <w:r w:rsidRPr="00AF1494">
        <w:t xml:space="preserve">Также </w:t>
      </w:r>
      <w:r>
        <w:t>в ходе рейдовых мероприятий проводятся</w:t>
      </w:r>
      <w:r w:rsidRPr="00AF1494">
        <w:t xml:space="preserve"> проверк</w:t>
      </w:r>
      <w:r>
        <w:t>и</w:t>
      </w:r>
      <w:r w:rsidRPr="00AF1494">
        <w:t xml:space="preserve"> знаний по пожарной безопасности и практическ</w:t>
      </w:r>
      <w:r>
        <w:t>ие</w:t>
      </w:r>
      <w:r w:rsidRPr="00AF1494">
        <w:t xml:space="preserve"> отработк</w:t>
      </w:r>
      <w:r>
        <w:t>и</w:t>
      </w:r>
      <w:r w:rsidRPr="00AF1494">
        <w:t xml:space="preserve"> применения первичных средств пожаротушения при ликвидации</w:t>
      </w:r>
      <w:r>
        <w:t xml:space="preserve"> пожара в начальной его стадии.</w:t>
      </w:r>
    </w:p>
    <w:p w:rsidR="007C7014" w:rsidRDefault="007C7014" w:rsidP="006F0CE0">
      <w:pPr>
        <w:suppressAutoHyphens/>
        <w:ind w:firstLine="720"/>
        <w:jc w:val="both"/>
        <w:rPr>
          <w:lang w:eastAsia="x-none"/>
        </w:rPr>
      </w:pPr>
    </w:p>
    <w:p w:rsidR="00CA681E" w:rsidRPr="00CA681E" w:rsidRDefault="00CA681E" w:rsidP="00CA681E">
      <w:pPr>
        <w:suppressAutoHyphens/>
        <w:jc w:val="both"/>
        <w:rPr>
          <w:b/>
          <w:lang w:eastAsia="x-none"/>
        </w:rPr>
      </w:pPr>
      <w:r w:rsidRPr="00CA681E">
        <w:rPr>
          <w:b/>
          <w:lang w:eastAsia="x-none"/>
        </w:rPr>
        <w:t>Будь рядом с ребенком!</w:t>
      </w:r>
    </w:p>
    <w:p w:rsidR="00CA681E" w:rsidRPr="00CA681E" w:rsidRDefault="00CA681E" w:rsidP="00CA681E">
      <w:pPr>
        <w:ind w:firstLine="708"/>
        <w:jc w:val="both"/>
      </w:pPr>
      <w:r w:rsidRPr="00CA681E">
        <w:lastRenderedPageBreak/>
        <w:t>В нашей стране ежегодно констатируются случаи гибели и травматизма детей. Зачастую решающим фактором в возникновении подобных происшествий является отсутствие контроля со стороны взрослых. Порой, призывы не дают желаемых результатов, остаются неуслышанными, а родители в свою очередь практически не уделяют внимание обучению детей элементарным правилам безопасности. Но хуже того, они иногда сами подают пример небезопасного поведения.</w:t>
      </w:r>
    </w:p>
    <w:p w:rsidR="00CA681E" w:rsidRDefault="00CA681E" w:rsidP="00CA681E">
      <w:pPr>
        <w:ind w:firstLine="708"/>
        <w:jc w:val="both"/>
      </w:pPr>
      <w:r w:rsidRPr="00CA681E">
        <w:t>Чтобы в очередной раз обратить внимание родителей на существующую социальную проблему, работники Научно-исследовательского института пожарной безопасности и проблем чрезвычайных ситуаций МЧС Беларуси подошли к этому вопросу масштабно и создали новую инфор</w:t>
      </w:r>
      <w:r>
        <w:t xml:space="preserve">мационную кампанию «Будь рядом с </w:t>
      </w:r>
      <w:r w:rsidRPr="00CA681E">
        <w:t>ребенком!», реализация которой станет новым подходом в решении этой непростой задачи.</w:t>
      </w:r>
    </w:p>
    <w:p w:rsidR="00CA681E" w:rsidRDefault="00A25C55" w:rsidP="00A25C55">
      <w:pPr>
        <w:ind w:firstLine="708"/>
        <w:jc w:val="both"/>
      </w:pPr>
      <w:r>
        <w:t>Информационная кампания "Будь рядом с ребенком", направленная на предупреждение гибели детей при пожарах и на водоемах, стартовала по всей Беларуси в августе. На печатной продукции изображение телефона в эпицентре трагедии будет важным посылом, который кроется в слогане кампании: "Телефон не присмотрит за вашим ребенком!". Этот образ привлечет внимание целевой аудитории к поднятой проблеме.</w:t>
      </w:r>
    </w:p>
    <w:p w:rsidR="00A25C55" w:rsidRPr="006F0CE0" w:rsidRDefault="00A25C55" w:rsidP="00A25C55">
      <w:pPr>
        <w:ind w:firstLine="708"/>
        <w:jc w:val="both"/>
        <w:rPr>
          <w:lang w:eastAsia="x-none"/>
        </w:rPr>
      </w:pPr>
      <w:r>
        <w:t xml:space="preserve">Спасатели изготовили целый бренд-пакет, где все направлено на то, чтобы сфокусировать родителей на безопасности детей. </w:t>
      </w:r>
      <w:proofErr w:type="gramStart"/>
      <w:r>
        <w:t xml:space="preserve">Для максимального распространения информационной кампании в окрестностях населенных пунктов появятся яркие </w:t>
      </w:r>
      <w:proofErr w:type="spellStart"/>
      <w:r>
        <w:t>билборды</w:t>
      </w:r>
      <w:proofErr w:type="spellEnd"/>
      <w:r>
        <w:t>.</w:t>
      </w:r>
      <w:proofErr w:type="gramEnd"/>
      <w:r>
        <w:t xml:space="preserve"> В интернете и на стендах появятся листовки с полезной информацией. Для родителей приготовлены буклеты с правилами безопасности.</w:t>
      </w:r>
    </w:p>
    <w:p w:rsidR="00DB7718" w:rsidRPr="006F45FD" w:rsidRDefault="00A2768B" w:rsidP="00E56A41">
      <w:pPr>
        <w:ind w:firstLine="567"/>
        <w:jc w:val="right"/>
      </w:pPr>
      <w:r w:rsidRPr="00A2768B">
        <w:rPr>
          <w:color w:val="000000" w:themeColor="text1"/>
        </w:rPr>
        <w:tab/>
      </w:r>
      <w:proofErr w:type="spellStart"/>
      <w:r w:rsidR="00DB7718" w:rsidRPr="006F45FD">
        <w:t>Мозырское</w:t>
      </w:r>
      <w:proofErr w:type="spellEnd"/>
      <w:r w:rsidR="00DB7718" w:rsidRPr="006F45FD">
        <w:t xml:space="preserve"> районное подразделение МЧС</w:t>
      </w:r>
      <w:r w:rsidR="00FF0F16" w:rsidRPr="006F45FD">
        <w:t xml:space="preserve"> </w:t>
      </w:r>
    </w:p>
    <w:sectPr w:rsidR="00DB7718" w:rsidRPr="006F45FD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3177"/>
    <w:rsid w:val="0001424D"/>
    <w:rsid w:val="00014FFB"/>
    <w:rsid w:val="00015DDA"/>
    <w:rsid w:val="00020DBF"/>
    <w:rsid w:val="000264B5"/>
    <w:rsid w:val="00031A29"/>
    <w:rsid w:val="00031AB1"/>
    <w:rsid w:val="00032423"/>
    <w:rsid w:val="0003663D"/>
    <w:rsid w:val="0003689B"/>
    <w:rsid w:val="00041DE9"/>
    <w:rsid w:val="00042DA4"/>
    <w:rsid w:val="00044184"/>
    <w:rsid w:val="00055130"/>
    <w:rsid w:val="00055E15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2E0B"/>
    <w:rsid w:val="00095340"/>
    <w:rsid w:val="00095DF5"/>
    <w:rsid w:val="0009783E"/>
    <w:rsid w:val="000A3489"/>
    <w:rsid w:val="000A76AF"/>
    <w:rsid w:val="000B1DAA"/>
    <w:rsid w:val="000B4AF6"/>
    <w:rsid w:val="000B6437"/>
    <w:rsid w:val="000C19F2"/>
    <w:rsid w:val="000C275D"/>
    <w:rsid w:val="000C5CA3"/>
    <w:rsid w:val="000D4EE6"/>
    <w:rsid w:val="000D619F"/>
    <w:rsid w:val="000D641E"/>
    <w:rsid w:val="000D664E"/>
    <w:rsid w:val="000D7E91"/>
    <w:rsid w:val="000E1EE5"/>
    <w:rsid w:val="000E7F4E"/>
    <w:rsid w:val="000F1F42"/>
    <w:rsid w:val="000F26B3"/>
    <w:rsid w:val="000F623C"/>
    <w:rsid w:val="00100B63"/>
    <w:rsid w:val="0010776F"/>
    <w:rsid w:val="00110476"/>
    <w:rsid w:val="001144FA"/>
    <w:rsid w:val="001146DF"/>
    <w:rsid w:val="001217E8"/>
    <w:rsid w:val="001301E6"/>
    <w:rsid w:val="001304A6"/>
    <w:rsid w:val="001326EB"/>
    <w:rsid w:val="00134335"/>
    <w:rsid w:val="0013627C"/>
    <w:rsid w:val="00136B54"/>
    <w:rsid w:val="00137ABD"/>
    <w:rsid w:val="0014054C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0440"/>
    <w:rsid w:val="00193A42"/>
    <w:rsid w:val="001A00D9"/>
    <w:rsid w:val="001A2D71"/>
    <w:rsid w:val="001A3756"/>
    <w:rsid w:val="001A45B5"/>
    <w:rsid w:val="001A47D6"/>
    <w:rsid w:val="001A4850"/>
    <w:rsid w:val="001B3074"/>
    <w:rsid w:val="001B4033"/>
    <w:rsid w:val="001B60F3"/>
    <w:rsid w:val="001C42CC"/>
    <w:rsid w:val="001C4A25"/>
    <w:rsid w:val="001C5DA7"/>
    <w:rsid w:val="001C7178"/>
    <w:rsid w:val="001C71E7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1F5FAF"/>
    <w:rsid w:val="00200A7E"/>
    <w:rsid w:val="00206AB4"/>
    <w:rsid w:val="00207CD8"/>
    <w:rsid w:val="00210396"/>
    <w:rsid w:val="0022270A"/>
    <w:rsid w:val="00222C5D"/>
    <w:rsid w:val="0022583A"/>
    <w:rsid w:val="00225AAB"/>
    <w:rsid w:val="002260EB"/>
    <w:rsid w:val="00230390"/>
    <w:rsid w:val="002311CD"/>
    <w:rsid w:val="00244A66"/>
    <w:rsid w:val="002502C0"/>
    <w:rsid w:val="0025382A"/>
    <w:rsid w:val="00254500"/>
    <w:rsid w:val="00264376"/>
    <w:rsid w:val="0026553D"/>
    <w:rsid w:val="00266485"/>
    <w:rsid w:val="002671B3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381B"/>
    <w:rsid w:val="002A407C"/>
    <w:rsid w:val="002A4B38"/>
    <w:rsid w:val="002A6EB0"/>
    <w:rsid w:val="002B00BA"/>
    <w:rsid w:val="002B2125"/>
    <w:rsid w:val="002B38D3"/>
    <w:rsid w:val="002B47A1"/>
    <w:rsid w:val="002C12E8"/>
    <w:rsid w:val="002C1F25"/>
    <w:rsid w:val="002C2176"/>
    <w:rsid w:val="002C2702"/>
    <w:rsid w:val="002C4A1C"/>
    <w:rsid w:val="002C5DC3"/>
    <w:rsid w:val="002D18BC"/>
    <w:rsid w:val="002D2ACF"/>
    <w:rsid w:val="002D4AD6"/>
    <w:rsid w:val="002E24C6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01E0B"/>
    <w:rsid w:val="00306A2F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4659B"/>
    <w:rsid w:val="00347CF5"/>
    <w:rsid w:val="003546EF"/>
    <w:rsid w:val="00357267"/>
    <w:rsid w:val="00360601"/>
    <w:rsid w:val="00373631"/>
    <w:rsid w:val="003774B0"/>
    <w:rsid w:val="00383D06"/>
    <w:rsid w:val="00386421"/>
    <w:rsid w:val="00386F58"/>
    <w:rsid w:val="00391756"/>
    <w:rsid w:val="003926B7"/>
    <w:rsid w:val="0039534E"/>
    <w:rsid w:val="003973A4"/>
    <w:rsid w:val="003A0F58"/>
    <w:rsid w:val="003A12CA"/>
    <w:rsid w:val="003B3F75"/>
    <w:rsid w:val="003B4171"/>
    <w:rsid w:val="003B4CEE"/>
    <w:rsid w:val="003B69CE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0554"/>
    <w:rsid w:val="00403E77"/>
    <w:rsid w:val="004049D2"/>
    <w:rsid w:val="004078E0"/>
    <w:rsid w:val="004107DD"/>
    <w:rsid w:val="00413184"/>
    <w:rsid w:val="00413461"/>
    <w:rsid w:val="00415A95"/>
    <w:rsid w:val="00415ABA"/>
    <w:rsid w:val="00415D99"/>
    <w:rsid w:val="00416876"/>
    <w:rsid w:val="00420205"/>
    <w:rsid w:val="00420A1A"/>
    <w:rsid w:val="00420ED6"/>
    <w:rsid w:val="0042166A"/>
    <w:rsid w:val="00422E5B"/>
    <w:rsid w:val="004243F9"/>
    <w:rsid w:val="004328E9"/>
    <w:rsid w:val="00433855"/>
    <w:rsid w:val="004341C6"/>
    <w:rsid w:val="00436814"/>
    <w:rsid w:val="00445AA6"/>
    <w:rsid w:val="0044657E"/>
    <w:rsid w:val="00450974"/>
    <w:rsid w:val="00456342"/>
    <w:rsid w:val="00464762"/>
    <w:rsid w:val="00464D1A"/>
    <w:rsid w:val="004702D8"/>
    <w:rsid w:val="00470FD0"/>
    <w:rsid w:val="0047252D"/>
    <w:rsid w:val="00472F35"/>
    <w:rsid w:val="00475F13"/>
    <w:rsid w:val="00477F5C"/>
    <w:rsid w:val="00483069"/>
    <w:rsid w:val="00485181"/>
    <w:rsid w:val="00496A21"/>
    <w:rsid w:val="004A216E"/>
    <w:rsid w:val="004A2D40"/>
    <w:rsid w:val="004A5F55"/>
    <w:rsid w:val="004A7277"/>
    <w:rsid w:val="004A7CCA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D598E"/>
    <w:rsid w:val="004D69A7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41F67"/>
    <w:rsid w:val="0055480D"/>
    <w:rsid w:val="0055521E"/>
    <w:rsid w:val="00556D0B"/>
    <w:rsid w:val="005607F2"/>
    <w:rsid w:val="0056195E"/>
    <w:rsid w:val="00566EBE"/>
    <w:rsid w:val="0057020E"/>
    <w:rsid w:val="005709CB"/>
    <w:rsid w:val="0057150E"/>
    <w:rsid w:val="0057167D"/>
    <w:rsid w:val="00571B6A"/>
    <w:rsid w:val="0057201C"/>
    <w:rsid w:val="0057367D"/>
    <w:rsid w:val="005814B5"/>
    <w:rsid w:val="00581ECB"/>
    <w:rsid w:val="00582F19"/>
    <w:rsid w:val="00583FA3"/>
    <w:rsid w:val="0058571C"/>
    <w:rsid w:val="00585C6D"/>
    <w:rsid w:val="0058686B"/>
    <w:rsid w:val="00587146"/>
    <w:rsid w:val="00590FAF"/>
    <w:rsid w:val="0059111E"/>
    <w:rsid w:val="005926C1"/>
    <w:rsid w:val="005978D1"/>
    <w:rsid w:val="00597B79"/>
    <w:rsid w:val="00597FB9"/>
    <w:rsid w:val="005A0CAB"/>
    <w:rsid w:val="005A2DCA"/>
    <w:rsid w:val="005A3ECF"/>
    <w:rsid w:val="005B25F3"/>
    <w:rsid w:val="005B2D36"/>
    <w:rsid w:val="005B482E"/>
    <w:rsid w:val="005C0754"/>
    <w:rsid w:val="005C0ADD"/>
    <w:rsid w:val="005C26F2"/>
    <w:rsid w:val="005C382F"/>
    <w:rsid w:val="005C4CA9"/>
    <w:rsid w:val="005C4CCB"/>
    <w:rsid w:val="005D59E1"/>
    <w:rsid w:val="005D6A44"/>
    <w:rsid w:val="005D71BD"/>
    <w:rsid w:val="005E4740"/>
    <w:rsid w:val="005F14F9"/>
    <w:rsid w:val="005F1ECC"/>
    <w:rsid w:val="005F4A27"/>
    <w:rsid w:val="00600AE5"/>
    <w:rsid w:val="00601901"/>
    <w:rsid w:val="00601F5E"/>
    <w:rsid w:val="006043FB"/>
    <w:rsid w:val="00607250"/>
    <w:rsid w:val="00612FE3"/>
    <w:rsid w:val="006172D1"/>
    <w:rsid w:val="006230EC"/>
    <w:rsid w:val="00623177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5FFF"/>
    <w:rsid w:val="006566BF"/>
    <w:rsid w:val="0066397D"/>
    <w:rsid w:val="006645F5"/>
    <w:rsid w:val="0067018F"/>
    <w:rsid w:val="006764BB"/>
    <w:rsid w:val="00677547"/>
    <w:rsid w:val="00677B6F"/>
    <w:rsid w:val="00677F63"/>
    <w:rsid w:val="0068051A"/>
    <w:rsid w:val="00680D5F"/>
    <w:rsid w:val="00681E02"/>
    <w:rsid w:val="006846A0"/>
    <w:rsid w:val="00692895"/>
    <w:rsid w:val="00692DAF"/>
    <w:rsid w:val="00693B6D"/>
    <w:rsid w:val="006A1427"/>
    <w:rsid w:val="006A699E"/>
    <w:rsid w:val="006B5543"/>
    <w:rsid w:val="006B6EE2"/>
    <w:rsid w:val="006C0727"/>
    <w:rsid w:val="006C3F08"/>
    <w:rsid w:val="006D0E46"/>
    <w:rsid w:val="006D1FE8"/>
    <w:rsid w:val="006D3838"/>
    <w:rsid w:val="006D3C38"/>
    <w:rsid w:val="006D4B09"/>
    <w:rsid w:val="006E38A2"/>
    <w:rsid w:val="006E68F8"/>
    <w:rsid w:val="006E7446"/>
    <w:rsid w:val="006E76C1"/>
    <w:rsid w:val="006F053B"/>
    <w:rsid w:val="006F0CE0"/>
    <w:rsid w:val="006F45FD"/>
    <w:rsid w:val="006F53F4"/>
    <w:rsid w:val="006F6E44"/>
    <w:rsid w:val="006F7939"/>
    <w:rsid w:val="00700584"/>
    <w:rsid w:val="00706450"/>
    <w:rsid w:val="007074BC"/>
    <w:rsid w:val="00707750"/>
    <w:rsid w:val="00707DA9"/>
    <w:rsid w:val="0071384A"/>
    <w:rsid w:val="00716592"/>
    <w:rsid w:val="00726D61"/>
    <w:rsid w:val="007305D8"/>
    <w:rsid w:val="007371EF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1934"/>
    <w:rsid w:val="00772EC2"/>
    <w:rsid w:val="0077586B"/>
    <w:rsid w:val="00780419"/>
    <w:rsid w:val="00780CAA"/>
    <w:rsid w:val="00780E64"/>
    <w:rsid w:val="007820AB"/>
    <w:rsid w:val="007834D2"/>
    <w:rsid w:val="0078449A"/>
    <w:rsid w:val="00785953"/>
    <w:rsid w:val="0078640C"/>
    <w:rsid w:val="007871C1"/>
    <w:rsid w:val="00790F45"/>
    <w:rsid w:val="00792A88"/>
    <w:rsid w:val="0079386C"/>
    <w:rsid w:val="007A2785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3F4B"/>
    <w:rsid w:val="007C502D"/>
    <w:rsid w:val="007C7014"/>
    <w:rsid w:val="007D13FA"/>
    <w:rsid w:val="007D185D"/>
    <w:rsid w:val="007D54B1"/>
    <w:rsid w:val="007D6DB9"/>
    <w:rsid w:val="007D7154"/>
    <w:rsid w:val="007F1DC5"/>
    <w:rsid w:val="007F4E3E"/>
    <w:rsid w:val="007F70DC"/>
    <w:rsid w:val="0080041A"/>
    <w:rsid w:val="00802802"/>
    <w:rsid w:val="0080405D"/>
    <w:rsid w:val="0080673F"/>
    <w:rsid w:val="00806944"/>
    <w:rsid w:val="008075B7"/>
    <w:rsid w:val="00810638"/>
    <w:rsid w:val="008111E7"/>
    <w:rsid w:val="00811537"/>
    <w:rsid w:val="0081375E"/>
    <w:rsid w:val="00814399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1734"/>
    <w:rsid w:val="00865386"/>
    <w:rsid w:val="00870F1E"/>
    <w:rsid w:val="00873298"/>
    <w:rsid w:val="00875CEE"/>
    <w:rsid w:val="00876662"/>
    <w:rsid w:val="008821FF"/>
    <w:rsid w:val="008828FB"/>
    <w:rsid w:val="00885C76"/>
    <w:rsid w:val="00886ED3"/>
    <w:rsid w:val="00887CE9"/>
    <w:rsid w:val="00887D83"/>
    <w:rsid w:val="00890BF6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0730"/>
    <w:rsid w:val="008B14B4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2739"/>
    <w:rsid w:val="008D57E0"/>
    <w:rsid w:val="008E2936"/>
    <w:rsid w:val="008E4539"/>
    <w:rsid w:val="008E69B8"/>
    <w:rsid w:val="008F0399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B45"/>
    <w:rsid w:val="00950C91"/>
    <w:rsid w:val="0096053D"/>
    <w:rsid w:val="009618C5"/>
    <w:rsid w:val="00964C71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054F"/>
    <w:rsid w:val="00997530"/>
    <w:rsid w:val="009A53F2"/>
    <w:rsid w:val="009B016A"/>
    <w:rsid w:val="009B2CFB"/>
    <w:rsid w:val="009B67B0"/>
    <w:rsid w:val="009C1178"/>
    <w:rsid w:val="009C24F5"/>
    <w:rsid w:val="009D1C70"/>
    <w:rsid w:val="009D1F18"/>
    <w:rsid w:val="009D3A79"/>
    <w:rsid w:val="009D7A1E"/>
    <w:rsid w:val="009E033E"/>
    <w:rsid w:val="009E0DB9"/>
    <w:rsid w:val="009E286F"/>
    <w:rsid w:val="009E2E7F"/>
    <w:rsid w:val="009E5BBE"/>
    <w:rsid w:val="009F08FB"/>
    <w:rsid w:val="009F40BF"/>
    <w:rsid w:val="009F5146"/>
    <w:rsid w:val="009F7F31"/>
    <w:rsid w:val="00A00101"/>
    <w:rsid w:val="00A01224"/>
    <w:rsid w:val="00A01290"/>
    <w:rsid w:val="00A032E5"/>
    <w:rsid w:val="00A059A6"/>
    <w:rsid w:val="00A0682D"/>
    <w:rsid w:val="00A1554F"/>
    <w:rsid w:val="00A22CCD"/>
    <w:rsid w:val="00A25C55"/>
    <w:rsid w:val="00A2768B"/>
    <w:rsid w:val="00A30281"/>
    <w:rsid w:val="00A313EF"/>
    <w:rsid w:val="00A31FB8"/>
    <w:rsid w:val="00A4600B"/>
    <w:rsid w:val="00A46DCA"/>
    <w:rsid w:val="00A475EF"/>
    <w:rsid w:val="00A5381D"/>
    <w:rsid w:val="00A5509D"/>
    <w:rsid w:val="00A6192A"/>
    <w:rsid w:val="00A6302F"/>
    <w:rsid w:val="00A63203"/>
    <w:rsid w:val="00A63272"/>
    <w:rsid w:val="00A71C31"/>
    <w:rsid w:val="00A75C82"/>
    <w:rsid w:val="00A778CE"/>
    <w:rsid w:val="00A77FC8"/>
    <w:rsid w:val="00A8588A"/>
    <w:rsid w:val="00A85E11"/>
    <w:rsid w:val="00A91211"/>
    <w:rsid w:val="00A95AAE"/>
    <w:rsid w:val="00A96979"/>
    <w:rsid w:val="00AA08A2"/>
    <w:rsid w:val="00AB2B79"/>
    <w:rsid w:val="00AC2E91"/>
    <w:rsid w:val="00AD27F5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160A"/>
    <w:rsid w:val="00B1231B"/>
    <w:rsid w:val="00B130B3"/>
    <w:rsid w:val="00B15465"/>
    <w:rsid w:val="00B2090A"/>
    <w:rsid w:val="00B22617"/>
    <w:rsid w:val="00B300DE"/>
    <w:rsid w:val="00B315A0"/>
    <w:rsid w:val="00B318DC"/>
    <w:rsid w:val="00B32BE5"/>
    <w:rsid w:val="00B331E2"/>
    <w:rsid w:val="00B42576"/>
    <w:rsid w:val="00B46B00"/>
    <w:rsid w:val="00B510A1"/>
    <w:rsid w:val="00B538CA"/>
    <w:rsid w:val="00B562B7"/>
    <w:rsid w:val="00B56329"/>
    <w:rsid w:val="00B577B4"/>
    <w:rsid w:val="00B57F8E"/>
    <w:rsid w:val="00B6174E"/>
    <w:rsid w:val="00B66DBA"/>
    <w:rsid w:val="00B673C7"/>
    <w:rsid w:val="00B70405"/>
    <w:rsid w:val="00B718B9"/>
    <w:rsid w:val="00B74007"/>
    <w:rsid w:val="00B74879"/>
    <w:rsid w:val="00B74FCF"/>
    <w:rsid w:val="00B757A5"/>
    <w:rsid w:val="00B760D4"/>
    <w:rsid w:val="00B76CC6"/>
    <w:rsid w:val="00B80E0B"/>
    <w:rsid w:val="00B81266"/>
    <w:rsid w:val="00B81814"/>
    <w:rsid w:val="00B8391F"/>
    <w:rsid w:val="00B856EC"/>
    <w:rsid w:val="00B876A4"/>
    <w:rsid w:val="00B8797F"/>
    <w:rsid w:val="00B92101"/>
    <w:rsid w:val="00B948D4"/>
    <w:rsid w:val="00B96704"/>
    <w:rsid w:val="00BA3864"/>
    <w:rsid w:val="00BA47E4"/>
    <w:rsid w:val="00BB12C7"/>
    <w:rsid w:val="00BB27C0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2534"/>
    <w:rsid w:val="00BD41F7"/>
    <w:rsid w:val="00BE02D1"/>
    <w:rsid w:val="00BE30BF"/>
    <w:rsid w:val="00BE4712"/>
    <w:rsid w:val="00BE6009"/>
    <w:rsid w:val="00BE67F5"/>
    <w:rsid w:val="00BF2CC4"/>
    <w:rsid w:val="00BF3D1C"/>
    <w:rsid w:val="00BF6B11"/>
    <w:rsid w:val="00C029EE"/>
    <w:rsid w:val="00C030C0"/>
    <w:rsid w:val="00C05869"/>
    <w:rsid w:val="00C1033B"/>
    <w:rsid w:val="00C121B9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30F1"/>
    <w:rsid w:val="00C457D1"/>
    <w:rsid w:val="00C45DD4"/>
    <w:rsid w:val="00C46A10"/>
    <w:rsid w:val="00C51DF3"/>
    <w:rsid w:val="00C53418"/>
    <w:rsid w:val="00C5533D"/>
    <w:rsid w:val="00C56C62"/>
    <w:rsid w:val="00C57280"/>
    <w:rsid w:val="00C575F5"/>
    <w:rsid w:val="00C62065"/>
    <w:rsid w:val="00C6378F"/>
    <w:rsid w:val="00C64768"/>
    <w:rsid w:val="00C70494"/>
    <w:rsid w:val="00C70CB6"/>
    <w:rsid w:val="00C7528C"/>
    <w:rsid w:val="00C76CDC"/>
    <w:rsid w:val="00C8156B"/>
    <w:rsid w:val="00C82180"/>
    <w:rsid w:val="00C84961"/>
    <w:rsid w:val="00C86F51"/>
    <w:rsid w:val="00C879C8"/>
    <w:rsid w:val="00C91745"/>
    <w:rsid w:val="00C93382"/>
    <w:rsid w:val="00CA041A"/>
    <w:rsid w:val="00CA34FA"/>
    <w:rsid w:val="00CA4511"/>
    <w:rsid w:val="00CA681E"/>
    <w:rsid w:val="00CB280B"/>
    <w:rsid w:val="00CB3A30"/>
    <w:rsid w:val="00CB754F"/>
    <w:rsid w:val="00CC76B0"/>
    <w:rsid w:val="00CC7EA7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0BB9"/>
    <w:rsid w:val="00D01943"/>
    <w:rsid w:val="00D02746"/>
    <w:rsid w:val="00D04664"/>
    <w:rsid w:val="00D04BD8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08EC"/>
    <w:rsid w:val="00D63E4C"/>
    <w:rsid w:val="00D645D6"/>
    <w:rsid w:val="00D65368"/>
    <w:rsid w:val="00D6581D"/>
    <w:rsid w:val="00D7336E"/>
    <w:rsid w:val="00D74786"/>
    <w:rsid w:val="00D812A9"/>
    <w:rsid w:val="00D81C38"/>
    <w:rsid w:val="00D8526B"/>
    <w:rsid w:val="00D90046"/>
    <w:rsid w:val="00D96041"/>
    <w:rsid w:val="00DA0959"/>
    <w:rsid w:val="00DA0EE7"/>
    <w:rsid w:val="00DA1A8B"/>
    <w:rsid w:val="00DA1B0C"/>
    <w:rsid w:val="00DA2113"/>
    <w:rsid w:val="00DA2745"/>
    <w:rsid w:val="00DA44C1"/>
    <w:rsid w:val="00DA61CD"/>
    <w:rsid w:val="00DB2BFC"/>
    <w:rsid w:val="00DB39F3"/>
    <w:rsid w:val="00DB3FE7"/>
    <w:rsid w:val="00DB7718"/>
    <w:rsid w:val="00DC14BB"/>
    <w:rsid w:val="00DC3DD9"/>
    <w:rsid w:val="00DC5FCD"/>
    <w:rsid w:val="00DC7D45"/>
    <w:rsid w:val="00DD7086"/>
    <w:rsid w:val="00DD7468"/>
    <w:rsid w:val="00DE0298"/>
    <w:rsid w:val="00DE14B2"/>
    <w:rsid w:val="00DE2694"/>
    <w:rsid w:val="00DE4F4A"/>
    <w:rsid w:val="00DE59C2"/>
    <w:rsid w:val="00DF1D34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173A8"/>
    <w:rsid w:val="00E20CD8"/>
    <w:rsid w:val="00E21E20"/>
    <w:rsid w:val="00E2239F"/>
    <w:rsid w:val="00E24F45"/>
    <w:rsid w:val="00E27ED2"/>
    <w:rsid w:val="00E3152F"/>
    <w:rsid w:val="00E32F0A"/>
    <w:rsid w:val="00E332B3"/>
    <w:rsid w:val="00E42624"/>
    <w:rsid w:val="00E46AFC"/>
    <w:rsid w:val="00E46B30"/>
    <w:rsid w:val="00E54E4B"/>
    <w:rsid w:val="00E56A41"/>
    <w:rsid w:val="00E62BE7"/>
    <w:rsid w:val="00E664C1"/>
    <w:rsid w:val="00E71E68"/>
    <w:rsid w:val="00E72ED5"/>
    <w:rsid w:val="00E73812"/>
    <w:rsid w:val="00E76803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3216"/>
    <w:rsid w:val="00ED4537"/>
    <w:rsid w:val="00ED4690"/>
    <w:rsid w:val="00EE0864"/>
    <w:rsid w:val="00EE33F5"/>
    <w:rsid w:val="00EE4BF4"/>
    <w:rsid w:val="00EE5085"/>
    <w:rsid w:val="00EF2B8D"/>
    <w:rsid w:val="00EF7CE4"/>
    <w:rsid w:val="00EF7E27"/>
    <w:rsid w:val="00F01043"/>
    <w:rsid w:val="00F05355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40B1C"/>
    <w:rsid w:val="00F53810"/>
    <w:rsid w:val="00F5586E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1D6C"/>
    <w:rsid w:val="00F920AD"/>
    <w:rsid w:val="00F93964"/>
    <w:rsid w:val="00F95262"/>
    <w:rsid w:val="00FA0764"/>
    <w:rsid w:val="00FA4E32"/>
    <w:rsid w:val="00FA598E"/>
    <w:rsid w:val="00FA6C91"/>
    <w:rsid w:val="00FA7D74"/>
    <w:rsid w:val="00FB6718"/>
    <w:rsid w:val="00FC2413"/>
    <w:rsid w:val="00FD51FB"/>
    <w:rsid w:val="00FE1753"/>
    <w:rsid w:val="00FE54DD"/>
    <w:rsid w:val="00FE5FB6"/>
    <w:rsid w:val="00FE7FC8"/>
    <w:rsid w:val="00FF0506"/>
    <w:rsid w:val="00FF0F16"/>
    <w:rsid w:val="00FF1C33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paragraph" w:customStyle="1" w:styleId="ae">
    <w:name w:val="Знак"/>
    <w:basedOn w:val="a"/>
    <w:rsid w:val="00790F45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styleId="af">
    <w:name w:val="Body Text Indent"/>
    <w:basedOn w:val="a"/>
    <w:link w:val="af0"/>
    <w:rsid w:val="0044657E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465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1217E8"/>
    <w:rPr>
      <w:i/>
      <w:iCs/>
    </w:rPr>
  </w:style>
  <w:style w:type="paragraph" w:customStyle="1" w:styleId="99aa78d3b532a93cmsonospacing">
    <w:name w:val="99aa78d3b532a93cmsonospacing"/>
    <w:basedOn w:val="a"/>
    <w:rsid w:val="00B577B4"/>
    <w:pPr>
      <w:spacing w:before="100" w:beforeAutospacing="1" w:after="100" w:afterAutospacing="1"/>
    </w:pPr>
    <w:rPr>
      <w:sz w:val="24"/>
      <w:szCs w:val="24"/>
    </w:rPr>
  </w:style>
  <w:style w:type="character" w:customStyle="1" w:styleId="mce-nbsp-wrap">
    <w:name w:val="mce-nbsp-wrap"/>
    <w:basedOn w:val="a0"/>
    <w:rsid w:val="00CA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EB6E-2E46-4F33-B7A0-0CD467C7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14</cp:revision>
  <dcterms:created xsi:type="dcterms:W3CDTF">2023-07-04T13:57:00Z</dcterms:created>
  <dcterms:modified xsi:type="dcterms:W3CDTF">2023-08-07T13:37:00Z</dcterms:modified>
</cp:coreProperties>
</file>