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C6" w:rsidRDefault="00A00BC6" w:rsidP="00A00BC6">
      <w:pPr>
        <w:spacing w:after="0" w:line="360" w:lineRule="auto"/>
        <w:ind w:left="284" w:firstLine="424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997D27">
        <w:rPr>
          <w:rFonts w:ascii="Times New Roman" w:hAnsi="Times New Roman"/>
          <w:b/>
          <w:sz w:val="28"/>
          <w:szCs w:val="28"/>
          <w:lang w:val="be-BY"/>
        </w:rPr>
        <w:t>Результаты реализации проекта</w:t>
      </w:r>
    </w:p>
    <w:p w:rsidR="00A00BC6" w:rsidRDefault="00A00BC6" w:rsidP="00A00BC6">
      <w:pPr>
        <w:spacing w:after="0" w:line="360" w:lineRule="auto"/>
        <w:ind w:left="284" w:firstLine="424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0BC6" w:rsidRDefault="00A00BC6" w:rsidP="00A00BC6">
      <w:pPr>
        <w:spacing w:after="0" w:line="240" w:lineRule="auto"/>
        <w:ind w:left="284" w:firstLine="4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оспитанники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кружка «Литературное краеведение» в ходе экспедиции в декабре 2015 года познакомились с историей </w:t>
      </w:r>
      <w:proofErr w:type="spellStart"/>
      <w:r>
        <w:rPr>
          <w:rFonts w:ascii="Times New Roman" w:hAnsi="Times New Roman"/>
          <w:sz w:val="28"/>
          <w:szCs w:val="28"/>
        </w:rPr>
        <w:t>вытинанки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Кремяницкого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и провели мастер-класс для учащихся </w:t>
      </w:r>
      <w:proofErr w:type="spellStart"/>
      <w:r>
        <w:rPr>
          <w:rFonts w:ascii="Times New Roman" w:hAnsi="Times New Roman"/>
          <w:sz w:val="28"/>
          <w:szCs w:val="28"/>
        </w:rPr>
        <w:t>Елковской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 и </w:t>
      </w:r>
      <w:proofErr w:type="spellStart"/>
      <w:r>
        <w:rPr>
          <w:rFonts w:ascii="Times New Roman" w:hAnsi="Times New Roman"/>
          <w:sz w:val="28"/>
          <w:szCs w:val="28"/>
        </w:rPr>
        <w:t>Князевской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гимназии. Материал о данном мероприятии опубликован в районной газете «</w:t>
      </w:r>
      <w:proofErr w:type="spellStart"/>
      <w:r>
        <w:rPr>
          <w:rFonts w:ascii="Times New Roman" w:hAnsi="Times New Roman"/>
          <w:sz w:val="28"/>
          <w:szCs w:val="28"/>
        </w:rPr>
        <w:t>Праца</w:t>
      </w:r>
      <w:proofErr w:type="spellEnd"/>
      <w:r>
        <w:rPr>
          <w:rFonts w:ascii="Times New Roman" w:hAnsi="Times New Roman"/>
          <w:sz w:val="28"/>
          <w:szCs w:val="28"/>
        </w:rPr>
        <w:t>», на сайте гимназии.</w:t>
      </w:r>
    </w:p>
    <w:p w:rsidR="00A00BC6" w:rsidRPr="00834315" w:rsidRDefault="00A00BC6" w:rsidP="00A00BC6">
      <w:pPr>
        <w:spacing w:after="0" w:line="240" w:lineRule="auto"/>
        <w:ind w:left="284" w:firstLine="424"/>
        <w:jc w:val="center"/>
        <w:rPr>
          <w:rFonts w:ascii="Times New Roman" w:hAnsi="Times New Roman"/>
          <w:b/>
          <w:sz w:val="28"/>
          <w:szCs w:val="28"/>
        </w:rPr>
      </w:pPr>
    </w:p>
    <w:p w:rsidR="00A00BC6" w:rsidRDefault="00A00BC6" w:rsidP="00A00BC6">
      <w:pPr>
        <w:spacing w:after="0" w:line="360" w:lineRule="auto"/>
        <w:ind w:left="284" w:firstLine="424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1131570</wp:posOffset>
            </wp:positionH>
            <wp:positionV relativeFrom="paragraph">
              <wp:posOffset>118110</wp:posOffset>
            </wp:positionV>
            <wp:extent cx="4696460" cy="3499485"/>
            <wp:effectExtent l="0" t="0" r="8890" b="5715"/>
            <wp:wrapNone/>
            <wp:docPr id="4" name="Рисунок 4" descr="SAM_9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91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6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BC6" w:rsidRDefault="00A00BC6" w:rsidP="00A00BC6">
      <w:pPr>
        <w:spacing w:after="0" w:line="360" w:lineRule="auto"/>
        <w:ind w:left="284" w:firstLine="424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0BC6" w:rsidRDefault="00A00BC6" w:rsidP="00A00BC6">
      <w:pPr>
        <w:spacing w:after="0" w:line="360" w:lineRule="auto"/>
        <w:ind w:left="284" w:firstLine="424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0BC6" w:rsidRDefault="00A00BC6" w:rsidP="00A00BC6">
      <w:pPr>
        <w:spacing w:after="0" w:line="360" w:lineRule="auto"/>
        <w:ind w:left="284" w:firstLine="424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0BC6" w:rsidRDefault="00A00BC6" w:rsidP="00A00BC6">
      <w:pPr>
        <w:spacing w:after="0" w:line="360" w:lineRule="auto"/>
        <w:ind w:left="284" w:firstLine="424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0BC6" w:rsidRDefault="00A00BC6" w:rsidP="00A00BC6">
      <w:pPr>
        <w:spacing w:after="0" w:line="360" w:lineRule="auto"/>
        <w:ind w:left="284" w:firstLine="424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0BC6" w:rsidRDefault="00A00BC6" w:rsidP="00A00BC6">
      <w:pPr>
        <w:spacing w:after="0" w:line="360" w:lineRule="auto"/>
        <w:ind w:left="284" w:firstLine="424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0BC6" w:rsidRDefault="00A00BC6" w:rsidP="00A00BC6">
      <w:pPr>
        <w:spacing w:after="0" w:line="360" w:lineRule="auto"/>
        <w:ind w:left="284" w:firstLine="424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0BC6" w:rsidRDefault="00A00BC6" w:rsidP="00A00BC6">
      <w:pPr>
        <w:spacing w:after="0" w:line="360" w:lineRule="auto"/>
        <w:ind w:left="284" w:firstLine="424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0BC6" w:rsidRDefault="00A00BC6" w:rsidP="00A00BC6">
      <w:pPr>
        <w:spacing w:after="0" w:line="360" w:lineRule="auto"/>
        <w:ind w:left="284" w:firstLine="424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0BC6" w:rsidRDefault="00A00BC6" w:rsidP="00A00BC6">
      <w:pPr>
        <w:spacing w:after="0" w:line="360" w:lineRule="auto"/>
        <w:ind w:left="284" w:firstLine="424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0BC6" w:rsidRPr="00997D27" w:rsidRDefault="00A00BC6" w:rsidP="00A00BC6">
      <w:pPr>
        <w:spacing w:after="0" w:line="360" w:lineRule="auto"/>
        <w:ind w:left="284" w:firstLine="424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lang w:val="be-BY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lang w:val="be-BY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lang w:val="be-BY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lang w:val="be-BY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lang w:val="be-BY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lang w:val="be-BY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lang w:val="be-BY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lang w:val="be-BY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lang w:val="be-BY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lang w:val="be-BY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lang w:val="be-BY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lang w:val="be-BY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lang w:val="be-BY"/>
        </w:rPr>
      </w:pPr>
    </w:p>
    <w:p w:rsidR="00A00BC6" w:rsidRDefault="00A00BC6" w:rsidP="00A00B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И</w:t>
      </w:r>
      <w:proofErr w:type="spellStart"/>
      <w:r w:rsidRPr="007D6E23">
        <w:rPr>
          <w:rFonts w:ascii="Times New Roman" w:hAnsi="Times New Roman"/>
          <w:b/>
          <w:sz w:val="28"/>
          <w:szCs w:val="28"/>
        </w:rPr>
        <w:t>здан</w:t>
      </w:r>
      <w:proofErr w:type="spellEnd"/>
      <w:r w:rsidRPr="007D6E23">
        <w:rPr>
          <w:rFonts w:ascii="Times New Roman" w:hAnsi="Times New Roman"/>
          <w:b/>
          <w:sz w:val="28"/>
          <w:szCs w:val="28"/>
        </w:rPr>
        <w:t xml:space="preserve"> литературно-краеведческий </w:t>
      </w:r>
      <w:r>
        <w:rPr>
          <w:rFonts w:ascii="Times New Roman" w:hAnsi="Times New Roman"/>
          <w:b/>
          <w:sz w:val="28"/>
          <w:szCs w:val="28"/>
        </w:rPr>
        <w:t>календарь</w:t>
      </w:r>
    </w:p>
    <w:p w:rsidR="00A00BC6" w:rsidRPr="007D6E23" w:rsidRDefault="00A00BC6" w:rsidP="00A00BC6">
      <w:pPr>
        <w:jc w:val="center"/>
        <w:rPr>
          <w:rFonts w:ascii="Times New Roman" w:hAnsi="Times New Roman"/>
          <w:b/>
          <w:sz w:val="28"/>
          <w:szCs w:val="28"/>
        </w:rPr>
      </w:pPr>
      <w:r w:rsidRPr="007D6E23">
        <w:rPr>
          <w:rFonts w:ascii="Times New Roman" w:hAnsi="Times New Roman"/>
          <w:b/>
          <w:sz w:val="28"/>
          <w:szCs w:val="28"/>
        </w:rPr>
        <w:t xml:space="preserve"> с использованием фотографий нашей местности и стихов поэтов-земляков</w:t>
      </w:r>
    </w:p>
    <w:p w:rsidR="00A00BC6" w:rsidRDefault="00A00BC6" w:rsidP="00A00BC6">
      <w:pPr>
        <w:ind w:right="425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30480</wp:posOffset>
            </wp:positionV>
            <wp:extent cx="4007485" cy="3014345"/>
            <wp:effectExtent l="95250" t="133350" r="107315" b="128905"/>
            <wp:wrapNone/>
            <wp:docPr id="3" name="Рисунок 3" descr="SAM_0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M_02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1619">
                      <a:off x="0" y="0"/>
                      <a:ext cx="4007485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BC6" w:rsidRDefault="00A00BC6" w:rsidP="00A00BC6">
      <w:pPr>
        <w:ind w:right="4254"/>
        <w:jc w:val="both"/>
        <w:rPr>
          <w:rFonts w:ascii="Times New Roman" w:hAnsi="Times New Roman"/>
          <w:sz w:val="28"/>
          <w:szCs w:val="28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sz w:val="28"/>
          <w:szCs w:val="28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118110</wp:posOffset>
            </wp:positionV>
            <wp:extent cx="2947035" cy="3929380"/>
            <wp:effectExtent l="0" t="0" r="5715" b="0"/>
            <wp:wrapNone/>
            <wp:docPr id="2" name="Рисунок 2" descr="SAM_0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02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392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BC6" w:rsidRDefault="00A00BC6" w:rsidP="00A00BC6">
      <w:pPr>
        <w:ind w:right="4254"/>
        <w:jc w:val="both"/>
        <w:rPr>
          <w:rFonts w:ascii="Times New Roman" w:hAnsi="Times New Roman"/>
          <w:sz w:val="28"/>
          <w:szCs w:val="28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sz w:val="28"/>
          <w:szCs w:val="28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sz w:val="28"/>
          <w:szCs w:val="28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sz w:val="28"/>
          <w:szCs w:val="28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sz w:val="28"/>
          <w:szCs w:val="28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144780</wp:posOffset>
            </wp:positionV>
            <wp:extent cx="3104515" cy="4143375"/>
            <wp:effectExtent l="0" t="0" r="635" b="9525"/>
            <wp:wrapNone/>
            <wp:docPr id="1" name="Рисунок 1" descr="SAM_0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_02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9" t="2444" r="4797" b="5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BC6" w:rsidRDefault="00A00BC6" w:rsidP="00A00BC6">
      <w:pPr>
        <w:ind w:right="4254"/>
        <w:jc w:val="both"/>
        <w:rPr>
          <w:rFonts w:ascii="Times New Roman" w:hAnsi="Times New Roman"/>
          <w:sz w:val="28"/>
          <w:szCs w:val="28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sz w:val="28"/>
          <w:szCs w:val="28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sz w:val="28"/>
          <w:szCs w:val="28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sz w:val="28"/>
          <w:szCs w:val="28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sz w:val="28"/>
          <w:szCs w:val="28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sz w:val="28"/>
          <w:szCs w:val="28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sz w:val="28"/>
          <w:szCs w:val="28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sz w:val="28"/>
          <w:szCs w:val="28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sz w:val="28"/>
          <w:szCs w:val="28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sz w:val="28"/>
          <w:szCs w:val="28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sz w:val="28"/>
          <w:szCs w:val="28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sz w:val="28"/>
          <w:szCs w:val="28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  <w:sz w:val="28"/>
          <w:szCs w:val="28"/>
        </w:rPr>
      </w:pPr>
    </w:p>
    <w:p w:rsidR="00A00BC6" w:rsidRPr="00654C0D" w:rsidRDefault="00A00BC6" w:rsidP="00A00BC6">
      <w:pPr>
        <w:jc w:val="center"/>
        <w:rPr>
          <w:rFonts w:ascii="Times New Roman" w:hAnsi="Times New Roman"/>
          <w:b/>
          <w:sz w:val="28"/>
          <w:szCs w:val="28"/>
        </w:rPr>
      </w:pPr>
      <w:r w:rsidRPr="00654C0D">
        <w:rPr>
          <w:rFonts w:ascii="Times New Roman" w:hAnsi="Times New Roman"/>
          <w:b/>
          <w:sz w:val="28"/>
          <w:szCs w:val="28"/>
        </w:rPr>
        <w:t xml:space="preserve">В 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І </w:t>
      </w:r>
      <w:r w:rsidRPr="00654C0D">
        <w:rPr>
          <w:rFonts w:ascii="Times New Roman" w:hAnsi="Times New Roman"/>
          <w:b/>
          <w:sz w:val="28"/>
          <w:szCs w:val="28"/>
        </w:rPr>
        <w:t>районной научно-практической конференции педагогов презентовался опыт работы гимназии по включению в инновационную деятельность (отмечены Дипломом 3 степени)</w:t>
      </w:r>
    </w:p>
    <w:p w:rsidR="00A00BC6" w:rsidRDefault="00A00BC6" w:rsidP="00A00BC6">
      <w:pPr>
        <w:ind w:right="4254"/>
        <w:jc w:val="both"/>
        <w:rPr>
          <w:rFonts w:ascii="Times New Roman" w:hAnsi="Times New Roman"/>
          <w:sz w:val="28"/>
          <w:szCs w:val="28"/>
        </w:rPr>
      </w:pPr>
    </w:p>
    <w:p w:rsidR="00A00BC6" w:rsidRPr="005D4284" w:rsidRDefault="00A00BC6" w:rsidP="00A00BC6">
      <w:pPr>
        <w:spacing w:line="280" w:lineRule="exact"/>
        <w:jc w:val="both"/>
        <w:rPr>
          <w:rFonts w:ascii="Times New Roman" w:hAnsi="Times New Roman"/>
          <w:lang w:val="be-BY"/>
        </w:rPr>
      </w:pPr>
      <w:r w:rsidRPr="005D4284">
        <w:rPr>
          <w:rFonts w:ascii="Times New Roman" w:hAnsi="Times New Roman"/>
          <w:lang w:val="be-BY"/>
        </w:rPr>
        <w:t>Отдел образования, спорта и туризма Зельвенского райисполкома</w:t>
      </w:r>
    </w:p>
    <w:p w:rsidR="00A00BC6" w:rsidRPr="005D4284" w:rsidRDefault="00A00BC6" w:rsidP="00A00BC6">
      <w:pPr>
        <w:spacing w:line="280" w:lineRule="exact"/>
        <w:jc w:val="both"/>
        <w:rPr>
          <w:rFonts w:ascii="Times New Roman" w:hAnsi="Times New Roman"/>
        </w:rPr>
      </w:pPr>
      <w:r w:rsidRPr="005D4284">
        <w:rPr>
          <w:rFonts w:ascii="Times New Roman" w:hAnsi="Times New Roman"/>
        </w:rPr>
        <w:t>ПРИКАЗ</w:t>
      </w:r>
    </w:p>
    <w:p w:rsidR="00A00BC6" w:rsidRPr="005D4284" w:rsidRDefault="00A00BC6" w:rsidP="00A00BC6">
      <w:pPr>
        <w:spacing w:line="280" w:lineRule="exact"/>
        <w:jc w:val="both"/>
        <w:rPr>
          <w:rFonts w:ascii="Times New Roman" w:hAnsi="Times New Roman"/>
        </w:rPr>
      </w:pPr>
      <w:r w:rsidRPr="005D4284">
        <w:rPr>
          <w:rFonts w:ascii="Times New Roman" w:hAnsi="Times New Roman"/>
        </w:rPr>
        <w:t>30.10.2015    № 593-в</w:t>
      </w:r>
    </w:p>
    <w:p w:rsidR="00A00BC6" w:rsidRPr="005D4284" w:rsidRDefault="00A00BC6" w:rsidP="00A00BC6">
      <w:pPr>
        <w:spacing w:line="280" w:lineRule="exact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A00BC6" w:rsidRPr="005D4284" w:rsidTr="008811FF">
        <w:tc>
          <w:tcPr>
            <w:tcW w:w="4077" w:type="dxa"/>
          </w:tcPr>
          <w:p w:rsidR="00A00BC6" w:rsidRPr="005D4284" w:rsidRDefault="00A00BC6" w:rsidP="008811FF">
            <w:pPr>
              <w:spacing w:after="0" w:line="240" w:lineRule="auto"/>
              <w:rPr>
                <w:rFonts w:ascii="Times New Roman" w:hAnsi="Times New Roman"/>
              </w:rPr>
            </w:pPr>
            <w:r w:rsidRPr="005D4284">
              <w:rPr>
                <w:rFonts w:ascii="Times New Roman" w:hAnsi="Times New Roman"/>
                <w:lang w:val="be-BY"/>
              </w:rPr>
              <w:t xml:space="preserve">Об итогах </w:t>
            </w:r>
            <w:r w:rsidRPr="005D4284">
              <w:rPr>
                <w:rFonts w:ascii="Times New Roman" w:hAnsi="Times New Roman"/>
                <w:lang w:val="en-US"/>
              </w:rPr>
              <w:t>I</w:t>
            </w:r>
            <w:r w:rsidRPr="005D4284">
              <w:rPr>
                <w:rFonts w:ascii="Times New Roman" w:hAnsi="Times New Roman"/>
              </w:rPr>
              <w:t xml:space="preserve"> районной научно-практической  конференции  </w:t>
            </w:r>
          </w:p>
          <w:p w:rsidR="00A00BC6" w:rsidRPr="005D4284" w:rsidRDefault="00A00BC6" w:rsidP="008811FF">
            <w:pPr>
              <w:spacing w:after="0" w:line="240" w:lineRule="auto"/>
              <w:rPr>
                <w:rFonts w:ascii="Times New Roman" w:hAnsi="Times New Roman"/>
              </w:rPr>
            </w:pPr>
            <w:r w:rsidRPr="005D4284">
              <w:rPr>
                <w:rFonts w:ascii="Times New Roman" w:hAnsi="Times New Roman"/>
              </w:rPr>
              <w:t>педагогов «</w:t>
            </w:r>
            <w:r w:rsidRPr="005D4284">
              <w:rPr>
                <w:rFonts w:ascii="Times New Roman" w:hAnsi="Times New Roman"/>
                <w:bCs/>
              </w:rPr>
              <w:t>Личность. Образование. Общество»</w:t>
            </w:r>
          </w:p>
        </w:tc>
        <w:tc>
          <w:tcPr>
            <w:tcW w:w="5493" w:type="dxa"/>
          </w:tcPr>
          <w:p w:rsidR="00A00BC6" w:rsidRPr="005D4284" w:rsidRDefault="00A00BC6" w:rsidP="008811FF">
            <w:pPr>
              <w:jc w:val="both"/>
              <w:rPr>
                <w:rFonts w:ascii="Times New Roman" w:hAnsi="Times New Roman"/>
                <w:lang w:val="be-BY"/>
              </w:rPr>
            </w:pPr>
          </w:p>
        </w:tc>
      </w:tr>
    </w:tbl>
    <w:p w:rsidR="00A00BC6" w:rsidRPr="005D4284" w:rsidRDefault="00A00BC6" w:rsidP="00A00BC6">
      <w:pPr>
        <w:jc w:val="both"/>
        <w:rPr>
          <w:rFonts w:ascii="Times New Roman" w:hAnsi="Times New Roman"/>
          <w:lang w:val="be-BY"/>
        </w:rPr>
      </w:pPr>
    </w:p>
    <w:p w:rsidR="00A00BC6" w:rsidRPr="005D4284" w:rsidRDefault="00A00BC6" w:rsidP="00A00BC6">
      <w:pPr>
        <w:spacing w:after="0" w:line="240" w:lineRule="auto"/>
        <w:jc w:val="both"/>
        <w:rPr>
          <w:rFonts w:ascii="Times New Roman" w:hAnsi="Times New Roman"/>
        </w:rPr>
      </w:pPr>
      <w:r w:rsidRPr="005D4284">
        <w:rPr>
          <w:rFonts w:ascii="Times New Roman" w:hAnsi="Times New Roman"/>
          <w:lang w:val="be-BY"/>
        </w:rPr>
        <w:t xml:space="preserve">         В  соответствии с </w:t>
      </w:r>
      <w:r w:rsidRPr="005D4284">
        <w:rPr>
          <w:rFonts w:ascii="Times New Roman" w:hAnsi="Times New Roman"/>
        </w:rPr>
        <w:t>приказом  отдела образования, спорта и туризма</w:t>
      </w:r>
      <w:r w:rsidRPr="005D4284">
        <w:rPr>
          <w:rFonts w:ascii="Times New Roman" w:hAnsi="Times New Roman"/>
          <w:lang w:val="be-BY"/>
        </w:rPr>
        <w:t xml:space="preserve"> Зельвенского райисполкома</w:t>
      </w:r>
      <w:r w:rsidRPr="005D4284">
        <w:rPr>
          <w:rFonts w:ascii="Times New Roman" w:hAnsi="Times New Roman"/>
          <w:b/>
        </w:rPr>
        <w:t xml:space="preserve">  </w:t>
      </w:r>
      <w:r w:rsidRPr="005D4284">
        <w:rPr>
          <w:rFonts w:ascii="Times New Roman" w:hAnsi="Times New Roman"/>
        </w:rPr>
        <w:t>№  559 -в от  19.10.2015</w:t>
      </w:r>
      <w:r w:rsidRPr="005D4284">
        <w:rPr>
          <w:rFonts w:ascii="Times New Roman" w:hAnsi="Times New Roman"/>
          <w:lang w:val="be-BY"/>
        </w:rPr>
        <w:t xml:space="preserve"> </w:t>
      </w:r>
      <w:r w:rsidRPr="005D4284">
        <w:rPr>
          <w:rFonts w:ascii="Times New Roman" w:hAnsi="Times New Roman"/>
        </w:rPr>
        <w:t xml:space="preserve"> 27</w:t>
      </w:r>
      <w:r w:rsidRPr="005D4284">
        <w:rPr>
          <w:rFonts w:ascii="Times New Roman" w:hAnsi="Times New Roman"/>
          <w:lang w:val="be-BY"/>
        </w:rPr>
        <w:t xml:space="preserve">   октября  2015 года проводилась  </w:t>
      </w:r>
      <w:r w:rsidRPr="005D4284">
        <w:rPr>
          <w:rFonts w:ascii="Times New Roman" w:hAnsi="Times New Roman"/>
          <w:lang w:val="en-US"/>
        </w:rPr>
        <w:t>I</w:t>
      </w:r>
      <w:r w:rsidRPr="005D4284">
        <w:rPr>
          <w:rFonts w:ascii="Times New Roman" w:hAnsi="Times New Roman"/>
        </w:rPr>
        <w:t xml:space="preserve"> районная  научно-практическая  конференция   педагогов «</w:t>
      </w:r>
      <w:r w:rsidRPr="005D4284">
        <w:rPr>
          <w:rFonts w:ascii="Times New Roman" w:hAnsi="Times New Roman"/>
          <w:bCs/>
        </w:rPr>
        <w:t>Личность. Образование. Общество».</w:t>
      </w:r>
      <w:r w:rsidRPr="005D4284">
        <w:rPr>
          <w:rFonts w:ascii="Times New Roman" w:hAnsi="Times New Roman"/>
        </w:rPr>
        <w:t xml:space="preserve"> </w:t>
      </w:r>
      <w:r w:rsidRPr="005D4284">
        <w:rPr>
          <w:rFonts w:ascii="Times New Roman" w:hAnsi="Times New Roman"/>
          <w:lang w:val="be-BY"/>
        </w:rPr>
        <w:t xml:space="preserve">На районную </w:t>
      </w:r>
      <w:r w:rsidRPr="005D4284">
        <w:rPr>
          <w:rFonts w:ascii="Times New Roman" w:hAnsi="Times New Roman"/>
        </w:rPr>
        <w:t xml:space="preserve">научно-практическую  </w:t>
      </w:r>
      <w:r w:rsidRPr="005D4284">
        <w:rPr>
          <w:rFonts w:ascii="Times New Roman" w:hAnsi="Times New Roman"/>
          <w:lang w:val="be-BY"/>
        </w:rPr>
        <w:t>конференцию было  представлено  20 работ  педагогов.</w:t>
      </w:r>
      <w:r w:rsidRPr="005D4284">
        <w:rPr>
          <w:rFonts w:ascii="Times New Roman" w:hAnsi="Times New Roman"/>
        </w:rPr>
        <w:t xml:space="preserve"> </w:t>
      </w:r>
    </w:p>
    <w:p w:rsidR="00A00BC6" w:rsidRPr="005D4284" w:rsidRDefault="00A00BC6" w:rsidP="00A00BC6">
      <w:pPr>
        <w:spacing w:after="0" w:line="240" w:lineRule="auto"/>
        <w:ind w:firstLine="709"/>
        <w:jc w:val="both"/>
        <w:rPr>
          <w:rFonts w:ascii="Times New Roman" w:hAnsi="Times New Roman"/>
          <w:lang w:val="be-BY"/>
        </w:rPr>
      </w:pPr>
      <w:r w:rsidRPr="005D4284">
        <w:rPr>
          <w:rFonts w:ascii="Times New Roman" w:hAnsi="Times New Roman"/>
          <w:lang w:val="be-BY"/>
        </w:rPr>
        <w:t xml:space="preserve">Наибольшее количество  работ на </w:t>
      </w:r>
      <w:r w:rsidRPr="005D4284">
        <w:rPr>
          <w:rFonts w:ascii="Times New Roman" w:hAnsi="Times New Roman"/>
        </w:rPr>
        <w:t xml:space="preserve">научно-практическую  конференцию   </w:t>
      </w:r>
      <w:r w:rsidRPr="005D4284">
        <w:rPr>
          <w:rFonts w:ascii="Times New Roman" w:hAnsi="Times New Roman"/>
          <w:lang w:val="be-BY"/>
        </w:rPr>
        <w:t xml:space="preserve">представила гимназия № 1 г.п. Зельва (3 работы). Содержательностью, полнотой раскрытия темы, правильным оформлением, </w:t>
      </w:r>
      <w:r w:rsidRPr="005D4284">
        <w:rPr>
          <w:rFonts w:ascii="Times New Roman" w:hAnsi="Times New Roman"/>
        </w:rPr>
        <w:t xml:space="preserve"> трансляцией инновационных подходов  и  </w:t>
      </w:r>
      <w:proofErr w:type="spellStart"/>
      <w:r w:rsidRPr="005D4284">
        <w:rPr>
          <w:rFonts w:ascii="Times New Roman" w:hAnsi="Times New Roman"/>
        </w:rPr>
        <w:t>профессиональн</w:t>
      </w:r>
      <w:proofErr w:type="spellEnd"/>
      <w:r w:rsidRPr="005D4284">
        <w:rPr>
          <w:rFonts w:ascii="Times New Roman" w:hAnsi="Times New Roman"/>
          <w:lang w:val="be-BY"/>
        </w:rPr>
        <w:t>ым</w:t>
      </w:r>
      <w:r w:rsidRPr="005D4284">
        <w:rPr>
          <w:rFonts w:ascii="Times New Roman" w:hAnsi="Times New Roman"/>
        </w:rPr>
        <w:t xml:space="preserve"> </w:t>
      </w:r>
      <w:proofErr w:type="spellStart"/>
      <w:r w:rsidRPr="005D4284">
        <w:rPr>
          <w:rFonts w:ascii="Times New Roman" w:hAnsi="Times New Roman"/>
        </w:rPr>
        <w:t>мастерств</w:t>
      </w:r>
      <w:proofErr w:type="spellEnd"/>
      <w:r w:rsidRPr="005D4284">
        <w:rPr>
          <w:rFonts w:ascii="Times New Roman" w:hAnsi="Times New Roman"/>
          <w:lang w:val="be-BY"/>
        </w:rPr>
        <w:t>ом</w:t>
      </w:r>
      <w:r w:rsidRPr="005D4284">
        <w:rPr>
          <w:rFonts w:ascii="Times New Roman" w:hAnsi="Times New Roman"/>
        </w:rPr>
        <w:t xml:space="preserve"> в организации</w:t>
      </w:r>
      <w:r w:rsidRPr="005D4284">
        <w:rPr>
          <w:rFonts w:ascii="Times New Roman" w:hAnsi="Times New Roman"/>
          <w:lang w:val="be-BY"/>
        </w:rPr>
        <w:t xml:space="preserve"> воспитания и обучения подрастающего поколения отличаются работы Ступчик Н.Ф., учителя белорусского языка и литературы  СШ № 2 г.п. Зельва, Ющик  Н.Г.,  учителя информатики  гимназии № 1 г.п. Зельва, Горчичко Н.В., учителя белорусского языка и литературы гимназ</w:t>
      </w:r>
      <w:proofErr w:type="spellStart"/>
      <w:r w:rsidRPr="005D4284">
        <w:rPr>
          <w:rFonts w:ascii="Times New Roman" w:hAnsi="Times New Roman"/>
        </w:rPr>
        <w:t>ии</w:t>
      </w:r>
      <w:proofErr w:type="spellEnd"/>
      <w:r w:rsidRPr="005D4284">
        <w:rPr>
          <w:rFonts w:ascii="Times New Roman" w:hAnsi="Times New Roman"/>
          <w:lang w:val="be-BY"/>
        </w:rPr>
        <w:t xml:space="preserve"> № 1  г.п. Зельва, Наруш О.Н., заместителя директора по учебной работе  Князевской  гимназии, Шостко Ю.Н., учителя английского языка гимназии № 1 г.п.Зельва, Мацкевич О.В., воспитателя ДЦРР № 1 г.п.Зельва, Ёрш Н.А., педагога-психолога ЦКРОиР, Чечет Е.И., учителя начальных классов Голынковской СШ, Губановой Т.И., учителя начальных классов Каролинской СШ.</w:t>
      </w:r>
    </w:p>
    <w:p w:rsidR="00A00BC6" w:rsidRPr="005D4284" w:rsidRDefault="00A00BC6" w:rsidP="00A00BC6">
      <w:pPr>
        <w:spacing w:after="0" w:line="240" w:lineRule="auto"/>
        <w:ind w:firstLine="708"/>
        <w:jc w:val="both"/>
        <w:rPr>
          <w:rFonts w:ascii="Times New Roman" w:hAnsi="Times New Roman"/>
          <w:lang w:val="be-BY"/>
        </w:rPr>
      </w:pPr>
      <w:r w:rsidRPr="005D4284">
        <w:rPr>
          <w:rFonts w:ascii="Times New Roman" w:hAnsi="Times New Roman"/>
          <w:lang w:val="be-BY"/>
        </w:rPr>
        <w:t>Вместе с тем,  не во всех  представленных работах  раскрыта тема, не раскрыты задачи и цели конференции,   имеет место формальный подход к проведению конференци</w:t>
      </w:r>
      <w:r w:rsidRPr="005D4284">
        <w:rPr>
          <w:rFonts w:ascii="Times New Roman" w:hAnsi="Times New Roman"/>
        </w:rPr>
        <w:t>и</w:t>
      </w:r>
      <w:r w:rsidRPr="005D4284">
        <w:rPr>
          <w:rFonts w:ascii="Times New Roman" w:hAnsi="Times New Roman"/>
          <w:lang w:val="be-BY"/>
        </w:rPr>
        <w:t xml:space="preserve"> (не предоставлена работа, не было  презентации к защите работы). Не приняли участие  в </w:t>
      </w:r>
      <w:r w:rsidRPr="005D4284">
        <w:rPr>
          <w:rFonts w:ascii="Times New Roman" w:hAnsi="Times New Roman"/>
          <w:lang w:val="en-US"/>
        </w:rPr>
        <w:t>I</w:t>
      </w:r>
      <w:r w:rsidRPr="005D4284">
        <w:rPr>
          <w:rFonts w:ascii="Times New Roman" w:hAnsi="Times New Roman"/>
        </w:rPr>
        <w:t xml:space="preserve"> районной  научно-практической  конференции   педагогов «</w:t>
      </w:r>
      <w:r w:rsidRPr="005D4284">
        <w:rPr>
          <w:rFonts w:ascii="Times New Roman" w:hAnsi="Times New Roman"/>
          <w:bCs/>
        </w:rPr>
        <w:t xml:space="preserve">Личность. Образование. Общество» </w:t>
      </w:r>
      <w:proofErr w:type="spellStart"/>
      <w:r w:rsidRPr="005D4284">
        <w:rPr>
          <w:rFonts w:ascii="Times New Roman" w:hAnsi="Times New Roman"/>
          <w:bCs/>
        </w:rPr>
        <w:t>Деречинский</w:t>
      </w:r>
      <w:proofErr w:type="spellEnd"/>
      <w:r w:rsidRPr="005D4284">
        <w:rPr>
          <w:rFonts w:ascii="Times New Roman" w:hAnsi="Times New Roman"/>
          <w:bCs/>
        </w:rPr>
        <w:t xml:space="preserve"> д/с-СШ (</w:t>
      </w:r>
      <w:r w:rsidRPr="005D4284">
        <w:rPr>
          <w:rFonts w:ascii="Times New Roman" w:hAnsi="Times New Roman"/>
          <w:bCs/>
          <w:lang w:val="be-BY"/>
        </w:rPr>
        <w:t>д</w:t>
      </w:r>
      <w:r w:rsidRPr="005D4284">
        <w:rPr>
          <w:rFonts w:ascii="Times New Roman" w:hAnsi="Times New Roman"/>
          <w:bCs/>
        </w:rPr>
        <w:t>и</w:t>
      </w:r>
      <w:r w:rsidRPr="005D4284">
        <w:rPr>
          <w:rFonts w:ascii="Times New Roman" w:hAnsi="Times New Roman"/>
          <w:bCs/>
          <w:lang w:val="be-BY"/>
        </w:rPr>
        <w:t>ректор</w:t>
      </w:r>
      <w:r w:rsidRPr="005D4284">
        <w:rPr>
          <w:rFonts w:ascii="Times New Roman" w:hAnsi="Times New Roman"/>
          <w:bCs/>
        </w:rPr>
        <w:t xml:space="preserve"> Мулярчик Е.В.), </w:t>
      </w:r>
      <w:proofErr w:type="spellStart"/>
      <w:r w:rsidRPr="005D4284">
        <w:rPr>
          <w:rFonts w:ascii="Times New Roman" w:hAnsi="Times New Roman"/>
          <w:bCs/>
        </w:rPr>
        <w:t>Теглевичский</w:t>
      </w:r>
      <w:proofErr w:type="spellEnd"/>
      <w:r w:rsidRPr="005D4284">
        <w:rPr>
          <w:rFonts w:ascii="Times New Roman" w:hAnsi="Times New Roman"/>
          <w:bCs/>
        </w:rPr>
        <w:t xml:space="preserve"> д/с-СШ (директор </w:t>
      </w:r>
      <w:proofErr w:type="spellStart"/>
      <w:r w:rsidRPr="005D4284">
        <w:rPr>
          <w:rFonts w:ascii="Times New Roman" w:hAnsi="Times New Roman"/>
          <w:bCs/>
        </w:rPr>
        <w:t>Латош</w:t>
      </w:r>
      <w:proofErr w:type="spellEnd"/>
      <w:r w:rsidRPr="005D4284">
        <w:rPr>
          <w:rFonts w:ascii="Times New Roman" w:hAnsi="Times New Roman"/>
          <w:bCs/>
        </w:rPr>
        <w:t xml:space="preserve"> Т.П.), ДЦРР </w:t>
      </w:r>
      <w:proofErr w:type="spellStart"/>
      <w:r w:rsidRPr="005D4284">
        <w:rPr>
          <w:rFonts w:ascii="Times New Roman" w:hAnsi="Times New Roman"/>
          <w:bCs/>
        </w:rPr>
        <w:t>д</w:t>
      </w:r>
      <w:proofErr w:type="gramStart"/>
      <w:r w:rsidRPr="005D4284">
        <w:rPr>
          <w:rFonts w:ascii="Times New Roman" w:hAnsi="Times New Roman"/>
          <w:bCs/>
        </w:rPr>
        <w:t>.Е</w:t>
      </w:r>
      <w:proofErr w:type="gramEnd"/>
      <w:r w:rsidRPr="005D4284">
        <w:rPr>
          <w:rFonts w:ascii="Times New Roman" w:hAnsi="Times New Roman"/>
          <w:bCs/>
        </w:rPr>
        <w:t>лка</w:t>
      </w:r>
      <w:proofErr w:type="spellEnd"/>
      <w:r w:rsidRPr="005D4284">
        <w:rPr>
          <w:rFonts w:ascii="Times New Roman" w:hAnsi="Times New Roman"/>
          <w:bCs/>
        </w:rPr>
        <w:t xml:space="preserve"> (заведующий </w:t>
      </w:r>
      <w:proofErr w:type="spellStart"/>
      <w:r w:rsidRPr="005D4284">
        <w:rPr>
          <w:rFonts w:ascii="Times New Roman" w:hAnsi="Times New Roman"/>
          <w:bCs/>
        </w:rPr>
        <w:t>Люлькович</w:t>
      </w:r>
      <w:proofErr w:type="spellEnd"/>
      <w:r w:rsidRPr="005D4284">
        <w:rPr>
          <w:rFonts w:ascii="Times New Roman" w:hAnsi="Times New Roman"/>
          <w:bCs/>
        </w:rPr>
        <w:t xml:space="preserve">  Т.И</w:t>
      </w:r>
      <w:r w:rsidRPr="005D4284">
        <w:rPr>
          <w:rFonts w:ascii="Times New Roman" w:hAnsi="Times New Roman"/>
        </w:rPr>
        <w:t xml:space="preserve">.),  д/с </w:t>
      </w:r>
      <w:proofErr w:type="spellStart"/>
      <w:r w:rsidRPr="005D4284">
        <w:rPr>
          <w:rFonts w:ascii="Times New Roman" w:hAnsi="Times New Roman"/>
        </w:rPr>
        <w:t>д.Кошели</w:t>
      </w:r>
      <w:proofErr w:type="spellEnd"/>
      <w:r w:rsidRPr="005D4284">
        <w:rPr>
          <w:rFonts w:ascii="Times New Roman" w:hAnsi="Times New Roman"/>
        </w:rPr>
        <w:t xml:space="preserve"> (заведующий </w:t>
      </w:r>
      <w:proofErr w:type="spellStart"/>
      <w:r w:rsidRPr="005D4284">
        <w:rPr>
          <w:rFonts w:ascii="Times New Roman" w:hAnsi="Times New Roman"/>
        </w:rPr>
        <w:t>Дубанос</w:t>
      </w:r>
      <w:proofErr w:type="spellEnd"/>
      <w:r w:rsidRPr="005D4284">
        <w:rPr>
          <w:rFonts w:ascii="Times New Roman" w:hAnsi="Times New Roman"/>
        </w:rPr>
        <w:t xml:space="preserve"> С.И.), д/с - </w:t>
      </w:r>
      <w:proofErr w:type="spellStart"/>
      <w:r w:rsidRPr="005D4284">
        <w:rPr>
          <w:rFonts w:ascii="Times New Roman" w:hAnsi="Times New Roman"/>
        </w:rPr>
        <w:t>д.Острово</w:t>
      </w:r>
      <w:proofErr w:type="spellEnd"/>
      <w:r w:rsidRPr="005D4284">
        <w:rPr>
          <w:rFonts w:ascii="Times New Roman" w:hAnsi="Times New Roman"/>
        </w:rPr>
        <w:t xml:space="preserve"> (заведующий Черток О.К.),  </w:t>
      </w:r>
      <w:r w:rsidRPr="005D4284">
        <w:rPr>
          <w:rFonts w:ascii="Times New Roman" w:hAnsi="Times New Roman"/>
          <w:lang w:val="be-BY"/>
        </w:rPr>
        <w:t>Бородичский д/с-НШ (директор Володько И.С.).</w:t>
      </w:r>
    </w:p>
    <w:p w:rsidR="00A00BC6" w:rsidRPr="005D4284" w:rsidRDefault="00A00BC6" w:rsidP="00A00BC6">
      <w:pPr>
        <w:spacing w:after="0" w:line="240" w:lineRule="auto"/>
        <w:jc w:val="both"/>
        <w:rPr>
          <w:rFonts w:ascii="Times New Roman" w:hAnsi="Times New Roman"/>
        </w:rPr>
      </w:pPr>
      <w:r w:rsidRPr="005D4284">
        <w:rPr>
          <w:rFonts w:ascii="Times New Roman" w:hAnsi="Times New Roman"/>
          <w:lang w:val="be-BY"/>
        </w:rPr>
        <w:t xml:space="preserve">На основании решения жюри </w:t>
      </w:r>
      <w:r w:rsidRPr="005D4284">
        <w:rPr>
          <w:rFonts w:ascii="Times New Roman" w:hAnsi="Times New Roman"/>
          <w:lang w:val="en-US"/>
        </w:rPr>
        <w:t>I</w:t>
      </w:r>
      <w:r w:rsidRPr="005D4284">
        <w:rPr>
          <w:rFonts w:ascii="Times New Roman" w:hAnsi="Times New Roman"/>
        </w:rPr>
        <w:t xml:space="preserve"> районной  научно-практической  конференции   педагогов «</w:t>
      </w:r>
      <w:r w:rsidRPr="005D4284">
        <w:rPr>
          <w:rFonts w:ascii="Times New Roman" w:hAnsi="Times New Roman"/>
          <w:bCs/>
        </w:rPr>
        <w:t>Личность. Образование. Общество»</w:t>
      </w:r>
    </w:p>
    <w:p w:rsidR="00A00BC6" w:rsidRPr="005D4284" w:rsidRDefault="00A00BC6" w:rsidP="00A00BC6">
      <w:pPr>
        <w:spacing w:after="0" w:line="240" w:lineRule="auto"/>
        <w:jc w:val="both"/>
        <w:rPr>
          <w:rFonts w:ascii="Times New Roman" w:hAnsi="Times New Roman"/>
          <w:lang w:val="be-BY"/>
        </w:rPr>
      </w:pPr>
      <w:r w:rsidRPr="005D4284">
        <w:rPr>
          <w:rFonts w:ascii="Times New Roman" w:hAnsi="Times New Roman"/>
          <w:lang w:val="be-BY"/>
        </w:rPr>
        <w:t>ПРИКАЗЫВАЮ:</w:t>
      </w:r>
    </w:p>
    <w:p w:rsidR="00A00BC6" w:rsidRPr="005D4284" w:rsidRDefault="00A00BC6" w:rsidP="00A00BC6">
      <w:pPr>
        <w:spacing w:after="0" w:line="240" w:lineRule="auto"/>
        <w:jc w:val="both"/>
        <w:rPr>
          <w:rFonts w:ascii="Times New Roman" w:hAnsi="Times New Roman"/>
        </w:rPr>
      </w:pPr>
      <w:r w:rsidRPr="005D4284">
        <w:rPr>
          <w:rFonts w:ascii="Times New Roman" w:hAnsi="Times New Roman"/>
          <w:lang w:val="be-BY"/>
        </w:rPr>
        <w:t xml:space="preserve">         1. Признать  победителями и призёрами  </w:t>
      </w:r>
      <w:r w:rsidRPr="005D4284">
        <w:rPr>
          <w:rFonts w:ascii="Times New Roman" w:hAnsi="Times New Roman"/>
          <w:lang w:val="en-US"/>
        </w:rPr>
        <w:t>I</w:t>
      </w:r>
      <w:r w:rsidRPr="005D4284">
        <w:rPr>
          <w:rFonts w:ascii="Times New Roman" w:hAnsi="Times New Roman"/>
        </w:rPr>
        <w:t xml:space="preserve"> районной  научно-практической  конференции   педагогов «</w:t>
      </w:r>
      <w:r w:rsidRPr="005D4284">
        <w:rPr>
          <w:rFonts w:ascii="Times New Roman" w:hAnsi="Times New Roman"/>
          <w:bCs/>
        </w:rPr>
        <w:t xml:space="preserve">Личность. Образование. Общество» </w:t>
      </w:r>
      <w:r w:rsidRPr="005D4284">
        <w:rPr>
          <w:rFonts w:ascii="Times New Roman" w:hAnsi="Times New Roman"/>
          <w:lang w:val="be-BY"/>
        </w:rPr>
        <w:t>учреждения образования:</w:t>
      </w:r>
    </w:p>
    <w:p w:rsidR="00A00BC6" w:rsidRPr="005D4284" w:rsidRDefault="00A00BC6" w:rsidP="00A00BC6">
      <w:pPr>
        <w:spacing w:after="0" w:line="240" w:lineRule="auto"/>
        <w:ind w:left="360"/>
        <w:rPr>
          <w:rFonts w:ascii="Times New Roman" w:hAnsi="Times New Roman"/>
        </w:rPr>
      </w:pPr>
      <w:r w:rsidRPr="005D4284">
        <w:rPr>
          <w:rFonts w:ascii="Times New Roman" w:hAnsi="Times New Roman"/>
        </w:rPr>
        <w:t xml:space="preserve">     В секции  </w:t>
      </w:r>
      <w:r w:rsidRPr="005D4284">
        <w:rPr>
          <w:rFonts w:ascii="Times New Roman" w:hAnsi="Times New Roman"/>
          <w:lang w:val="be-BY"/>
        </w:rPr>
        <w:t>“</w:t>
      </w:r>
      <w:r w:rsidRPr="005D4284">
        <w:rPr>
          <w:rFonts w:ascii="Times New Roman" w:hAnsi="Times New Roman"/>
        </w:rPr>
        <w:t>Общее среднее образование</w:t>
      </w:r>
      <w:r w:rsidRPr="005D4284">
        <w:rPr>
          <w:rFonts w:ascii="Times New Roman" w:hAnsi="Times New Roman"/>
          <w:lang w:val="be-BY"/>
        </w:rPr>
        <w:t>”:</w:t>
      </w:r>
    </w:p>
    <w:p w:rsidR="00A00BC6" w:rsidRPr="005D4284" w:rsidRDefault="00A00BC6" w:rsidP="00A00BC6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be-BY"/>
        </w:rPr>
      </w:pPr>
      <w:r w:rsidRPr="005D4284">
        <w:rPr>
          <w:rFonts w:ascii="Times New Roman" w:hAnsi="Times New Roman"/>
        </w:rPr>
        <w:t xml:space="preserve">    </w:t>
      </w:r>
      <w:r w:rsidRPr="005D4284">
        <w:rPr>
          <w:rFonts w:ascii="Times New Roman" w:hAnsi="Times New Roman"/>
          <w:lang w:val="be-BY"/>
        </w:rPr>
        <w:t>1 место – Ступчик Наталья Фёдоровна, учитель белорусского языка и литературы  СШ № 2 г.п. Зельва;</w:t>
      </w:r>
    </w:p>
    <w:p w:rsidR="00A00BC6" w:rsidRPr="005D4284" w:rsidRDefault="00A00BC6" w:rsidP="00A00BC6">
      <w:pPr>
        <w:spacing w:after="0" w:line="240" w:lineRule="auto"/>
        <w:jc w:val="both"/>
        <w:rPr>
          <w:rFonts w:ascii="Times New Roman" w:hAnsi="Times New Roman"/>
          <w:lang w:val="be-BY"/>
        </w:rPr>
      </w:pPr>
      <w:r w:rsidRPr="005D4284">
        <w:rPr>
          <w:rFonts w:ascii="Times New Roman" w:hAnsi="Times New Roman"/>
          <w:lang w:val="be-BY"/>
        </w:rPr>
        <w:t xml:space="preserve">    2 место – Ющик  Наталья  Георгиевна,  учитель информатики  гимназии № </w:t>
      </w:r>
      <w:r>
        <w:rPr>
          <w:rFonts w:ascii="Times New Roman" w:hAnsi="Times New Roman"/>
          <w:lang w:val="be-BY"/>
        </w:rPr>
        <w:t>1</w:t>
      </w:r>
      <w:r w:rsidRPr="005D4284">
        <w:rPr>
          <w:rFonts w:ascii="Times New Roman" w:hAnsi="Times New Roman"/>
          <w:lang w:val="be-BY"/>
        </w:rPr>
        <w:t xml:space="preserve"> г.п. Зельва;</w:t>
      </w:r>
    </w:p>
    <w:p w:rsidR="00A00BC6" w:rsidRPr="005D4284" w:rsidRDefault="00A00BC6" w:rsidP="00A00BC6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be-BY"/>
        </w:rPr>
      </w:pPr>
      <w:r w:rsidRPr="005D4284">
        <w:rPr>
          <w:rFonts w:ascii="Times New Roman" w:hAnsi="Times New Roman"/>
          <w:lang w:val="be-BY"/>
        </w:rPr>
        <w:t xml:space="preserve">    2 место – Горчичко Наталья Викторовна, учитель белорусского языка и литературы  гимназии № 1 г.п. Зельва;</w:t>
      </w:r>
    </w:p>
    <w:p w:rsidR="00A00BC6" w:rsidRPr="005D4284" w:rsidRDefault="00A00BC6" w:rsidP="00A00BC6">
      <w:pPr>
        <w:spacing w:after="0" w:line="240" w:lineRule="auto"/>
        <w:jc w:val="both"/>
        <w:rPr>
          <w:rFonts w:ascii="Times New Roman" w:hAnsi="Times New Roman"/>
          <w:b/>
          <w:lang w:val="be-BY"/>
        </w:rPr>
      </w:pPr>
      <w:r w:rsidRPr="005D4284">
        <w:rPr>
          <w:rFonts w:ascii="Times New Roman" w:hAnsi="Times New Roman"/>
          <w:b/>
          <w:lang w:val="be-BY"/>
        </w:rPr>
        <w:lastRenderedPageBreak/>
        <w:t xml:space="preserve">    3 место –  Наруш Ольга Николаевна, заместитель директора по учебной</w:t>
      </w:r>
      <w:r>
        <w:rPr>
          <w:rFonts w:ascii="Times New Roman" w:hAnsi="Times New Roman"/>
          <w:b/>
          <w:lang w:val="be-BY"/>
        </w:rPr>
        <w:t xml:space="preserve"> </w:t>
      </w:r>
      <w:r w:rsidRPr="005D4284">
        <w:rPr>
          <w:rFonts w:ascii="Times New Roman" w:hAnsi="Times New Roman"/>
          <w:b/>
          <w:lang w:val="be-BY"/>
        </w:rPr>
        <w:t>работе  Князевской  гимназии;</w:t>
      </w:r>
    </w:p>
    <w:p w:rsidR="00A00BC6" w:rsidRPr="005D4284" w:rsidRDefault="00A00BC6" w:rsidP="00A00BC6">
      <w:pPr>
        <w:spacing w:after="0" w:line="240" w:lineRule="auto"/>
        <w:jc w:val="both"/>
        <w:rPr>
          <w:rFonts w:ascii="Times New Roman" w:hAnsi="Times New Roman"/>
          <w:lang w:val="be-BY"/>
        </w:rPr>
      </w:pPr>
      <w:r w:rsidRPr="005D4284">
        <w:rPr>
          <w:rFonts w:ascii="Times New Roman" w:hAnsi="Times New Roman"/>
          <w:lang w:val="be-BY"/>
        </w:rPr>
        <w:t xml:space="preserve">    3 место – Шостко Юлия Николаевна, учитель английского языка  гимназии  № 1 г.п.Зельва.</w:t>
      </w:r>
    </w:p>
    <w:p w:rsidR="00A00BC6" w:rsidRPr="005D4284" w:rsidRDefault="00A00BC6" w:rsidP="00A00BC6">
      <w:pPr>
        <w:spacing w:after="0" w:line="240" w:lineRule="auto"/>
        <w:ind w:left="360"/>
        <w:rPr>
          <w:rFonts w:ascii="Times New Roman" w:hAnsi="Times New Roman"/>
        </w:rPr>
      </w:pPr>
      <w:r w:rsidRPr="005D4284">
        <w:rPr>
          <w:rFonts w:ascii="Times New Roman" w:hAnsi="Times New Roman"/>
        </w:rPr>
        <w:t xml:space="preserve">     В секции    </w:t>
      </w:r>
      <w:r w:rsidRPr="005D4284">
        <w:rPr>
          <w:rFonts w:ascii="Times New Roman" w:hAnsi="Times New Roman"/>
          <w:lang w:val="be-BY"/>
        </w:rPr>
        <w:t>“</w:t>
      </w:r>
      <w:r w:rsidRPr="005D4284">
        <w:rPr>
          <w:rFonts w:ascii="Times New Roman" w:hAnsi="Times New Roman"/>
        </w:rPr>
        <w:t>Дошкольное образование</w:t>
      </w:r>
      <w:r w:rsidRPr="005D4284">
        <w:rPr>
          <w:rFonts w:ascii="Times New Roman" w:hAnsi="Times New Roman"/>
          <w:lang w:val="be-BY"/>
        </w:rPr>
        <w:t>”:</w:t>
      </w:r>
    </w:p>
    <w:p w:rsidR="00A00BC6" w:rsidRPr="005D4284" w:rsidRDefault="00A00BC6" w:rsidP="00A00BC6">
      <w:pPr>
        <w:spacing w:after="0" w:line="240" w:lineRule="auto"/>
        <w:jc w:val="both"/>
        <w:rPr>
          <w:rFonts w:ascii="Times New Roman" w:hAnsi="Times New Roman"/>
          <w:lang w:val="be-BY"/>
        </w:rPr>
      </w:pPr>
      <w:r w:rsidRPr="005D4284">
        <w:rPr>
          <w:rFonts w:ascii="Times New Roman" w:hAnsi="Times New Roman"/>
          <w:lang w:val="be-BY"/>
        </w:rPr>
        <w:t xml:space="preserve">   1 место-Мацкевич Ольга Викторовна, воспитатель ДЦРР № 1 г.п.Зельва.</w:t>
      </w:r>
    </w:p>
    <w:p w:rsidR="00A00BC6" w:rsidRPr="005D4284" w:rsidRDefault="00A00BC6" w:rsidP="00A00BC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5D4284">
        <w:rPr>
          <w:rFonts w:ascii="Times New Roman" w:hAnsi="Times New Roman"/>
        </w:rPr>
        <w:t xml:space="preserve">     В секции    «Дополнительное (</w:t>
      </w:r>
      <w:proofErr w:type="spellStart"/>
      <w:r w:rsidRPr="005D4284">
        <w:rPr>
          <w:rFonts w:ascii="Times New Roman" w:hAnsi="Times New Roman"/>
        </w:rPr>
        <w:t>ЦТДиМ</w:t>
      </w:r>
      <w:proofErr w:type="spellEnd"/>
      <w:r w:rsidRPr="005D4284">
        <w:rPr>
          <w:rFonts w:ascii="Times New Roman" w:hAnsi="Times New Roman"/>
          <w:lang w:val="be-BY"/>
        </w:rPr>
        <w:t xml:space="preserve">, </w:t>
      </w:r>
      <w:proofErr w:type="spellStart"/>
      <w:r w:rsidRPr="005D4284">
        <w:rPr>
          <w:rFonts w:ascii="Times New Roman" w:hAnsi="Times New Roman"/>
        </w:rPr>
        <w:t>ЦТиК</w:t>
      </w:r>
      <w:proofErr w:type="spellEnd"/>
      <w:r w:rsidRPr="005D4284">
        <w:rPr>
          <w:rFonts w:ascii="Times New Roman" w:hAnsi="Times New Roman"/>
        </w:rPr>
        <w:t xml:space="preserve">) и </w:t>
      </w:r>
      <w:r w:rsidRPr="005D4284">
        <w:rPr>
          <w:rFonts w:ascii="Times New Roman" w:hAnsi="Times New Roman"/>
          <w:lang w:val="be-BY"/>
        </w:rPr>
        <w:t xml:space="preserve"> спец</w:t>
      </w:r>
      <w:proofErr w:type="spellStart"/>
      <w:r w:rsidRPr="005D4284">
        <w:rPr>
          <w:rFonts w:ascii="Times New Roman" w:hAnsi="Times New Roman"/>
        </w:rPr>
        <w:t>иальное</w:t>
      </w:r>
      <w:proofErr w:type="spellEnd"/>
      <w:r w:rsidRPr="005D4284">
        <w:rPr>
          <w:rFonts w:ascii="Times New Roman" w:hAnsi="Times New Roman"/>
        </w:rPr>
        <w:t xml:space="preserve"> образование </w:t>
      </w:r>
      <w:proofErr w:type="gramStart"/>
      <w:r w:rsidRPr="005D4284">
        <w:rPr>
          <w:rFonts w:ascii="Times New Roman" w:hAnsi="Times New Roman"/>
        </w:rPr>
        <w:t xml:space="preserve">( </w:t>
      </w:r>
      <w:proofErr w:type="spellStart"/>
      <w:proofErr w:type="gramEnd"/>
      <w:r w:rsidRPr="005D4284">
        <w:rPr>
          <w:rFonts w:ascii="Times New Roman" w:hAnsi="Times New Roman"/>
        </w:rPr>
        <w:t>ЦКРОиР</w:t>
      </w:r>
      <w:proofErr w:type="spellEnd"/>
      <w:r w:rsidRPr="005D4284">
        <w:rPr>
          <w:rFonts w:ascii="Times New Roman" w:hAnsi="Times New Roman"/>
        </w:rPr>
        <w:t>), СПЦ»</w:t>
      </w:r>
    </w:p>
    <w:p w:rsidR="00A00BC6" w:rsidRPr="005D4284" w:rsidRDefault="00A00BC6" w:rsidP="00A00B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be-BY"/>
        </w:rPr>
      </w:pPr>
      <w:r w:rsidRPr="005D4284">
        <w:rPr>
          <w:rFonts w:ascii="Times New Roman" w:hAnsi="Times New Roman"/>
          <w:lang w:val="be-BY"/>
        </w:rPr>
        <w:t>место- Ёрш Наталья Анатольевна, педагог-психолог ЦКРОиР г.п. Зельва.</w:t>
      </w:r>
    </w:p>
    <w:p w:rsidR="00A00BC6" w:rsidRPr="005D4284" w:rsidRDefault="00A00BC6" w:rsidP="00A00BC6">
      <w:pPr>
        <w:spacing w:after="0" w:line="240" w:lineRule="auto"/>
        <w:jc w:val="both"/>
        <w:rPr>
          <w:rFonts w:ascii="Times New Roman" w:hAnsi="Times New Roman"/>
          <w:lang w:val="be-BY"/>
        </w:rPr>
      </w:pPr>
      <w:r w:rsidRPr="005D4284">
        <w:rPr>
          <w:rFonts w:ascii="Times New Roman" w:hAnsi="Times New Roman"/>
          <w:lang w:val="be-BY"/>
        </w:rPr>
        <w:t xml:space="preserve">       2. Рекомендовать руководителям  СШ № 2 г.п. Зельва Данилюку В.В., ЦКРОиР Жамойтиной М.Б., ДЦРР № 1 г.п. Зельва Милешкевич Л.И., гимназии № 1 г.п. Зельва Булак Н.В., Князевской  гимназии  Семеняко В.А. поощрить  педагогов, занявших призовые места на </w:t>
      </w:r>
      <w:r w:rsidRPr="005D4284">
        <w:rPr>
          <w:rFonts w:ascii="Times New Roman" w:hAnsi="Times New Roman"/>
          <w:lang w:val="en-US"/>
        </w:rPr>
        <w:t>I</w:t>
      </w:r>
      <w:r w:rsidRPr="005D4284">
        <w:rPr>
          <w:rFonts w:ascii="Times New Roman" w:hAnsi="Times New Roman"/>
        </w:rPr>
        <w:t xml:space="preserve"> районной  научно-практической  конференции   педагогов «</w:t>
      </w:r>
      <w:r w:rsidRPr="005D4284">
        <w:rPr>
          <w:rFonts w:ascii="Times New Roman" w:hAnsi="Times New Roman"/>
          <w:bCs/>
        </w:rPr>
        <w:t>Личность. Образование. Общество».</w:t>
      </w:r>
      <w:r w:rsidRPr="005D4284">
        <w:rPr>
          <w:rFonts w:ascii="Times New Roman" w:hAnsi="Times New Roman"/>
        </w:rPr>
        <w:t xml:space="preserve"> </w:t>
      </w:r>
    </w:p>
    <w:p w:rsidR="00A00BC6" w:rsidRPr="005D4284" w:rsidRDefault="00A00BC6" w:rsidP="00A00BC6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D4284">
        <w:rPr>
          <w:rFonts w:ascii="Times New Roman" w:hAnsi="Times New Roman"/>
          <w:lang w:val="be-BY"/>
        </w:rPr>
        <w:t xml:space="preserve">    3.</w:t>
      </w:r>
      <w:r w:rsidRPr="005D4284">
        <w:rPr>
          <w:rFonts w:ascii="Times New Roman" w:hAnsi="Times New Roman"/>
        </w:rPr>
        <w:t xml:space="preserve"> Приказ довести до сведения учреждений образования района.</w:t>
      </w:r>
    </w:p>
    <w:p w:rsidR="00A00BC6" w:rsidRPr="005D4284" w:rsidRDefault="00A00BC6" w:rsidP="00A00BC6">
      <w:pPr>
        <w:spacing w:after="0" w:line="240" w:lineRule="auto"/>
        <w:jc w:val="both"/>
        <w:rPr>
          <w:rFonts w:ascii="Times New Roman" w:hAnsi="Times New Roman"/>
        </w:rPr>
      </w:pPr>
      <w:r w:rsidRPr="005D4284">
        <w:rPr>
          <w:rFonts w:ascii="Times New Roman" w:hAnsi="Times New Roman"/>
        </w:rPr>
        <w:t xml:space="preserve">    4.  </w:t>
      </w:r>
      <w:proofErr w:type="gramStart"/>
      <w:r w:rsidRPr="005D4284">
        <w:rPr>
          <w:rFonts w:ascii="Times New Roman" w:hAnsi="Times New Roman"/>
        </w:rPr>
        <w:t>Контроль за</w:t>
      </w:r>
      <w:proofErr w:type="gramEnd"/>
      <w:r w:rsidRPr="005D4284">
        <w:rPr>
          <w:rFonts w:ascii="Times New Roman" w:hAnsi="Times New Roman"/>
        </w:rPr>
        <w:t xml:space="preserve"> выполнением приказа возложить на  заведующего РУМК   </w:t>
      </w:r>
      <w:proofErr w:type="spellStart"/>
      <w:r w:rsidRPr="005D4284">
        <w:rPr>
          <w:rFonts w:ascii="Times New Roman" w:hAnsi="Times New Roman"/>
        </w:rPr>
        <w:t>Кедало</w:t>
      </w:r>
      <w:proofErr w:type="spellEnd"/>
      <w:r w:rsidRPr="005D4284">
        <w:rPr>
          <w:rFonts w:ascii="Times New Roman" w:hAnsi="Times New Roman"/>
        </w:rPr>
        <w:t xml:space="preserve"> Ж.А.  </w:t>
      </w:r>
    </w:p>
    <w:p w:rsidR="00A00BC6" w:rsidRPr="005D4284" w:rsidRDefault="00A00BC6" w:rsidP="00A00BC6">
      <w:pPr>
        <w:spacing w:after="0" w:line="240" w:lineRule="auto"/>
        <w:jc w:val="right"/>
        <w:rPr>
          <w:rFonts w:ascii="Times New Roman" w:hAnsi="Times New Roman"/>
        </w:rPr>
      </w:pPr>
    </w:p>
    <w:p w:rsidR="00A00BC6" w:rsidRPr="005D4284" w:rsidRDefault="00A00BC6" w:rsidP="00A00BC6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5D4284">
        <w:rPr>
          <w:rFonts w:ascii="Times New Roman" w:hAnsi="Times New Roman"/>
        </w:rPr>
        <w:t xml:space="preserve">Начальник отдела                                                                  </w:t>
      </w:r>
      <w:proofErr w:type="spellStart"/>
      <w:r w:rsidRPr="005D4284">
        <w:rPr>
          <w:rFonts w:ascii="Times New Roman" w:hAnsi="Times New Roman"/>
        </w:rPr>
        <w:t>С.Н.Лойко</w:t>
      </w:r>
      <w:proofErr w:type="spellEnd"/>
    </w:p>
    <w:p w:rsidR="00A00BC6" w:rsidRDefault="00A00BC6" w:rsidP="00A00BC6">
      <w:pPr>
        <w:ind w:right="4254"/>
        <w:jc w:val="both"/>
        <w:rPr>
          <w:rFonts w:ascii="Times New Roman" w:hAnsi="Times New Roman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</w:rPr>
      </w:pPr>
      <w:bookmarkStart w:id="0" w:name="_GoBack"/>
      <w:bookmarkEnd w:id="0"/>
    </w:p>
    <w:p w:rsidR="00A00BC6" w:rsidRDefault="00A00BC6" w:rsidP="00A00BC6">
      <w:pPr>
        <w:ind w:right="4254"/>
        <w:jc w:val="both"/>
        <w:rPr>
          <w:rFonts w:ascii="Times New Roman" w:hAnsi="Times New Roman"/>
        </w:rPr>
      </w:pPr>
    </w:p>
    <w:p w:rsidR="00A00BC6" w:rsidRDefault="00A00BC6" w:rsidP="00A00BC6">
      <w:pPr>
        <w:ind w:right="4254"/>
        <w:jc w:val="both"/>
        <w:rPr>
          <w:rFonts w:ascii="Times New Roman" w:hAnsi="Times New Roman"/>
        </w:rPr>
      </w:pPr>
    </w:p>
    <w:p w:rsidR="00A00BC6" w:rsidRPr="005D4284" w:rsidRDefault="00A00BC6" w:rsidP="00A00BC6">
      <w:pPr>
        <w:jc w:val="center"/>
        <w:rPr>
          <w:rFonts w:ascii="Times New Roman" w:hAnsi="Times New Roman"/>
          <w:b/>
        </w:rPr>
      </w:pPr>
      <w:r w:rsidRPr="005D4284">
        <w:rPr>
          <w:rFonts w:ascii="Times New Roman" w:hAnsi="Times New Roman"/>
          <w:b/>
          <w:sz w:val="28"/>
          <w:szCs w:val="28"/>
        </w:rPr>
        <w:t xml:space="preserve">В районном этапе республиканской краеведческой олимпиады в рамках республиканской акции учащейся молодежи «Живу в Беларуси и тем горжусь» учащимися 10а класса </w:t>
      </w:r>
      <w:proofErr w:type="spellStart"/>
      <w:r w:rsidRPr="005D4284">
        <w:rPr>
          <w:rFonts w:ascii="Times New Roman" w:hAnsi="Times New Roman"/>
          <w:b/>
          <w:sz w:val="28"/>
          <w:szCs w:val="28"/>
        </w:rPr>
        <w:t>Атапович</w:t>
      </w:r>
      <w:proofErr w:type="spellEnd"/>
      <w:r w:rsidRPr="005D4284">
        <w:rPr>
          <w:rFonts w:ascii="Times New Roman" w:hAnsi="Times New Roman"/>
          <w:b/>
          <w:sz w:val="28"/>
          <w:szCs w:val="28"/>
        </w:rPr>
        <w:t xml:space="preserve"> Анастасией и </w:t>
      </w:r>
      <w:proofErr w:type="spellStart"/>
      <w:r w:rsidRPr="005D4284">
        <w:rPr>
          <w:rFonts w:ascii="Times New Roman" w:hAnsi="Times New Roman"/>
          <w:b/>
          <w:sz w:val="28"/>
          <w:szCs w:val="28"/>
        </w:rPr>
        <w:t>Криштопчик</w:t>
      </w:r>
      <w:proofErr w:type="spellEnd"/>
      <w:r w:rsidRPr="005D4284">
        <w:rPr>
          <w:rFonts w:ascii="Times New Roman" w:hAnsi="Times New Roman"/>
          <w:b/>
          <w:sz w:val="28"/>
          <w:szCs w:val="28"/>
        </w:rPr>
        <w:t xml:space="preserve"> Ольгой заняты, соответствующе, 2 и 3 место</w:t>
      </w:r>
    </w:p>
    <w:p w:rsidR="00A00BC6" w:rsidRPr="00654C0D" w:rsidRDefault="00A00BC6" w:rsidP="00A00BC6">
      <w:pPr>
        <w:ind w:right="4254"/>
        <w:jc w:val="both"/>
        <w:rPr>
          <w:rFonts w:ascii="Times New Roman" w:hAnsi="Times New Roman"/>
        </w:rPr>
      </w:pPr>
    </w:p>
    <w:p w:rsidR="00A00BC6" w:rsidRPr="00997D27" w:rsidRDefault="00A00BC6" w:rsidP="00A00BC6">
      <w:pPr>
        <w:ind w:right="4254"/>
        <w:jc w:val="both"/>
        <w:rPr>
          <w:rFonts w:ascii="Times New Roman" w:hAnsi="Times New Roman"/>
          <w:lang w:val="be-BY"/>
        </w:rPr>
      </w:pPr>
      <w:r w:rsidRPr="00997D27">
        <w:rPr>
          <w:rFonts w:ascii="Times New Roman" w:hAnsi="Times New Roman"/>
          <w:lang w:val="be-BY"/>
        </w:rPr>
        <w:t>Аддзел адукацыі, спорту і турызму Зэльвенскага райвыканкама</w:t>
      </w:r>
    </w:p>
    <w:p w:rsidR="00A00BC6" w:rsidRPr="00997D27" w:rsidRDefault="00A00BC6" w:rsidP="00A00BC6">
      <w:pPr>
        <w:ind w:right="4254"/>
        <w:jc w:val="both"/>
        <w:rPr>
          <w:rFonts w:ascii="Times New Roman" w:hAnsi="Times New Roman"/>
          <w:lang w:val="be-BY"/>
        </w:rPr>
      </w:pPr>
      <w:r w:rsidRPr="00997D27">
        <w:rPr>
          <w:rFonts w:ascii="Times New Roman" w:hAnsi="Times New Roman"/>
          <w:lang w:val="be-BY"/>
        </w:rPr>
        <w:t>ЗАГАД</w:t>
      </w:r>
    </w:p>
    <w:p w:rsidR="00A00BC6" w:rsidRPr="00997D27" w:rsidRDefault="00A00BC6" w:rsidP="00A00BC6">
      <w:pPr>
        <w:ind w:right="4254"/>
        <w:jc w:val="both"/>
        <w:rPr>
          <w:rFonts w:ascii="Times New Roman" w:hAnsi="Times New Roman"/>
          <w:lang w:val="be-BY"/>
        </w:rPr>
      </w:pPr>
      <w:r w:rsidRPr="00997D27">
        <w:rPr>
          <w:rFonts w:ascii="Times New Roman" w:hAnsi="Times New Roman"/>
          <w:lang w:val="be-BY"/>
        </w:rPr>
        <w:t>28.04.2016   № 251-в</w:t>
      </w:r>
    </w:p>
    <w:p w:rsidR="00A00BC6" w:rsidRPr="00997D27" w:rsidRDefault="00A00BC6" w:rsidP="00A00BC6">
      <w:pPr>
        <w:ind w:right="4254"/>
        <w:jc w:val="both"/>
        <w:rPr>
          <w:rFonts w:ascii="Times New Roman" w:hAnsi="Times New Roman"/>
          <w:lang w:val="be-BY"/>
        </w:rPr>
      </w:pPr>
      <w:r w:rsidRPr="00997D27">
        <w:rPr>
          <w:rFonts w:ascii="Times New Roman" w:hAnsi="Times New Roman"/>
          <w:lang w:val="be-BY"/>
        </w:rPr>
        <w:t>Аб выніках правядзення раённага тура рэспубліканскай краязнаўчай алімпіяды ў рамках рэспубліканскай акцыі навучэнскай моладзі «Жыву ў Беларусі і тым ганаруся»</w:t>
      </w:r>
    </w:p>
    <w:p w:rsidR="00A00BC6" w:rsidRPr="00997D27" w:rsidRDefault="00A00BC6" w:rsidP="00A00BC6">
      <w:pPr>
        <w:spacing w:after="0"/>
        <w:ind w:firstLine="709"/>
        <w:jc w:val="both"/>
        <w:rPr>
          <w:rFonts w:ascii="Times New Roman" w:hAnsi="Times New Roman"/>
          <w:lang w:val="be-BY"/>
        </w:rPr>
      </w:pPr>
      <w:r w:rsidRPr="00997D27">
        <w:rPr>
          <w:rFonts w:ascii="Times New Roman" w:hAnsi="Times New Roman"/>
          <w:lang w:val="be-BY"/>
        </w:rPr>
        <w:t>У адпаведнасці з загадам аддзела адукацыі, спорту і турызму № 163-в ад 23.03.2016 і з мэтай фарміравання грамадзянска-патрыятычных пачуццяў, адказнасці за захаванне гісторыка-культурнай спадчыны роднага краю і развіцця творчага патэнцыялу 16 красавіка 2016 года прайшоў раённы тур рэспубліканскай краязнаўчай алімпіяды ў рамках рэспубліканскай акцыі навучэнскай моладзі «Жыву ў Беларусі і тым ганаруся».</w:t>
      </w:r>
    </w:p>
    <w:p w:rsidR="00A00BC6" w:rsidRPr="00997D27" w:rsidRDefault="00A00BC6" w:rsidP="00A00BC6">
      <w:pPr>
        <w:spacing w:after="0"/>
        <w:ind w:firstLine="709"/>
        <w:jc w:val="both"/>
        <w:rPr>
          <w:rFonts w:ascii="Times New Roman" w:hAnsi="Times New Roman"/>
          <w:lang w:val="be-BY"/>
        </w:rPr>
      </w:pPr>
      <w:r w:rsidRPr="00997D27">
        <w:rPr>
          <w:rFonts w:ascii="Times New Roman" w:hAnsi="Times New Roman"/>
          <w:lang w:val="be-BY"/>
        </w:rPr>
        <w:t>У раённым туры рэспубліканскай краязнаўчай алімпіяды прынялі ўдзел прадстаўнікі 11 устаноў адукацыі: гімназіі № 1 г.п. Зэльва, СШ № 2 г.п. Зэльва, СШ № 3 г.п. Зэльва, Князеўскай гімназіі, Галынкаўскай СШ, Дзярэчынскага д/с-СШ, Елкаўскай СШ, Каралінскай СШ, Міжэрыцкага д/с-БШ, Цяглевіцкага д/с-СШ, Ялуцавіцкага д/с-БШ.</w:t>
      </w:r>
    </w:p>
    <w:p w:rsidR="00A00BC6" w:rsidRPr="00997D27" w:rsidRDefault="00A00BC6" w:rsidP="00A00BC6">
      <w:pPr>
        <w:ind w:firstLine="709"/>
        <w:jc w:val="both"/>
        <w:rPr>
          <w:rFonts w:ascii="Times New Roman" w:hAnsi="Times New Roman"/>
          <w:lang w:val="be-BY"/>
        </w:rPr>
      </w:pPr>
      <w:r w:rsidRPr="00997D27">
        <w:rPr>
          <w:rFonts w:ascii="Times New Roman" w:hAnsi="Times New Roman"/>
          <w:lang w:val="be-BY"/>
        </w:rPr>
        <w:t>На падставе рашэння журы</w:t>
      </w:r>
    </w:p>
    <w:p w:rsidR="00A00BC6" w:rsidRPr="00997D27" w:rsidRDefault="00A00BC6" w:rsidP="00A00BC6">
      <w:pPr>
        <w:jc w:val="both"/>
        <w:rPr>
          <w:rFonts w:ascii="Times New Roman" w:hAnsi="Times New Roman"/>
          <w:lang w:val="be-BY"/>
        </w:rPr>
      </w:pPr>
      <w:r w:rsidRPr="00997D27">
        <w:rPr>
          <w:rFonts w:ascii="Times New Roman" w:hAnsi="Times New Roman"/>
          <w:lang w:val="be-BY"/>
        </w:rPr>
        <w:lastRenderedPageBreak/>
        <w:t>ЗАГАДВАЮ:</w:t>
      </w:r>
    </w:p>
    <w:p w:rsidR="00A00BC6" w:rsidRPr="00997D27" w:rsidRDefault="00A00BC6" w:rsidP="00A00B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  <w:lang w:val="be-BY"/>
        </w:rPr>
      </w:pPr>
      <w:r w:rsidRPr="00997D27">
        <w:rPr>
          <w:rFonts w:ascii="Times New Roman" w:hAnsi="Times New Roman"/>
          <w:szCs w:val="28"/>
          <w:lang w:val="be-BY"/>
        </w:rPr>
        <w:t>Прызнаць пераможцамі раённага тура рэспубліканскай краязнаўчай алімпіяды ў рамках рэспубліканскай акцыі навучэнскай моладзі «Жыву ў Беларусі і тым ганаруся»:</w:t>
      </w:r>
    </w:p>
    <w:p w:rsidR="00A00BC6" w:rsidRPr="00997D27" w:rsidRDefault="00A00BC6" w:rsidP="00A00BC6">
      <w:pPr>
        <w:pStyle w:val="a3"/>
        <w:ind w:left="0"/>
        <w:jc w:val="both"/>
        <w:rPr>
          <w:rFonts w:ascii="Times New Roman" w:hAnsi="Times New Roman"/>
          <w:szCs w:val="28"/>
          <w:lang w:val="be-BY"/>
        </w:rPr>
      </w:pPr>
      <w:r w:rsidRPr="00997D27">
        <w:rPr>
          <w:rFonts w:ascii="Times New Roman" w:hAnsi="Times New Roman"/>
          <w:szCs w:val="28"/>
          <w:lang w:val="be-BY"/>
        </w:rPr>
        <w:t>1 месца – Семяняка Кацярыну, вучаніцу гімназіі № 1 г.п. Зэльва;</w:t>
      </w:r>
    </w:p>
    <w:p w:rsidR="00A00BC6" w:rsidRPr="00997D27" w:rsidRDefault="00A00BC6" w:rsidP="00A00BC6">
      <w:pPr>
        <w:pStyle w:val="a3"/>
        <w:ind w:left="0"/>
        <w:jc w:val="both"/>
        <w:rPr>
          <w:rFonts w:ascii="Times New Roman" w:hAnsi="Times New Roman"/>
          <w:b/>
          <w:szCs w:val="28"/>
          <w:lang w:val="be-BY"/>
        </w:rPr>
      </w:pPr>
      <w:r w:rsidRPr="00997D27">
        <w:rPr>
          <w:rFonts w:ascii="Times New Roman" w:hAnsi="Times New Roman"/>
          <w:b/>
          <w:szCs w:val="28"/>
          <w:lang w:val="be-BY"/>
        </w:rPr>
        <w:t xml:space="preserve">2 месца – Атаповіч Настассю, вучаніцу Князеўскай гімназіі;  </w:t>
      </w:r>
    </w:p>
    <w:p w:rsidR="00A00BC6" w:rsidRPr="00997D27" w:rsidRDefault="00A00BC6" w:rsidP="00A00BC6">
      <w:pPr>
        <w:pStyle w:val="a3"/>
        <w:ind w:left="0"/>
        <w:jc w:val="both"/>
        <w:rPr>
          <w:rFonts w:ascii="Times New Roman" w:hAnsi="Times New Roman"/>
          <w:b/>
          <w:szCs w:val="28"/>
          <w:lang w:val="be-BY"/>
        </w:rPr>
      </w:pPr>
      <w:r w:rsidRPr="00997D27">
        <w:rPr>
          <w:rFonts w:ascii="Times New Roman" w:hAnsi="Times New Roman"/>
          <w:b/>
          <w:szCs w:val="28"/>
          <w:lang w:val="be-BY"/>
        </w:rPr>
        <w:t>3 месца – Крыштопчык Вольгу, вучаніцу Князеўскай гімназіі.</w:t>
      </w:r>
    </w:p>
    <w:p w:rsidR="00A00BC6" w:rsidRPr="00997D27" w:rsidRDefault="00A00BC6" w:rsidP="00A00BC6">
      <w:pPr>
        <w:pStyle w:val="a3"/>
        <w:ind w:left="0"/>
        <w:jc w:val="both"/>
        <w:rPr>
          <w:rFonts w:ascii="Times New Roman" w:hAnsi="Times New Roman"/>
          <w:szCs w:val="28"/>
          <w:lang w:val="be-BY"/>
        </w:rPr>
      </w:pPr>
      <w:r w:rsidRPr="00997D27">
        <w:rPr>
          <w:rFonts w:ascii="Times New Roman" w:hAnsi="Times New Roman"/>
          <w:szCs w:val="28"/>
          <w:lang w:val="be-BY"/>
        </w:rPr>
        <w:t xml:space="preserve">          2. Кіраўнікам гімназіі № 1 г.п. Зэльва Булак Н.В., і Князеўскай гімназіі Семяняка В.А.:</w:t>
      </w:r>
    </w:p>
    <w:p w:rsidR="00A00BC6" w:rsidRPr="00997D27" w:rsidRDefault="00A00BC6" w:rsidP="00A00BC6">
      <w:pPr>
        <w:pStyle w:val="a3"/>
        <w:ind w:left="0"/>
        <w:jc w:val="both"/>
        <w:rPr>
          <w:rFonts w:ascii="Times New Roman" w:hAnsi="Times New Roman"/>
          <w:szCs w:val="28"/>
          <w:lang w:val="be-BY"/>
        </w:rPr>
      </w:pPr>
      <w:r w:rsidRPr="00997D27">
        <w:rPr>
          <w:rFonts w:ascii="Times New Roman" w:hAnsi="Times New Roman"/>
          <w:szCs w:val="28"/>
          <w:lang w:val="be-BY"/>
        </w:rPr>
        <w:t xml:space="preserve">       2.1. забяспечыць якасны </w:t>
      </w:r>
      <w:r w:rsidRPr="00997D27">
        <w:rPr>
          <w:rFonts w:ascii="Times New Roman" w:hAnsi="Times New Roman"/>
          <w:bCs/>
          <w:szCs w:val="28"/>
          <w:lang w:val="be-BY"/>
        </w:rPr>
        <w:t>удзел у дыстанцыйным абласным туры</w:t>
      </w:r>
      <w:r w:rsidRPr="00997D27">
        <w:rPr>
          <w:rFonts w:ascii="Times New Roman" w:hAnsi="Times New Roman"/>
          <w:szCs w:val="28"/>
          <w:lang w:val="be-BY"/>
        </w:rPr>
        <w:t xml:space="preserve"> краязнаўчай алімпіяды вучняў, заняўшых 1 і 2 месца;</w:t>
      </w:r>
    </w:p>
    <w:p w:rsidR="00A00BC6" w:rsidRPr="00997D27" w:rsidRDefault="00A00BC6" w:rsidP="00A00BC6">
      <w:pPr>
        <w:pStyle w:val="a3"/>
        <w:ind w:left="0"/>
        <w:jc w:val="both"/>
        <w:rPr>
          <w:rFonts w:ascii="Times New Roman" w:hAnsi="Times New Roman"/>
          <w:szCs w:val="28"/>
          <w:lang w:val="be-BY"/>
        </w:rPr>
      </w:pPr>
      <w:r w:rsidRPr="00997D27">
        <w:rPr>
          <w:rFonts w:ascii="Times New Roman" w:hAnsi="Times New Roman"/>
          <w:szCs w:val="28"/>
          <w:lang w:val="be-BY"/>
        </w:rPr>
        <w:t xml:space="preserve">        2.2. рэкамендаваць прадугледзець меры стымулявання настаўнікаў, падрыхтаваўшых пераможцаў раённага тура рэспубліканскай краязнаўчай алімпіяды ў рамках рэспубліканскай акцыі навучэнскай моладзі «Жыву ў Беларусі і тым ганаруся».</w:t>
      </w:r>
    </w:p>
    <w:p w:rsidR="00A00BC6" w:rsidRPr="00997D27" w:rsidRDefault="00A00BC6" w:rsidP="00A00BC6">
      <w:pPr>
        <w:pStyle w:val="a3"/>
        <w:ind w:left="0"/>
        <w:jc w:val="both"/>
        <w:rPr>
          <w:rFonts w:ascii="Times New Roman" w:hAnsi="Times New Roman"/>
          <w:szCs w:val="28"/>
          <w:lang w:val="be-BY"/>
        </w:rPr>
      </w:pPr>
      <w:r w:rsidRPr="00997D27">
        <w:rPr>
          <w:rFonts w:ascii="Times New Roman" w:hAnsi="Times New Roman"/>
          <w:szCs w:val="28"/>
          <w:lang w:val="be-BY"/>
        </w:rPr>
        <w:t xml:space="preserve">       3. Загад давесці да ведама ўстаноў адукацыі і Зэльвенскага раённага ЦТіК.</w:t>
      </w:r>
    </w:p>
    <w:p w:rsidR="00A00BC6" w:rsidRPr="00997D27" w:rsidRDefault="00A00BC6" w:rsidP="00A00BC6">
      <w:pPr>
        <w:pStyle w:val="a3"/>
        <w:ind w:left="0"/>
        <w:jc w:val="both"/>
        <w:rPr>
          <w:rFonts w:ascii="Times New Roman" w:hAnsi="Times New Roman"/>
          <w:szCs w:val="28"/>
          <w:lang w:val="be-BY"/>
        </w:rPr>
      </w:pPr>
      <w:r w:rsidRPr="00997D27">
        <w:rPr>
          <w:rFonts w:ascii="Times New Roman" w:hAnsi="Times New Roman"/>
          <w:szCs w:val="28"/>
          <w:lang w:val="be-BY"/>
        </w:rPr>
        <w:t xml:space="preserve">        4. Кантроль за выкананнем загаду ўскласці на галоўнага спецыяліста сектара па ахове дзяцінства аддзела адукацыі, спорту і турызму Марцута Н.Г. </w:t>
      </w:r>
    </w:p>
    <w:p w:rsidR="00A00BC6" w:rsidRDefault="00A00BC6" w:rsidP="00A00BC6">
      <w:pPr>
        <w:jc w:val="both"/>
        <w:rPr>
          <w:rFonts w:ascii="Times New Roman" w:hAnsi="Times New Roman"/>
          <w:lang w:val="be-BY"/>
        </w:rPr>
      </w:pPr>
      <w:r w:rsidRPr="00997D27">
        <w:rPr>
          <w:rFonts w:ascii="Times New Roman" w:hAnsi="Times New Roman"/>
          <w:lang w:val="be-BY"/>
        </w:rPr>
        <w:t xml:space="preserve">Начальнік аддзела </w:t>
      </w:r>
      <w:r w:rsidRPr="00997D27">
        <w:rPr>
          <w:rFonts w:ascii="Times New Roman" w:hAnsi="Times New Roman"/>
          <w:lang w:val="be-BY"/>
        </w:rPr>
        <w:tab/>
      </w:r>
      <w:r w:rsidRPr="00997D27">
        <w:rPr>
          <w:rFonts w:ascii="Times New Roman" w:hAnsi="Times New Roman"/>
          <w:lang w:val="be-BY"/>
        </w:rPr>
        <w:tab/>
      </w:r>
      <w:r w:rsidRPr="00997D27">
        <w:rPr>
          <w:rFonts w:ascii="Times New Roman" w:hAnsi="Times New Roman"/>
          <w:lang w:val="be-BY"/>
        </w:rPr>
        <w:tab/>
      </w:r>
      <w:r w:rsidRPr="00997D27">
        <w:rPr>
          <w:rFonts w:ascii="Times New Roman" w:hAnsi="Times New Roman"/>
          <w:lang w:val="be-BY"/>
        </w:rPr>
        <w:tab/>
      </w:r>
      <w:r w:rsidRPr="00997D27">
        <w:rPr>
          <w:rFonts w:ascii="Times New Roman" w:hAnsi="Times New Roman"/>
          <w:lang w:val="be-BY"/>
        </w:rPr>
        <w:tab/>
      </w:r>
      <w:r w:rsidRPr="00997D27">
        <w:rPr>
          <w:rFonts w:ascii="Times New Roman" w:hAnsi="Times New Roman"/>
          <w:lang w:val="be-BY"/>
        </w:rPr>
        <w:tab/>
        <w:t>С.М.Лойка</w:t>
      </w:r>
    </w:p>
    <w:p w:rsidR="00A00BC6" w:rsidRDefault="00A00BC6" w:rsidP="00A00BC6">
      <w:pPr>
        <w:jc w:val="both"/>
        <w:rPr>
          <w:rFonts w:ascii="Times New Roman" w:hAnsi="Times New Roman"/>
          <w:lang w:val="be-BY"/>
        </w:rPr>
      </w:pPr>
    </w:p>
    <w:p w:rsidR="00A00BC6" w:rsidRDefault="00A00BC6" w:rsidP="00A00BC6">
      <w:pPr>
        <w:jc w:val="both"/>
        <w:rPr>
          <w:rFonts w:ascii="Times New Roman" w:hAnsi="Times New Roman"/>
          <w:lang w:val="be-BY"/>
        </w:rPr>
      </w:pPr>
    </w:p>
    <w:p w:rsidR="00772E16" w:rsidRDefault="00772E16"/>
    <w:sectPr w:rsidR="0077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132F5"/>
    <w:multiLevelType w:val="hybridMultilevel"/>
    <w:tmpl w:val="BF4C8148"/>
    <w:lvl w:ilvl="0" w:tplc="281C3FE0">
      <w:start w:val="1"/>
      <w:numFmt w:val="decimal"/>
      <w:lvlText w:val="%1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>
    <w:nsid w:val="5CA164E3"/>
    <w:multiLevelType w:val="hybridMultilevel"/>
    <w:tmpl w:val="C4A8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C6"/>
    <w:rsid w:val="00772E16"/>
    <w:rsid w:val="00A00BC6"/>
    <w:rsid w:val="00D63131"/>
    <w:rsid w:val="00E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C6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C6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5709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2016-05-17T10:08:00Z</dcterms:created>
  <dcterms:modified xsi:type="dcterms:W3CDTF">2016-05-17T10:09:00Z</dcterms:modified>
</cp:coreProperties>
</file>