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00" w:rsidRPr="008921B7" w:rsidRDefault="008921B7">
      <w:pPr>
        <w:rPr>
          <w:rFonts w:ascii="Times New Roman" w:hAnsi="Times New Roman" w:cs="Times New Roman"/>
          <w:sz w:val="48"/>
          <w:szCs w:val="48"/>
        </w:rPr>
      </w:pPr>
      <w:r w:rsidRPr="008921B7">
        <w:rPr>
          <w:rFonts w:ascii="Times New Roman" w:hAnsi="Times New Roman" w:cs="Times New Roman"/>
          <w:sz w:val="48"/>
          <w:szCs w:val="48"/>
        </w:rPr>
        <w:t>Как писать изложение</w:t>
      </w:r>
    </w:p>
    <w:p w:rsidR="008921B7" w:rsidRPr="008921B7" w:rsidRDefault="008921B7" w:rsidP="008921B7">
      <w:pPr>
        <w:pStyle w:val="a3"/>
        <w:spacing w:before="0" w:beforeAutospacing="0" w:after="0" w:afterAutospacing="0" w:line="237" w:lineRule="atLeast"/>
        <w:rPr>
          <w:color w:val="000000"/>
          <w:sz w:val="32"/>
          <w:szCs w:val="32"/>
        </w:rPr>
      </w:pPr>
      <w:r w:rsidRPr="008921B7">
        <w:rPr>
          <w:color w:val="000000"/>
          <w:sz w:val="32"/>
          <w:szCs w:val="32"/>
        </w:rPr>
        <w:t>1. Внимательно слушайте текст.</w:t>
      </w:r>
      <w:r w:rsidRPr="008921B7">
        <w:rPr>
          <w:color w:val="000000"/>
          <w:sz w:val="32"/>
          <w:szCs w:val="32"/>
        </w:rPr>
        <w:br/>
        <w:t>2. Сформулируйте основную мысль текста.</w:t>
      </w:r>
      <w:r w:rsidRPr="008921B7">
        <w:rPr>
          <w:color w:val="000000"/>
          <w:sz w:val="32"/>
          <w:szCs w:val="32"/>
        </w:rPr>
        <w:br/>
        <w:t xml:space="preserve">3. </w:t>
      </w:r>
      <w:proofErr w:type="gramStart"/>
      <w:r w:rsidRPr="008921B7">
        <w:rPr>
          <w:color w:val="000000"/>
          <w:sz w:val="32"/>
          <w:szCs w:val="32"/>
        </w:rPr>
        <w:t>Определите</w:t>
      </w:r>
      <w:proofErr w:type="gramEnd"/>
      <w:r w:rsidRPr="008921B7">
        <w:rPr>
          <w:color w:val="000000"/>
          <w:sz w:val="32"/>
          <w:szCs w:val="32"/>
        </w:rPr>
        <w:t xml:space="preserve"> к какому типу речи относится текст.</w:t>
      </w:r>
      <w:r w:rsidRPr="008921B7">
        <w:rPr>
          <w:color w:val="000000"/>
          <w:sz w:val="32"/>
          <w:szCs w:val="32"/>
        </w:rPr>
        <w:br/>
        <w:t>4. Разделите текст на композиционные и смысловые части или составьте план.</w:t>
      </w:r>
      <w:r w:rsidRPr="008921B7">
        <w:rPr>
          <w:color w:val="000000"/>
          <w:sz w:val="32"/>
          <w:szCs w:val="32"/>
        </w:rPr>
        <w:br/>
        <w:t>5. Определите стиль текста. Постарайтесь запомнить хотя бы некоторые особенности языка данного произведения и сохранить их в изложении.</w:t>
      </w:r>
      <w:r w:rsidRPr="008921B7">
        <w:rPr>
          <w:color w:val="000000"/>
          <w:sz w:val="32"/>
          <w:szCs w:val="32"/>
        </w:rPr>
        <w:br/>
        <w:t>6. Прослушайте текст снова.</w:t>
      </w:r>
      <w:r w:rsidRPr="008921B7">
        <w:rPr>
          <w:color w:val="000000"/>
          <w:sz w:val="32"/>
          <w:szCs w:val="32"/>
        </w:rPr>
        <w:br/>
        <w:t>7. Напишите первый вариант (или черновик) изложения.</w:t>
      </w:r>
      <w:r w:rsidRPr="008921B7">
        <w:rPr>
          <w:color w:val="000000"/>
          <w:sz w:val="32"/>
          <w:szCs w:val="32"/>
        </w:rPr>
        <w:br/>
        <w:t>8. Внимательно проверьте черновой вариант, устраните речевые недочеты.</w:t>
      </w:r>
      <w:r w:rsidRPr="008921B7">
        <w:rPr>
          <w:color w:val="000000"/>
          <w:sz w:val="32"/>
          <w:szCs w:val="32"/>
        </w:rPr>
        <w:br/>
        <w:t>9. Аккуратно перепишите текст в тетрадь.</w:t>
      </w:r>
    </w:p>
    <w:p w:rsidR="008921B7" w:rsidRPr="008921B7" w:rsidRDefault="008921B7" w:rsidP="008921B7">
      <w:pPr>
        <w:pStyle w:val="a3"/>
        <w:spacing w:before="0" w:beforeAutospacing="0" w:after="0" w:afterAutospacing="0" w:line="237" w:lineRule="atLeast"/>
        <w:rPr>
          <w:color w:val="000000"/>
          <w:sz w:val="32"/>
          <w:szCs w:val="32"/>
        </w:rPr>
      </w:pPr>
      <w:r w:rsidRPr="008921B7">
        <w:rPr>
          <w:color w:val="000000"/>
          <w:sz w:val="32"/>
          <w:szCs w:val="32"/>
        </w:rPr>
        <w:t> </w:t>
      </w:r>
    </w:p>
    <w:p w:rsidR="008921B7" w:rsidRPr="008921B7" w:rsidRDefault="008921B7">
      <w:pPr>
        <w:rPr>
          <w:rFonts w:ascii="Times New Roman" w:hAnsi="Times New Roman" w:cs="Times New Roman"/>
          <w:sz w:val="32"/>
          <w:szCs w:val="32"/>
        </w:rPr>
      </w:pPr>
    </w:p>
    <w:sectPr w:rsidR="008921B7" w:rsidRPr="008921B7" w:rsidSect="0095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B7"/>
    <w:rsid w:val="008921B7"/>
    <w:rsid w:val="0095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dom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2015-01-27T14:46:00Z</dcterms:created>
  <dcterms:modified xsi:type="dcterms:W3CDTF">2015-01-27T14:47:00Z</dcterms:modified>
</cp:coreProperties>
</file>