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EF" w:rsidRPr="00941015" w:rsidRDefault="00464B02" w:rsidP="00AF0FBD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941015">
        <w:rPr>
          <w:rStyle w:val="11"/>
          <w:rFonts w:ascii="Times New Roman" w:hAnsi="Times New Roman" w:cs="Times New Roman"/>
          <w:sz w:val="26"/>
          <w:szCs w:val="26"/>
        </w:rPr>
        <w:t>Золотое правило медицины - «болезнь лучше предупредить, чем лечить»</w:t>
      </w:r>
      <w:bookmarkEnd w:id="0"/>
    </w:p>
    <w:p w:rsidR="004813EF" w:rsidRPr="00941015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586"/>
        </w:tabs>
        <w:spacing w:before="0" w:line="276" w:lineRule="auto"/>
        <w:ind w:left="20" w:right="40" w:firstLine="300"/>
        <w:rPr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Успешность профилактических мероприя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тий очевидна: легче предотвратить пробу нар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котика молодым человеком, чем потом искоре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нить эту пагубную зависимость.</w:t>
      </w:r>
    </w:p>
    <w:p w:rsidR="004813EF" w:rsidRPr="00941015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76" w:lineRule="auto"/>
        <w:ind w:left="20" w:right="40" w:firstLine="300"/>
        <w:rPr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Профилактические мероприятия не могут быть реализованы без активного участия родите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лей.</w:t>
      </w:r>
    </w:p>
    <w:p w:rsidR="004813EF" w:rsidRPr="00941015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596"/>
        </w:tabs>
        <w:spacing w:before="0" w:after="150" w:line="276" w:lineRule="auto"/>
        <w:ind w:left="20" w:right="40" w:firstLine="300"/>
        <w:rPr>
          <w:rStyle w:val="12"/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Очевидно, что родителям не хватает инфор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мации и осознанных действий в реализации про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филактической программы.</w:t>
      </w:r>
    </w:p>
    <w:p w:rsidR="00735417" w:rsidRPr="00941015" w:rsidRDefault="00735417" w:rsidP="00941015">
      <w:pPr>
        <w:pStyle w:val="2"/>
        <w:shd w:val="clear" w:color="auto" w:fill="auto"/>
        <w:tabs>
          <w:tab w:val="left" w:pos="596"/>
        </w:tabs>
        <w:spacing w:before="0" w:after="150" w:line="276" w:lineRule="auto"/>
        <w:ind w:left="320" w:right="40" w:firstLine="0"/>
        <w:rPr>
          <w:rFonts w:ascii="Times New Roman" w:hAnsi="Times New Roman" w:cs="Times New Roman"/>
          <w:sz w:val="26"/>
          <w:szCs w:val="26"/>
        </w:rPr>
      </w:pPr>
    </w:p>
    <w:p w:rsidR="00735417" w:rsidRPr="00941015" w:rsidRDefault="00464B02" w:rsidP="00941015">
      <w:pPr>
        <w:pStyle w:val="10"/>
        <w:keepNext/>
        <w:keepLines/>
        <w:shd w:val="clear" w:color="auto" w:fill="auto"/>
        <w:spacing w:after="215" w:line="276" w:lineRule="auto"/>
        <w:rPr>
          <w:rFonts w:ascii="Times New Roman" w:hAnsi="Times New Roman" w:cs="Times New Roman"/>
          <w:sz w:val="26"/>
          <w:szCs w:val="26"/>
        </w:rPr>
      </w:pPr>
      <w:bookmarkStart w:id="1" w:name="bookmark1"/>
      <w:r w:rsidRPr="00941015">
        <w:rPr>
          <w:rStyle w:val="11"/>
          <w:rFonts w:ascii="Times New Roman" w:hAnsi="Times New Roman" w:cs="Times New Roman"/>
          <w:b/>
          <w:bCs/>
          <w:sz w:val="26"/>
          <w:szCs w:val="26"/>
        </w:rPr>
        <w:t>В чём причины роста потребления наркотических веществ среди подростков и молодёжи?</w:t>
      </w:r>
      <w:bookmarkEnd w:id="1"/>
    </w:p>
    <w:p w:rsidR="004813EF" w:rsidRPr="00941015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76" w:lineRule="auto"/>
        <w:ind w:left="20" w:right="40" w:firstLine="300"/>
        <w:rPr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Первая группа причин связана с плохим социально-экономическим положением, безра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ботицей, бездельем, любопытством.</w:t>
      </w:r>
    </w:p>
    <w:p w:rsidR="004813EF" w:rsidRPr="00941015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76" w:lineRule="auto"/>
        <w:ind w:left="20" w:right="40" w:firstLine="300"/>
        <w:rPr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Вторая группа причин: спрос и предложе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ние наркотических веществ.</w:t>
      </w:r>
    </w:p>
    <w:p w:rsidR="004813EF" w:rsidRPr="00941015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596"/>
        </w:tabs>
        <w:spacing w:before="0" w:after="146" w:line="276" w:lineRule="auto"/>
        <w:ind w:left="20" w:right="40" w:firstLine="300"/>
        <w:rPr>
          <w:rStyle w:val="12"/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Третья группа причин - факторы психоло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гического плана. Это факторы, которые могут привести к неспособности подростков сказать «НЕТ».</w:t>
      </w:r>
    </w:p>
    <w:p w:rsidR="00735417" w:rsidRPr="00941015" w:rsidRDefault="00735417" w:rsidP="00941015">
      <w:pPr>
        <w:pStyle w:val="2"/>
        <w:shd w:val="clear" w:color="auto" w:fill="auto"/>
        <w:tabs>
          <w:tab w:val="left" w:pos="596"/>
        </w:tabs>
        <w:spacing w:before="0" w:after="146" w:line="276" w:lineRule="auto"/>
        <w:ind w:left="320" w:right="40" w:firstLine="0"/>
        <w:rPr>
          <w:rFonts w:ascii="Times New Roman" w:hAnsi="Times New Roman" w:cs="Times New Roman"/>
          <w:sz w:val="26"/>
          <w:szCs w:val="26"/>
        </w:rPr>
      </w:pPr>
    </w:p>
    <w:p w:rsidR="004813EF" w:rsidRPr="00941015" w:rsidRDefault="00464B02" w:rsidP="00941015">
      <w:pPr>
        <w:pStyle w:val="10"/>
        <w:keepNext/>
        <w:keepLines/>
        <w:shd w:val="clear" w:color="auto" w:fill="auto"/>
        <w:spacing w:after="211" w:line="276" w:lineRule="auto"/>
        <w:rPr>
          <w:rFonts w:ascii="Times New Roman" w:hAnsi="Times New Roman" w:cs="Times New Roman"/>
          <w:sz w:val="26"/>
          <w:szCs w:val="26"/>
        </w:rPr>
      </w:pPr>
      <w:bookmarkStart w:id="2" w:name="bookmark2"/>
      <w:r w:rsidRPr="00941015">
        <w:rPr>
          <w:rStyle w:val="11"/>
          <w:rFonts w:ascii="Times New Roman" w:hAnsi="Times New Roman" w:cs="Times New Roman"/>
          <w:b/>
          <w:bCs/>
          <w:sz w:val="26"/>
          <w:szCs w:val="26"/>
        </w:rPr>
        <w:t>Какие факторы психологического плана влияют на потребление подростками и молодёжью наркотиков?</w:t>
      </w:r>
      <w:bookmarkEnd w:id="2"/>
    </w:p>
    <w:p w:rsidR="004813EF" w:rsidRPr="00941015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276" w:lineRule="auto"/>
        <w:ind w:left="20" w:right="40" w:firstLine="300"/>
        <w:rPr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Частое вмешательство взрослых в приня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тие решений подростками. Взрослые решают, что должен делать подросток, а не он сам.</w:t>
      </w:r>
    </w:p>
    <w:p w:rsidR="004813EF" w:rsidRPr="00941015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276" w:lineRule="auto"/>
        <w:ind w:left="20" w:right="40" w:firstLine="300"/>
        <w:rPr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Подавление взрослыми мнений и прав под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ростков. Взрослые часто навязывают своё мне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ние детям.</w:t>
      </w:r>
    </w:p>
    <w:p w:rsidR="004813EF" w:rsidRPr="00941015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276" w:lineRule="auto"/>
        <w:ind w:left="20" w:right="40" w:firstLine="300"/>
        <w:rPr>
          <w:rStyle w:val="12"/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Постоянные упрёки взрослых в совершении подростками каких-либо действий.</w:t>
      </w:r>
    </w:p>
    <w:p w:rsidR="00735417" w:rsidRDefault="00735417" w:rsidP="00941015">
      <w:pPr>
        <w:pStyle w:val="2"/>
        <w:shd w:val="clear" w:color="auto" w:fill="auto"/>
        <w:tabs>
          <w:tab w:val="left" w:pos="615"/>
        </w:tabs>
        <w:spacing w:before="0" w:line="276" w:lineRule="auto"/>
        <w:ind w:right="40" w:firstLine="0"/>
        <w:rPr>
          <w:rStyle w:val="12"/>
          <w:rFonts w:ascii="Times New Roman" w:hAnsi="Times New Roman" w:cs="Times New Roman"/>
          <w:sz w:val="26"/>
          <w:szCs w:val="26"/>
        </w:rPr>
      </w:pPr>
    </w:p>
    <w:p w:rsidR="00941015" w:rsidRDefault="00941015" w:rsidP="00941015">
      <w:pPr>
        <w:pStyle w:val="2"/>
        <w:shd w:val="clear" w:color="auto" w:fill="auto"/>
        <w:tabs>
          <w:tab w:val="left" w:pos="615"/>
        </w:tabs>
        <w:spacing w:before="0" w:line="276" w:lineRule="auto"/>
        <w:ind w:right="40" w:firstLine="0"/>
        <w:rPr>
          <w:rStyle w:val="12"/>
          <w:rFonts w:ascii="Times New Roman" w:hAnsi="Times New Roman" w:cs="Times New Roman"/>
          <w:sz w:val="26"/>
          <w:szCs w:val="26"/>
        </w:rPr>
      </w:pPr>
    </w:p>
    <w:p w:rsidR="00941015" w:rsidRDefault="00941015" w:rsidP="00735417">
      <w:pPr>
        <w:pStyle w:val="2"/>
        <w:shd w:val="clear" w:color="auto" w:fill="auto"/>
        <w:tabs>
          <w:tab w:val="left" w:pos="615"/>
        </w:tabs>
        <w:spacing w:before="0" w:line="240" w:lineRule="auto"/>
        <w:ind w:right="40" w:firstLine="0"/>
        <w:rPr>
          <w:rStyle w:val="12"/>
          <w:rFonts w:ascii="Times New Roman" w:hAnsi="Times New Roman" w:cs="Times New Roman"/>
          <w:sz w:val="26"/>
          <w:szCs w:val="26"/>
        </w:rPr>
      </w:pPr>
    </w:p>
    <w:p w:rsidR="00941015" w:rsidRDefault="00941015" w:rsidP="00735417">
      <w:pPr>
        <w:pStyle w:val="2"/>
        <w:shd w:val="clear" w:color="auto" w:fill="auto"/>
        <w:tabs>
          <w:tab w:val="left" w:pos="615"/>
        </w:tabs>
        <w:spacing w:before="0" w:line="240" w:lineRule="auto"/>
        <w:ind w:right="40" w:firstLine="0"/>
        <w:rPr>
          <w:rStyle w:val="12"/>
          <w:rFonts w:ascii="Times New Roman" w:hAnsi="Times New Roman" w:cs="Times New Roman"/>
          <w:sz w:val="26"/>
          <w:szCs w:val="26"/>
        </w:rPr>
      </w:pPr>
    </w:p>
    <w:p w:rsidR="00941015" w:rsidRDefault="00941015" w:rsidP="00735417">
      <w:pPr>
        <w:pStyle w:val="2"/>
        <w:shd w:val="clear" w:color="auto" w:fill="auto"/>
        <w:tabs>
          <w:tab w:val="left" w:pos="615"/>
        </w:tabs>
        <w:spacing w:before="0" w:line="240" w:lineRule="auto"/>
        <w:ind w:right="40" w:firstLine="0"/>
        <w:rPr>
          <w:rStyle w:val="12"/>
          <w:rFonts w:ascii="Times New Roman" w:hAnsi="Times New Roman" w:cs="Times New Roman"/>
          <w:sz w:val="26"/>
          <w:szCs w:val="26"/>
        </w:rPr>
      </w:pPr>
    </w:p>
    <w:p w:rsidR="00941015" w:rsidRDefault="00941015" w:rsidP="00735417">
      <w:pPr>
        <w:pStyle w:val="2"/>
        <w:shd w:val="clear" w:color="auto" w:fill="auto"/>
        <w:tabs>
          <w:tab w:val="left" w:pos="615"/>
        </w:tabs>
        <w:spacing w:before="0" w:line="240" w:lineRule="auto"/>
        <w:ind w:right="40" w:firstLine="0"/>
        <w:rPr>
          <w:rStyle w:val="12"/>
          <w:rFonts w:ascii="Times New Roman" w:hAnsi="Times New Roman" w:cs="Times New Roman"/>
          <w:sz w:val="26"/>
          <w:szCs w:val="26"/>
        </w:rPr>
      </w:pPr>
    </w:p>
    <w:p w:rsidR="00941015" w:rsidRDefault="00941015" w:rsidP="00735417">
      <w:pPr>
        <w:pStyle w:val="2"/>
        <w:shd w:val="clear" w:color="auto" w:fill="auto"/>
        <w:tabs>
          <w:tab w:val="left" w:pos="615"/>
        </w:tabs>
        <w:spacing w:before="0" w:line="240" w:lineRule="auto"/>
        <w:ind w:right="40" w:firstLine="0"/>
        <w:rPr>
          <w:rStyle w:val="12"/>
          <w:rFonts w:ascii="Times New Roman" w:hAnsi="Times New Roman" w:cs="Times New Roman"/>
          <w:sz w:val="26"/>
          <w:szCs w:val="26"/>
        </w:rPr>
      </w:pPr>
    </w:p>
    <w:p w:rsidR="00941015" w:rsidRDefault="00941015" w:rsidP="00735417">
      <w:pPr>
        <w:pStyle w:val="2"/>
        <w:shd w:val="clear" w:color="auto" w:fill="auto"/>
        <w:tabs>
          <w:tab w:val="left" w:pos="615"/>
        </w:tabs>
        <w:spacing w:before="0" w:line="240" w:lineRule="auto"/>
        <w:ind w:right="40" w:firstLine="0"/>
        <w:rPr>
          <w:rStyle w:val="12"/>
          <w:rFonts w:ascii="Times New Roman" w:hAnsi="Times New Roman" w:cs="Times New Roman"/>
          <w:sz w:val="26"/>
          <w:szCs w:val="26"/>
        </w:rPr>
      </w:pPr>
    </w:p>
    <w:p w:rsidR="00941015" w:rsidRPr="00735417" w:rsidRDefault="00941015" w:rsidP="00735417">
      <w:pPr>
        <w:pStyle w:val="2"/>
        <w:shd w:val="clear" w:color="auto" w:fill="auto"/>
        <w:tabs>
          <w:tab w:val="left" w:pos="615"/>
        </w:tabs>
        <w:spacing w:before="0" w:line="240" w:lineRule="auto"/>
        <w:ind w:right="40" w:firstLine="0"/>
        <w:rPr>
          <w:rStyle w:val="12"/>
          <w:rFonts w:ascii="Times New Roman" w:hAnsi="Times New Roman" w:cs="Times New Roman"/>
          <w:sz w:val="26"/>
          <w:szCs w:val="26"/>
        </w:rPr>
      </w:pPr>
    </w:p>
    <w:p w:rsidR="00735417" w:rsidRPr="00735417" w:rsidRDefault="00735417" w:rsidP="00941015">
      <w:pPr>
        <w:pStyle w:val="2"/>
        <w:shd w:val="clear" w:color="auto" w:fill="auto"/>
        <w:tabs>
          <w:tab w:val="left" w:pos="615"/>
        </w:tabs>
        <w:spacing w:before="0" w:line="240" w:lineRule="auto"/>
        <w:ind w:right="40" w:firstLine="0"/>
        <w:rPr>
          <w:rFonts w:ascii="Times New Roman" w:hAnsi="Times New Roman" w:cs="Times New Roman"/>
          <w:sz w:val="26"/>
          <w:szCs w:val="26"/>
        </w:rPr>
      </w:pPr>
    </w:p>
    <w:p w:rsidR="004813EF" w:rsidRPr="00941015" w:rsidRDefault="00464B02" w:rsidP="00735417">
      <w:pPr>
        <w:pStyle w:val="10"/>
        <w:keepNext/>
        <w:keepLines/>
        <w:shd w:val="clear" w:color="auto" w:fill="auto"/>
        <w:spacing w:after="278" w:line="240" w:lineRule="auto"/>
        <w:ind w:left="1080" w:right="600"/>
        <w:rPr>
          <w:rFonts w:ascii="Times New Roman" w:hAnsi="Times New Roman" w:cs="Times New Roman"/>
          <w:sz w:val="26"/>
          <w:szCs w:val="26"/>
        </w:rPr>
      </w:pPr>
      <w:bookmarkStart w:id="3" w:name="bookmark3"/>
      <w:r w:rsidRPr="00941015">
        <w:rPr>
          <w:rStyle w:val="11"/>
          <w:rFonts w:ascii="Times New Roman" w:hAnsi="Times New Roman" w:cs="Times New Roman"/>
          <w:b/>
          <w:bCs/>
          <w:sz w:val="26"/>
          <w:szCs w:val="26"/>
        </w:rPr>
        <w:t>Действия взрослых, провоцирующие подростков к употреблению наркотиков?</w:t>
      </w:r>
      <w:bookmarkEnd w:id="3"/>
    </w:p>
    <w:p w:rsidR="004813EF" w:rsidRPr="00941015" w:rsidRDefault="00464B02" w:rsidP="00941015">
      <w:pPr>
        <w:pStyle w:val="2"/>
        <w:numPr>
          <w:ilvl w:val="0"/>
          <w:numId w:val="3"/>
        </w:numPr>
        <w:shd w:val="clear" w:color="auto" w:fill="auto"/>
        <w:spacing w:before="0" w:after="240" w:line="276" w:lineRule="auto"/>
        <w:ind w:right="40"/>
        <w:rPr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Обращения взрослых: «Ты будешь делать так, как я тебе скажу», или: «Вечно ты всё хочешь сделать по-своему, нужно прислушиваться к тому, что говорят старшие», или: «Снова ты на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творил дел! Когда ты будешь слушаться?!»</w:t>
      </w:r>
    </w:p>
    <w:p w:rsidR="004813EF" w:rsidRPr="00941015" w:rsidRDefault="00464B02" w:rsidP="00941015">
      <w:pPr>
        <w:pStyle w:val="2"/>
        <w:numPr>
          <w:ilvl w:val="0"/>
          <w:numId w:val="3"/>
        </w:numPr>
        <w:shd w:val="clear" w:color="auto" w:fill="auto"/>
        <w:spacing w:before="0" w:after="244" w:line="276" w:lineRule="auto"/>
        <w:ind w:right="40"/>
        <w:rPr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Действия взрослых направленные на по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давление инициативы своего отпрыска, вызыва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ют ответный бунт и сопротивление подростка.</w:t>
      </w:r>
    </w:p>
    <w:p w:rsidR="004813EF" w:rsidRPr="00941015" w:rsidRDefault="00464B02" w:rsidP="00941015">
      <w:pPr>
        <w:pStyle w:val="2"/>
        <w:numPr>
          <w:ilvl w:val="0"/>
          <w:numId w:val="3"/>
        </w:numPr>
        <w:shd w:val="clear" w:color="auto" w:fill="auto"/>
        <w:tabs>
          <w:tab w:val="left" w:pos="616"/>
        </w:tabs>
        <w:spacing w:before="0" w:after="244" w:line="276" w:lineRule="auto"/>
        <w:ind w:right="40"/>
        <w:rPr>
          <w:rStyle w:val="12"/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Подросток, который всегда прислушивает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ся к тому, что ему скажут взрослые, не сможет в определённой ситуации отстоять свою точку зре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ния. Он всё время боится быть непринятым и не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понятым , поэтому он никогда не противится тому, что ему предлагают.</w:t>
      </w:r>
    </w:p>
    <w:p w:rsidR="00941015" w:rsidRDefault="00226AEE" w:rsidP="00941015">
      <w:pPr>
        <w:pStyle w:val="2"/>
        <w:shd w:val="clear" w:color="auto" w:fill="auto"/>
        <w:tabs>
          <w:tab w:val="left" w:pos="616"/>
        </w:tabs>
        <w:spacing w:before="0" w:after="244" w:line="276" w:lineRule="auto"/>
        <w:ind w:left="320" w:right="40" w:firstLine="0"/>
        <w:rPr>
          <w:rStyle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4E1E9F" wp14:editId="68F998B2">
            <wp:simplePos x="0" y="0"/>
            <wp:positionH relativeFrom="margin">
              <wp:posOffset>5383530</wp:posOffset>
            </wp:positionH>
            <wp:positionV relativeFrom="margin">
              <wp:posOffset>4370705</wp:posOffset>
            </wp:positionV>
            <wp:extent cx="3339465" cy="21266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т нар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15" w:rsidRDefault="00941015" w:rsidP="00735417">
      <w:pPr>
        <w:pStyle w:val="2"/>
        <w:shd w:val="clear" w:color="auto" w:fill="auto"/>
        <w:tabs>
          <w:tab w:val="left" w:pos="616"/>
        </w:tabs>
        <w:spacing w:before="0" w:after="244" w:line="235" w:lineRule="exact"/>
        <w:ind w:left="320" w:right="40" w:firstLine="0"/>
        <w:rPr>
          <w:rStyle w:val="12"/>
        </w:rPr>
      </w:pPr>
    </w:p>
    <w:p w:rsidR="00941015" w:rsidRDefault="00941015" w:rsidP="00735417">
      <w:pPr>
        <w:pStyle w:val="2"/>
        <w:shd w:val="clear" w:color="auto" w:fill="auto"/>
        <w:tabs>
          <w:tab w:val="left" w:pos="616"/>
        </w:tabs>
        <w:spacing w:before="0" w:after="244" w:line="235" w:lineRule="exact"/>
        <w:ind w:left="320" w:right="40" w:firstLine="0"/>
        <w:rPr>
          <w:rStyle w:val="12"/>
        </w:rPr>
      </w:pPr>
    </w:p>
    <w:p w:rsidR="00941015" w:rsidRDefault="00941015" w:rsidP="00735417">
      <w:pPr>
        <w:pStyle w:val="2"/>
        <w:shd w:val="clear" w:color="auto" w:fill="auto"/>
        <w:tabs>
          <w:tab w:val="left" w:pos="616"/>
        </w:tabs>
        <w:spacing w:before="0" w:after="244" w:line="235" w:lineRule="exact"/>
        <w:ind w:left="320" w:right="40" w:firstLine="0"/>
        <w:rPr>
          <w:rStyle w:val="12"/>
        </w:rPr>
      </w:pPr>
    </w:p>
    <w:p w:rsidR="00941015" w:rsidRDefault="00941015" w:rsidP="00735417">
      <w:pPr>
        <w:pStyle w:val="2"/>
        <w:shd w:val="clear" w:color="auto" w:fill="auto"/>
        <w:tabs>
          <w:tab w:val="left" w:pos="616"/>
        </w:tabs>
        <w:spacing w:before="0" w:after="244" w:line="235" w:lineRule="exact"/>
        <w:ind w:left="320" w:right="40" w:firstLine="0"/>
        <w:rPr>
          <w:rStyle w:val="12"/>
        </w:rPr>
      </w:pPr>
    </w:p>
    <w:p w:rsidR="00941015" w:rsidRDefault="00941015" w:rsidP="00735417">
      <w:pPr>
        <w:pStyle w:val="2"/>
        <w:shd w:val="clear" w:color="auto" w:fill="auto"/>
        <w:tabs>
          <w:tab w:val="left" w:pos="616"/>
        </w:tabs>
        <w:spacing w:before="0" w:after="244" w:line="235" w:lineRule="exact"/>
        <w:ind w:left="320" w:right="40" w:firstLine="0"/>
        <w:rPr>
          <w:rStyle w:val="12"/>
        </w:rPr>
      </w:pPr>
    </w:p>
    <w:p w:rsidR="00941015" w:rsidRDefault="00941015" w:rsidP="00735417">
      <w:pPr>
        <w:pStyle w:val="2"/>
        <w:shd w:val="clear" w:color="auto" w:fill="auto"/>
        <w:tabs>
          <w:tab w:val="left" w:pos="616"/>
        </w:tabs>
        <w:spacing w:before="0" w:after="244" w:line="235" w:lineRule="exact"/>
        <w:ind w:left="320" w:right="40" w:firstLine="0"/>
        <w:rPr>
          <w:rStyle w:val="12"/>
        </w:rPr>
      </w:pPr>
    </w:p>
    <w:p w:rsidR="00735417" w:rsidRPr="00735417" w:rsidRDefault="00735417" w:rsidP="00735417">
      <w:pPr>
        <w:pStyle w:val="2"/>
        <w:shd w:val="clear" w:color="auto" w:fill="auto"/>
        <w:tabs>
          <w:tab w:val="left" w:pos="616"/>
        </w:tabs>
        <w:spacing w:before="0" w:after="244" w:line="235" w:lineRule="exact"/>
        <w:ind w:left="320" w:right="40" w:firstLine="0"/>
        <w:rPr>
          <w:rStyle w:val="12"/>
          <w:rFonts w:ascii="Times New Roman" w:hAnsi="Times New Roman" w:cs="Times New Roman"/>
          <w:sz w:val="12"/>
          <w:szCs w:val="12"/>
        </w:rPr>
      </w:pPr>
      <w:r>
        <w:rPr>
          <w:rStyle w:val="12"/>
        </w:rPr>
        <w:t xml:space="preserve">   </w:t>
      </w:r>
      <w:bookmarkStart w:id="4" w:name="bookmark4"/>
    </w:p>
    <w:p w:rsidR="00AF0FBD" w:rsidRDefault="00AF0FBD" w:rsidP="00941015">
      <w:pPr>
        <w:pStyle w:val="2"/>
        <w:shd w:val="clear" w:color="auto" w:fill="auto"/>
        <w:tabs>
          <w:tab w:val="left" w:pos="616"/>
        </w:tabs>
        <w:spacing w:before="0" w:after="244" w:line="235" w:lineRule="exact"/>
        <w:ind w:left="320" w:right="40" w:firstLine="0"/>
        <w:jc w:val="center"/>
        <w:rPr>
          <w:rStyle w:val="11"/>
          <w:rFonts w:ascii="Times New Roman" w:hAnsi="Times New Roman" w:cs="Times New Roman"/>
          <w:sz w:val="26"/>
          <w:szCs w:val="26"/>
        </w:rPr>
      </w:pPr>
    </w:p>
    <w:p w:rsidR="004813EF" w:rsidRPr="00941015" w:rsidRDefault="00464B02" w:rsidP="00941015">
      <w:pPr>
        <w:pStyle w:val="2"/>
        <w:shd w:val="clear" w:color="auto" w:fill="auto"/>
        <w:tabs>
          <w:tab w:val="left" w:pos="616"/>
        </w:tabs>
        <w:spacing w:before="0" w:after="244" w:line="235" w:lineRule="exact"/>
        <w:ind w:left="320" w:right="4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41015">
        <w:rPr>
          <w:rStyle w:val="11"/>
          <w:rFonts w:ascii="Times New Roman" w:hAnsi="Times New Roman" w:cs="Times New Roman"/>
          <w:sz w:val="26"/>
          <w:szCs w:val="26"/>
        </w:rPr>
        <w:t>Как помочь ребёнку сказать «НЕТ»</w:t>
      </w:r>
      <w:bookmarkEnd w:id="4"/>
    </w:p>
    <w:p w:rsidR="004813EF" w:rsidRPr="00941015" w:rsidRDefault="00464B02" w:rsidP="00735417">
      <w:pPr>
        <w:pStyle w:val="2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240" w:line="240" w:lineRule="auto"/>
        <w:ind w:left="40" w:right="40"/>
        <w:rPr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Общайтесь со своим ребёнком, а не обра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щайтесь к нему. Говорите с ним о проблемах ал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коголя и наркотиков, как и о других житейских проблемах.</w:t>
      </w:r>
    </w:p>
    <w:p w:rsidR="004813EF" w:rsidRPr="00941015" w:rsidRDefault="00464B02" w:rsidP="00735417">
      <w:pPr>
        <w:pStyle w:val="2"/>
        <w:numPr>
          <w:ilvl w:val="0"/>
          <w:numId w:val="1"/>
        </w:numPr>
        <w:shd w:val="clear" w:color="auto" w:fill="auto"/>
        <w:tabs>
          <w:tab w:val="left" w:pos="626"/>
        </w:tabs>
        <w:spacing w:before="0" w:after="240" w:line="240" w:lineRule="auto"/>
        <w:ind w:left="40" w:right="40"/>
        <w:rPr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Будьте образцом для своих детей. Дети быстро распознают фальшь и потом трудно за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воевать их доверие.</w:t>
      </w:r>
    </w:p>
    <w:p w:rsidR="004813EF" w:rsidRPr="00941015" w:rsidRDefault="00464B02" w:rsidP="00735417">
      <w:pPr>
        <w:pStyle w:val="2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236" w:line="240" w:lineRule="auto"/>
        <w:ind w:left="40" w:right="40"/>
        <w:rPr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Ценность семьи. Подростки должны быть уверены в себе. В семье должны быть чёткие пра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>вила в отношении наркотиков. Помогите найти детям увлечение или занятие.</w:t>
      </w:r>
    </w:p>
    <w:p w:rsidR="004813EF" w:rsidRPr="00941015" w:rsidRDefault="00464B02" w:rsidP="00735417">
      <w:pPr>
        <w:pStyle w:val="2"/>
        <w:numPr>
          <w:ilvl w:val="0"/>
          <w:numId w:val="1"/>
        </w:numPr>
        <w:shd w:val="clear" w:color="auto" w:fill="auto"/>
        <w:tabs>
          <w:tab w:val="left" w:pos="611"/>
        </w:tabs>
        <w:spacing w:before="0" w:after="244" w:line="240" w:lineRule="auto"/>
        <w:ind w:left="40" w:right="40"/>
        <w:rPr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Хвалите своих</w:t>
      </w:r>
      <w:r w:rsidR="00735417" w:rsidRPr="00941015">
        <w:rPr>
          <w:rStyle w:val="12"/>
          <w:rFonts w:ascii="Times New Roman" w:hAnsi="Times New Roman" w:cs="Times New Roman"/>
          <w:sz w:val="26"/>
          <w:szCs w:val="26"/>
        </w:rPr>
        <w:t xml:space="preserve"> 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t>детей. Они должны чувство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softHyphen/>
        <w:t xml:space="preserve">вать поддержку и любовь родителей. Говорите, что Вы их 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t>любите.</w:t>
      </w:r>
    </w:p>
    <w:p w:rsidR="00735417" w:rsidRPr="00735417" w:rsidRDefault="00464B02" w:rsidP="00735417">
      <w:pPr>
        <w:pStyle w:val="2"/>
        <w:numPr>
          <w:ilvl w:val="0"/>
          <w:numId w:val="1"/>
        </w:numPr>
        <w:shd w:val="clear" w:color="auto" w:fill="auto"/>
        <w:tabs>
          <w:tab w:val="left" w:pos="621"/>
        </w:tabs>
        <w:spacing w:before="0" w:line="240" w:lineRule="auto"/>
        <w:ind w:left="40" w:right="40"/>
        <w:rPr>
          <w:rStyle w:val="12"/>
          <w:rFonts w:ascii="Times New Roman" w:hAnsi="Times New Roman" w:cs="Times New Roman"/>
          <w:sz w:val="26"/>
          <w:szCs w:val="26"/>
        </w:rPr>
      </w:pPr>
      <w:r w:rsidRPr="00941015">
        <w:rPr>
          <w:rStyle w:val="12"/>
          <w:rFonts w:ascii="Times New Roman" w:hAnsi="Times New Roman" w:cs="Times New Roman"/>
          <w:sz w:val="26"/>
          <w:szCs w:val="26"/>
        </w:rPr>
        <w:t>Ребёнок должен знать, что Вы верите ему, и</w:t>
      </w:r>
      <w:r w:rsidR="00735417" w:rsidRPr="00941015">
        <w:rPr>
          <w:rStyle w:val="12"/>
          <w:rFonts w:ascii="Times New Roman" w:hAnsi="Times New Roman" w:cs="Times New Roman"/>
          <w:sz w:val="26"/>
          <w:szCs w:val="26"/>
        </w:rPr>
        <w:t xml:space="preserve"> </w:t>
      </w:r>
      <w:r w:rsidRPr="00941015">
        <w:rPr>
          <w:rStyle w:val="12"/>
          <w:rFonts w:ascii="Times New Roman" w:hAnsi="Times New Roman" w:cs="Times New Roman"/>
          <w:sz w:val="26"/>
          <w:szCs w:val="26"/>
        </w:rPr>
        <w:t>он поверит Ва</w:t>
      </w:r>
      <w:r w:rsidRPr="00735417">
        <w:rPr>
          <w:rStyle w:val="12"/>
          <w:rFonts w:ascii="Times New Roman" w:hAnsi="Times New Roman" w:cs="Times New Roman"/>
          <w:sz w:val="26"/>
          <w:szCs w:val="26"/>
        </w:rPr>
        <w:t>м.</w:t>
      </w:r>
    </w:p>
    <w:p w:rsidR="00735417" w:rsidRDefault="00735417" w:rsidP="00735417">
      <w:pPr>
        <w:pStyle w:val="2"/>
        <w:shd w:val="clear" w:color="auto" w:fill="auto"/>
        <w:tabs>
          <w:tab w:val="left" w:pos="621"/>
        </w:tabs>
        <w:spacing w:before="0" w:line="240" w:lineRule="exact"/>
        <w:ind w:right="40"/>
        <w:rPr>
          <w:rFonts w:ascii="Times New Roman" w:hAnsi="Times New Roman" w:cs="Times New Roman"/>
          <w:sz w:val="16"/>
          <w:szCs w:val="16"/>
        </w:rPr>
      </w:pPr>
    </w:p>
    <w:p w:rsidR="004813EF" w:rsidRPr="00735417" w:rsidRDefault="00464B02" w:rsidP="00941015">
      <w:pPr>
        <w:pStyle w:val="10"/>
        <w:keepNext/>
        <w:keepLines/>
        <w:shd w:val="clear" w:color="auto" w:fill="auto"/>
        <w:spacing w:after="134" w:line="230" w:lineRule="exact"/>
        <w:ind w:right="120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735417">
        <w:rPr>
          <w:rStyle w:val="11"/>
          <w:rFonts w:ascii="Times New Roman" w:hAnsi="Times New Roman" w:cs="Times New Roman"/>
          <w:b/>
          <w:bCs/>
          <w:sz w:val="28"/>
          <w:szCs w:val="28"/>
        </w:rPr>
        <w:t>Родителям о наркомании</w:t>
      </w:r>
      <w:bookmarkEnd w:id="5"/>
    </w:p>
    <w:p w:rsidR="004813EF" w:rsidRPr="00735417" w:rsidRDefault="00464B02" w:rsidP="00941015">
      <w:pPr>
        <w:pStyle w:val="2"/>
        <w:shd w:val="clear" w:color="auto" w:fill="auto"/>
        <w:spacing w:before="0" w:after="176" w:line="276" w:lineRule="auto"/>
        <w:ind w:left="60" w:right="40"/>
        <w:rPr>
          <w:rFonts w:ascii="Times New Roman" w:hAnsi="Times New Roman" w:cs="Times New Roman"/>
          <w:sz w:val="26"/>
          <w:szCs w:val="26"/>
        </w:rPr>
      </w:pPr>
      <w:r w:rsidRPr="00735417">
        <w:rPr>
          <w:rStyle w:val="12"/>
          <w:rFonts w:ascii="Times New Roman" w:hAnsi="Times New Roman" w:cs="Times New Roman"/>
          <w:sz w:val="26"/>
          <w:szCs w:val="26"/>
        </w:rPr>
        <w:t>Родители, к сожалению, часто поздно замеча</w:t>
      </w:r>
      <w:r w:rsidRPr="00735417">
        <w:rPr>
          <w:rStyle w:val="12"/>
          <w:rFonts w:ascii="Times New Roman" w:hAnsi="Times New Roman" w:cs="Times New Roman"/>
          <w:sz w:val="26"/>
          <w:szCs w:val="26"/>
        </w:rPr>
        <w:softHyphen/>
        <w:t>ют опасные наклонности сына или дочери. Необ</w:t>
      </w:r>
      <w:r w:rsidRPr="00735417">
        <w:rPr>
          <w:rStyle w:val="12"/>
          <w:rFonts w:ascii="Times New Roman" w:hAnsi="Times New Roman" w:cs="Times New Roman"/>
          <w:sz w:val="26"/>
          <w:szCs w:val="26"/>
        </w:rPr>
        <w:softHyphen/>
        <w:t>ходимо обратить внимание на следующие при</w:t>
      </w:r>
      <w:r w:rsidRPr="00735417">
        <w:rPr>
          <w:rStyle w:val="12"/>
          <w:rFonts w:ascii="Times New Roman" w:hAnsi="Times New Roman" w:cs="Times New Roman"/>
          <w:sz w:val="26"/>
          <w:szCs w:val="26"/>
        </w:rPr>
        <w:softHyphen/>
        <w:t>знаки.</w:t>
      </w:r>
    </w:p>
    <w:p w:rsidR="004813EF" w:rsidRPr="00735417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602"/>
        </w:tabs>
        <w:spacing w:before="0" w:after="184" w:line="276" w:lineRule="auto"/>
        <w:ind w:left="60" w:right="40"/>
        <w:rPr>
          <w:rFonts w:ascii="Times New Roman" w:hAnsi="Times New Roman" w:cs="Times New Roman"/>
          <w:sz w:val="26"/>
          <w:szCs w:val="26"/>
        </w:rPr>
      </w:pPr>
      <w:r w:rsidRPr="00735417">
        <w:rPr>
          <w:rStyle w:val="12"/>
          <w:rFonts w:ascii="Times New Roman" w:hAnsi="Times New Roman" w:cs="Times New Roman"/>
          <w:sz w:val="26"/>
          <w:szCs w:val="26"/>
        </w:rPr>
        <w:t>Резкая смена друзей, прежние увлечения больше не интересуют, подросток становится более замкнут, скрытен.</w:t>
      </w:r>
    </w:p>
    <w:p w:rsidR="004813EF" w:rsidRPr="00735417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593"/>
        </w:tabs>
        <w:spacing w:before="0" w:line="276" w:lineRule="auto"/>
        <w:ind w:left="60" w:right="40"/>
        <w:rPr>
          <w:rFonts w:ascii="Times New Roman" w:hAnsi="Times New Roman" w:cs="Times New Roman"/>
          <w:sz w:val="26"/>
          <w:szCs w:val="26"/>
        </w:rPr>
      </w:pPr>
      <w:r w:rsidRPr="00735417">
        <w:rPr>
          <w:rStyle w:val="12"/>
          <w:rFonts w:ascii="Times New Roman" w:hAnsi="Times New Roman" w:cs="Times New Roman"/>
          <w:sz w:val="26"/>
          <w:szCs w:val="26"/>
        </w:rPr>
        <w:t>Частое проявление агрессии, раздражения со стороны подростка. Проявление беспокойства без видимых причин. Желание вырваться на ули</w:t>
      </w:r>
      <w:r w:rsidRPr="00735417">
        <w:rPr>
          <w:rStyle w:val="12"/>
          <w:rFonts w:ascii="Times New Roman" w:hAnsi="Times New Roman" w:cs="Times New Roman"/>
          <w:sz w:val="26"/>
          <w:szCs w:val="26"/>
        </w:rPr>
        <w:softHyphen/>
        <w:t>цу к друзьям.</w:t>
      </w:r>
    </w:p>
    <w:p w:rsidR="004813EF" w:rsidRPr="00735417" w:rsidRDefault="004813EF" w:rsidP="00941015">
      <w:pPr>
        <w:pStyle w:val="21"/>
        <w:shd w:val="clear" w:color="auto" w:fill="auto"/>
        <w:spacing w:line="276" w:lineRule="auto"/>
        <w:ind w:left="700"/>
        <w:rPr>
          <w:rFonts w:ascii="Times New Roman" w:hAnsi="Times New Roman" w:cs="Times New Roman"/>
          <w:sz w:val="16"/>
          <w:szCs w:val="16"/>
        </w:rPr>
      </w:pPr>
    </w:p>
    <w:p w:rsidR="004813EF" w:rsidRPr="00735417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612"/>
        </w:tabs>
        <w:spacing w:before="0" w:after="192" w:line="276" w:lineRule="auto"/>
        <w:ind w:left="60" w:right="40"/>
        <w:rPr>
          <w:rFonts w:ascii="Times New Roman" w:hAnsi="Times New Roman" w:cs="Times New Roman"/>
          <w:sz w:val="26"/>
          <w:szCs w:val="26"/>
        </w:rPr>
      </w:pPr>
      <w:r w:rsidRPr="00735417">
        <w:rPr>
          <w:rStyle w:val="12"/>
          <w:rFonts w:ascii="Times New Roman" w:hAnsi="Times New Roman" w:cs="Times New Roman"/>
          <w:sz w:val="26"/>
          <w:szCs w:val="26"/>
        </w:rPr>
        <w:t>Проявление чрезмерной весёлости, болт</w:t>
      </w:r>
      <w:r w:rsidRPr="00735417">
        <w:rPr>
          <w:rStyle w:val="12"/>
          <w:rFonts w:ascii="Times New Roman" w:hAnsi="Times New Roman" w:cs="Times New Roman"/>
          <w:sz w:val="26"/>
          <w:szCs w:val="26"/>
        </w:rPr>
        <w:softHyphen/>
        <w:t>ливости, повышенной жажды, аппетита. Либо вя</w:t>
      </w:r>
      <w:r w:rsidRPr="00735417">
        <w:rPr>
          <w:rStyle w:val="12"/>
          <w:rFonts w:ascii="Times New Roman" w:hAnsi="Times New Roman" w:cs="Times New Roman"/>
          <w:sz w:val="26"/>
          <w:szCs w:val="26"/>
        </w:rPr>
        <w:softHyphen/>
        <w:t>лость, сонливость, безразличие ко всему.</w:t>
      </w:r>
    </w:p>
    <w:p w:rsidR="004813EF" w:rsidRPr="00735417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607"/>
        </w:tabs>
        <w:spacing w:before="0" w:after="176" w:line="276" w:lineRule="auto"/>
        <w:ind w:left="60" w:right="40"/>
        <w:rPr>
          <w:rFonts w:ascii="Times New Roman" w:hAnsi="Times New Roman" w:cs="Times New Roman"/>
          <w:sz w:val="26"/>
          <w:szCs w:val="26"/>
        </w:rPr>
      </w:pPr>
      <w:r w:rsidRPr="00735417">
        <w:rPr>
          <w:rStyle w:val="12"/>
          <w:rFonts w:ascii="Times New Roman" w:hAnsi="Times New Roman" w:cs="Times New Roman"/>
          <w:sz w:val="26"/>
          <w:szCs w:val="26"/>
        </w:rPr>
        <w:t>Покраснение либо бледность кожных по</w:t>
      </w:r>
      <w:r w:rsidRPr="00735417">
        <w:rPr>
          <w:rStyle w:val="12"/>
          <w:rFonts w:ascii="Times New Roman" w:hAnsi="Times New Roman" w:cs="Times New Roman"/>
          <w:sz w:val="26"/>
          <w:szCs w:val="26"/>
        </w:rPr>
        <w:softHyphen/>
        <w:t>кровов. Зуд кожи лица либо кончика носа и за ушами.</w:t>
      </w:r>
    </w:p>
    <w:p w:rsidR="004813EF" w:rsidRPr="00735417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602"/>
        </w:tabs>
        <w:spacing w:before="0" w:after="209" w:line="276" w:lineRule="auto"/>
        <w:ind w:left="60" w:right="40"/>
        <w:rPr>
          <w:rFonts w:ascii="Times New Roman" w:hAnsi="Times New Roman" w:cs="Times New Roman"/>
          <w:sz w:val="26"/>
          <w:szCs w:val="26"/>
        </w:rPr>
      </w:pPr>
      <w:r w:rsidRPr="00735417">
        <w:rPr>
          <w:rStyle w:val="12"/>
          <w:rFonts w:ascii="Times New Roman" w:hAnsi="Times New Roman" w:cs="Times New Roman"/>
          <w:sz w:val="26"/>
          <w:szCs w:val="26"/>
        </w:rPr>
        <w:t>Очень</w:t>
      </w:r>
      <w:r w:rsidR="00735417" w:rsidRPr="00735417">
        <w:rPr>
          <w:rStyle w:val="12"/>
          <w:rFonts w:ascii="Times New Roman" w:hAnsi="Times New Roman" w:cs="Times New Roman"/>
          <w:sz w:val="26"/>
          <w:szCs w:val="26"/>
        </w:rPr>
        <w:t xml:space="preserve"> </w:t>
      </w:r>
      <w:r w:rsidRPr="00735417">
        <w:rPr>
          <w:rStyle w:val="12"/>
          <w:rFonts w:ascii="Times New Roman" w:hAnsi="Times New Roman" w:cs="Times New Roman"/>
          <w:sz w:val="26"/>
          <w:szCs w:val="26"/>
        </w:rPr>
        <w:t>узкие, точечные, либо расширенные зрачки.</w:t>
      </w:r>
    </w:p>
    <w:p w:rsidR="004813EF" w:rsidRPr="00735417" w:rsidRDefault="00735417" w:rsidP="00941015">
      <w:pPr>
        <w:pStyle w:val="2"/>
        <w:numPr>
          <w:ilvl w:val="0"/>
          <w:numId w:val="1"/>
        </w:numPr>
        <w:shd w:val="clear" w:color="auto" w:fill="auto"/>
        <w:tabs>
          <w:tab w:val="left" w:pos="609"/>
        </w:tabs>
        <w:spacing w:before="0" w:after="123" w:line="276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735417">
        <w:rPr>
          <w:rStyle w:val="12"/>
          <w:rFonts w:ascii="Times New Roman" w:hAnsi="Times New Roman" w:cs="Times New Roman"/>
          <w:sz w:val="26"/>
          <w:szCs w:val="26"/>
        </w:rPr>
        <w:t>Остекленелый</w:t>
      </w:r>
      <w:r w:rsidR="00464B02" w:rsidRPr="00735417">
        <w:rPr>
          <w:rStyle w:val="12"/>
          <w:rFonts w:ascii="Times New Roman" w:hAnsi="Times New Roman" w:cs="Times New Roman"/>
          <w:sz w:val="26"/>
          <w:szCs w:val="26"/>
        </w:rPr>
        <w:t>, «туманный» взгляд.</w:t>
      </w:r>
    </w:p>
    <w:p w:rsidR="004813EF" w:rsidRPr="00735417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612"/>
        </w:tabs>
        <w:spacing w:before="0" w:after="176" w:line="276" w:lineRule="auto"/>
        <w:ind w:left="60" w:right="40"/>
        <w:rPr>
          <w:rFonts w:ascii="Times New Roman" w:hAnsi="Times New Roman" w:cs="Times New Roman"/>
          <w:sz w:val="26"/>
          <w:szCs w:val="26"/>
        </w:rPr>
      </w:pPr>
      <w:r w:rsidRPr="00735417">
        <w:rPr>
          <w:rStyle w:val="12"/>
          <w:rFonts w:ascii="Times New Roman" w:hAnsi="Times New Roman" w:cs="Times New Roman"/>
          <w:sz w:val="26"/>
          <w:szCs w:val="26"/>
        </w:rPr>
        <w:t>Подросток меньше внимания уделяет сво</w:t>
      </w:r>
      <w:r w:rsidRPr="00735417">
        <w:rPr>
          <w:rStyle w:val="12"/>
          <w:rFonts w:ascii="Times New Roman" w:hAnsi="Times New Roman" w:cs="Times New Roman"/>
          <w:sz w:val="26"/>
          <w:szCs w:val="26"/>
        </w:rPr>
        <w:softHyphen/>
        <w:t>ей внешности.</w:t>
      </w:r>
    </w:p>
    <w:p w:rsidR="004813EF" w:rsidRPr="00735417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612"/>
        </w:tabs>
        <w:spacing w:before="0" w:after="173" w:line="276" w:lineRule="auto"/>
        <w:ind w:left="60" w:right="40"/>
        <w:rPr>
          <w:rFonts w:ascii="Times New Roman" w:hAnsi="Times New Roman" w:cs="Times New Roman"/>
          <w:sz w:val="26"/>
          <w:szCs w:val="26"/>
        </w:rPr>
      </w:pPr>
      <w:r w:rsidRPr="00735417">
        <w:rPr>
          <w:rStyle w:val="12"/>
          <w:rFonts w:ascii="Times New Roman" w:hAnsi="Times New Roman" w:cs="Times New Roman"/>
          <w:sz w:val="26"/>
          <w:szCs w:val="26"/>
        </w:rPr>
        <w:t>От одежды подростка пахнет травой, аце</w:t>
      </w:r>
      <w:r w:rsidRPr="00735417">
        <w:rPr>
          <w:rStyle w:val="12"/>
          <w:rFonts w:ascii="Times New Roman" w:hAnsi="Times New Roman" w:cs="Times New Roman"/>
          <w:sz w:val="26"/>
          <w:szCs w:val="26"/>
        </w:rPr>
        <w:softHyphen/>
        <w:t>тоном, среди вещей можно встретить шприцы, иглы, незнакомые пакетики и т.д.</w:t>
      </w:r>
    </w:p>
    <w:p w:rsidR="004813EF" w:rsidRPr="00735417" w:rsidRDefault="00464B02" w:rsidP="00941015">
      <w:pPr>
        <w:pStyle w:val="2"/>
        <w:numPr>
          <w:ilvl w:val="0"/>
          <w:numId w:val="1"/>
        </w:numPr>
        <w:shd w:val="clear" w:color="auto" w:fill="auto"/>
        <w:tabs>
          <w:tab w:val="left" w:pos="607"/>
        </w:tabs>
        <w:spacing w:before="0" w:after="192" w:line="276" w:lineRule="auto"/>
        <w:ind w:left="60" w:right="40"/>
        <w:rPr>
          <w:rFonts w:ascii="Times New Roman" w:hAnsi="Times New Roman" w:cs="Times New Roman"/>
          <w:sz w:val="26"/>
          <w:szCs w:val="26"/>
        </w:rPr>
      </w:pPr>
      <w:r w:rsidRPr="00735417">
        <w:rPr>
          <w:rStyle w:val="12"/>
          <w:rFonts w:ascii="Times New Roman" w:hAnsi="Times New Roman" w:cs="Times New Roman"/>
          <w:sz w:val="26"/>
          <w:szCs w:val="26"/>
        </w:rPr>
        <w:t>Карманные расходы возрастают, а из дома начинают пропадать вещи и деньги.</w:t>
      </w:r>
    </w:p>
    <w:p w:rsidR="004813EF" w:rsidRDefault="00464B02" w:rsidP="00941015">
      <w:pPr>
        <w:pStyle w:val="2"/>
        <w:shd w:val="clear" w:color="auto" w:fill="auto"/>
        <w:spacing w:before="0" w:line="276" w:lineRule="auto"/>
        <w:ind w:left="60" w:right="40"/>
        <w:rPr>
          <w:rStyle w:val="12"/>
          <w:rFonts w:ascii="Times New Roman" w:hAnsi="Times New Roman" w:cs="Times New Roman"/>
          <w:sz w:val="26"/>
          <w:szCs w:val="26"/>
        </w:rPr>
      </w:pPr>
      <w:r w:rsidRPr="00735417">
        <w:rPr>
          <w:rStyle w:val="12"/>
          <w:rFonts w:ascii="Times New Roman" w:hAnsi="Times New Roman" w:cs="Times New Roman"/>
          <w:sz w:val="26"/>
          <w:szCs w:val="26"/>
        </w:rPr>
        <w:t>Если Вы выявили эти признаки у Вашего сына или дочери, постарайтесь мягко, дружески пого</w:t>
      </w:r>
      <w:r w:rsidRPr="00735417">
        <w:rPr>
          <w:rStyle w:val="12"/>
          <w:rFonts w:ascii="Times New Roman" w:hAnsi="Times New Roman" w:cs="Times New Roman"/>
          <w:sz w:val="26"/>
          <w:szCs w:val="26"/>
        </w:rPr>
        <w:softHyphen/>
        <w:t>ворить с ребёнком. Этот разговор позволит по</w:t>
      </w:r>
      <w:r w:rsidRPr="00735417">
        <w:rPr>
          <w:rStyle w:val="12"/>
          <w:rFonts w:ascii="Times New Roman" w:hAnsi="Times New Roman" w:cs="Times New Roman"/>
          <w:sz w:val="26"/>
          <w:szCs w:val="26"/>
        </w:rPr>
        <w:softHyphen/>
        <w:t>нять Вам, насколько глубоко он втянулся в нарко</w:t>
      </w:r>
      <w:r w:rsidRPr="00735417">
        <w:rPr>
          <w:rStyle w:val="12"/>
          <w:rFonts w:ascii="Times New Roman" w:hAnsi="Times New Roman" w:cs="Times New Roman"/>
          <w:sz w:val="26"/>
          <w:szCs w:val="26"/>
        </w:rPr>
        <w:softHyphen/>
        <w:t>тики. Крики и ругань не приводят к желаемому результату. Поэтому лучше предложить ему свою помощь. Наркомания - не фатальное заболева</w:t>
      </w:r>
      <w:r w:rsidRPr="00735417">
        <w:rPr>
          <w:rStyle w:val="12"/>
          <w:rFonts w:ascii="Times New Roman" w:hAnsi="Times New Roman" w:cs="Times New Roman"/>
          <w:sz w:val="26"/>
          <w:szCs w:val="26"/>
        </w:rPr>
        <w:softHyphen/>
        <w:t>ние.</w:t>
      </w:r>
    </w:p>
    <w:p w:rsidR="00941015" w:rsidRDefault="00941015" w:rsidP="00941015">
      <w:pPr>
        <w:pStyle w:val="2"/>
        <w:shd w:val="clear" w:color="auto" w:fill="auto"/>
        <w:spacing w:before="0" w:line="276" w:lineRule="auto"/>
        <w:ind w:left="60" w:right="40"/>
        <w:rPr>
          <w:rStyle w:val="12"/>
          <w:rFonts w:ascii="Times New Roman" w:hAnsi="Times New Roman" w:cs="Times New Roman"/>
          <w:sz w:val="26"/>
          <w:szCs w:val="26"/>
        </w:rPr>
      </w:pPr>
    </w:p>
    <w:p w:rsidR="00941015" w:rsidRDefault="00941015" w:rsidP="00226AEE">
      <w:pPr>
        <w:pStyle w:val="2"/>
        <w:shd w:val="clear" w:color="auto" w:fill="auto"/>
        <w:spacing w:before="0" w:line="240" w:lineRule="auto"/>
        <w:ind w:right="40" w:firstLine="0"/>
        <w:rPr>
          <w:rStyle w:val="12"/>
          <w:rFonts w:ascii="Times New Roman" w:hAnsi="Times New Roman" w:cs="Times New Roman"/>
          <w:sz w:val="26"/>
          <w:szCs w:val="26"/>
        </w:rPr>
      </w:pPr>
    </w:p>
    <w:p w:rsidR="00226AEE" w:rsidRDefault="00226AEE" w:rsidP="00226AEE">
      <w:pPr>
        <w:pStyle w:val="2"/>
        <w:shd w:val="clear" w:color="auto" w:fill="auto"/>
        <w:spacing w:before="0" w:line="240" w:lineRule="auto"/>
        <w:ind w:right="40" w:firstLine="0"/>
        <w:rPr>
          <w:rStyle w:val="12"/>
          <w:rFonts w:ascii="Times New Roman" w:hAnsi="Times New Roman" w:cs="Times New Roman"/>
          <w:sz w:val="26"/>
          <w:szCs w:val="26"/>
        </w:rPr>
      </w:pPr>
    </w:p>
    <w:p w:rsidR="00941015" w:rsidRDefault="00941015" w:rsidP="00735417">
      <w:pPr>
        <w:pStyle w:val="2"/>
        <w:shd w:val="clear" w:color="auto" w:fill="auto"/>
        <w:spacing w:before="0" w:line="240" w:lineRule="auto"/>
        <w:ind w:left="60" w:right="40"/>
        <w:rPr>
          <w:rStyle w:val="12"/>
          <w:rFonts w:ascii="Times New Roman" w:hAnsi="Times New Roman" w:cs="Times New Roman"/>
          <w:sz w:val="26"/>
          <w:szCs w:val="26"/>
        </w:rPr>
      </w:pPr>
    </w:p>
    <w:p w:rsidR="00213144" w:rsidRPr="00213144" w:rsidRDefault="00213144" w:rsidP="00941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44">
        <w:rPr>
          <w:rFonts w:ascii="Times New Roman" w:hAnsi="Times New Roman" w:cs="Times New Roman"/>
          <w:b/>
          <w:sz w:val="28"/>
          <w:szCs w:val="28"/>
        </w:rPr>
        <w:lastRenderedPageBreak/>
        <w:t>Юридический аспект проблемы (статья328 Уголовного Кодекса РБ):</w:t>
      </w:r>
    </w:p>
    <w:p w:rsidR="00213144" w:rsidRPr="00213144" w:rsidRDefault="00213144" w:rsidP="002131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44" w:rsidRPr="00AF0FBD" w:rsidRDefault="00213144" w:rsidP="00213144">
      <w:pPr>
        <w:jc w:val="both"/>
        <w:rPr>
          <w:rFonts w:ascii="Times New Roman" w:hAnsi="Times New Roman" w:cs="Times New Roman"/>
          <w:sz w:val="26"/>
          <w:szCs w:val="26"/>
        </w:rPr>
      </w:pPr>
      <w:r w:rsidRPr="00213144">
        <w:rPr>
          <w:rFonts w:ascii="Times New Roman" w:hAnsi="Times New Roman" w:cs="Times New Roman"/>
          <w:sz w:val="26"/>
          <w:szCs w:val="26"/>
        </w:rPr>
        <w:t xml:space="preserve">- ч. 1. - приобретение для себя наркотических или психотропных средств </w:t>
      </w:r>
      <w:r w:rsidR="00AF0FBD">
        <w:rPr>
          <w:rFonts w:ascii="Times New Roman" w:hAnsi="Times New Roman" w:cs="Times New Roman"/>
          <w:sz w:val="26"/>
          <w:szCs w:val="26"/>
        </w:rPr>
        <w:t>–</w:t>
      </w:r>
      <w:r w:rsidRPr="00213144">
        <w:rPr>
          <w:rFonts w:ascii="Times New Roman" w:hAnsi="Times New Roman" w:cs="Times New Roman"/>
          <w:sz w:val="26"/>
          <w:szCs w:val="26"/>
        </w:rPr>
        <w:t xml:space="preserve"> </w:t>
      </w:r>
      <w:r w:rsidR="00AF0FBD">
        <w:rPr>
          <w:rFonts w:ascii="Times New Roman" w:hAnsi="Times New Roman" w:cs="Times New Roman"/>
          <w:sz w:val="26"/>
          <w:szCs w:val="26"/>
        </w:rPr>
        <w:t xml:space="preserve">предусматривает </w:t>
      </w:r>
      <w:r w:rsidR="00AF0FBD" w:rsidRPr="00AF0FBD">
        <w:rPr>
          <w:rFonts w:ascii="Times New Roman" w:hAnsi="Times New Roman" w:cs="Times New Roman"/>
          <w:sz w:val="26"/>
          <w:szCs w:val="26"/>
        </w:rPr>
        <w:t>ограничение свободы на срок до пяти лет или лишением свободы на срок от двух до пяти лет</w:t>
      </w:r>
      <w:r w:rsidRPr="00AF0FBD">
        <w:rPr>
          <w:rFonts w:ascii="Times New Roman" w:hAnsi="Times New Roman" w:cs="Times New Roman"/>
          <w:sz w:val="26"/>
          <w:szCs w:val="26"/>
        </w:rPr>
        <w:t>;</w:t>
      </w:r>
    </w:p>
    <w:p w:rsidR="00213144" w:rsidRPr="00213144" w:rsidRDefault="00213144" w:rsidP="002131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3144" w:rsidRPr="00213144" w:rsidRDefault="00213144" w:rsidP="00213144">
      <w:pPr>
        <w:jc w:val="both"/>
        <w:rPr>
          <w:rFonts w:ascii="Times New Roman" w:hAnsi="Times New Roman" w:cs="Times New Roman"/>
          <w:sz w:val="26"/>
          <w:szCs w:val="26"/>
        </w:rPr>
      </w:pPr>
      <w:r w:rsidRPr="00213144">
        <w:rPr>
          <w:rFonts w:ascii="Times New Roman" w:hAnsi="Times New Roman" w:cs="Times New Roman"/>
          <w:sz w:val="26"/>
          <w:szCs w:val="26"/>
        </w:rPr>
        <w:t xml:space="preserve">- ч. 2. - незаконное с целью сбыта изготовление, переработка, приобретение, хранение, перевозка, пересылка, либо незаконный сбыт наркотических веществ и психотропных веществ - </w:t>
      </w:r>
      <w:r w:rsidR="00AF0FBD" w:rsidRPr="00AF0FBD">
        <w:rPr>
          <w:rFonts w:ascii="Times New Roman" w:hAnsi="Times New Roman" w:cs="Times New Roman"/>
          <w:sz w:val="26"/>
          <w:szCs w:val="26"/>
        </w:rPr>
        <w:t>наказывается лишением свободы на срок от 5 до 8 лет с конфискацией имущества или без конфискации</w:t>
      </w:r>
      <w:r w:rsidRPr="00AF0FBD">
        <w:rPr>
          <w:rFonts w:ascii="Times New Roman" w:hAnsi="Times New Roman" w:cs="Times New Roman"/>
          <w:sz w:val="26"/>
          <w:szCs w:val="26"/>
        </w:rPr>
        <w:t>;</w:t>
      </w:r>
    </w:p>
    <w:p w:rsidR="00213144" w:rsidRPr="00213144" w:rsidRDefault="00213144" w:rsidP="002131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3144" w:rsidRPr="00AF0FBD" w:rsidRDefault="00213144" w:rsidP="00213144">
      <w:pPr>
        <w:jc w:val="both"/>
        <w:rPr>
          <w:rFonts w:ascii="Times New Roman" w:hAnsi="Times New Roman" w:cs="Times New Roman"/>
          <w:sz w:val="26"/>
          <w:szCs w:val="26"/>
        </w:rPr>
      </w:pPr>
      <w:r w:rsidRPr="00213144">
        <w:rPr>
          <w:rFonts w:ascii="Times New Roman" w:hAnsi="Times New Roman" w:cs="Times New Roman"/>
          <w:sz w:val="26"/>
          <w:szCs w:val="26"/>
        </w:rPr>
        <w:t xml:space="preserve">- ч. 3. - незаконное с целью сбыта изготовление, переработка, приобретение, хранение, перевозка, пересылка, либо незаконный сбыт наркотических средств и психотропных веществ, совершённых группой лиц на территории учреждений образования, органов здравоохранения, в местах проведения спортивных, культурно-массовых и иных </w:t>
      </w:r>
      <w:r w:rsidR="00AF0FBD" w:rsidRPr="00213144">
        <w:rPr>
          <w:rFonts w:ascii="Times New Roman" w:hAnsi="Times New Roman" w:cs="Times New Roman"/>
          <w:sz w:val="26"/>
          <w:szCs w:val="26"/>
        </w:rPr>
        <w:t>мероприятий предусматривает</w:t>
      </w:r>
      <w:r w:rsidRPr="00AF0FBD">
        <w:rPr>
          <w:rFonts w:ascii="Times New Roman" w:hAnsi="Times New Roman" w:cs="Times New Roman"/>
          <w:sz w:val="26"/>
          <w:szCs w:val="26"/>
        </w:rPr>
        <w:t xml:space="preserve"> </w:t>
      </w:r>
      <w:r w:rsidR="00AF0FBD" w:rsidRPr="00AF0FBD">
        <w:rPr>
          <w:rFonts w:ascii="Times New Roman" w:hAnsi="Times New Roman" w:cs="Times New Roman"/>
          <w:sz w:val="26"/>
          <w:szCs w:val="26"/>
        </w:rPr>
        <w:t>лишение свободы на срок от 8 до 15 лет с конфискацией имущества или без конфискации.</w:t>
      </w:r>
    </w:p>
    <w:p w:rsidR="00213144" w:rsidRPr="00213144" w:rsidRDefault="00213144" w:rsidP="002131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3144" w:rsidRPr="00213144" w:rsidRDefault="00213144" w:rsidP="0021314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144">
        <w:rPr>
          <w:rFonts w:ascii="Times New Roman" w:hAnsi="Times New Roman" w:cs="Times New Roman"/>
          <w:b/>
          <w:sz w:val="26"/>
          <w:szCs w:val="26"/>
        </w:rPr>
        <w:t>Иными словами:</w:t>
      </w:r>
    </w:p>
    <w:p w:rsidR="00213144" w:rsidRPr="00213144" w:rsidRDefault="00213144" w:rsidP="0021314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3144" w:rsidRPr="00213144" w:rsidRDefault="00213144" w:rsidP="00213144">
      <w:pPr>
        <w:jc w:val="both"/>
        <w:rPr>
          <w:rFonts w:ascii="Times New Roman" w:hAnsi="Times New Roman" w:cs="Times New Roman"/>
          <w:sz w:val="26"/>
          <w:szCs w:val="26"/>
        </w:rPr>
      </w:pPr>
      <w:r w:rsidRPr="00213144">
        <w:rPr>
          <w:rFonts w:ascii="Times New Roman" w:hAnsi="Times New Roman" w:cs="Times New Roman"/>
          <w:sz w:val="26"/>
          <w:szCs w:val="26"/>
        </w:rPr>
        <w:t>- купил для себя, нарвал зелень мака (есть в кармане или дома) – часть 1;</w:t>
      </w:r>
    </w:p>
    <w:p w:rsidR="00213144" w:rsidRPr="00213144" w:rsidRDefault="00213144" w:rsidP="002131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3144" w:rsidRPr="00213144" w:rsidRDefault="00213144" w:rsidP="00213144">
      <w:pPr>
        <w:jc w:val="both"/>
        <w:rPr>
          <w:rFonts w:ascii="Times New Roman" w:hAnsi="Times New Roman" w:cs="Times New Roman"/>
          <w:sz w:val="26"/>
          <w:szCs w:val="26"/>
        </w:rPr>
      </w:pPr>
      <w:r w:rsidRPr="00213144">
        <w:rPr>
          <w:rFonts w:ascii="Times New Roman" w:hAnsi="Times New Roman" w:cs="Times New Roman"/>
          <w:sz w:val="26"/>
          <w:szCs w:val="26"/>
        </w:rPr>
        <w:t>- дал покурить знакомому – часть 2;</w:t>
      </w:r>
    </w:p>
    <w:p w:rsidR="00213144" w:rsidRPr="00213144" w:rsidRDefault="00213144" w:rsidP="002131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3144" w:rsidRDefault="00213144" w:rsidP="00213144">
      <w:pPr>
        <w:jc w:val="both"/>
        <w:rPr>
          <w:rFonts w:ascii="Times New Roman" w:hAnsi="Times New Roman" w:cs="Times New Roman"/>
          <w:sz w:val="26"/>
          <w:szCs w:val="26"/>
        </w:rPr>
      </w:pPr>
      <w:r w:rsidRPr="00213144">
        <w:rPr>
          <w:rFonts w:ascii="Times New Roman" w:hAnsi="Times New Roman" w:cs="Times New Roman"/>
          <w:sz w:val="26"/>
          <w:szCs w:val="26"/>
        </w:rPr>
        <w:t>- дал покурить знакомому на территории школы, дискотеке, на стадионе, на пляже и т.д. – часть</w:t>
      </w:r>
      <w:r w:rsidR="00FB0832">
        <w:rPr>
          <w:rFonts w:ascii="Times New Roman" w:hAnsi="Times New Roman" w:cs="Times New Roman"/>
          <w:sz w:val="26"/>
          <w:szCs w:val="26"/>
        </w:rPr>
        <w:t xml:space="preserve"> 3.</w:t>
      </w:r>
    </w:p>
    <w:p w:rsidR="00B1049F" w:rsidRDefault="00B1049F" w:rsidP="002131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1049F" w:rsidRDefault="00B1049F" w:rsidP="0094101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057525" cy="217102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25db475c2da844941842_600_4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772" cy="217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015" w:rsidRDefault="00941015" w:rsidP="002131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1015" w:rsidRDefault="00941015" w:rsidP="002131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1015" w:rsidRDefault="00941015" w:rsidP="002131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94BF6" w:rsidRPr="00B1049F" w:rsidRDefault="00C94BF6" w:rsidP="00C94BF6">
      <w:pPr>
        <w:jc w:val="center"/>
        <w:rPr>
          <w:rFonts w:ascii="Cambria" w:hAnsi="Cambria"/>
          <w:sz w:val="26"/>
          <w:szCs w:val="26"/>
        </w:rPr>
      </w:pPr>
      <w:r w:rsidRPr="00B1049F">
        <w:rPr>
          <w:rFonts w:ascii="Cambria" w:hAnsi="Cambria"/>
          <w:sz w:val="26"/>
          <w:szCs w:val="26"/>
        </w:rPr>
        <w:t>За дополнительной информацией можно обратиться в</w:t>
      </w:r>
    </w:p>
    <w:p w:rsidR="00C94BF6" w:rsidRPr="00B1049F" w:rsidRDefault="00C94BF6" w:rsidP="00C94BF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Cambria" w:hAnsi="Cambria"/>
          <w:b/>
          <w:sz w:val="26"/>
          <w:szCs w:val="26"/>
        </w:rPr>
        <w:t xml:space="preserve">Радунский социально-педагогический центр </w:t>
      </w:r>
      <w:r w:rsidRPr="00B1049F">
        <w:rPr>
          <w:rFonts w:ascii="Times New Roman" w:hAnsi="Times New Roman" w:cs="Times New Roman"/>
          <w:b/>
          <w:sz w:val="26"/>
          <w:szCs w:val="26"/>
        </w:rPr>
        <w:t xml:space="preserve">Вороновского района по адресу: </w:t>
      </w:r>
      <w:r w:rsidRPr="00B1049F">
        <w:rPr>
          <w:rFonts w:ascii="Times New Roman" w:hAnsi="Times New Roman" w:cs="Times New Roman"/>
          <w:b/>
          <w:i/>
          <w:sz w:val="26"/>
          <w:szCs w:val="26"/>
        </w:rPr>
        <w:t>г.п. Радунь, ул. Советская, 108 (левое крыло здания школы-интерната)</w:t>
      </w:r>
    </w:p>
    <w:p w:rsidR="00C94BF6" w:rsidRPr="00B1049F" w:rsidRDefault="00C94BF6" w:rsidP="00C94BF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4BF6" w:rsidRPr="00B1049F" w:rsidRDefault="00C94BF6" w:rsidP="00C94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Педагог-психолог:</w:t>
      </w:r>
    </w:p>
    <w:p w:rsidR="00C94BF6" w:rsidRPr="00B1049F" w:rsidRDefault="00C94BF6" w:rsidP="00C94BF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Times New Roman" w:hAnsi="Times New Roman" w:cs="Times New Roman"/>
          <w:b/>
          <w:i/>
          <w:sz w:val="26"/>
          <w:szCs w:val="26"/>
        </w:rPr>
        <w:t>Эйсмунт А.Б.</w:t>
      </w:r>
    </w:p>
    <w:p w:rsidR="00C94BF6" w:rsidRPr="00B1049F" w:rsidRDefault="00C94BF6" w:rsidP="00C94BF6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94BF6" w:rsidRPr="00B1049F" w:rsidRDefault="00C94BF6" w:rsidP="00C94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Педагоги социальные:</w:t>
      </w:r>
    </w:p>
    <w:p w:rsidR="00C94BF6" w:rsidRDefault="00C94BF6" w:rsidP="00C94BF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1049F">
        <w:rPr>
          <w:rFonts w:ascii="Times New Roman" w:hAnsi="Times New Roman" w:cs="Times New Roman"/>
          <w:i/>
          <w:sz w:val="26"/>
          <w:szCs w:val="26"/>
        </w:rPr>
        <w:t>Головня А.И., Валицкая Л.И.</w:t>
      </w:r>
    </w:p>
    <w:p w:rsidR="00AF0FBD" w:rsidRDefault="00AF0FBD" w:rsidP="00C94BF6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AF0FBD" w:rsidRPr="00AF0FBD" w:rsidRDefault="00AF0FBD" w:rsidP="00C94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0FBD">
        <w:rPr>
          <w:rFonts w:ascii="Times New Roman" w:hAnsi="Times New Roman" w:cs="Times New Roman"/>
          <w:b/>
          <w:sz w:val="26"/>
          <w:szCs w:val="26"/>
        </w:rPr>
        <w:t>Юрисконсульт:</w:t>
      </w:r>
    </w:p>
    <w:p w:rsidR="00AF0FBD" w:rsidRPr="00B1049F" w:rsidRDefault="00AF0FBD" w:rsidP="00C94BF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Винцкевич В.С.</w:t>
      </w:r>
    </w:p>
    <w:p w:rsidR="00C94BF6" w:rsidRPr="00B1049F" w:rsidRDefault="00C94BF6" w:rsidP="00C94B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94BF6" w:rsidRPr="00B1049F" w:rsidRDefault="00C94BF6" w:rsidP="00C94BF6">
      <w:pPr>
        <w:jc w:val="center"/>
        <w:rPr>
          <w:rFonts w:ascii="Times New Roman" w:hAnsi="Times New Roman" w:cs="Times New Roman"/>
          <w:sz w:val="26"/>
          <w:szCs w:val="26"/>
        </w:rPr>
      </w:pPr>
      <w:r w:rsidRPr="00B1049F">
        <w:rPr>
          <w:rFonts w:ascii="Times New Roman" w:hAnsi="Times New Roman" w:cs="Times New Roman"/>
          <w:sz w:val="26"/>
          <w:szCs w:val="26"/>
        </w:rPr>
        <w:t>Нам можно позвонить:</w:t>
      </w:r>
    </w:p>
    <w:p w:rsidR="00C94BF6" w:rsidRPr="00B1049F" w:rsidRDefault="00C94BF6" w:rsidP="00C94BF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Times New Roman" w:hAnsi="Times New Roman" w:cs="Times New Roman"/>
          <w:b/>
          <w:i/>
          <w:sz w:val="26"/>
          <w:szCs w:val="26"/>
        </w:rPr>
        <w:t>8(01594)23-6-32, 24-1-72</w:t>
      </w:r>
    </w:p>
    <w:p w:rsidR="00C94BF6" w:rsidRPr="00B1049F" w:rsidRDefault="00C94BF6" w:rsidP="00C94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Обращение может быть анонимным!</w:t>
      </w:r>
    </w:p>
    <w:p w:rsidR="00C94BF6" w:rsidRPr="00213144" w:rsidRDefault="00C94BF6" w:rsidP="00C94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F6" w:rsidRDefault="00C94BF6" w:rsidP="00C94BF6">
      <w:pPr>
        <w:jc w:val="center"/>
        <w:rPr>
          <w:rFonts w:ascii="Cambria" w:hAnsi="Cambria"/>
          <w:b/>
          <w:sz w:val="28"/>
          <w:szCs w:val="28"/>
        </w:rPr>
      </w:pPr>
    </w:p>
    <w:p w:rsidR="00213144" w:rsidRDefault="00B1049F" w:rsidP="00C94BF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7043EC07" wp14:editId="78C2ACCB">
            <wp:extent cx="3088623" cy="2009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4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630" cy="200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144" w:rsidRDefault="00213144" w:rsidP="00C94BF6">
      <w:pPr>
        <w:jc w:val="center"/>
        <w:rPr>
          <w:rFonts w:ascii="Cambria" w:hAnsi="Cambria"/>
          <w:b/>
          <w:sz w:val="28"/>
          <w:szCs w:val="28"/>
        </w:rPr>
      </w:pPr>
    </w:p>
    <w:p w:rsidR="00213144" w:rsidRDefault="00213144" w:rsidP="00C94BF6">
      <w:pPr>
        <w:jc w:val="center"/>
        <w:rPr>
          <w:rFonts w:ascii="Cambria" w:hAnsi="Cambria"/>
          <w:b/>
          <w:sz w:val="28"/>
          <w:szCs w:val="28"/>
        </w:rPr>
      </w:pPr>
    </w:p>
    <w:p w:rsidR="00213144" w:rsidRDefault="00213144" w:rsidP="00C94BF6">
      <w:pPr>
        <w:jc w:val="center"/>
        <w:rPr>
          <w:rFonts w:ascii="Cambria" w:hAnsi="Cambria"/>
          <w:b/>
          <w:sz w:val="28"/>
          <w:szCs w:val="28"/>
        </w:rPr>
      </w:pPr>
    </w:p>
    <w:p w:rsidR="00941015" w:rsidRPr="00941015" w:rsidRDefault="00941015" w:rsidP="00C94BF6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941015">
        <w:rPr>
          <w:rFonts w:ascii="Monotype Corsiva" w:hAnsi="Monotype Corsiva" w:cs="Times New Roman"/>
          <w:b/>
          <w:sz w:val="40"/>
          <w:szCs w:val="40"/>
        </w:rPr>
        <w:t xml:space="preserve">Люди рискуют не жизнью, </w:t>
      </w:r>
    </w:p>
    <w:p w:rsidR="00213144" w:rsidRPr="00941015" w:rsidRDefault="00941015" w:rsidP="00C94BF6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941015">
        <w:rPr>
          <w:rFonts w:ascii="Monotype Corsiva" w:hAnsi="Monotype Corsiva" w:cs="Times New Roman"/>
          <w:b/>
          <w:sz w:val="40"/>
          <w:szCs w:val="40"/>
        </w:rPr>
        <w:t xml:space="preserve">                а ее продолжительностью.</w:t>
      </w:r>
    </w:p>
    <w:p w:rsidR="00213144" w:rsidRDefault="00213144" w:rsidP="00C94BF6">
      <w:pPr>
        <w:jc w:val="center"/>
        <w:rPr>
          <w:rFonts w:ascii="Cambria" w:hAnsi="Cambria"/>
          <w:b/>
          <w:sz w:val="28"/>
          <w:szCs w:val="28"/>
        </w:rPr>
      </w:pPr>
    </w:p>
    <w:p w:rsidR="00213144" w:rsidRDefault="00213144" w:rsidP="00C94BF6">
      <w:pPr>
        <w:jc w:val="center"/>
        <w:rPr>
          <w:rFonts w:ascii="Cambria" w:hAnsi="Cambria"/>
          <w:b/>
          <w:sz w:val="28"/>
          <w:szCs w:val="28"/>
        </w:rPr>
      </w:pPr>
    </w:p>
    <w:p w:rsidR="00213144" w:rsidRDefault="00213144" w:rsidP="00C94BF6">
      <w:pPr>
        <w:jc w:val="center"/>
        <w:rPr>
          <w:rFonts w:ascii="Cambria" w:hAnsi="Cambria"/>
          <w:b/>
          <w:sz w:val="28"/>
          <w:szCs w:val="28"/>
        </w:rPr>
      </w:pPr>
    </w:p>
    <w:p w:rsidR="00C94BF6" w:rsidRDefault="00C94BF6" w:rsidP="00C94BF6">
      <w:pPr>
        <w:jc w:val="center"/>
        <w:rPr>
          <w:rFonts w:ascii="Cambria" w:hAnsi="Cambria"/>
          <w:b/>
          <w:sz w:val="28"/>
          <w:szCs w:val="28"/>
        </w:rPr>
      </w:pPr>
    </w:p>
    <w:p w:rsidR="00213144" w:rsidRDefault="00213144" w:rsidP="00C94BF6">
      <w:pPr>
        <w:jc w:val="center"/>
        <w:rPr>
          <w:rFonts w:ascii="Cambria" w:hAnsi="Cambria"/>
          <w:b/>
          <w:sz w:val="28"/>
          <w:szCs w:val="28"/>
        </w:rPr>
      </w:pPr>
    </w:p>
    <w:p w:rsidR="00AF0FBD" w:rsidRDefault="00AF0FBD" w:rsidP="00B1049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C760A" w:rsidRDefault="00DC760A" w:rsidP="00B1049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94BF6" w:rsidRPr="00FB0832" w:rsidRDefault="00213144" w:rsidP="00B1049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B0832">
        <w:rPr>
          <w:rFonts w:ascii="Times New Roman" w:hAnsi="Times New Roman" w:cs="Times New Roman"/>
          <w:b/>
        </w:rPr>
        <w:t>.</w:t>
      </w:r>
    </w:p>
    <w:p w:rsidR="00941015" w:rsidRDefault="00941015" w:rsidP="00941015">
      <w:pPr>
        <w:rPr>
          <w:rFonts w:ascii="Times New Roman" w:hAnsi="Times New Roman" w:cs="Times New Roman"/>
          <w:b/>
          <w:sz w:val="18"/>
          <w:szCs w:val="18"/>
        </w:rPr>
      </w:pPr>
    </w:p>
    <w:p w:rsidR="00941015" w:rsidRDefault="00941015" w:rsidP="0021314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049F" w:rsidRPr="00213144" w:rsidRDefault="00B1049F" w:rsidP="0021314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13144" w:rsidRPr="00245262" w:rsidRDefault="00213144" w:rsidP="00213144">
      <w:pPr>
        <w:jc w:val="center"/>
        <w:rPr>
          <w:rFonts w:ascii="Cambria" w:hAnsi="Cambria"/>
          <w:b/>
          <w:sz w:val="28"/>
          <w:szCs w:val="28"/>
        </w:rPr>
      </w:pPr>
    </w:p>
    <w:p w:rsidR="00C94BF6" w:rsidRPr="00B41D88" w:rsidRDefault="00C94BF6" w:rsidP="000A1A7D">
      <w:pPr>
        <w:jc w:val="center"/>
        <w:rPr>
          <w:rFonts w:ascii="Cambria" w:hAnsi="Cambria"/>
        </w:rPr>
      </w:pPr>
      <w:r w:rsidRPr="00B41D88">
        <w:rPr>
          <w:rFonts w:ascii="Cambria" w:hAnsi="Cambria"/>
        </w:rPr>
        <w:t>УО «Радунский государственный социально-педагогический центр Вороновского района»</w:t>
      </w:r>
    </w:p>
    <w:p w:rsidR="00C94BF6" w:rsidRDefault="00C94BF6" w:rsidP="000A1A7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C94BF6" w:rsidRDefault="00C94BF6" w:rsidP="000A1A7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941015" w:rsidRDefault="00941015" w:rsidP="000A1A7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941015" w:rsidRDefault="00941015" w:rsidP="000A1A7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C94BF6" w:rsidRPr="00B41D88" w:rsidRDefault="00C94BF6" w:rsidP="000A1A7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C94BF6" w:rsidRDefault="00213144" w:rsidP="000A1A7D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56"/>
          <w:szCs w:val="56"/>
        </w:rPr>
        <w:t xml:space="preserve">Скажи </w:t>
      </w:r>
      <w:r w:rsidR="00C94BF6">
        <w:rPr>
          <w:rFonts w:ascii="Monotype Corsiva" w:hAnsi="Monotype Corsiva"/>
          <w:b/>
          <w:sz w:val="56"/>
          <w:szCs w:val="56"/>
        </w:rPr>
        <w:t>«</w:t>
      </w:r>
      <w:r>
        <w:rPr>
          <w:rFonts w:ascii="Monotype Corsiva" w:hAnsi="Monotype Corsiva"/>
          <w:b/>
          <w:sz w:val="56"/>
          <w:szCs w:val="56"/>
        </w:rPr>
        <w:t>НЕТ</w:t>
      </w:r>
      <w:r w:rsidR="00C94BF6" w:rsidRPr="00B41D88">
        <w:rPr>
          <w:rFonts w:ascii="Monotype Corsiva" w:hAnsi="Monotype Corsiva"/>
          <w:b/>
          <w:sz w:val="56"/>
          <w:szCs w:val="56"/>
        </w:rPr>
        <w:t>»</w:t>
      </w:r>
    </w:p>
    <w:p w:rsidR="00C94BF6" w:rsidRDefault="00213144" w:rsidP="000A1A7D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наркотикам</w:t>
      </w:r>
      <w:r w:rsidR="00C94BF6" w:rsidRPr="00B41D88">
        <w:rPr>
          <w:rFonts w:ascii="Monotype Corsiva" w:hAnsi="Monotype Corsiva"/>
          <w:b/>
          <w:sz w:val="36"/>
          <w:szCs w:val="36"/>
        </w:rPr>
        <w:t>!</w:t>
      </w:r>
    </w:p>
    <w:p w:rsidR="00C94BF6" w:rsidRDefault="00C94BF6" w:rsidP="000A1A7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C94BF6" w:rsidRDefault="00C94BF6" w:rsidP="000A1A7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C94BF6" w:rsidRPr="00B41D88" w:rsidRDefault="00C94BF6" w:rsidP="000A1A7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C94BF6" w:rsidRPr="00B41D88" w:rsidRDefault="00C94BF6" w:rsidP="000A1A7D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 wp14:anchorId="0653A679" wp14:editId="52262169">
            <wp:extent cx="3724836" cy="271512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499_64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250" cy="271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BF6" w:rsidRDefault="00C94BF6" w:rsidP="000A1A7D">
      <w:pPr>
        <w:jc w:val="center"/>
        <w:rPr>
          <w:rFonts w:ascii="Cambria" w:hAnsi="Cambria"/>
          <w:b/>
          <w:noProof/>
          <w:sz w:val="32"/>
          <w:szCs w:val="32"/>
        </w:rPr>
      </w:pPr>
    </w:p>
    <w:p w:rsidR="00C94BF6" w:rsidRDefault="00213144" w:rsidP="000A1A7D">
      <w:pPr>
        <w:jc w:val="center"/>
        <w:rPr>
          <w:rFonts w:ascii="Cambria" w:hAnsi="Cambria"/>
          <w:b/>
          <w:noProof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t>(не дай ему себя убить)</w:t>
      </w:r>
    </w:p>
    <w:p w:rsidR="00C94BF6" w:rsidRDefault="00C94BF6" w:rsidP="000A1A7D">
      <w:pPr>
        <w:jc w:val="center"/>
        <w:rPr>
          <w:rFonts w:ascii="Cambria" w:hAnsi="Cambria"/>
          <w:b/>
          <w:noProof/>
          <w:sz w:val="32"/>
          <w:szCs w:val="32"/>
        </w:rPr>
      </w:pPr>
    </w:p>
    <w:p w:rsidR="00C94BF6" w:rsidRDefault="00C94BF6" w:rsidP="000A1A7D">
      <w:pPr>
        <w:jc w:val="center"/>
        <w:rPr>
          <w:rFonts w:ascii="Cambria" w:hAnsi="Cambria"/>
          <w:b/>
          <w:noProof/>
          <w:sz w:val="32"/>
          <w:szCs w:val="32"/>
        </w:rPr>
      </w:pPr>
    </w:p>
    <w:p w:rsidR="00C94BF6" w:rsidRDefault="00C94BF6" w:rsidP="000A1A7D">
      <w:pPr>
        <w:jc w:val="center"/>
        <w:rPr>
          <w:rFonts w:ascii="Cambria" w:hAnsi="Cambria"/>
          <w:b/>
          <w:noProof/>
          <w:sz w:val="32"/>
          <w:szCs w:val="32"/>
        </w:rPr>
      </w:pPr>
    </w:p>
    <w:p w:rsidR="00C94BF6" w:rsidRDefault="00C94BF6" w:rsidP="000A1A7D">
      <w:pPr>
        <w:jc w:val="center"/>
        <w:rPr>
          <w:rFonts w:ascii="Cambria" w:hAnsi="Cambria"/>
          <w:b/>
          <w:noProof/>
          <w:sz w:val="32"/>
          <w:szCs w:val="32"/>
        </w:rPr>
      </w:pPr>
    </w:p>
    <w:p w:rsidR="00C94BF6" w:rsidRPr="00B41D88" w:rsidRDefault="00C94BF6" w:rsidP="000A1A7D">
      <w:pPr>
        <w:jc w:val="center"/>
        <w:rPr>
          <w:rFonts w:ascii="Cambria" w:hAnsi="Cambria"/>
          <w:b/>
          <w:sz w:val="32"/>
          <w:szCs w:val="32"/>
        </w:rPr>
      </w:pPr>
    </w:p>
    <w:p w:rsidR="00C94BF6" w:rsidRDefault="00C94BF6" w:rsidP="000A1A7D">
      <w:pPr>
        <w:jc w:val="center"/>
        <w:rPr>
          <w:rFonts w:ascii="Cambria" w:hAnsi="Cambria"/>
          <w:b/>
          <w:sz w:val="32"/>
          <w:szCs w:val="32"/>
        </w:rPr>
      </w:pPr>
    </w:p>
    <w:p w:rsidR="00C94BF6" w:rsidRDefault="00C94BF6" w:rsidP="000A1A7D">
      <w:pPr>
        <w:jc w:val="center"/>
        <w:rPr>
          <w:rFonts w:ascii="Cambria" w:hAnsi="Cambria"/>
          <w:b/>
          <w:sz w:val="32"/>
          <w:szCs w:val="32"/>
        </w:rPr>
      </w:pPr>
    </w:p>
    <w:p w:rsidR="00213144" w:rsidRDefault="00213144" w:rsidP="000A1A7D">
      <w:pPr>
        <w:jc w:val="center"/>
        <w:rPr>
          <w:rFonts w:ascii="Cambria" w:hAnsi="Cambria"/>
          <w:b/>
          <w:sz w:val="32"/>
          <w:szCs w:val="32"/>
        </w:rPr>
      </w:pPr>
    </w:p>
    <w:p w:rsidR="00213144" w:rsidRDefault="00213144" w:rsidP="000A1A7D">
      <w:pPr>
        <w:jc w:val="center"/>
        <w:rPr>
          <w:rFonts w:ascii="Cambria" w:hAnsi="Cambria"/>
          <w:b/>
          <w:sz w:val="32"/>
          <w:szCs w:val="32"/>
        </w:rPr>
      </w:pPr>
    </w:p>
    <w:p w:rsidR="00213144" w:rsidRDefault="00213144" w:rsidP="000A1A7D">
      <w:pPr>
        <w:jc w:val="center"/>
        <w:rPr>
          <w:rFonts w:ascii="Cambria" w:hAnsi="Cambria"/>
          <w:b/>
          <w:sz w:val="32"/>
          <w:szCs w:val="32"/>
        </w:rPr>
      </w:pPr>
    </w:p>
    <w:p w:rsidR="00DC760A" w:rsidRDefault="00DC760A" w:rsidP="000A1A7D">
      <w:pPr>
        <w:jc w:val="center"/>
        <w:rPr>
          <w:rFonts w:ascii="Cambria" w:hAnsi="Cambria"/>
          <w:b/>
          <w:sz w:val="28"/>
          <w:szCs w:val="28"/>
        </w:rPr>
      </w:pPr>
    </w:p>
    <w:p w:rsidR="00DC760A" w:rsidRDefault="00DC760A" w:rsidP="000A1A7D">
      <w:pPr>
        <w:jc w:val="center"/>
        <w:rPr>
          <w:rFonts w:ascii="Cambria" w:hAnsi="Cambria"/>
          <w:b/>
          <w:sz w:val="28"/>
          <w:szCs w:val="28"/>
        </w:rPr>
      </w:pPr>
    </w:p>
    <w:p w:rsidR="00DC760A" w:rsidRDefault="00DC760A" w:rsidP="000A1A7D">
      <w:pPr>
        <w:jc w:val="center"/>
        <w:rPr>
          <w:rFonts w:ascii="Cambria" w:hAnsi="Cambria"/>
          <w:b/>
          <w:sz w:val="28"/>
          <w:szCs w:val="28"/>
        </w:rPr>
      </w:pPr>
      <w:bookmarkStart w:id="6" w:name="_GoBack"/>
      <w:bookmarkEnd w:id="6"/>
    </w:p>
    <w:sectPr w:rsidR="00DC760A" w:rsidSect="00226AEE">
      <w:type w:val="continuous"/>
      <w:pgSz w:w="23810" w:h="16838" w:orient="landscape"/>
      <w:pgMar w:top="1135" w:right="1130" w:bottom="709" w:left="709" w:header="0" w:footer="3" w:gutter="0"/>
      <w:cols w:num="3" w:space="163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F62" w:rsidRDefault="00350F62">
      <w:r>
        <w:separator/>
      </w:r>
    </w:p>
  </w:endnote>
  <w:endnote w:type="continuationSeparator" w:id="0">
    <w:p w:rsidR="00350F62" w:rsidRDefault="0035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F62" w:rsidRDefault="00350F62"/>
  </w:footnote>
  <w:footnote w:type="continuationSeparator" w:id="0">
    <w:p w:rsidR="00350F62" w:rsidRDefault="00350F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24B6"/>
    <w:multiLevelType w:val="multilevel"/>
    <w:tmpl w:val="030AEE76"/>
    <w:lvl w:ilvl="0">
      <w:start w:val="1"/>
      <w:numFmt w:val="bullet"/>
      <w:lvlText w:val="❖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C81668"/>
    <w:multiLevelType w:val="hybridMultilevel"/>
    <w:tmpl w:val="AF68989A"/>
    <w:lvl w:ilvl="0" w:tplc="BE78976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56A66EB2"/>
    <w:multiLevelType w:val="hybridMultilevel"/>
    <w:tmpl w:val="D33ADE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813EF"/>
    <w:rsid w:val="00002AB4"/>
    <w:rsid w:val="000138BE"/>
    <w:rsid w:val="000A1A7D"/>
    <w:rsid w:val="00213144"/>
    <w:rsid w:val="00226AEE"/>
    <w:rsid w:val="00350F62"/>
    <w:rsid w:val="003B0FEB"/>
    <w:rsid w:val="00464B02"/>
    <w:rsid w:val="004813EF"/>
    <w:rsid w:val="00735417"/>
    <w:rsid w:val="00785665"/>
    <w:rsid w:val="00941015"/>
    <w:rsid w:val="00AF0FBD"/>
    <w:rsid w:val="00B1049F"/>
    <w:rsid w:val="00C94BF6"/>
    <w:rsid w:val="00DC4E15"/>
    <w:rsid w:val="00DC760A"/>
    <w:rsid w:val="00FB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19F15-5BD1-4F25-8910-014BC818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1">
    <w:name w:val="Заголовок №1"/>
    <w:basedOn w:val="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12">
    <w:name w:val="Основной текст1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2">
    <w:name w:val="Основной текст (2)"/>
    <w:basedOn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293" w:lineRule="exact"/>
      <w:jc w:val="center"/>
      <w:outlineLvl w:val="0"/>
    </w:pPr>
    <w:rPr>
      <w:rFonts w:ascii="Verdana" w:eastAsia="Verdana" w:hAnsi="Verdana" w:cs="Verdana"/>
      <w:b/>
      <w:bCs/>
      <w:spacing w:val="-10"/>
      <w:sz w:val="23"/>
      <w:szCs w:val="2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80" w:line="245" w:lineRule="exact"/>
      <w:ind w:firstLine="280"/>
      <w:jc w:val="both"/>
    </w:pPr>
    <w:rPr>
      <w:rFonts w:ascii="Verdana" w:eastAsia="Verdana" w:hAnsi="Verdana" w:cs="Verdana"/>
      <w:spacing w:val="-10"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35" w:lineRule="exac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styleId="a5">
    <w:name w:val="Balloon Text"/>
    <w:basedOn w:val="a"/>
    <w:link w:val="a6"/>
    <w:uiPriority w:val="99"/>
    <w:semiHidden/>
    <w:unhideWhenUsed/>
    <w:rsid w:val="00735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417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4B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BF6"/>
    <w:rPr>
      <w:color w:val="000000"/>
    </w:rPr>
  </w:style>
  <w:style w:type="paragraph" w:styleId="a9">
    <w:name w:val="footer"/>
    <w:basedOn w:val="a"/>
    <w:link w:val="aa"/>
    <w:uiPriority w:val="99"/>
    <w:unhideWhenUsed/>
    <w:rsid w:val="00C94B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4BF6"/>
    <w:rPr>
      <w:color w:val="000000"/>
    </w:rPr>
  </w:style>
  <w:style w:type="character" w:styleId="ab">
    <w:name w:val="Strong"/>
    <w:basedOn w:val="a0"/>
    <w:qFormat/>
    <w:rsid w:val="00C94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Данута</cp:lastModifiedBy>
  <cp:revision>10</cp:revision>
  <cp:lastPrinted>2014-03-26T07:55:00Z</cp:lastPrinted>
  <dcterms:created xsi:type="dcterms:W3CDTF">2014-03-10T08:47:00Z</dcterms:created>
  <dcterms:modified xsi:type="dcterms:W3CDTF">2017-10-23T07:48:00Z</dcterms:modified>
</cp:coreProperties>
</file>