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7B" w:rsidRPr="00D05373" w:rsidRDefault="00FD2837"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Формирование экологической культуры – сложный и длительный процесс, который рассматривается как цель экологического воспитания. Экологические идеи составляют основу содержания экологической культуры. </w:t>
      </w:r>
    </w:p>
    <w:p w:rsidR="006543A3" w:rsidRPr="00D05373" w:rsidRDefault="006543A3" w:rsidP="00FD2837">
      <w:pPr>
        <w:spacing w:after="0" w:line="240" w:lineRule="auto"/>
        <w:jc w:val="both"/>
        <w:rPr>
          <w:rFonts w:ascii="Times New Roman" w:hAnsi="Times New Roman" w:cs="Times New Roman"/>
          <w:color w:val="7F7F7F" w:themeColor="text1" w:themeTint="80"/>
          <w:sz w:val="28"/>
          <w:szCs w:val="28"/>
        </w:rPr>
      </w:pPr>
    </w:p>
    <w:p w:rsidR="005638B9" w:rsidRPr="00D05373" w:rsidRDefault="00FD2837" w:rsidP="00FD2837">
      <w:p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 ним относятся:</w:t>
      </w:r>
    </w:p>
    <w:p w:rsidR="00D0728F" w:rsidRPr="00D05373" w:rsidRDefault="00D0728F" w:rsidP="00FD2837">
      <w:pPr>
        <w:spacing w:after="0" w:line="240" w:lineRule="auto"/>
        <w:jc w:val="both"/>
        <w:rPr>
          <w:rFonts w:ascii="Times New Roman" w:hAnsi="Times New Roman" w:cs="Times New Roman"/>
          <w:color w:val="7F7F7F" w:themeColor="text1" w:themeTint="80"/>
          <w:sz w:val="28"/>
          <w:szCs w:val="28"/>
        </w:rPr>
      </w:pPr>
    </w:p>
    <w:p w:rsidR="00FD2837" w:rsidRPr="00D05373" w:rsidRDefault="00FD2837" w:rsidP="00FD2837">
      <w:pPr>
        <w:spacing w:after="0" w:line="240" w:lineRule="auto"/>
        <w:jc w:val="both"/>
        <w:rPr>
          <w:rFonts w:ascii="Monotype Corsiva" w:hAnsi="Monotype Corsiva" w:cs="Times New Roman"/>
          <w:color w:val="7F7F7F" w:themeColor="text1" w:themeTint="80"/>
          <w:sz w:val="28"/>
          <w:szCs w:val="28"/>
        </w:rPr>
      </w:pPr>
      <w:r w:rsidRPr="00D05373">
        <w:rPr>
          <w:rFonts w:ascii="Monotype Corsiva" w:hAnsi="Monotype Corsiva" w:cs="Times New Roman"/>
          <w:color w:val="7F7F7F" w:themeColor="text1" w:themeTint="80"/>
          <w:sz w:val="28"/>
          <w:szCs w:val="28"/>
        </w:rPr>
        <w:t>Я – часть природы.</w:t>
      </w:r>
    </w:p>
    <w:p w:rsidR="00FD2837" w:rsidRPr="00D05373" w:rsidRDefault="00FD2837" w:rsidP="00FD2837">
      <w:pPr>
        <w:spacing w:after="0" w:line="240" w:lineRule="auto"/>
        <w:jc w:val="both"/>
        <w:rPr>
          <w:rFonts w:ascii="Monotype Corsiva" w:hAnsi="Monotype Corsiva" w:cs="Times New Roman"/>
          <w:color w:val="7F7F7F" w:themeColor="text1" w:themeTint="80"/>
          <w:sz w:val="28"/>
          <w:szCs w:val="28"/>
        </w:rPr>
      </w:pPr>
      <w:r w:rsidRPr="00D05373">
        <w:rPr>
          <w:rFonts w:ascii="Monotype Corsiva" w:hAnsi="Monotype Corsiva" w:cs="Times New Roman"/>
          <w:color w:val="7F7F7F" w:themeColor="text1" w:themeTint="80"/>
          <w:sz w:val="28"/>
          <w:szCs w:val="28"/>
        </w:rPr>
        <w:t xml:space="preserve">Я – познаю </w:t>
      </w:r>
      <w:proofErr w:type="spellStart"/>
      <w:r w:rsidRPr="00D05373">
        <w:rPr>
          <w:rFonts w:ascii="Monotype Corsiva" w:hAnsi="Monotype Corsiva" w:cs="Times New Roman"/>
          <w:color w:val="7F7F7F" w:themeColor="text1" w:themeTint="80"/>
          <w:sz w:val="28"/>
          <w:szCs w:val="28"/>
        </w:rPr>
        <w:t>себя</w:t>
      </w:r>
      <w:proofErr w:type="gramStart"/>
      <w:r w:rsidRPr="00D05373">
        <w:rPr>
          <w:rFonts w:ascii="Monotype Corsiva" w:hAnsi="Monotype Corsiva" w:cs="Times New Roman"/>
          <w:color w:val="7F7F7F" w:themeColor="text1" w:themeTint="80"/>
          <w:sz w:val="28"/>
          <w:szCs w:val="28"/>
        </w:rPr>
        <w:t>.И</w:t>
      </w:r>
      <w:proofErr w:type="spellEnd"/>
      <w:proofErr w:type="gramEnd"/>
      <w:r w:rsidRPr="00D05373">
        <w:rPr>
          <w:rFonts w:ascii="Monotype Corsiva" w:hAnsi="Monotype Corsiva" w:cs="Times New Roman"/>
          <w:color w:val="7F7F7F" w:themeColor="text1" w:themeTint="80"/>
          <w:sz w:val="28"/>
          <w:szCs w:val="28"/>
        </w:rPr>
        <w:t xml:space="preserve"> я часть этого прекрасного.</w:t>
      </w:r>
    </w:p>
    <w:p w:rsidR="00FD2837" w:rsidRPr="00D05373" w:rsidRDefault="00FD2837" w:rsidP="00FD2837">
      <w:pPr>
        <w:spacing w:after="0" w:line="240" w:lineRule="auto"/>
        <w:jc w:val="both"/>
        <w:rPr>
          <w:rFonts w:ascii="Monotype Corsiva" w:hAnsi="Monotype Corsiva" w:cs="Times New Roman"/>
          <w:color w:val="7F7F7F" w:themeColor="text1" w:themeTint="80"/>
          <w:sz w:val="28"/>
          <w:szCs w:val="28"/>
        </w:rPr>
      </w:pPr>
      <w:r w:rsidRPr="00D05373">
        <w:rPr>
          <w:rFonts w:ascii="Monotype Corsiva" w:hAnsi="Monotype Corsiva" w:cs="Times New Roman"/>
          <w:color w:val="7F7F7F" w:themeColor="text1" w:themeTint="80"/>
          <w:sz w:val="28"/>
          <w:szCs w:val="28"/>
        </w:rPr>
        <w:t>Мои отношения к миру – это отношение мира ко мне.</w:t>
      </w:r>
    </w:p>
    <w:p w:rsidR="00FD2837" w:rsidRPr="00D05373" w:rsidRDefault="00FD2837" w:rsidP="00FD2837">
      <w:pPr>
        <w:spacing w:after="0" w:line="240" w:lineRule="auto"/>
        <w:jc w:val="both"/>
        <w:rPr>
          <w:rFonts w:ascii="Monotype Corsiva" w:hAnsi="Monotype Corsiva" w:cs="Times New Roman"/>
          <w:color w:val="7F7F7F" w:themeColor="text1" w:themeTint="80"/>
          <w:sz w:val="28"/>
          <w:szCs w:val="28"/>
        </w:rPr>
      </w:pPr>
      <w:r w:rsidRPr="00D05373">
        <w:rPr>
          <w:rFonts w:ascii="Monotype Corsiva" w:hAnsi="Monotype Corsiva" w:cs="Times New Roman"/>
          <w:color w:val="7F7F7F" w:themeColor="text1" w:themeTint="80"/>
          <w:sz w:val="28"/>
          <w:szCs w:val="28"/>
        </w:rPr>
        <w:t>Полюби мир, и он полюбит тебя.</w:t>
      </w:r>
    </w:p>
    <w:p w:rsidR="00FD2837" w:rsidRPr="00D05373" w:rsidRDefault="00FD2837" w:rsidP="00FD2837">
      <w:pPr>
        <w:spacing w:after="0" w:line="240" w:lineRule="auto"/>
        <w:jc w:val="both"/>
        <w:rPr>
          <w:rFonts w:ascii="Monotype Corsiva" w:hAnsi="Monotype Corsiva" w:cs="Times New Roman"/>
          <w:color w:val="7F7F7F" w:themeColor="text1" w:themeTint="80"/>
          <w:sz w:val="28"/>
          <w:szCs w:val="28"/>
        </w:rPr>
      </w:pPr>
      <w:r w:rsidRPr="00D05373">
        <w:rPr>
          <w:rFonts w:ascii="Monotype Corsiva" w:hAnsi="Monotype Corsiva" w:cs="Times New Roman"/>
          <w:color w:val="7F7F7F" w:themeColor="text1" w:themeTint="80"/>
          <w:sz w:val="28"/>
          <w:szCs w:val="28"/>
        </w:rPr>
        <w:t>Мир прекрасен. И я часть этого прекрасного.</w:t>
      </w:r>
    </w:p>
    <w:p w:rsidR="00FD2837" w:rsidRPr="00D05373" w:rsidRDefault="00FD2837" w:rsidP="00FD2837">
      <w:pPr>
        <w:spacing w:after="0" w:line="240" w:lineRule="auto"/>
        <w:jc w:val="both"/>
        <w:rPr>
          <w:rFonts w:ascii="Monotype Corsiva" w:hAnsi="Monotype Corsiva" w:cs="Times New Roman"/>
          <w:color w:val="7F7F7F" w:themeColor="text1" w:themeTint="80"/>
          <w:sz w:val="28"/>
          <w:szCs w:val="28"/>
        </w:rPr>
      </w:pPr>
      <w:r w:rsidRPr="00D05373">
        <w:rPr>
          <w:rFonts w:ascii="Monotype Corsiva" w:hAnsi="Monotype Corsiva" w:cs="Times New Roman"/>
          <w:color w:val="7F7F7F" w:themeColor="text1" w:themeTint="80"/>
          <w:sz w:val="28"/>
          <w:szCs w:val="28"/>
        </w:rPr>
        <w:t>Природа – твой дом, следи за порядком и украшай его.</w:t>
      </w:r>
    </w:p>
    <w:p w:rsidR="00FD2837" w:rsidRPr="00D05373" w:rsidRDefault="00FD2837" w:rsidP="00FD2837">
      <w:pPr>
        <w:spacing w:after="0" w:line="240" w:lineRule="auto"/>
        <w:jc w:val="both"/>
        <w:rPr>
          <w:rFonts w:ascii="Monotype Corsiva" w:hAnsi="Monotype Corsiva" w:cs="Times New Roman"/>
          <w:color w:val="7F7F7F" w:themeColor="text1" w:themeTint="80"/>
          <w:sz w:val="28"/>
          <w:szCs w:val="28"/>
        </w:rPr>
      </w:pPr>
      <w:r w:rsidRPr="00D05373">
        <w:rPr>
          <w:rFonts w:ascii="Monotype Corsiva" w:hAnsi="Monotype Corsiva" w:cs="Times New Roman"/>
          <w:color w:val="7F7F7F" w:themeColor="text1" w:themeTint="80"/>
          <w:sz w:val="28"/>
          <w:szCs w:val="28"/>
        </w:rPr>
        <w:t>Знай и чти законы природы и общества.</w:t>
      </w:r>
    </w:p>
    <w:p w:rsidR="00FD2837" w:rsidRPr="00D05373" w:rsidRDefault="00FD2837" w:rsidP="00FD2837">
      <w:pPr>
        <w:spacing w:after="0" w:line="240" w:lineRule="auto"/>
        <w:jc w:val="both"/>
        <w:rPr>
          <w:rFonts w:ascii="Monotype Corsiva" w:hAnsi="Monotype Corsiva" w:cs="Times New Roman"/>
          <w:color w:val="7F7F7F" w:themeColor="text1" w:themeTint="80"/>
          <w:sz w:val="28"/>
          <w:szCs w:val="28"/>
        </w:rPr>
      </w:pPr>
      <w:r w:rsidRPr="00D05373">
        <w:rPr>
          <w:rFonts w:ascii="Monotype Corsiva" w:hAnsi="Monotype Corsiva" w:cs="Times New Roman"/>
          <w:color w:val="7F7F7F" w:themeColor="text1" w:themeTint="80"/>
          <w:sz w:val="28"/>
          <w:szCs w:val="28"/>
        </w:rPr>
        <w:t>Познай мир, и ты научишься правильно обращаться с ним.</w:t>
      </w:r>
    </w:p>
    <w:p w:rsidR="00FD2837" w:rsidRPr="00D05373" w:rsidRDefault="00FD2837" w:rsidP="00FD2837">
      <w:pPr>
        <w:spacing w:after="0" w:line="240" w:lineRule="auto"/>
        <w:jc w:val="both"/>
        <w:rPr>
          <w:rFonts w:ascii="Times New Roman" w:hAnsi="Times New Roman" w:cs="Times New Roman"/>
          <w:color w:val="7F7F7F" w:themeColor="text1" w:themeTint="80"/>
          <w:sz w:val="28"/>
          <w:szCs w:val="28"/>
        </w:rPr>
      </w:pPr>
    </w:p>
    <w:p w:rsidR="00FD2837" w:rsidRPr="00D05373" w:rsidRDefault="00FD2837" w:rsidP="00FD2837">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Гипотеза:</w:t>
      </w:r>
    </w:p>
    <w:p w:rsidR="00FD2837" w:rsidRPr="00D05373" w:rsidRDefault="00FD2837" w:rsidP="00544CB0">
      <w:pPr>
        <w:tabs>
          <w:tab w:val="left" w:pos="540"/>
        </w:tabs>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 результате выполнения проекта у учащихся будет сформировано позитивное отношение к экологической деятельности, созданы условия для формирования</w:t>
      </w:r>
      <w:r w:rsidR="00C14952" w:rsidRPr="00D05373">
        <w:rPr>
          <w:rFonts w:ascii="Times New Roman" w:hAnsi="Times New Roman" w:cs="Times New Roman"/>
          <w:color w:val="7F7F7F" w:themeColor="text1" w:themeTint="80"/>
          <w:sz w:val="28"/>
          <w:szCs w:val="28"/>
        </w:rPr>
        <w:t xml:space="preserve"> экологической культуры.</w:t>
      </w:r>
    </w:p>
    <w:p w:rsidR="00C14952" w:rsidRPr="00D05373" w:rsidRDefault="00C14952" w:rsidP="00FD2837">
      <w:pPr>
        <w:spacing w:after="0" w:line="240" w:lineRule="auto"/>
        <w:jc w:val="both"/>
        <w:rPr>
          <w:rFonts w:ascii="Times New Roman" w:hAnsi="Times New Roman" w:cs="Times New Roman"/>
          <w:color w:val="7F7F7F" w:themeColor="text1" w:themeTint="80"/>
          <w:sz w:val="28"/>
          <w:szCs w:val="28"/>
        </w:rPr>
      </w:pPr>
    </w:p>
    <w:p w:rsidR="00C14952" w:rsidRPr="00D05373" w:rsidRDefault="00C14952" w:rsidP="00FD2837">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Предмет исследования:</w:t>
      </w:r>
    </w:p>
    <w:p w:rsidR="00C14952" w:rsidRPr="00D05373" w:rsidRDefault="00C14952"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Формирование у учащихся и жителей населенного пункта экологической культуры в процессе экологического образования в </w:t>
      </w:r>
      <w:proofErr w:type="spellStart"/>
      <w:r w:rsidRPr="00D05373">
        <w:rPr>
          <w:rFonts w:ascii="Times New Roman" w:hAnsi="Times New Roman" w:cs="Times New Roman"/>
          <w:color w:val="7F7F7F" w:themeColor="text1" w:themeTint="80"/>
          <w:sz w:val="28"/>
          <w:szCs w:val="28"/>
        </w:rPr>
        <w:t>Солонской</w:t>
      </w:r>
      <w:proofErr w:type="spellEnd"/>
      <w:r w:rsidRPr="00D05373">
        <w:rPr>
          <w:rFonts w:ascii="Times New Roman" w:hAnsi="Times New Roman" w:cs="Times New Roman"/>
          <w:color w:val="7F7F7F" w:themeColor="text1" w:themeTint="80"/>
          <w:sz w:val="28"/>
          <w:szCs w:val="28"/>
        </w:rPr>
        <w:t xml:space="preserve"> средней школе.</w:t>
      </w:r>
    </w:p>
    <w:p w:rsidR="00C14952" w:rsidRPr="00D05373" w:rsidRDefault="00C14952" w:rsidP="00FD2837">
      <w:pPr>
        <w:spacing w:after="0" w:line="240" w:lineRule="auto"/>
        <w:jc w:val="both"/>
        <w:rPr>
          <w:rFonts w:ascii="Times New Roman" w:hAnsi="Times New Roman" w:cs="Times New Roman"/>
          <w:color w:val="7F7F7F" w:themeColor="text1" w:themeTint="80"/>
          <w:sz w:val="28"/>
          <w:szCs w:val="28"/>
        </w:rPr>
      </w:pPr>
    </w:p>
    <w:p w:rsidR="00C14952" w:rsidRPr="00D05373" w:rsidRDefault="00C14952" w:rsidP="00FD2837">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Методы исследования:</w:t>
      </w:r>
    </w:p>
    <w:p w:rsidR="00C14952" w:rsidRPr="00D05373" w:rsidRDefault="00C14952" w:rsidP="00C14952">
      <w:pPr>
        <w:pStyle w:val="a3"/>
        <w:numPr>
          <w:ilvl w:val="0"/>
          <w:numId w:val="1"/>
        </w:numPr>
        <w:spacing w:after="0" w:line="240" w:lineRule="auto"/>
        <w:jc w:val="both"/>
        <w:rPr>
          <w:rFonts w:ascii="Times New Roman" w:hAnsi="Times New Roman" w:cs="Times New Roman"/>
          <w:color w:val="7F7F7F" w:themeColor="text1" w:themeTint="80"/>
          <w:sz w:val="28"/>
          <w:szCs w:val="28"/>
        </w:rPr>
      </w:pPr>
      <w:proofErr w:type="gramStart"/>
      <w:r w:rsidRPr="00D05373">
        <w:rPr>
          <w:rFonts w:ascii="Times New Roman" w:hAnsi="Times New Roman" w:cs="Times New Roman"/>
          <w:color w:val="7F7F7F" w:themeColor="text1" w:themeTint="80"/>
          <w:sz w:val="28"/>
          <w:szCs w:val="28"/>
        </w:rPr>
        <w:t>проектировочный</w:t>
      </w:r>
      <w:proofErr w:type="gramEnd"/>
      <w:r w:rsidRPr="00D05373">
        <w:rPr>
          <w:rFonts w:ascii="Times New Roman" w:hAnsi="Times New Roman" w:cs="Times New Roman"/>
          <w:color w:val="7F7F7F" w:themeColor="text1" w:themeTint="80"/>
          <w:sz w:val="28"/>
          <w:szCs w:val="28"/>
        </w:rPr>
        <w:t xml:space="preserve"> – создание экологической тропы, составление плана карты;</w:t>
      </w:r>
    </w:p>
    <w:p w:rsidR="00C14952" w:rsidRPr="00D05373" w:rsidRDefault="00C14952" w:rsidP="00C14952">
      <w:pPr>
        <w:pStyle w:val="a3"/>
        <w:numPr>
          <w:ilvl w:val="0"/>
          <w:numId w:val="1"/>
        </w:numPr>
        <w:spacing w:after="0" w:line="240" w:lineRule="auto"/>
        <w:jc w:val="both"/>
        <w:rPr>
          <w:rFonts w:ascii="Times New Roman" w:hAnsi="Times New Roman" w:cs="Times New Roman"/>
          <w:color w:val="7F7F7F" w:themeColor="text1" w:themeTint="80"/>
          <w:sz w:val="28"/>
          <w:szCs w:val="28"/>
        </w:rPr>
      </w:pPr>
      <w:proofErr w:type="gramStart"/>
      <w:r w:rsidRPr="00D05373">
        <w:rPr>
          <w:rFonts w:ascii="Times New Roman" w:hAnsi="Times New Roman" w:cs="Times New Roman"/>
          <w:color w:val="7F7F7F" w:themeColor="text1" w:themeTint="80"/>
          <w:sz w:val="28"/>
          <w:szCs w:val="28"/>
        </w:rPr>
        <w:t>описательный</w:t>
      </w:r>
      <w:proofErr w:type="gramEnd"/>
      <w:r w:rsidRPr="00D05373">
        <w:rPr>
          <w:rFonts w:ascii="Times New Roman" w:hAnsi="Times New Roman" w:cs="Times New Roman"/>
          <w:color w:val="7F7F7F" w:themeColor="text1" w:themeTint="80"/>
          <w:sz w:val="28"/>
          <w:szCs w:val="28"/>
        </w:rPr>
        <w:t xml:space="preserve"> – описание экскурсионных объектов, экскурсий;</w:t>
      </w:r>
    </w:p>
    <w:p w:rsidR="00C14952" w:rsidRPr="00D05373" w:rsidRDefault="00C14952" w:rsidP="00C14952">
      <w:pPr>
        <w:pStyle w:val="a3"/>
        <w:numPr>
          <w:ilvl w:val="0"/>
          <w:numId w:val="1"/>
        </w:numPr>
        <w:spacing w:after="0" w:line="240" w:lineRule="auto"/>
        <w:jc w:val="both"/>
        <w:rPr>
          <w:rFonts w:ascii="Times New Roman" w:hAnsi="Times New Roman" w:cs="Times New Roman"/>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проектировочно-экспериментальный</w:t>
      </w:r>
      <w:proofErr w:type="spellEnd"/>
      <w:r w:rsidRPr="00D05373">
        <w:rPr>
          <w:rFonts w:ascii="Times New Roman" w:hAnsi="Times New Roman" w:cs="Times New Roman"/>
          <w:color w:val="7F7F7F" w:themeColor="text1" w:themeTint="80"/>
          <w:sz w:val="28"/>
          <w:szCs w:val="28"/>
        </w:rPr>
        <w:t xml:space="preserve"> – беседы, экологические занятия, викторины, конкурсы;</w:t>
      </w:r>
    </w:p>
    <w:p w:rsidR="00C14952" w:rsidRPr="00D05373" w:rsidRDefault="00C14952" w:rsidP="00C14952">
      <w:pPr>
        <w:pStyle w:val="a3"/>
        <w:numPr>
          <w:ilvl w:val="0"/>
          <w:numId w:val="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выпуск стенгазеты «Природа и мы».</w:t>
      </w:r>
    </w:p>
    <w:p w:rsidR="00C14952" w:rsidRPr="00D05373" w:rsidRDefault="00C14952" w:rsidP="00C14952">
      <w:pPr>
        <w:spacing w:after="0" w:line="240" w:lineRule="auto"/>
        <w:jc w:val="both"/>
        <w:rPr>
          <w:rFonts w:ascii="Times New Roman" w:hAnsi="Times New Roman" w:cs="Times New Roman"/>
          <w:color w:val="7F7F7F" w:themeColor="text1" w:themeTint="80"/>
          <w:sz w:val="28"/>
          <w:szCs w:val="28"/>
        </w:rPr>
      </w:pPr>
    </w:p>
    <w:p w:rsidR="00C14952" w:rsidRPr="00D05373" w:rsidRDefault="00C14952" w:rsidP="00C14952">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Предполагаемый результат:</w:t>
      </w:r>
    </w:p>
    <w:p w:rsidR="00C14952" w:rsidRPr="00D05373" w:rsidRDefault="00C14952" w:rsidP="00C14952">
      <w:p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формирование убежденности в необходимости охраны природы, стремление внести свой вклад в улучшение экологической ситуации в населенном пункте.</w:t>
      </w:r>
    </w:p>
    <w:p w:rsidR="00C14952" w:rsidRPr="00D05373" w:rsidRDefault="00C14952" w:rsidP="00C14952">
      <w:pPr>
        <w:spacing w:after="0" w:line="240" w:lineRule="auto"/>
        <w:jc w:val="both"/>
        <w:rPr>
          <w:rFonts w:ascii="Times New Roman" w:hAnsi="Times New Roman" w:cs="Times New Roman"/>
          <w:color w:val="7F7F7F" w:themeColor="text1" w:themeTint="80"/>
          <w:sz w:val="28"/>
          <w:szCs w:val="28"/>
        </w:rPr>
      </w:pPr>
    </w:p>
    <w:p w:rsidR="00C14952" w:rsidRPr="00D05373" w:rsidRDefault="00C14952"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Проект «Формирование экологической культуры»</w:t>
      </w:r>
      <w:r w:rsidR="00544CB0" w:rsidRPr="00D05373">
        <w:rPr>
          <w:rFonts w:ascii="Times New Roman" w:hAnsi="Times New Roman" w:cs="Times New Roman"/>
          <w:color w:val="7F7F7F" w:themeColor="text1" w:themeTint="80"/>
          <w:sz w:val="28"/>
          <w:szCs w:val="28"/>
        </w:rPr>
        <w:t xml:space="preserve"> </w:t>
      </w:r>
      <w:r w:rsidRPr="00D05373">
        <w:rPr>
          <w:rFonts w:ascii="Times New Roman" w:hAnsi="Times New Roman" w:cs="Times New Roman"/>
          <w:color w:val="7F7F7F" w:themeColor="text1" w:themeTint="80"/>
          <w:sz w:val="28"/>
          <w:szCs w:val="28"/>
        </w:rPr>
        <w:t xml:space="preserve"> долговременный. Он разделен на три этапа с указанием целей, задач, содержанием и результативностью</w:t>
      </w:r>
      <w:r w:rsidR="00653E7B" w:rsidRPr="00D05373">
        <w:rPr>
          <w:rFonts w:ascii="Times New Roman" w:hAnsi="Times New Roman" w:cs="Times New Roman"/>
          <w:color w:val="7F7F7F" w:themeColor="text1" w:themeTint="80"/>
          <w:sz w:val="28"/>
          <w:szCs w:val="28"/>
        </w:rPr>
        <w:t>. У каждого из них свои временные рамки, тематика, участники, результаты (таблица).</w:t>
      </w:r>
    </w:p>
    <w:p w:rsidR="00653E7B" w:rsidRPr="00D05373" w:rsidRDefault="00653E7B" w:rsidP="00FD2837">
      <w:pPr>
        <w:spacing w:after="0" w:line="240" w:lineRule="auto"/>
        <w:jc w:val="both"/>
        <w:rPr>
          <w:rFonts w:ascii="Times New Roman" w:hAnsi="Times New Roman" w:cs="Times New Roman"/>
          <w:color w:val="7F7F7F" w:themeColor="text1" w:themeTint="80"/>
          <w:sz w:val="28"/>
          <w:szCs w:val="28"/>
        </w:rPr>
      </w:pPr>
    </w:p>
    <w:p w:rsidR="00653E7B" w:rsidRPr="00D05373" w:rsidRDefault="00653E7B" w:rsidP="00653E7B">
      <w:pPr>
        <w:spacing w:after="0" w:line="240" w:lineRule="auto"/>
        <w:jc w:val="right"/>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Таблица</w:t>
      </w:r>
    </w:p>
    <w:p w:rsidR="00653E7B" w:rsidRPr="00D05373" w:rsidRDefault="00653E7B" w:rsidP="00653E7B">
      <w:pPr>
        <w:spacing w:after="0" w:line="240" w:lineRule="auto"/>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Этапы реализации проекта</w:t>
      </w:r>
    </w:p>
    <w:p w:rsidR="00653E7B" w:rsidRPr="00D05373" w:rsidRDefault="00653E7B" w:rsidP="00653E7B">
      <w:pPr>
        <w:spacing w:after="0" w:line="240" w:lineRule="auto"/>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«Формирование экологической культуры»</w:t>
      </w:r>
    </w:p>
    <w:p w:rsidR="00653E7B" w:rsidRPr="00D05373" w:rsidRDefault="00653E7B" w:rsidP="00653E7B">
      <w:pPr>
        <w:spacing w:after="0" w:line="240" w:lineRule="auto"/>
        <w:jc w:val="center"/>
        <w:rPr>
          <w:rFonts w:ascii="Times New Roman" w:hAnsi="Times New Roman" w:cs="Times New Roman"/>
          <w:b/>
          <w:color w:val="7F7F7F" w:themeColor="text1" w:themeTint="80"/>
          <w:sz w:val="28"/>
          <w:szCs w:val="28"/>
        </w:rPr>
      </w:pPr>
    </w:p>
    <w:p w:rsidR="00653E7B" w:rsidRPr="00D05373" w:rsidRDefault="00653E7B" w:rsidP="00653E7B">
      <w:pPr>
        <w:spacing w:after="0" w:line="240" w:lineRule="auto"/>
        <w:jc w:val="both"/>
        <w:rPr>
          <w:rFonts w:ascii="Times New Roman" w:hAnsi="Times New Roman" w:cs="Times New Roman"/>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Солонская</w:t>
      </w:r>
      <w:proofErr w:type="spellEnd"/>
      <w:r w:rsidRPr="00D05373">
        <w:rPr>
          <w:rFonts w:ascii="Times New Roman" w:hAnsi="Times New Roman" w:cs="Times New Roman"/>
          <w:color w:val="7F7F7F" w:themeColor="text1" w:themeTint="80"/>
          <w:sz w:val="28"/>
          <w:szCs w:val="28"/>
        </w:rPr>
        <w:t xml:space="preserve"> средняя школа</w:t>
      </w:r>
    </w:p>
    <w:p w:rsidR="00653E7B" w:rsidRPr="00D05373" w:rsidRDefault="00653E7B" w:rsidP="00653E7B">
      <w:p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rPr>
        <w:t>Цель:</w:t>
      </w:r>
      <w:r w:rsidRPr="00D05373">
        <w:rPr>
          <w:rFonts w:ascii="Times New Roman" w:hAnsi="Times New Roman" w:cs="Times New Roman"/>
          <w:color w:val="7F7F7F" w:themeColor="text1" w:themeTint="80"/>
          <w:sz w:val="28"/>
          <w:szCs w:val="28"/>
        </w:rPr>
        <w:t xml:space="preserve"> формирование у учащихся экологической культуры, жизненно важных качеств, уважительного отношения к национальному наследию, окружающей среде</w:t>
      </w:r>
    </w:p>
    <w:p w:rsidR="00653E7B" w:rsidRPr="00D05373" w:rsidRDefault="00653E7B" w:rsidP="00653E7B">
      <w:pPr>
        <w:spacing w:after="0" w:line="240" w:lineRule="auto"/>
        <w:jc w:val="both"/>
        <w:rPr>
          <w:rFonts w:ascii="Times New Roman" w:hAnsi="Times New Roman" w:cs="Times New Roman"/>
          <w:color w:val="7F7F7F" w:themeColor="text1" w:themeTint="80"/>
          <w:sz w:val="28"/>
          <w:szCs w:val="28"/>
        </w:rPr>
      </w:pPr>
    </w:p>
    <w:tbl>
      <w:tblPr>
        <w:tblStyle w:val="a4"/>
        <w:tblW w:w="0" w:type="auto"/>
        <w:tblLook w:val="04A0"/>
      </w:tblPr>
      <w:tblGrid>
        <w:gridCol w:w="484"/>
        <w:gridCol w:w="3198"/>
        <w:gridCol w:w="3356"/>
        <w:gridCol w:w="3514"/>
      </w:tblGrid>
      <w:tr w:rsidR="00FC592D" w:rsidRPr="00D05373" w:rsidTr="00653E7B">
        <w:tc>
          <w:tcPr>
            <w:tcW w:w="468" w:type="dxa"/>
          </w:tcPr>
          <w:p w:rsidR="00653E7B" w:rsidRPr="00D05373" w:rsidRDefault="00653E7B" w:rsidP="00653E7B">
            <w:pPr>
              <w:jc w:val="center"/>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w:t>
            </w:r>
          </w:p>
        </w:tc>
        <w:tc>
          <w:tcPr>
            <w:tcW w:w="3420" w:type="dxa"/>
          </w:tcPr>
          <w:p w:rsidR="00653E7B" w:rsidRPr="00D05373" w:rsidRDefault="00653E7B" w:rsidP="00653E7B">
            <w:pPr>
              <w:jc w:val="center"/>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Название этапа, цели и задачи</w:t>
            </w:r>
          </w:p>
        </w:tc>
        <w:tc>
          <w:tcPr>
            <w:tcW w:w="3420" w:type="dxa"/>
          </w:tcPr>
          <w:p w:rsidR="00653E7B" w:rsidRPr="00D05373" w:rsidRDefault="00653E7B" w:rsidP="00653E7B">
            <w:pPr>
              <w:jc w:val="center"/>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Содержание деятельности</w:t>
            </w:r>
          </w:p>
        </w:tc>
        <w:tc>
          <w:tcPr>
            <w:tcW w:w="2884" w:type="dxa"/>
          </w:tcPr>
          <w:p w:rsidR="00653E7B" w:rsidRPr="00D05373" w:rsidRDefault="00653E7B" w:rsidP="00653E7B">
            <w:pPr>
              <w:jc w:val="center"/>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Результативность этапа</w:t>
            </w:r>
          </w:p>
        </w:tc>
      </w:tr>
      <w:tr w:rsidR="00FC592D" w:rsidRPr="00D05373" w:rsidTr="00653E7B">
        <w:tc>
          <w:tcPr>
            <w:tcW w:w="468" w:type="dxa"/>
          </w:tcPr>
          <w:p w:rsidR="00653E7B" w:rsidRPr="00D05373" w:rsidRDefault="00653E7B" w:rsidP="00653E7B">
            <w:pPr>
              <w:jc w:val="center"/>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1</w:t>
            </w:r>
          </w:p>
        </w:tc>
        <w:tc>
          <w:tcPr>
            <w:tcW w:w="3420" w:type="dxa"/>
          </w:tcPr>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Этап</w:t>
            </w:r>
            <w:proofErr w:type="gramStart"/>
            <w:r w:rsidRPr="00D05373">
              <w:rPr>
                <w:rFonts w:ascii="Times New Roman" w:hAnsi="Times New Roman" w:cs="Times New Roman"/>
                <w:color w:val="7F7F7F" w:themeColor="text1" w:themeTint="80"/>
                <w:sz w:val="28"/>
                <w:szCs w:val="28"/>
              </w:rPr>
              <w:t>1</w:t>
            </w:r>
            <w:proofErr w:type="gramEnd"/>
            <w:r w:rsidRPr="00D05373">
              <w:rPr>
                <w:rFonts w:ascii="Times New Roman" w:hAnsi="Times New Roman" w:cs="Times New Roman"/>
                <w:color w:val="7F7F7F" w:themeColor="text1" w:themeTint="80"/>
                <w:sz w:val="28"/>
                <w:szCs w:val="28"/>
              </w:rPr>
              <w:t xml:space="preserve">. </w:t>
            </w:r>
          </w:p>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Природа как </w:t>
            </w:r>
            <w:proofErr w:type="spellStart"/>
            <w:r w:rsidRPr="00D05373">
              <w:rPr>
                <w:rFonts w:ascii="Times New Roman" w:hAnsi="Times New Roman" w:cs="Times New Roman"/>
                <w:color w:val="7F7F7F" w:themeColor="text1" w:themeTint="80"/>
                <w:sz w:val="28"/>
                <w:szCs w:val="28"/>
              </w:rPr>
              <w:t>самоценность</w:t>
            </w:r>
            <w:proofErr w:type="spellEnd"/>
            <w:r w:rsidRPr="00D05373">
              <w:rPr>
                <w:rFonts w:ascii="Times New Roman" w:hAnsi="Times New Roman" w:cs="Times New Roman"/>
                <w:color w:val="7F7F7F" w:themeColor="text1" w:themeTint="80"/>
                <w:sz w:val="28"/>
                <w:szCs w:val="28"/>
              </w:rPr>
              <w:t>, достойна уважения.</w:t>
            </w:r>
          </w:p>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Цель:</w:t>
            </w:r>
          </w:p>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создать условия для развития экологической культуры.</w:t>
            </w:r>
          </w:p>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Задачи:</w:t>
            </w:r>
          </w:p>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выявить уровни развития экологической культуры у учащихся;</w:t>
            </w:r>
          </w:p>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разработать проект экологических мероприятий, способствующих формированию экологического сознания.</w:t>
            </w:r>
          </w:p>
        </w:tc>
        <w:tc>
          <w:tcPr>
            <w:tcW w:w="3420" w:type="dxa"/>
          </w:tcPr>
          <w:p w:rsidR="00653E7B" w:rsidRPr="00D05373" w:rsidRDefault="00510B48" w:rsidP="00510B48">
            <w:pPr>
              <w:pStyle w:val="a3"/>
              <w:numPr>
                <w:ilvl w:val="0"/>
                <w:numId w:val="2"/>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Сбор и обобщение информации по проекту – выбор направлений деятельности.</w:t>
            </w:r>
          </w:p>
          <w:p w:rsidR="00510B48" w:rsidRPr="00D05373" w:rsidRDefault="00510B48" w:rsidP="00510B48">
            <w:pPr>
              <w:pStyle w:val="a3"/>
              <w:numPr>
                <w:ilvl w:val="0"/>
                <w:numId w:val="2"/>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Разработка критериев определения экологического развития личности.</w:t>
            </w:r>
          </w:p>
          <w:p w:rsidR="00510B48" w:rsidRPr="00D05373" w:rsidRDefault="00510B48" w:rsidP="00510B48">
            <w:pPr>
              <w:pStyle w:val="a3"/>
              <w:numPr>
                <w:ilvl w:val="0"/>
                <w:numId w:val="2"/>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Диагностика экологической культуры учащихся.</w:t>
            </w:r>
          </w:p>
          <w:p w:rsidR="00510B48" w:rsidRPr="00D05373" w:rsidRDefault="00510B48" w:rsidP="00510B48">
            <w:pPr>
              <w:pStyle w:val="a3"/>
              <w:numPr>
                <w:ilvl w:val="0"/>
                <w:numId w:val="2"/>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Формы и методы экологического воспитания.</w:t>
            </w:r>
          </w:p>
          <w:p w:rsidR="00510B48" w:rsidRPr="00D05373" w:rsidRDefault="00510B48" w:rsidP="00510B48">
            <w:pPr>
              <w:pStyle w:val="a3"/>
              <w:numPr>
                <w:ilvl w:val="0"/>
                <w:numId w:val="2"/>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Обсуждение результатов работы.</w:t>
            </w:r>
          </w:p>
        </w:tc>
        <w:tc>
          <w:tcPr>
            <w:tcW w:w="2884" w:type="dxa"/>
          </w:tcPr>
          <w:p w:rsidR="00653E7B" w:rsidRPr="00D05373" w:rsidRDefault="00FC592D" w:rsidP="00FC592D">
            <w:pPr>
              <w:pStyle w:val="a3"/>
              <w:numPr>
                <w:ilvl w:val="0"/>
                <w:numId w:val="6"/>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Проанализировать результаты диагностики.</w:t>
            </w:r>
          </w:p>
          <w:p w:rsidR="00FC592D" w:rsidRPr="00D05373" w:rsidRDefault="00FC592D" w:rsidP="00FC592D">
            <w:pPr>
              <w:pStyle w:val="a3"/>
              <w:numPr>
                <w:ilvl w:val="0"/>
                <w:numId w:val="6"/>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Эколого-психологический тренинг.</w:t>
            </w:r>
          </w:p>
          <w:p w:rsidR="00FC592D" w:rsidRPr="00D05373" w:rsidRDefault="00FC592D" w:rsidP="00FC592D">
            <w:pPr>
              <w:pStyle w:val="a3"/>
              <w:numPr>
                <w:ilvl w:val="0"/>
                <w:numId w:val="6"/>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Составление календаря </w:t>
            </w:r>
            <w:proofErr w:type="gramStart"/>
            <w:r w:rsidRPr="00D05373">
              <w:rPr>
                <w:rFonts w:ascii="Times New Roman" w:hAnsi="Times New Roman" w:cs="Times New Roman"/>
                <w:color w:val="7F7F7F" w:themeColor="text1" w:themeTint="80"/>
                <w:sz w:val="28"/>
                <w:szCs w:val="28"/>
              </w:rPr>
              <w:t>экологический</w:t>
            </w:r>
            <w:proofErr w:type="gramEnd"/>
            <w:r w:rsidRPr="00D05373">
              <w:rPr>
                <w:rFonts w:ascii="Times New Roman" w:hAnsi="Times New Roman" w:cs="Times New Roman"/>
                <w:color w:val="7F7F7F" w:themeColor="text1" w:themeTint="80"/>
                <w:sz w:val="28"/>
                <w:szCs w:val="28"/>
              </w:rPr>
              <w:t xml:space="preserve"> мероприятий.</w:t>
            </w:r>
          </w:p>
          <w:p w:rsidR="00FC592D" w:rsidRPr="00D05373" w:rsidRDefault="00FC592D" w:rsidP="00FC592D">
            <w:pPr>
              <w:pStyle w:val="a3"/>
              <w:numPr>
                <w:ilvl w:val="0"/>
                <w:numId w:val="6"/>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Экологическая тропинка.</w:t>
            </w:r>
          </w:p>
        </w:tc>
      </w:tr>
      <w:tr w:rsidR="00FC592D" w:rsidRPr="00D05373" w:rsidTr="00653E7B">
        <w:tc>
          <w:tcPr>
            <w:tcW w:w="468" w:type="dxa"/>
          </w:tcPr>
          <w:p w:rsidR="00653E7B" w:rsidRPr="00D05373" w:rsidRDefault="00653E7B" w:rsidP="00653E7B">
            <w:pPr>
              <w:jc w:val="center"/>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2</w:t>
            </w:r>
          </w:p>
        </w:tc>
        <w:tc>
          <w:tcPr>
            <w:tcW w:w="3420" w:type="dxa"/>
          </w:tcPr>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Этап</w:t>
            </w:r>
            <w:proofErr w:type="gramStart"/>
            <w:r w:rsidRPr="00D05373">
              <w:rPr>
                <w:rFonts w:ascii="Times New Roman" w:hAnsi="Times New Roman" w:cs="Times New Roman"/>
                <w:color w:val="7F7F7F" w:themeColor="text1" w:themeTint="80"/>
                <w:sz w:val="28"/>
                <w:szCs w:val="28"/>
              </w:rPr>
              <w:t>2</w:t>
            </w:r>
            <w:proofErr w:type="gramEnd"/>
            <w:r w:rsidRPr="00D05373">
              <w:rPr>
                <w:rFonts w:ascii="Times New Roman" w:hAnsi="Times New Roman" w:cs="Times New Roman"/>
                <w:color w:val="7F7F7F" w:themeColor="text1" w:themeTint="80"/>
                <w:sz w:val="28"/>
                <w:szCs w:val="28"/>
              </w:rPr>
              <w:t>.</w:t>
            </w:r>
          </w:p>
          <w:p w:rsidR="00653E7B" w:rsidRPr="00D05373" w:rsidRDefault="00653E7B" w:rsidP="00653E7B">
            <w:pPr>
              <w:jc w:val="both"/>
              <w:rPr>
                <w:rFonts w:ascii="Times New Roman" w:hAnsi="Times New Roman" w:cs="Times New Roman"/>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Проектировочно-экспериментальный</w:t>
            </w:r>
            <w:proofErr w:type="spellEnd"/>
            <w:r w:rsidRPr="00D05373">
              <w:rPr>
                <w:rFonts w:ascii="Times New Roman" w:hAnsi="Times New Roman" w:cs="Times New Roman"/>
                <w:color w:val="7F7F7F" w:themeColor="text1" w:themeTint="80"/>
                <w:sz w:val="28"/>
                <w:szCs w:val="28"/>
              </w:rPr>
              <w:t xml:space="preserve">. </w:t>
            </w:r>
          </w:p>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Цель:</w:t>
            </w:r>
          </w:p>
          <w:p w:rsidR="00653E7B" w:rsidRPr="00D05373" w:rsidRDefault="00653E7B"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провести интерактивные мероприятия, учебно-познавательные экскурсии.</w:t>
            </w:r>
          </w:p>
          <w:p w:rsidR="00510B48" w:rsidRPr="00D05373" w:rsidRDefault="00510B48"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Задачи:</w:t>
            </w:r>
          </w:p>
          <w:p w:rsidR="00510B48" w:rsidRPr="00D05373" w:rsidRDefault="00510B48"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экологическое воспитание учащихся, развитие потребностей в экологической деятельности, способности применять экологические знания и умения в практической деятельности.</w:t>
            </w:r>
          </w:p>
        </w:tc>
        <w:tc>
          <w:tcPr>
            <w:tcW w:w="3420" w:type="dxa"/>
          </w:tcPr>
          <w:p w:rsidR="00653E7B" w:rsidRPr="00D05373" w:rsidRDefault="00510B48" w:rsidP="00510B48">
            <w:pPr>
              <w:pStyle w:val="a3"/>
              <w:numPr>
                <w:ilvl w:val="0"/>
                <w:numId w:val="3"/>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Проведение экскурсий (5-8кл).</w:t>
            </w:r>
          </w:p>
          <w:p w:rsidR="00510B48" w:rsidRPr="00D05373" w:rsidRDefault="00510B48" w:rsidP="00510B48">
            <w:pPr>
              <w:pStyle w:val="a3"/>
              <w:numPr>
                <w:ilvl w:val="0"/>
                <w:numId w:val="3"/>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Беседы, экологические занятия (5-6кл).</w:t>
            </w:r>
          </w:p>
          <w:p w:rsidR="00510B48" w:rsidRPr="00D05373" w:rsidRDefault="00510B48" w:rsidP="00510B48">
            <w:pPr>
              <w:pStyle w:val="a3"/>
              <w:numPr>
                <w:ilvl w:val="0"/>
                <w:numId w:val="3"/>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Экологическая игра (5-8кл).</w:t>
            </w:r>
          </w:p>
          <w:p w:rsidR="00510B48" w:rsidRPr="00D05373" w:rsidRDefault="00510B48" w:rsidP="00510B48">
            <w:pPr>
              <w:pStyle w:val="a3"/>
              <w:numPr>
                <w:ilvl w:val="0"/>
                <w:numId w:val="3"/>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Занимательная паутина (7-8кл).</w:t>
            </w:r>
          </w:p>
          <w:p w:rsidR="00510B48" w:rsidRPr="00D05373" w:rsidRDefault="00510B48" w:rsidP="00510B48">
            <w:pPr>
              <w:pStyle w:val="a3"/>
              <w:numPr>
                <w:ilvl w:val="0"/>
                <w:numId w:val="3"/>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Конкурс «Кладовая мудрости» (6кл).</w:t>
            </w:r>
          </w:p>
          <w:p w:rsidR="00510B48" w:rsidRPr="00D05373" w:rsidRDefault="00510B48" w:rsidP="00510B48">
            <w:pPr>
              <w:pStyle w:val="a3"/>
              <w:numPr>
                <w:ilvl w:val="0"/>
                <w:numId w:val="3"/>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Викторина «Умники и умницы» (6-8кл).</w:t>
            </w:r>
          </w:p>
          <w:p w:rsidR="00510B48" w:rsidRPr="00D05373" w:rsidRDefault="00FC592D" w:rsidP="00510B48">
            <w:pPr>
              <w:pStyle w:val="a3"/>
              <w:numPr>
                <w:ilvl w:val="0"/>
                <w:numId w:val="3"/>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Познавательное мероприятие «Чуд</w:t>
            </w:r>
            <w:proofErr w:type="gramStart"/>
            <w:r w:rsidRPr="00D05373">
              <w:rPr>
                <w:rFonts w:ascii="Times New Roman" w:hAnsi="Times New Roman" w:cs="Times New Roman"/>
                <w:color w:val="7F7F7F" w:themeColor="text1" w:themeTint="80"/>
                <w:sz w:val="28"/>
                <w:szCs w:val="28"/>
              </w:rPr>
              <w:t>о-</w:t>
            </w:r>
            <w:proofErr w:type="gramEnd"/>
            <w:r w:rsidRPr="00D05373">
              <w:rPr>
                <w:rFonts w:ascii="Times New Roman" w:hAnsi="Times New Roman" w:cs="Times New Roman"/>
                <w:color w:val="7F7F7F" w:themeColor="text1" w:themeTint="80"/>
                <w:sz w:val="28"/>
                <w:szCs w:val="28"/>
              </w:rPr>
              <w:t xml:space="preserve"> дерево»</w:t>
            </w:r>
          </w:p>
        </w:tc>
        <w:tc>
          <w:tcPr>
            <w:tcW w:w="2884" w:type="dxa"/>
          </w:tcPr>
          <w:p w:rsidR="00653E7B" w:rsidRPr="00D05373" w:rsidRDefault="00FC592D" w:rsidP="00FC592D">
            <w:pPr>
              <w:pStyle w:val="a3"/>
              <w:numPr>
                <w:ilvl w:val="0"/>
                <w:numId w:val="7"/>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Создание базы данных проектных объектов.</w:t>
            </w:r>
          </w:p>
          <w:p w:rsidR="00FC592D" w:rsidRPr="00D05373" w:rsidRDefault="00FC592D" w:rsidP="00FC592D">
            <w:pPr>
              <w:pStyle w:val="a3"/>
              <w:numPr>
                <w:ilvl w:val="0"/>
                <w:numId w:val="7"/>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Оформление иллюстративно-образовательного материала.</w:t>
            </w:r>
          </w:p>
          <w:p w:rsidR="00FC592D" w:rsidRPr="00D05373" w:rsidRDefault="00FC592D" w:rsidP="00FC592D">
            <w:pPr>
              <w:pStyle w:val="a3"/>
              <w:numPr>
                <w:ilvl w:val="0"/>
                <w:numId w:val="7"/>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Составление инструктивной карточки «</w:t>
            </w:r>
            <w:r w:rsidR="00E51BE6" w:rsidRPr="00D05373">
              <w:rPr>
                <w:rFonts w:ascii="Times New Roman" w:hAnsi="Times New Roman" w:cs="Times New Roman"/>
                <w:color w:val="7F7F7F" w:themeColor="text1" w:themeTint="80"/>
                <w:sz w:val="28"/>
                <w:szCs w:val="28"/>
              </w:rPr>
              <w:t>Законы экологической прогулки</w:t>
            </w:r>
            <w:r w:rsidRPr="00D05373">
              <w:rPr>
                <w:rFonts w:ascii="Times New Roman" w:hAnsi="Times New Roman" w:cs="Times New Roman"/>
                <w:color w:val="7F7F7F" w:themeColor="text1" w:themeTint="80"/>
                <w:sz w:val="28"/>
                <w:szCs w:val="28"/>
              </w:rPr>
              <w:t>»</w:t>
            </w:r>
            <w:r w:rsidR="00E51BE6" w:rsidRPr="00D05373">
              <w:rPr>
                <w:rFonts w:ascii="Times New Roman" w:hAnsi="Times New Roman" w:cs="Times New Roman"/>
                <w:color w:val="7F7F7F" w:themeColor="text1" w:themeTint="80"/>
                <w:sz w:val="28"/>
                <w:szCs w:val="28"/>
              </w:rPr>
              <w:t>.</w:t>
            </w:r>
          </w:p>
          <w:p w:rsidR="00E51BE6" w:rsidRPr="00D05373" w:rsidRDefault="00E51BE6" w:rsidP="00FC592D">
            <w:pPr>
              <w:pStyle w:val="a3"/>
              <w:numPr>
                <w:ilvl w:val="0"/>
                <w:numId w:val="7"/>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Проведение экскурсий по экологической тропе.</w:t>
            </w:r>
          </w:p>
          <w:p w:rsidR="00E51BE6" w:rsidRPr="00D05373" w:rsidRDefault="00E51BE6" w:rsidP="00FC592D">
            <w:pPr>
              <w:pStyle w:val="a3"/>
              <w:numPr>
                <w:ilvl w:val="0"/>
                <w:numId w:val="7"/>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Выпуск стенгазеты «Природа и мы»</w:t>
            </w:r>
          </w:p>
        </w:tc>
      </w:tr>
      <w:tr w:rsidR="00FC592D" w:rsidRPr="00D05373" w:rsidTr="00653E7B">
        <w:tc>
          <w:tcPr>
            <w:tcW w:w="468" w:type="dxa"/>
          </w:tcPr>
          <w:p w:rsidR="00653E7B" w:rsidRPr="00D05373" w:rsidRDefault="00653E7B" w:rsidP="00653E7B">
            <w:pPr>
              <w:jc w:val="center"/>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3</w:t>
            </w:r>
          </w:p>
        </w:tc>
        <w:tc>
          <w:tcPr>
            <w:tcW w:w="3420" w:type="dxa"/>
          </w:tcPr>
          <w:p w:rsidR="00653E7B" w:rsidRPr="00D05373" w:rsidRDefault="00510B48"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Этап3.</w:t>
            </w:r>
          </w:p>
          <w:p w:rsidR="00510B48" w:rsidRPr="00D05373" w:rsidRDefault="00510B48"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Проект «Город будущего - </w:t>
            </w:r>
            <w:proofErr w:type="spellStart"/>
            <w:r w:rsidRPr="00D05373">
              <w:rPr>
                <w:rFonts w:ascii="Times New Roman" w:hAnsi="Times New Roman" w:cs="Times New Roman"/>
                <w:color w:val="7F7F7F" w:themeColor="text1" w:themeTint="80"/>
                <w:sz w:val="28"/>
                <w:szCs w:val="28"/>
              </w:rPr>
              <w:t>Экоград</w:t>
            </w:r>
            <w:proofErr w:type="spellEnd"/>
            <w:r w:rsidRPr="00D05373">
              <w:rPr>
                <w:rFonts w:ascii="Times New Roman" w:hAnsi="Times New Roman" w:cs="Times New Roman"/>
                <w:color w:val="7F7F7F" w:themeColor="text1" w:themeTint="80"/>
                <w:sz w:val="28"/>
                <w:szCs w:val="28"/>
              </w:rPr>
              <w:t>».</w:t>
            </w:r>
          </w:p>
          <w:p w:rsidR="00510B48" w:rsidRPr="00D05373" w:rsidRDefault="00510B48"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Цель:</w:t>
            </w:r>
          </w:p>
          <w:p w:rsidR="00510B48" w:rsidRPr="00D05373" w:rsidRDefault="00510B48"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-формировать убеждение о </w:t>
            </w:r>
            <w:r w:rsidRPr="00D05373">
              <w:rPr>
                <w:rFonts w:ascii="Times New Roman" w:hAnsi="Times New Roman" w:cs="Times New Roman"/>
                <w:color w:val="7F7F7F" w:themeColor="text1" w:themeTint="80"/>
                <w:sz w:val="28"/>
                <w:szCs w:val="28"/>
              </w:rPr>
              <w:lastRenderedPageBreak/>
              <w:t>необходимости охраны окружающей среды.</w:t>
            </w:r>
          </w:p>
          <w:p w:rsidR="00510B48" w:rsidRPr="00D05373" w:rsidRDefault="00510B48"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Задачи:</w:t>
            </w:r>
          </w:p>
          <w:p w:rsidR="00510B48" w:rsidRPr="00D05373" w:rsidRDefault="00510B48" w:rsidP="00653E7B">
            <w:p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-прививать любовь к природе, готовность сохранять и защищать ее, понимать закономерности происходящего.</w:t>
            </w:r>
          </w:p>
        </w:tc>
        <w:tc>
          <w:tcPr>
            <w:tcW w:w="3420" w:type="dxa"/>
          </w:tcPr>
          <w:p w:rsidR="00653E7B" w:rsidRPr="00D05373" w:rsidRDefault="00FC592D" w:rsidP="00FC592D">
            <w:pPr>
              <w:pStyle w:val="a3"/>
              <w:numPr>
                <w:ilvl w:val="0"/>
                <w:numId w:val="4"/>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Разработка информационно-методического обеспечения данного проекта.</w:t>
            </w:r>
          </w:p>
          <w:p w:rsidR="00FC592D" w:rsidRPr="00D05373" w:rsidRDefault="00FC592D" w:rsidP="00FC592D">
            <w:pPr>
              <w:pStyle w:val="a3"/>
              <w:numPr>
                <w:ilvl w:val="0"/>
                <w:numId w:val="4"/>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Создание законов, </w:t>
            </w:r>
            <w:r w:rsidRPr="00D05373">
              <w:rPr>
                <w:rFonts w:ascii="Times New Roman" w:hAnsi="Times New Roman" w:cs="Times New Roman"/>
                <w:color w:val="7F7F7F" w:themeColor="text1" w:themeTint="80"/>
                <w:sz w:val="28"/>
                <w:szCs w:val="28"/>
              </w:rPr>
              <w:lastRenderedPageBreak/>
              <w:t xml:space="preserve">традиций, символов «Города будущего - </w:t>
            </w:r>
            <w:proofErr w:type="spellStart"/>
            <w:r w:rsidRPr="00D05373">
              <w:rPr>
                <w:rFonts w:ascii="Times New Roman" w:hAnsi="Times New Roman" w:cs="Times New Roman"/>
                <w:color w:val="7F7F7F" w:themeColor="text1" w:themeTint="80"/>
                <w:sz w:val="28"/>
                <w:szCs w:val="28"/>
              </w:rPr>
              <w:t>Экограда</w:t>
            </w:r>
            <w:proofErr w:type="spellEnd"/>
            <w:r w:rsidRPr="00D05373">
              <w:rPr>
                <w:rFonts w:ascii="Times New Roman" w:hAnsi="Times New Roman" w:cs="Times New Roman"/>
                <w:color w:val="7F7F7F" w:themeColor="text1" w:themeTint="80"/>
                <w:sz w:val="28"/>
                <w:szCs w:val="28"/>
              </w:rPr>
              <w:t>».</w:t>
            </w:r>
          </w:p>
          <w:p w:rsidR="00FC592D" w:rsidRPr="00D05373" w:rsidRDefault="00FC592D" w:rsidP="00FC592D">
            <w:pPr>
              <w:pStyle w:val="a3"/>
              <w:numPr>
                <w:ilvl w:val="0"/>
                <w:numId w:val="4"/>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Защита каждого направления проекта.</w:t>
            </w:r>
          </w:p>
          <w:p w:rsidR="00FC592D" w:rsidRPr="00D05373" w:rsidRDefault="00FC592D" w:rsidP="00FC592D">
            <w:pPr>
              <w:pStyle w:val="a3"/>
              <w:numPr>
                <w:ilvl w:val="0"/>
                <w:numId w:val="4"/>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Конкурсы.</w:t>
            </w:r>
          </w:p>
        </w:tc>
        <w:tc>
          <w:tcPr>
            <w:tcW w:w="2884" w:type="dxa"/>
          </w:tcPr>
          <w:p w:rsidR="00653E7B" w:rsidRPr="00D05373" w:rsidRDefault="00FC592D" w:rsidP="00FC592D">
            <w:pPr>
              <w:pStyle w:val="a3"/>
              <w:numPr>
                <w:ilvl w:val="0"/>
                <w:numId w:val="5"/>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Проведение занятий с учащимися «Давайте помечтаем».</w:t>
            </w:r>
          </w:p>
          <w:p w:rsidR="00FC592D" w:rsidRPr="00D05373" w:rsidRDefault="00FC592D" w:rsidP="00FC592D">
            <w:pPr>
              <w:pStyle w:val="a3"/>
              <w:numPr>
                <w:ilvl w:val="0"/>
                <w:numId w:val="5"/>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Стихи о природе (литературная </w:t>
            </w:r>
            <w:r w:rsidRPr="00D05373">
              <w:rPr>
                <w:rFonts w:ascii="Times New Roman" w:hAnsi="Times New Roman" w:cs="Times New Roman"/>
                <w:color w:val="7F7F7F" w:themeColor="text1" w:themeTint="80"/>
                <w:sz w:val="28"/>
                <w:szCs w:val="28"/>
              </w:rPr>
              <w:lastRenderedPageBreak/>
              <w:t>композиция).</w:t>
            </w:r>
          </w:p>
          <w:p w:rsidR="00FC592D" w:rsidRPr="00D05373" w:rsidRDefault="00FC592D" w:rsidP="00FC592D">
            <w:pPr>
              <w:pStyle w:val="a3"/>
              <w:numPr>
                <w:ilvl w:val="0"/>
                <w:numId w:val="5"/>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Проведение заключительного мероприятия проекта «Город будущего - </w:t>
            </w:r>
            <w:proofErr w:type="spellStart"/>
            <w:r w:rsidRPr="00D05373">
              <w:rPr>
                <w:rFonts w:ascii="Times New Roman" w:hAnsi="Times New Roman" w:cs="Times New Roman"/>
                <w:color w:val="7F7F7F" w:themeColor="text1" w:themeTint="80"/>
                <w:sz w:val="28"/>
                <w:szCs w:val="28"/>
              </w:rPr>
              <w:t>Экоград</w:t>
            </w:r>
            <w:proofErr w:type="spellEnd"/>
            <w:r w:rsidRPr="00D05373">
              <w:rPr>
                <w:rFonts w:ascii="Times New Roman" w:hAnsi="Times New Roman" w:cs="Times New Roman"/>
                <w:color w:val="7F7F7F" w:themeColor="text1" w:themeTint="80"/>
                <w:sz w:val="28"/>
                <w:szCs w:val="28"/>
              </w:rPr>
              <w:t>».</w:t>
            </w:r>
          </w:p>
          <w:p w:rsidR="00FC592D" w:rsidRPr="00D05373" w:rsidRDefault="00FC592D" w:rsidP="00FC592D">
            <w:pPr>
              <w:pStyle w:val="a3"/>
              <w:numPr>
                <w:ilvl w:val="0"/>
                <w:numId w:val="5"/>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Оформление </w:t>
            </w:r>
            <w:proofErr w:type="spellStart"/>
            <w:r w:rsidRPr="00D05373">
              <w:rPr>
                <w:rFonts w:ascii="Times New Roman" w:hAnsi="Times New Roman" w:cs="Times New Roman"/>
                <w:color w:val="7F7F7F" w:themeColor="text1" w:themeTint="80"/>
                <w:sz w:val="28"/>
                <w:szCs w:val="28"/>
              </w:rPr>
              <w:t>иллюстративно-образовател</w:t>
            </w:r>
            <w:proofErr w:type="gramStart"/>
            <w:r w:rsidRPr="00D05373">
              <w:rPr>
                <w:rFonts w:ascii="Times New Roman" w:hAnsi="Times New Roman" w:cs="Times New Roman"/>
                <w:color w:val="7F7F7F" w:themeColor="text1" w:themeTint="80"/>
                <w:sz w:val="28"/>
                <w:szCs w:val="28"/>
              </w:rPr>
              <w:t>ь</w:t>
            </w:r>
            <w:proofErr w:type="spellEnd"/>
            <w:r w:rsidRPr="00D05373">
              <w:rPr>
                <w:rFonts w:ascii="Times New Roman" w:hAnsi="Times New Roman" w:cs="Times New Roman"/>
                <w:color w:val="7F7F7F" w:themeColor="text1" w:themeTint="80"/>
                <w:sz w:val="28"/>
                <w:szCs w:val="28"/>
              </w:rPr>
              <w:t>-</w:t>
            </w:r>
            <w:proofErr w:type="gramEnd"/>
            <w:r w:rsidRPr="00D05373">
              <w:rPr>
                <w:rFonts w:ascii="Times New Roman" w:hAnsi="Times New Roman" w:cs="Times New Roman"/>
                <w:color w:val="7F7F7F" w:themeColor="text1" w:themeTint="80"/>
                <w:sz w:val="28"/>
                <w:szCs w:val="28"/>
              </w:rPr>
              <w:t xml:space="preserve"> </w:t>
            </w:r>
            <w:proofErr w:type="spellStart"/>
            <w:r w:rsidRPr="00D05373">
              <w:rPr>
                <w:rFonts w:ascii="Times New Roman" w:hAnsi="Times New Roman" w:cs="Times New Roman"/>
                <w:color w:val="7F7F7F" w:themeColor="text1" w:themeTint="80"/>
                <w:sz w:val="28"/>
                <w:szCs w:val="28"/>
              </w:rPr>
              <w:t>ного</w:t>
            </w:r>
            <w:proofErr w:type="spellEnd"/>
            <w:r w:rsidRPr="00D05373">
              <w:rPr>
                <w:rFonts w:ascii="Times New Roman" w:hAnsi="Times New Roman" w:cs="Times New Roman"/>
                <w:color w:val="7F7F7F" w:themeColor="text1" w:themeTint="80"/>
                <w:sz w:val="28"/>
                <w:szCs w:val="28"/>
              </w:rPr>
              <w:t xml:space="preserve"> материала «Будущее планеты».</w:t>
            </w:r>
          </w:p>
          <w:p w:rsidR="00FC592D" w:rsidRPr="00D05373" w:rsidRDefault="00FC592D" w:rsidP="00FC592D">
            <w:pPr>
              <w:pStyle w:val="a3"/>
              <w:numPr>
                <w:ilvl w:val="0"/>
                <w:numId w:val="5"/>
              </w:numPr>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Подведение итогов (награды жителей </w:t>
            </w:r>
            <w:proofErr w:type="spellStart"/>
            <w:r w:rsidRPr="00D05373">
              <w:rPr>
                <w:rFonts w:ascii="Times New Roman" w:hAnsi="Times New Roman" w:cs="Times New Roman"/>
                <w:color w:val="7F7F7F" w:themeColor="text1" w:themeTint="80"/>
                <w:sz w:val="28"/>
                <w:szCs w:val="28"/>
              </w:rPr>
              <w:t>Экограда</w:t>
            </w:r>
            <w:proofErr w:type="spellEnd"/>
            <w:r w:rsidRPr="00D05373">
              <w:rPr>
                <w:rFonts w:ascii="Times New Roman" w:hAnsi="Times New Roman" w:cs="Times New Roman"/>
                <w:color w:val="7F7F7F" w:themeColor="text1" w:themeTint="80"/>
                <w:sz w:val="28"/>
                <w:szCs w:val="28"/>
              </w:rPr>
              <w:t>)</w:t>
            </w:r>
          </w:p>
        </w:tc>
      </w:tr>
    </w:tbl>
    <w:p w:rsidR="00653E7B" w:rsidRPr="00D05373" w:rsidRDefault="00653E7B" w:rsidP="00653E7B">
      <w:pPr>
        <w:spacing w:after="0" w:line="240" w:lineRule="auto"/>
        <w:jc w:val="both"/>
        <w:rPr>
          <w:rFonts w:ascii="Times New Roman" w:hAnsi="Times New Roman" w:cs="Times New Roman"/>
          <w:color w:val="7F7F7F" w:themeColor="text1" w:themeTint="80"/>
          <w:sz w:val="28"/>
          <w:szCs w:val="28"/>
        </w:rPr>
      </w:pPr>
    </w:p>
    <w:p w:rsidR="00653E7B" w:rsidRPr="00D05373" w:rsidRDefault="00E51BE6" w:rsidP="000737C1">
      <w:pPr>
        <w:spacing w:after="0" w:line="240" w:lineRule="auto"/>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Методы диагностики экологической культуры</w:t>
      </w:r>
    </w:p>
    <w:p w:rsidR="00E51BE6" w:rsidRPr="00D05373" w:rsidRDefault="00E51BE6" w:rsidP="00FD2837">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Ранжирование</w:t>
      </w:r>
    </w:p>
    <w:p w:rsidR="00E51BE6" w:rsidRPr="00D05373" w:rsidRDefault="00E51BE6" w:rsidP="00E51BE6">
      <w:pPr>
        <w:pStyle w:val="a3"/>
        <w:numPr>
          <w:ilvl w:val="0"/>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Перечислите в порядке убывания, что влияет на ваше отношение к природе:</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непосредственное общение с природой;</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чтение книг о природе;</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уроки биологии, географии, физики;</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посещение музеев;</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участие в практических делах по охране природы;</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телевизионные передачи;</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кинофильмы о природе;</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беседы и лекции о природе, ее охране.</w:t>
      </w:r>
    </w:p>
    <w:p w:rsidR="00E51BE6" w:rsidRPr="00D05373" w:rsidRDefault="00E51BE6" w:rsidP="00E51BE6">
      <w:pPr>
        <w:pStyle w:val="a3"/>
        <w:numPr>
          <w:ilvl w:val="0"/>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Расположите по степени значимости для себя, за что вы цените природу:</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природа – источник знаний;</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природа дает представление о </w:t>
      </w:r>
      <w:proofErr w:type="gramStart"/>
      <w:r w:rsidRPr="00D05373">
        <w:rPr>
          <w:rFonts w:ascii="Times New Roman" w:hAnsi="Times New Roman" w:cs="Times New Roman"/>
          <w:color w:val="7F7F7F" w:themeColor="text1" w:themeTint="80"/>
          <w:sz w:val="28"/>
          <w:szCs w:val="28"/>
        </w:rPr>
        <w:t>прекрасном</w:t>
      </w:r>
      <w:proofErr w:type="gramEnd"/>
      <w:r w:rsidRPr="00D05373">
        <w:rPr>
          <w:rFonts w:ascii="Times New Roman" w:hAnsi="Times New Roman" w:cs="Times New Roman"/>
          <w:color w:val="7F7F7F" w:themeColor="text1" w:themeTint="80"/>
          <w:sz w:val="28"/>
          <w:szCs w:val="28"/>
        </w:rPr>
        <w:t xml:space="preserve"> в жизни;</w:t>
      </w:r>
    </w:p>
    <w:p w:rsidR="00E51BE6" w:rsidRPr="00D05373" w:rsidRDefault="00E51BE6"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природа дает человеку грибы, ягоды, орехи, другие продукты питания;</w:t>
      </w:r>
    </w:p>
    <w:p w:rsidR="00E51BE6" w:rsidRPr="00D05373" w:rsidRDefault="000737C1"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природа дает человеку древесину;</w:t>
      </w:r>
    </w:p>
    <w:p w:rsidR="000737C1" w:rsidRPr="00D05373" w:rsidRDefault="000737C1"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природа – источник вдохновения, творчества для человека;</w:t>
      </w:r>
    </w:p>
    <w:p w:rsidR="000737C1" w:rsidRPr="00D05373" w:rsidRDefault="000737C1"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природа (солнце, воздух, вода) способствует закаливанию, укреплению здоровья человека;</w:t>
      </w:r>
    </w:p>
    <w:p w:rsidR="000737C1" w:rsidRPr="00D05373" w:rsidRDefault="000737C1" w:rsidP="00E51BE6">
      <w:pPr>
        <w:pStyle w:val="a3"/>
        <w:numPr>
          <w:ilvl w:val="1"/>
          <w:numId w:val="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природа – это главное богатство человека.</w:t>
      </w:r>
    </w:p>
    <w:p w:rsidR="000737C1" w:rsidRPr="00D05373" w:rsidRDefault="000737C1" w:rsidP="000737C1">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Недописанный тезис</w:t>
      </w:r>
    </w:p>
    <w:p w:rsidR="000737C1" w:rsidRPr="00D05373" w:rsidRDefault="000737C1" w:rsidP="000737C1">
      <w:pPr>
        <w:pStyle w:val="a3"/>
        <w:numPr>
          <w:ilvl w:val="0"/>
          <w:numId w:val="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«Экологическими проблемами являются…»</w:t>
      </w:r>
    </w:p>
    <w:p w:rsidR="000737C1" w:rsidRPr="00D05373" w:rsidRDefault="000737C1" w:rsidP="000737C1">
      <w:pPr>
        <w:pStyle w:val="a3"/>
        <w:numPr>
          <w:ilvl w:val="0"/>
          <w:numId w:val="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«Основная ценность природы для меня состоит…»</w:t>
      </w:r>
    </w:p>
    <w:p w:rsidR="000737C1" w:rsidRPr="00D05373" w:rsidRDefault="000737C1" w:rsidP="000737C1">
      <w:pPr>
        <w:pStyle w:val="a3"/>
        <w:numPr>
          <w:ilvl w:val="0"/>
          <w:numId w:val="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«В существующих экологических проблемах </w:t>
      </w:r>
      <w:proofErr w:type="gramStart"/>
      <w:r w:rsidRPr="00D05373">
        <w:rPr>
          <w:rFonts w:ascii="Times New Roman" w:hAnsi="Times New Roman" w:cs="Times New Roman"/>
          <w:color w:val="7F7F7F" w:themeColor="text1" w:themeTint="80"/>
          <w:sz w:val="28"/>
          <w:szCs w:val="28"/>
        </w:rPr>
        <w:t>виновен</w:t>
      </w:r>
      <w:proofErr w:type="gramEnd"/>
      <w:r w:rsidRPr="00D05373">
        <w:rPr>
          <w:rFonts w:ascii="Times New Roman" w:hAnsi="Times New Roman" w:cs="Times New Roman"/>
          <w:color w:val="7F7F7F" w:themeColor="text1" w:themeTint="80"/>
          <w:sz w:val="28"/>
          <w:szCs w:val="28"/>
        </w:rPr>
        <w:t>…»</w:t>
      </w:r>
    </w:p>
    <w:p w:rsidR="000737C1" w:rsidRPr="00D05373" w:rsidRDefault="000737C1" w:rsidP="000737C1">
      <w:pPr>
        <w:spacing w:after="0" w:line="240" w:lineRule="auto"/>
        <w:jc w:val="both"/>
        <w:rPr>
          <w:rFonts w:ascii="Times New Roman" w:hAnsi="Times New Roman" w:cs="Times New Roman"/>
          <w:color w:val="7F7F7F" w:themeColor="text1" w:themeTint="80"/>
          <w:sz w:val="28"/>
          <w:szCs w:val="28"/>
        </w:rPr>
      </w:pPr>
    </w:p>
    <w:p w:rsidR="000737C1" w:rsidRPr="00D05373" w:rsidRDefault="000737C1" w:rsidP="000737C1">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Анкета</w:t>
      </w:r>
    </w:p>
    <w:p w:rsidR="000737C1" w:rsidRPr="00D05373" w:rsidRDefault="000737C1" w:rsidP="000737C1">
      <w:pPr>
        <w:pStyle w:val="a3"/>
        <w:numPr>
          <w:ilvl w:val="0"/>
          <w:numId w:val="1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Что такое охрана природы?</w:t>
      </w:r>
    </w:p>
    <w:p w:rsidR="000737C1" w:rsidRPr="00D05373" w:rsidRDefault="000737C1" w:rsidP="000737C1">
      <w:pPr>
        <w:pStyle w:val="a3"/>
        <w:numPr>
          <w:ilvl w:val="0"/>
          <w:numId w:val="1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Каковы правила поведения человека в природе?</w:t>
      </w:r>
    </w:p>
    <w:p w:rsidR="000737C1" w:rsidRPr="00D05373" w:rsidRDefault="000737C1" w:rsidP="000737C1">
      <w:pPr>
        <w:pStyle w:val="a3"/>
        <w:numPr>
          <w:ilvl w:val="0"/>
          <w:numId w:val="1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Какой поступок ваших товарищей вы считаете самым хорошим (плохим) по отношению к природе?</w:t>
      </w:r>
    </w:p>
    <w:p w:rsidR="000737C1" w:rsidRPr="00D05373" w:rsidRDefault="000737C1" w:rsidP="000737C1">
      <w:pPr>
        <w:pStyle w:val="a3"/>
        <w:numPr>
          <w:ilvl w:val="0"/>
          <w:numId w:val="1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Для чего человек должен охранять природу?</w:t>
      </w:r>
    </w:p>
    <w:p w:rsidR="000737C1" w:rsidRPr="00D05373" w:rsidRDefault="000737C1" w:rsidP="000737C1">
      <w:pPr>
        <w:pStyle w:val="a3"/>
        <w:numPr>
          <w:ilvl w:val="0"/>
          <w:numId w:val="1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Что ты можешь сделать для охраны природы?</w:t>
      </w:r>
    </w:p>
    <w:p w:rsidR="000737C1" w:rsidRPr="00D05373" w:rsidRDefault="000737C1" w:rsidP="000737C1">
      <w:pPr>
        <w:pStyle w:val="a3"/>
        <w:numPr>
          <w:ilvl w:val="0"/>
          <w:numId w:val="1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 xml:space="preserve">Правильно ли делить растения и животных </w:t>
      </w:r>
      <w:proofErr w:type="gramStart"/>
      <w:r w:rsidRPr="00D05373">
        <w:rPr>
          <w:rFonts w:ascii="Times New Roman" w:hAnsi="Times New Roman" w:cs="Times New Roman"/>
          <w:color w:val="7F7F7F" w:themeColor="text1" w:themeTint="80"/>
          <w:sz w:val="28"/>
          <w:szCs w:val="28"/>
        </w:rPr>
        <w:t>на</w:t>
      </w:r>
      <w:proofErr w:type="gramEnd"/>
      <w:r w:rsidRPr="00D05373">
        <w:rPr>
          <w:rFonts w:ascii="Times New Roman" w:hAnsi="Times New Roman" w:cs="Times New Roman"/>
          <w:color w:val="7F7F7F" w:themeColor="text1" w:themeTint="80"/>
          <w:sz w:val="28"/>
          <w:szCs w:val="28"/>
        </w:rPr>
        <w:t xml:space="preserve"> полезные и вредные?</w:t>
      </w:r>
    </w:p>
    <w:p w:rsidR="000737C1" w:rsidRPr="00D05373" w:rsidRDefault="000737C1" w:rsidP="000737C1">
      <w:pPr>
        <w:pStyle w:val="a3"/>
        <w:numPr>
          <w:ilvl w:val="0"/>
          <w:numId w:val="1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Хотели бы вы, чтобы ваша будущая профессия была связана с природопользованием, охраны природы?</w:t>
      </w:r>
    </w:p>
    <w:p w:rsidR="000737C1" w:rsidRPr="00D05373" w:rsidRDefault="000737C1" w:rsidP="000737C1">
      <w:pPr>
        <w:spacing w:after="0" w:line="240" w:lineRule="auto"/>
        <w:jc w:val="both"/>
        <w:rPr>
          <w:rFonts w:ascii="Times New Roman" w:hAnsi="Times New Roman" w:cs="Times New Roman"/>
          <w:color w:val="7F7F7F" w:themeColor="text1" w:themeTint="80"/>
          <w:sz w:val="28"/>
          <w:szCs w:val="28"/>
        </w:rPr>
      </w:pPr>
    </w:p>
    <w:p w:rsidR="000737C1" w:rsidRPr="00D05373" w:rsidRDefault="00217DE3" w:rsidP="00217DE3">
      <w:pPr>
        <w:spacing w:after="0" w:line="240" w:lineRule="auto"/>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Эколого-психологический тренинг и игра</w:t>
      </w:r>
    </w:p>
    <w:p w:rsidR="000737C1" w:rsidRPr="00D05373" w:rsidRDefault="000737C1" w:rsidP="000737C1">
      <w:pPr>
        <w:spacing w:after="0" w:line="240" w:lineRule="auto"/>
        <w:jc w:val="both"/>
        <w:rPr>
          <w:rFonts w:ascii="Times New Roman" w:hAnsi="Times New Roman" w:cs="Times New Roman"/>
          <w:color w:val="7F7F7F" w:themeColor="text1" w:themeTint="80"/>
          <w:sz w:val="28"/>
          <w:szCs w:val="28"/>
        </w:rPr>
      </w:pPr>
    </w:p>
    <w:p w:rsidR="00E51BE6" w:rsidRPr="00D05373" w:rsidRDefault="00217DE3" w:rsidP="00E51BE6">
      <w:pPr>
        <w:spacing w:after="0" w:line="240" w:lineRule="auto"/>
        <w:jc w:val="both"/>
        <w:rPr>
          <w:rFonts w:ascii="Times New Roman" w:hAnsi="Times New Roman" w:cs="Times New Roman"/>
          <w:b/>
          <w:color w:val="7F7F7F" w:themeColor="text1" w:themeTint="80"/>
          <w:sz w:val="28"/>
          <w:szCs w:val="28"/>
        </w:rPr>
      </w:pPr>
      <w:proofErr w:type="spellStart"/>
      <w:r w:rsidRPr="00D05373">
        <w:rPr>
          <w:rFonts w:ascii="Times New Roman" w:hAnsi="Times New Roman" w:cs="Times New Roman"/>
          <w:b/>
          <w:color w:val="7F7F7F" w:themeColor="text1" w:themeTint="80"/>
          <w:sz w:val="28"/>
          <w:szCs w:val="28"/>
        </w:rPr>
        <w:t>Тренинговое</w:t>
      </w:r>
      <w:proofErr w:type="spellEnd"/>
      <w:r w:rsidRPr="00D05373">
        <w:rPr>
          <w:rFonts w:ascii="Times New Roman" w:hAnsi="Times New Roman" w:cs="Times New Roman"/>
          <w:b/>
          <w:color w:val="7F7F7F" w:themeColor="text1" w:themeTint="80"/>
          <w:sz w:val="28"/>
          <w:szCs w:val="28"/>
        </w:rPr>
        <w:t xml:space="preserve"> упражнение «Внуки Карла Линнея»</w:t>
      </w:r>
    </w:p>
    <w:p w:rsidR="00217DE3" w:rsidRPr="00D05373" w:rsidRDefault="00217DE3"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Участники добавляют прилагательное к названию природного объекта, чтобы название вызывало у людей положительные эмоции, а растение или животное с таким названием людям трудно было обидеть (благородный олень, плачущая ива).</w:t>
      </w:r>
    </w:p>
    <w:p w:rsidR="00217DE3" w:rsidRPr="00D05373" w:rsidRDefault="00217DE3" w:rsidP="00E51BE6">
      <w:p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 </w:t>
      </w:r>
    </w:p>
    <w:p w:rsidR="00217DE3" w:rsidRPr="00D05373" w:rsidRDefault="00217DE3" w:rsidP="00E51BE6">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 xml:space="preserve">Игра «Икебана» </w:t>
      </w:r>
    </w:p>
    <w:p w:rsidR="00217DE3" w:rsidRPr="00D05373" w:rsidRDefault="00217DE3"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 игре принимают участие 9 человек, остальные присутствующие являются наблюдателями, которые по условию игры не должны общаться с игроками.</w:t>
      </w:r>
    </w:p>
    <w:p w:rsidR="00217DE3" w:rsidRPr="00D05373" w:rsidRDefault="00217DE3"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Оборудование: 9 стульев, шапочки из бумаги, на которых написано название растений, цветов, маркеры, картинки с изображением цветов.</w:t>
      </w:r>
    </w:p>
    <w:p w:rsidR="006543A3" w:rsidRPr="00D05373" w:rsidRDefault="006543A3" w:rsidP="00544CB0">
      <w:pPr>
        <w:spacing w:after="0" w:line="240" w:lineRule="auto"/>
        <w:ind w:firstLine="540"/>
        <w:jc w:val="both"/>
        <w:rPr>
          <w:rFonts w:ascii="Times New Roman" w:hAnsi="Times New Roman" w:cs="Times New Roman"/>
          <w:color w:val="7F7F7F" w:themeColor="text1" w:themeTint="80"/>
          <w:sz w:val="28"/>
          <w:szCs w:val="28"/>
        </w:rPr>
      </w:pPr>
    </w:p>
    <w:p w:rsidR="00217DE3" w:rsidRPr="00D05373" w:rsidRDefault="00217DE3" w:rsidP="00E51BE6">
      <w:p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Порядок проведения игры:</w:t>
      </w:r>
    </w:p>
    <w:p w:rsidR="00217DE3" w:rsidRPr="00D05373" w:rsidRDefault="00217DE3" w:rsidP="00E51BE6">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1 этап</w:t>
      </w:r>
    </w:p>
    <w:p w:rsidR="00217DE3" w:rsidRPr="00D05373" w:rsidRDefault="00217DE3"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 центре зала располагаются по кругу 9 стульев (по количеству игроков). Игроки садятся на стулья, им надевают шапочку с названием цветка, игроки, задавая вопросы, стремятся помочь каждому определить название своего цветка.</w:t>
      </w:r>
    </w:p>
    <w:p w:rsidR="00217DE3" w:rsidRPr="00D05373" w:rsidRDefault="00217DE3" w:rsidP="00E51BE6">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2этап</w:t>
      </w:r>
    </w:p>
    <w:p w:rsidR="00217DE3" w:rsidRPr="00D05373" w:rsidRDefault="00217DE3"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Педагог предлагает участникам создать цветочные композиции, включить в них по три цветка из </w:t>
      </w:r>
      <w:r w:rsidR="009D0616" w:rsidRPr="00D05373">
        <w:rPr>
          <w:rFonts w:ascii="Times New Roman" w:hAnsi="Times New Roman" w:cs="Times New Roman"/>
          <w:color w:val="7F7F7F" w:themeColor="text1" w:themeTint="80"/>
          <w:sz w:val="28"/>
          <w:szCs w:val="28"/>
        </w:rPr>
        <w:t>имеющихся на картинках, создавая цветочные композиции, участники должны сесть рядом по три человека и обосновать свой выбор цветов, на обоснование дается 5-10 минут.</w:t>
      </w:r>
    </w:p>
    <w:p w:rsidR="009D0616" w:rsidRPr="00D05373" w:rsidRDefault="009D0616" w:rsidP="00E51BE6">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3этап</w:t>
      </w:r>
    </w:p>
    <w:p w:rsidR="009D0616" w:rsidRPr="00D05373" w:rsidRDefault="009D0616" w:rsidP="00E51BE6">
      <w:p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Рефлексия</w:t>
      </w:r>
    </w:p>
    <w:p w:rsidR="009D0616" w:rsidRPr="00D05373" w:rsidRDefault="009D0616" w:rsidP="00E51BE6">
      <w:pPr>
        <w:spacing w:after="0" w:line="240" w:lineRule="auto"/>
        <w:jc w:val="both"/>
        <w:rPr>
          <w:rFonts w:ascii="Times New Roman" w:hAnsi="Times New Roman" w:cs="Times New Roman"/>
          <w:color w:val="7F7F7F" w:themeColor="text1" w:themeTint="80"/>
          <w:sz w:val="28"/>
          <w:szCs w:val="28"/>
        </w:rPr>
      </w:pPr>
    </w:p>
    <w:p w:rsidR="009D0616" w:rsidRPr="00D05373" w:rsidRDefault="009D0616" w:rsidP="00E51BE6">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Инструктивная карта</w:t>
      </w:r>
    </w:p>
    <w:p w:rsidR="009D0616" w:rsidRPr="00D05373" w:rsidRDefault="009D0616" w:rsidP="009D0616">
      <w:pPr>
        <w:spacing w:after="0" w:line="240" w:lineRule="auto"/>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Законы экологической прогулки</w:t>
      </w:r>
    </w:p>
    <w:p w:rsidR="009D0616" w:rsidRPr="00D05373" w:rsidRDefault="009D0616" w:rsidP="009D0616">
      <w:pPr>
        <w:pStyle w:val="a3"/>
        <w:numPr>
          <w:ilvl w:val="0"/>
          <w:numId w:val="1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Всегда, везде, во всем – культ Природы.</w:t>
      </w:r>
    </w:p>
    <w:p w:rsidR="009D0616" w:rsidRPr="00D05373" w:rsidRDefault="009D0616" w:rsidP="009D0616">
      <w:pPr>
        <w:pStyle w:val="a3"/>
        <w:numPr>
          <w:ilvl w:val="0"/>
          <w:numId w:val="1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 общении с Природой – познавай, переживай, действуй.</w:t>
      </w:r>
    </w:p>
    <w:p w:rsidR="009D0616" w:rsidRPr="00D05373" w:rsidRDefault="009D0616" w:rsidP="009D0616">
      <w:pPr>
        <w:pStyle w:val="a3"/>
        <w:numPr>
          <w:ilvl w:val="0"/>
          <w:numId w:val="1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Беря у Природы, научись отдавать.</w:t>
      </w:r>
    </w:p>
    <w:p w:rsidR="009D0616" w:rsidRPr="00D05373" w:rsidRDefault="009D0616" w:rsidP="009D0616">
      <w:pPr>
        <w:pStyle w:val="a3"/>
        <w:numPr>
          <w:ilvl w:val="0"/>
          <w:numId w:val="1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Охрана Природы – не разовое мероприятие, а продуманная система дел.</w:t>
      </w:r>
    </w:p>
    <w:p w:rsidR="009D0616" w:rsidRPr="00D05373" w:rsidRDefault="009D0616" w:rsidP="009D0616">
      <w:pPr>
        <w:pStyle w:val="a3"/>
        <w:numPr>
          <w:ilvl w:val="0"/>
          <w:numId w:val="1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Природа Земли – едина и неделима. Заботясь о природе родного края, ты сохраняешь жизнь на планете.</w:t>
      </w:r>
    </w:p>
    <w:p w:rsidR="009D0616" w:rsidRPr="00D05373" w:rsidRDefault="009D0616" w:rsidP="009D0616">
      <w:pPr>
        <w:pStyle w:val="a3"/>
        <w:numPr>
          <w:ilvl w:val="0"/>
          <w:numId w:val="1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 Природы много недругов. Будь Природе верным другом.</w:t>
      </w:r>
    </w:p>
    <w:p w:rsidR="009D0616" w:rsidRPr="00D05373" w:rsidRDefault="009D0616" w:rsidP="009D0616">
      <w:pPr>
        <w:pStyle w:val="a3"/>
        <w:numPr>
          <w:ilvl w:val="0"/>
          <w:numId w:val="1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Помоги окружающим тебя людям понять и полюбить Природу.</w:t>
      </w:r>
    </w:p>
    <w:p w:rsidR="009D0616" w:rsidRPr="00D05373" w:rsidRDefault="009D0616" w:rsidP="009D0616">
      <w:pPr>
        <w:spacing w:after="0" w:line="240" w:lineRule="auto"/>
        <w:jc w:val="both"/>
        <w:rPr>
          <w:rFonts w:ascii="Times New Roman" w:hAnsi="Times New Roman" w:cs="Times New Roman"/>
          <w:color w:val="7F7F7F" w:themeColor="text1" w:themeTint="80"/>
          <w:sz w:val="28"/>
          <w:szCs w:val="28"/>
        </w:rPr>
      </w:pPr>
    </w:p>
    <w:p w:rsidR="009D0616" w:rsidRPr="00D05373" w:rsidRDefault="009D0616" w:rsidP="009D0616">
      <w:pPr>
        <w:spacing w:after="0" w:line="240" w:lineRule="auto"/>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«Экологический патруль»</w:t>
      </w:r>
    </w:p>
    <w:p w:rsidR="009D0616" w:rsidRPr="00D05373" w:rsidRDefault="009D0616" w:rsidP="009D0616">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Цель проекта:</w:t>
      </w:r>
    </w:p>
    <w:p w:rsidR="009D0616" w:rsidRPr="00D05373" w:rsidRDefault="009D0616" w:rsidP="009D0616">
      <w:pPr>
        <w:pStyle w:val="a3"/>
        <w:numPr>
          <w:ilvl w:val="0"/>
          <w:numId w:val="1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формирование экологической культуры; ответственного отношения к природе, готовности решать социально-экологические задачи с учетом последствий воздействия на окружающую среду.</w:t>
      </w:r>
    </w:p>
    <w:p w:rsidR="009D0616" w:rsidRPr="00D05373" w:rsidRDefault="009D0616" w:rsidP="009D0616">
      <w:pPr>
        <w:spacing w:after="0" w:line="240" w:lineRule="auto"/>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Задачи:</w:t>
      </w:r>
    </w:p>
    <w:p w:rsidR="009D0616" w:rsidRPr="00D05373" w:rsidRDefault="009D0616" w:rsidP="009D0616">
      <w:pPr>
        <w:pStyle w:val="a3"/>
        <w:numPr>
          <w:ilvl w:val="0"/>
          <w:numId w:val="1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осознание ценности природы для человека;</w:t>
      </w:r>
    </w:p>
    <w:p w:rsidR="009D0616" w:rsidRPr="00D05373" w:rsidRDefault="009D0616" w:rsidP="009D0616">
      <w:pPr>
        <w:pStyle w:val="a3"/>
        <w:numPr>
          <w:ilvl w:val="0"/>
          <w:numId w:val="1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овладение системой экологических знаний, </w:t>
      </w:r>
      <w:r w:rsidR="007F5E6A" w:rsidRPr="00D05373">
        <w:rPr>
          <w:rFonts w:ascii="Times New Roman" w:hAnsi="Times New Roman" w:cs="Times New Roman"/>
          <w:color w:val="7F7F7F" w:themeColor="text1" w:themeTint="80"/>
          <w:sz w:val="28"/>
          <w:szCs w:val="28"/>
        </w:rPr>
        <w:t>умений, экологической этикой;</w:t>
      </w:r>
    </w:p>
    <w:p w:rsidR="007F5E6A" w:rsidRPr="00D05373" w:rsidRDefault="007F5E6A" w:rsidP="009D0616">
      <w:pPr>
        <w:pStyle w:val="a3"/>
        <w:numPr>
          <w:ilvl w:val="0"/>
          <w:numId w:val="1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осознание личной ответственности за состояние окружающей среды;</w:t>
      </w:r>
    </w:p>
    <w:p w:rsidR="007F5E6A" w:rsidRPr="00D05373" w:rsidRDefault="007F5E6A" w:rsidP="009D0616">
      <w:pPr>
        <w:pStyle w:val="a3"/>
        <w:numPr>
          <w:ilvl w:val="0"/>
          <w:numId w:val="1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разработка информационно-методического обеспечения для экологического практикума и исследовательской деятельности учащихся;</w:t>
      </w:r>
    </w:p>
    <w:p w:rsidR="007F5E6A" w:rsidRPr="00D05373" w:rsidRDefault="007F5E6A" w:rsidP="009D0616">
      <w:pPr>
        <w:pStyle w:val="a3"/>
        <w:numPr>
          <w:ilvl w:val="0"/>
          <w:numId w:val="1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развитие потребностей в экологической деятельности, способности применять экологические знания и умения в практической деятельности;</w:t>
      </w:r>
    </w:p>
    <w:p w:rsidR="007F5E6A" w:rsidRPr="00D05373" w:rsidRDefault="007F5E6A" w:rsidP="009D0616">
      <w:pPr>
        <w:pStyle w:val="a3"/>
        <w:numPr>
          <w:ilvl w:val="0"/>
          <w:numId w:val="1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проведение интерактивных мероприятий на базе школы.</w:t>
      </w:r>
    </w:p>
    <w:p w:rsidR="007F5E6A" w:rsidRPr="00D05373" w:rsidRDefault="007F5E6A" w:rsidP="007F5E6A">
      <w:pPr>
        <w:spacing w:after="0" w:line="240" w:lineRule="auto"/>
        <w:jc w:val="both"/>
        <w:rPr>
          <w:rFonts w:ascii="Times New Roman" w:hAnsi="Times New Roman" w:cs="Times New Roman"/>
          <w:color w:val="7F7F7F" w:themeColor="text1" w:themeTint="80"/>
          <w:sz w:val="28"/>
          <w:szCs w:val="28"/>
        </w:rPr>
      </w:pPr>
    </w:p>
    <w:p w:rsidR="007F5E6A" w:rsidRPr="00D05373" w:rsidRDefault="007F5E6A" w:rsidP="00544CB0">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Подвижные экологические игры.</w:t>
      </w:r>
    </w:p>
    <w:p w:rsidR="007F5E6A" w:rsidRPr="00D05373" w:rsidRDefault="007F5E6A"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Подвижные игры обогащают играющих новыми ощущениями, представлениями и понятиями, способствуют формированию эстетических, нравственных, трудовых и умственных способностей. Тем не менее подвижные игры могут </w:t>
      </w:r>
      <w:proofErr w:type="gramStart"/>
      <w:r w:rsidRPr="00D05373">
        <w:rPr>
          <w:rFonts w:ascii="Times New Roman" w:hAnsi="Times New Roman" w:cs="Times New Roman"/>
          <w:color w:val="7F7F7F" w:themeColor="text1" w:themeTint="80"/>
          <w:sz w:val="28"/>
          <w:szCs w:val="28"/>
        </w:rPr>
        <w:t>явится</w:t>
      </w:r>
      <w:proofErr w:type="gramEnd"/>
      <w:r w:rsidRPr="00D05373">
        <w:rPr>
          <w:rFonts w:ascii="Times New Roman" w:hAnsi="Times New Roman" w:cs="Times New Roman"/>
          <w:color w:val="7F7F7F" w:themeColor="text1" w:themeTint="80"/>
          <w:sz w:val="28"/>
          <w:szCs w:val="28"/>
        </w:rPr>
        <w:t xml:space="preserve"> важной основой для решения задач экологического воспитания.</w:t>
      </w:r>
    </w:p>
    <w:p w:rsidR="007F5E6A" w:rsidRPr="00D05373" w:rsidRDefault="007F5E6A" w:rsidP="007F5E6A">
      <w:pPr>
        <w:spacing w:after="0" w:line="240" w:lineRule="auto"/>
        <w:jc w:val="both"/>
        <w:rPr>
          <w:rFonts w:ascii="Times New Roman" w:hAnsi="Times New Roman" w:cs="Times New Roman"/>
          <w:color w:val="7F7F7F" w:themeColor="text1" w:themeTint="80"/>
          <w:sz w:val="28"/>
          <w:szCs w:val="28"/>
        </w:rPr>
      </w:pPr>
    </w:p>
    <w:p w:rsidR="007F5E6A" w:rsidRPr="00D05373" w:rsidRDefault="007F5E6A" w:rsidP="007F5E6A">
      <w:pPr>
        <w:spacing w:after="0" w:line="240" w:lineRule="auto"/>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Формы и методы экологического воспитания</w:t>
      </w:r>
    </w:p>
    <w:p w:rsidR="007F5E6A" w:rsidRPr="00D05373" w:rsidRDefault="007F5E6A" w:rsidP="00544CB0">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«Если бы я был явлением природы…»</w:t>
      </w:r>
    </w:p>
    <w:p w:rsidR="007F5E6A" w:rsidRPr="00D05373" w:rsidRDefault="007F5E6A"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Учитель называет метод и предлагает </w:t>
      </w:r>
      <w:proofErr w:type="gramStart"/>
      <w:r w:rsidRPr="00D05373">
        <w:rPr>
          <w:rFonts w:ascii="Times New Roman" w:hAnsi="Times New Roman" w:cs="Times New Roman"/>
          <w:color w:val="7F7F7F" w:themeColor="text1" w:themeTint="80"/>
          <w:sz w:val="28"/>
          <w:szCs w:val="28"/>
        </w:rPr>
        <w:t>участникам</w:t>
      </w:r>
      <w:proofErr w:type="gramEnd"/>
      <w:r w:rsidRPr="00D05373">
        <w:rPr>
          <w:rFonts w:ascii="Times New Roman" w:hAnsi="Times New Roman" w:cs="Times New Roman"/>
          <w:color w:val="7F7F7F" w:themeColor="text1" w:themeTint="80"/>
          <w:sz w:val="28"/>
          <w:szCs w:val="28"/>
        </w:rPr>
        <w:t xml:space="preserve"> идентифицировать себя с </w:t>
      </w:r>
      <w:proofErr w:type="gramStart"/>
      <w:r w:rsidR="00C61E8F" w:rsidRPr="00D05373">
        <w:rPr>
          <w:rFonts w:ascii="Times New Roman" w:hAnsi="Times New Roman" w:cs="Times New Roman"/>
          <w:color w:val="7F7F7F" w:themeColor="text1" w:themeTint="80"/>
          <w:sz w:val="28"/>
          <w:szCs w:val="28"/>
        </w:rPr>
        <w:t>каким</w:t>
      </w:r>
      <w:proofErr w:type="gramEnd"/>
      <w:r w:rsidR="00C61E8F" w:rsidRPr="00D05373">
        <w:rPr>
          <w:rFonts w:ascii="Times New Roman" w:hAnsi="Times New Roman" w:cs="Times New Roman"/>
          <w:color w:val="7F7F7F" w:themeColor="text1" w:themeTint="80"/>
          <w:sz w:val="28"/>
          <w:szCs w:val="28"/>
        </w:rPr>
        <w:t>, либо явлением природы, завершить фразу. Учащимся дается 1-2 минуты на размышление фразы. Каждый ученик работает индивидуально. Затем поочередно учащиеся предлагают свой вариант завершения фразы, объясняя выбор. Организуется рефлексия взаимодействия.</w:t>
      </w:r>
    </w:p>
    <w:p w:rsidR="00C61E8F" w:rsidRPr="00D05373" w:rsidRDefault="00C61E8F" w:rsidP="007F5E6A">
      <w:p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Вариант. Если бы я был птицей (деревом, растением, рекой…).</w:t>
      </w:r>
    </w:p>
    <w:p w:rsidR="00C61E8F" w:rsidRPr="00D05373" w:rsidRDefault="00C61E8F" w:rsidP="00544CB0">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«Чье это».</w:t>
      </w:r>
    </w:p>
    <w:p w:rsidR="00C61E8F" w:rsidRPr="00D05373" w:rsidRDefault="00C61E8F"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Оборудование: заранее составле</w:t>
      </w:r>
      <w:r w:rsidR="00544CB0" w:rsidRPr="00D05373">
        <w:rPr>
          <w:rFonts w:ascii="Times New Roman" w:hAnsi="Times New Roman" w:cs="Times New Roman"/>
          <w:color w:val="7F7F7F" w:themeColor="text1" w:themeTint="80"/>
          <w:sz w:val="28"/>
          <w:szCs w:val="28"/>
        </w:rPr>
        <w:t>нная система вопросов-признаков</w:t>
      </w:r>
      <w:r w:rsidRPr="00D05373">
        <w:rPr>
          <w:rFonts w:ascii="Times New Roman" w:hAnsi="Times New Roman" w:cs="Times New Roman"/>
          <w:color w:val="7F7F7F" w:themeColor="text1" w:themeTint="80"/>
          <w:sz w:val="28"/>
          <w:szCs w:val="28"/>
        </w:rPr>
        <w:t>, несколько табличек с названием предметов (компонентов, явлений), из которых надо будет выбирать, скотч.</w:t>
      </w:r>
    </w:p>
    <w:p w:rsidR="00C61E8F" w:rsidRPr="00D05373" w:rsidRDefault="00C61E8F"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Время проведения упражнения – 7-10 минут. </w:t>
      </w:r>
    </w:p>
    <w:p w:rsidR="00C61E8F" w:rsidRPr="00D05373" w:rsidRDefault="00C61E8F"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Необходимо определить, чей это признак, какого явления (предмета), быть готовым объяснить свой выбор.</w:t>
      </w:r>
    </w:p>
    <w:p w:rsidR="00C61E8F" w:rsidRPr="00D05373" w:rsidRDefault="00544CB0"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Вариант: национальный парк, заповедник, заказник (названия пишутся на табличках).</w:t>
      </w:r>
    </w:p>
    <w:p w:rsidR="00544CB0" w:rsidRPr="00D05373" w:rsidRDefault="00544CB0" w:rsidP="00544CB0">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Вопросы-признаки:</w:t>
      </w:r>
    </w:p>
    <w:p w:rsidR="00544CB0" w:rsidRPr="00D05373" w:rsidRDefault="00544CB0" w:rsidP="00544CB0">
      <w:pPr>
        <w:pStyle w:val="a3"/>
        <w:numPr>
          <w:ilvl w:val="0"/>
          <w:numId w:val="1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Участки суши и водных пространств, изъятые из хозяйственного использования (заповедник).</w:t>
      </w:r>
    </w:p>
    <w:p w:rsidR="00544CB0" w:rsidRPr="00D05373" w:rsidRDefault="00544CB0" w:rsidP="00544CB0">
      <w:pPr>
        <w:pStyle w:val="a3"/>
        <w:numPr>
          <w:ilvl w:val="0"/>
          <w:numId w:val="1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Частичный режим охраны (заказник).</w:t>
      </w:r>
    </w:p>
    <w:p w:rsidR="00544CB0" w:rsidRPr="00D05373" w:rsidRDefault="00544CB0" w:rsidP="00544CB0">
      <w:pPr>
        <w:pStyle w:val="a3"/>
        <w:numPr>
          <w:ilvl w:val="0"/>
          <w:numId w:val="1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Беловежская Пуща (национальный парк).</w:t>
      </w:r>
    </w:p>
    <w:p w:rsidR="00544CB0" w:rsidRPr="00D05373" w:rsidRDefault="00544CB0" w:rsidP="00544CB0">
      <w:pPr>
        <w:pStyle w:val="a3"/>
        <w:numPr>
          <w:ilvl w:val="0"/>
          <w:numId w:val="1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Голубые озера (заказник).</w:t>
      </w:r>
    </w:p>
    <w:p w:rsidR="00544CB0" w:rsidRPr="00D05373" w:rsidRDefault="00544CB0" w:rsidP="00544CB0">
      <w:pPr>
        <w:pStyle w:val="a3"/>
        <w:numPr>
          <w:ilvl w:val="0"/>
          <w:numId w:val="1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Березинский (заповедник).</w:t>
      </w:r>
    </w:p>
    <w:p w:rsidR="00544CB0" w:rsidRPr="00D05373" w:rsidRDefault="00544CB0" w:rsidP="00544CB0">
      <w:pPr>
        <w:pStyle w:val="a3"/>
        <w:numPr>
          <w:ilvl w:val="0"/>
          <w:numId w:val="13"/>
        </w:numPr>
        <w:spacing w:after="0" w:line="240" w:lineRule="auto"/>
        <w:jc w:val="both"/>
        <w:rPr>
          <w:rFonts w:ascii="Times New Roman" w:hAnsi="Times New Roman" w:cs="Times New Roman"/>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Припятский</w:t>
      </w:r>
      <w:proofErr w:type="spellEnd"/>
      <w:r w:rsidRPr="00D05373">
        <w:rPr>
          <w:rFonts w:ascii="Times New Roman" w:hAnsi="Times New Roman" w:cs="Times New Roman"/>
          <w:color w:val="7F7F7F" w:themeColor="text1" w:themeTint="80"/>
          <w:sz w:val="28"/>
          <w:szCs w:val="28"/>
        </w:rPr>
        <w:t xml:space="preserve"> радиационно-экологический (заповедник) и т.д.</w:t>
      </w:r>
    </w:p>
    <w:p w:rsidR="00544CB0" w:rsidRPr="00D05373" w:rsidRDefault="00544CB0" w:rsidP="00544CB0">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«Дюжина вопросов».</w:t>
      </w:r>
    </w:p>
    <w:p w:rsidR="00544CB0" w:rsidRPr="00D05373" w:rsidRDefault="00544CB0"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Время проведения упражнения 5-7 минут. Заранее составляется блок вопросов.</w:t>
      </w:r>
    </w:p>
    <w:p w:rsidR="00544CB0" w:rsidRPr="00D05373" w:rsidRDefault="00544CB0"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Каждому участнику необходимо ответить на 12 вопросов. Отвечать нужно </w:t>
      </w:r>
      <w:proofErr w:type="spellStart"/>
      <w:r w:rsidRPr="00D05373">
        <w:rPr>
          <w:rFonts w:ascii="Times New Roman" w:hAnsi="Times New Roman" w:cs="Times New Roman"/>
          <w:color w:val="7F7F7F" w:themeColor="text1" w:themeTint="80"/>
          <w:sz w:val="28"/>
          <w:szCs w:val="28"/>
        </w:rPr>
        <w:t>невербально</w:t>
      </w:r>
      <w:proofErr w:type="spellEnd"/>
      <w:r w:rsidRPr="00D05373">
        <w:rPr>
          <w:rFonts w:ascii="Times New Roman" w:hAnsi="Times New Roman" w:cs="Times New Roman"/>
          <w:color w:val="7F7F7F" w:themeColor="text1" w:themeTint="80"/>
          <w:sz w:val="28"/>
          <w:szCs w:val="28"/>
        </w:rPr>
        <w:t xml:space="preserve">, перемещаясь по </w:t>
      </w:r>
      <w:r w:rsidR="00D2376F" w:rsidRPr="00D05373">
        <w:rPr>
          <w:rFonts w:ascii="Times New Roman" w:hAnsi="Times New Roman" w:cs="Times New Roman"/>
          <w:color w:val="7F7F7F" w:themeColor="text1" w:themeTint="80"/>
          <w:sz w:val="28"/>
          <w:szCs w:val="28"/>
        </w:rPr>
        <w:t>аудитории: если человек отвечает на вопрос «да», то следует подойти к доске, если «нет» - пройти в противоположную часть класса, например к шкафам, если «может быть», то надо пройти в центр или остаться  на месте. Подсказки не допускаются. По окончании игры проводится рефлексия.</w:t>
      </w:r>
    </w:p>
    <w:p w:rsidR="00D2376F" w:rsidRPr="00D05373" w:rsidRDefault="00D2376F" w:rsidP="00544CB0">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Вариант:</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Любите ли вы себя?</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Любите ли вы природу?</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Знаете ли вы, что такое природа?</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Осознаете ли вы, что человек является частью природы?</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Знаете ли вы, в чем заключаются экологические проблемы?</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Знаете ли вы причины экологических проблем?</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Знаете ли вы, как охранять природу?</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Умеете ли вы охранять природу?</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Делаете ли вы лично что-нибудь для охраны природы?</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Может ли деятельность одного человека повлиять на состояние природы?</w:t>
      </w:r>
    </w:p>
    <w:p w:rsidR="00D2376F" w:rsidRPr="00D05373" w:rsidRDefault="00D2376F" w:rsidP="00D2376F">
      <w:pPr>
        <w:pStyle w:val="a3"/>
        <w:numPr>
          <w:ilvl w:val="0"/>
          <w:numId w:val="14"/>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Нравится ли вам зеленый цвет?</w:t>
      </w:r>
    </w:p>
    <w:p w:rsidR="00D2376F" w:rsidRPr="00D05373" w:rsidRDefault="00D2376F" w:rsidP="00D2376F">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«Самооценка»</w:t>
      </w:r>
    </w:p>
    <w:p w:rsidR="00D2376F" w:rsidRPr="00D05373" w:rsidRDefault="00D2376F" w:rsidP="00D2376F">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Заранее составляется система утверждений для самооценки участников, например «Я хороший человек</w:t>
      </w:r>
      <w:r w:rsidR="0087385E" w:rsidRPr="00D05373">
        <w:rPr>
          <w:rFonts w:ascii="Times New Roman" w:hAnsi="Times New Roman" w:cs="Times New Roman"/>
          <w:color w:val="7F7F7F" w:themeColor="text1" w:themeTint="80"/>
          <w:sz w:val="28"/>
          <w:szCs w:val="28"/>
        </w:rPr>
        <w:t xml:space="preserve"> (воспитанный, творческий и т.д.)</w:t>
      </w:r>
      <w:r w:rsidRPr="00D05373">
        <w:rPr>
          <w:rFonts w:ascii="Times New Roman" w:hAnsi="Times New Roman" w:cs="Times New Roman"/>
          <w:color w:val="7F7F7F" w:themeColor="text1" w:themeTint="80"/>
          <w:sz w:val="28"/>
          <w:szCs w:val="28"/>
        </w:rPr>
        <w:t>»</w:t>
      </w:r>
      <w:r w:rsidR="0087385E" w:rsidRPr="00D05373">
        <w:rPr>
          <w:rFonts w:ascii="Times New Roman" w:hAnsi="Times New Roman" w:cs="Times New Roman"/>
          <w:color w:val="7F7F7F" w:themeColor="text1" w:themeTint="80"/>
          <w:sz w:val="28"/>
          <w:szCs w:val="28"/>
        </w:rPr>
        <w:t>.</w:t>
      </w:r>
    </w:p>
    <w:p w:rsidR="0087385E" w:rsidRPr="00D05373" w:rsidRDefault="0087385E" w:rsidP="00D2376F">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Учитель называет метод и поясняет правила. Учащимся будет предложена система утверждений, по которым каждому необходимо дать самооценку. Существует три варианта самооценки, каждому из которых соответствует определенное пространственное положение в аудитории: если самооценка высокая – сидя на стуле, если средняя – стоя у стены, если низкая – присев на корточки.</w:t>
      </w:r>
    </w:p>
    <w:p w:rsidR="0087385E" w:rsidRPr="00D05373" w:rsidRDefault="0087385E" w:rsidP="00D2376F">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До произнесения следующего утверждения участник находится в пространственном положении предыдущего утверждения.</w:t>
      </w:r>
    </w:p>
    <w:p w:rsidR="0087385E" w:rsidRPr="00D05373" w:rsidRDefault="0087385E" w:rsidP="00D2376F">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Вариант:</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люблю природу.</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знаю природу.</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знаю названия растений, окружающих меня.</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знаю названия птиц, обитающих в городе.</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умею охранять природу.</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умею вести себя в лесу.</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сумею уговорить своего друга не ломать цветок.</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никогда не оставляю мусор после отдыха в лесу.</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люблю отдыхать на природе.</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умею наслаждаться красотой природы.</w:t>
      </w:r>
    </w:p>
    <w:p w:rsidR="0087385E" w:rsidRPr="00D05373" w:rsidRDefault="0087385E" w:rsidP="0087385E">
      <w:pPr>
        <w:pStyle w:val="a3"/>
        <w:numPr>
          <w:ilvl w:val="0"/>
          <w:numId w:val="15"/>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Я экологически грамотный человек.</w:t>
      </w:r>
    </w:p>
    <w:p w:rsidR="00430D5C" w:rsidRPr="00D05373" w:rsidRDefault="00430D5C" w:rsidP="00430D5C">
      <w:pPr>
        <w:spacing w:after="0" w:line="240" w:lineRule="auto"/>
        <w:ind w:firstLine="540"/>
        <w:jc w:val="both"/>
        <w:rPr>
          <w:rFonts w:ascii="Times New Roman" w:hAnsi="Times New Roman" w:cs="Times New Roman"/>
          <w:color w:val="7F7F7F" w:themeColor="text1" w:themeTint="80"/>
          <w:sz w:val="28"/>
          <w:szCs w:val="28"/>
        </w:rPr>
      </w:pPr>
    </w:p>
    <w:p w:rsidR="0087385E" w:rsidRPr="00D05373" w:rsidRDefault="00430D5C" w:rsidP="00430D5C">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«Заверши фразу»</w:t>
      </w:r>
    </w:p>
    <w:p w:rsidR="0087385E" w:rsidRPr="00D05373" w:rsidRDefault="00430D5C" w:rsidP="00430D5C">
      <w:pPr>
        <w:pStyle w:val="a3"/>
        <w:spacing w:after="0" w:line="240" w:lineRule="auto"/>
        <w:ind w:left="0"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Для выявления понимания учащимися смысла рассматриваемого явления, события предлагается завершить ряд фраз, касающихся содержания, организации взаимодействия. Например, после проведения игры-путешествия экологического содержания, в конце занятия на этапе рефлексии можно предложить </w:t>
      </w:r>
      <w:proofErr w:type="spellStart"/>
      <w:r w:rsidRPr="00D05373">
        <w:rPr>
          <w:rFonts w:ascii="Times New Roman" w:hAnsi="Times New Roman" w:cs="Times New Roman"/>
          <w:color w:val="7F7F7F" w:themeColor="text1" w:themeTint="80"/>
          <w:sz w:val="28"/>
          <w:szCs w:val="28"/>
        </w:rPr>
        <w:t>учамся</w:t>
      </w:r>
      <w:proofErr w:type="spellEnd"/>
      <w:r w:rsidRPr="00D05373">
        <w:rPr>
          <w:rFonts w:ascii="Times New Roman" w:hAnsi="Times New Roman" w:cs="Times New Roman"/>
          <w:color w:val="7F7F7F" w:themeColor="text1" w:themeTint="80"/>
          <w:sz w:val="28"/>
          <w:szCs w:val="28"/>
        </w:rPr>
        <w:t xml:space="preserve"> завершить следующие фразы:</w:t>
      </w:r>
    </w:p>
    <w:p w:rsidR="00430D5C" w:rsidRPr="00D05373" w:rsidRDefault="00430D5C" w:rsidP="00430D5C">
      <w:pPr>
        <w:pStyle w:val="a3"/>
        <w:numPr>
          <w:ilvl w:val="0"/>
          <w:numId w:val="1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Природа – это…</w:t>
      </w:r>
    </w:p>
    <w:p w:rsidR="00430D5C" w:rsidRPr="00D05373" w:rsidRDefault="00430D5C" w:rsidP="00430D5C">
      <w:pPr>
        <w:pStyle w:val="a3"/>
        <w:numPr>
          <w:ilvl w:val="0"/>
          <w:numId w:val="1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Общение с природой для меня – это …</w:t>
      </w:r>
    </w:p>
    <w:p w:rsidR="00430D5C" w:rsidRPr="00D05373" w:rsidRDefault="00430D5C" w:rsidP="00430D5C">
      <w:pPr>
        <w:pStyle w:val="a3"/>
        <w:numPr>
          <w:ilvl w:val="0"/>
          <w:numId w:val="1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Во время игры я приобрел …</w:t>
      </w:r>
    </w:p>
    <w:p w:rsidR="00430D5C" w:rsidRPr="00D05373" w:rsidRDefault="00430D5C" w:rsidP="00430D5C">
      <w:pPr>
        <w:pStyle w:val="a3"/>
        <w:numPr>
          <w:ilvl w:val="0"/>
          <w:numId w:val="1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Занятие заставило меня задуматься о …</w:t>
      </w:r>
    </w:p>
    <w:p w:rsidR="00430D5C" w:rsidRPr="00D05373" w:rsidRDefault="00430D5C" w:rsidP="00430D5C">
      <w:pPr>
        <w:pStyle w:val="a3"/>
        <w:numPr>
          <w:ilvl w:val="0"/>
          <w:numId w:val="1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По отношению человека к природе можно судить о …</w:t>
      </w:r>
    </w:p>
    <w:p w:rsidR="00430D5C" w:rsidRPr="00D05373" w:rsidRDefault="00430D5C" w:rsidP="00430D5C">
      <w:pPr>
        <w:spacing w:after="0" w:line="240" w:lineRule="auto"/>
        <w:jc w:val="both"/>
        <w:rPr>
          <w:rFonts w:ascii="Times New Roman" w:hAnsi="Times New Roman" w:cs="Times New Roman"/>
          <w:color w:val="7F7F7F" w:themeColor="text1" w:themeTint="80"/>
          <w:sz w:val="28"/>
          <w:szCs w:val="28"/>
        </w:rPr>
      </w:pPr>
    </w:p>
    <w:p w:rsidR="00430D5C" w:rsidRPr="00D05373" w:rsidRDefault="00430D5C" w:rsidP="00430D5C">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lastRenderedPageBreak/>
        <w:t>Упражнение «Проблемы и решения».</w:t>
      </w:r>
    </w:p>
    <w:p w:rsidR="00430D5C" w:rsidRPr="00D05373" w:rsidRDefault="00430D5C" w:rsidP="00430D5C">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Учитель выбирает одну из экологических проблем, которая представляет интерес для всей </w:t>
      </w:r>
      <w:proofErr w:type="gramStart"/>
      <w:r w:rsidRPr="00D05373">
        <w:rPr>
          <w:rFonts w:ascii="Times New Roman" w:hAnsi="Times New Roman" w:cs="Times New Roman"/>
          <w:color w:val="7F7F7F" w:themeColor="text1" w:themeTint="80"/>
          <w:sz w:val="28"/>
          <w:szCs w:val="28"/>
        </w:rPr>
        <w:t>группы</w:t>
      </w:r>
      <w:proofErr w:type="gramEnd"/>
      <w:r w:rsidRPr="00D05373">
        <w:rPr>
          <w:rFonts w:ascii="Times New Roman" w:hAnsi="Times New Roman" w:cs="Times New Roman"/>
          <w:color w:val="7F7F7F" w:themeColor="text1" w:themeTint="80"/>
          <w:sz w:val="28"/>
          <w:szCs w:val="28"/>
        </w:rPr>
        <w:t xml:space="preserve"> и </w:t>
      </w:r>
      <w:proofErr w:type="gramStart"/>
      <w:r w:rsidRPr="00D05373">
        <w:rPr>
          <w:rFonts w:ascii="Times New Roman" w:hAnsi="Times New Roman" w:cs="Times New Roman"/>
          <w:color w:val="7F7F7F" w:themeColor="text1" w:themeTint="80"/>
          <w:sz w:val="28"/>
          <w:szCs w:val="28"/>
        </w:rPr>
        <w:t>которая</w:t>
      </w:r>
      <w:proofErr w:type="gramEnd"/>
      <w:r w:rsidRPr="00D05373">
        <w:rPr>
          <w:rFonts w:ascii="Times New Roman" w:hAnsi="Times New Roman" w:cs="Times New Roman"/>
          <w:color w:val="7F7F7F" w:themeColor="text1" w:themeTint="80"/>
          <w:sz w:val="28"/>
          <w:szCs w:val="28"/>
        </w:rPr>
        <w:t xml:space="preserve"> решается творчески в процессе дискуссии. Координатор следит за временем выступления, а докладчик фиксирует ответы членов группы.</w:t>
      </w:r>
    </w:p>
    <w:p w:rsidR="005F3298" w:rsidRPr="00D05373" w:rsidRDefault="005F3298" w:rsidP="00430D5C">
      <w:pPr>
        <w:spacing w:after="0" w:line="240" w:lineRule="auto"/>
        <w:ind w:firstLine="540"/>
        <w:jc w:val="both"/>
        <w:rPr>
          <w:rFonts w:ascii="Times New Roman" w:hAnsi="Times New Roman" w:cs="Times New Roman"/>
          <w:color w:val="7F7F7F" w:themeColor="text1" w:themeTint="80"/>
          <w:sz w:val="28"/>
          <w:szCs w:val="28"/>
        </w:rPr>
      </w:pPr>
    </w:p>
    <w:p w:rsidR="00430D5C" w:rsidRPr="00D05373" w:rsidRDefault="005F3298" w:rsidP="00430D5C">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Интервью в парах.</w:t>
      </w:r>
    </w:p>
    <w:p w:rsidR="005F3298" w:rsidRPr="00D05373" w:rsidRDefault="005F3298" w:rsidP="00430D5C">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Каждый член группы ищет себе партнера. Они беседуют друг с другом по определенной теме.</w:t>
      </w:r>
    </w:p>
    <w:p w:rsidR="005F3298" w:rsidRPr="00D05373" w:rsidRDefault="005F3298" w:rsidP="00430D5C">
      <w:pPr>
        <w:spacing w:after="0" w:line="240" w:lineRule="auto"/>
        <w:ind w:firstLine="540"/>
        <w:jc w:val="both"/>
        <w:rPr>
          <w:rFonts w:ascii="Times New Roman" w:hAnsi="Times New Roman" w:cs="Times New Roman"/>
          <w:color w:val="7F7F7F" w:themeColor="text1" w:themeTint="80"/>
          <w:sz w:val="28"/>
          <w:szCs w:val="28"/>
        </w:rPr>
      </w:pPr>
    </w:p>
    <w:p w:rsidR="005F3298" w:rsidRPr="00D05373" w:rsidRDefault="005F3298" w:rsidP="00430D5C">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Упражнение  «Письмо самому себе»</w:t>
      </w:r>
    </w:p>
    <w:p w:rsidR="00430D5C" w:rsidRPr="00D05373" w:rsidRDefault="005F3298" w:rsidP="005F3298">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Письмо каждого участника – это своего рода обязательство перед самим собой внести положительные перемены в ту или иную область.</w:t>
      </w:r>
    </w:p>
    <w:p w:rsidR="005F3298" w:rsidRPr="00D05373" w:rsidRDefault="005F3298" w:rsidP="005F3298">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Возможно выполнение других упражнений: «Добро пожаловать в круг», «Игра в конверте», «Мое мнение» и др.</w:t>
      </w:r>
    </w:p>
    <w:p w:rsidR="005F3298" w:rsidRPr="00D05373" w:rsidRDefault="005F3298" w:rsidP="005F3298">
      <w:pPr>
        <w:spacing w:after="0" w:line="240" w:lineRule="auto"/>
        <w:ind w:firstLine="540"/>
        <w:jc w:val="both"/>
        <w:rPr>
          <w:rFonts w:ascii="Times New Roman" w:hAnsi="Times New Roman" w:cs="Times New Roman"/>
          <w:color w:val="7F7F7F" w:themeColor="text1" w:themeTint="80"/>
          <w:sz w:val="28"/>
          <w:szCs w:val="28"/>
        </w:rPr>
      </w:pPr>
    </w:p>
    <w:p w:rsidR="005F3298" w:rsidRPr="00D05373" w:rsidRDefault="005F3298" w:rsidP="005F3298">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Виды практической экологической деятельности:</w:t>
      </w:r>
    </w:p>
    <w:p w:rsidR="005F3298" w:rsidRPr="00D05373" w:rsidRDefault="00A21AD6" w:rsidP="00A21AD6">
      <w:pPr>
        <w:pStyle w:val="a3"/>
        <w:numPr>
          <w:ilvl w:val="0"/>
          <w:numId w:val="17"/>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практическая (благоустройство, озеленение, создание экологических тропинок, защита объектов природы от разрушения и др.);</w:t>
      </w:r>
    </w:p>
    <w:p w:rsidR="00A21AD6" w:rsidRPr="00D05373" w:rsidRDefault="00A21AD6" w:rsidP="00A21AD6">
      <w:pPr>
        <w:pStyle w:val="a3"/>
        <w:numPr>
          <w:ilvl w:val="0"/>
          <w:numId w:val="17"/>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туристско-краеведческая (изучение истории, культуры, обычаев родного края, походы, экскурсии,  работа по созданию классного или школьного экологического музея);</w:t>
      </w:r>
    </w:p>
    <w:p w:rsidR="00A21AD6" w:rsidRPr="00D05373" w:rsidRDefault="00A21AD6" w:rsidP="00A21AD6">
      <w:pPr>
        <w:pStyle w:val="a3"/>
        <w:numPr>
          <w:ilvl w:val="0"/>
          <w:numId w:val="17"/>
        </w:numPr>
        <w:spacing w:after="0" w:line="240" w:lineRule="auto"/>
        <w:jc w:val="both"/>
        <w:rPr>
          <w:rFonts w:ascii="Times New Roman" w:hAnsi="Times New Roman" w:cs="Times New Roman"/>
          <w:color w:val="7F7F7F" w:themeColor="text1" w:themeTint="80"/>
          <w:sz w:val="28"/>
          <w:szCs w:val="28"/>
        </w:rPr>
      </w:pPr>
      <w:proofErr w:type="gramStart"/>
      <w:r w:rsidRPr="00D05373">
        <w:rPr>
          <w:rFonts w:ascii="Times New Roman" w:hAnsi="Times New Roman" w:cs="Times New Roman"/>
          <w:color w:val="7F7F7F" w:themeColor="text1" w:themeTint="80"/>
          <w:sz w:val="28"/>
          <w:szCs w:val="28"/>
        </w:rPr>
        <w:t>агитационно-пропагандистская (выпуск бюллетеней, брошюр, листовок, памяток, организация выставок, экологический театр, агитбригады, информирование населения о состоянии окружающей среды);</w:t>
      </w:r>
      <w:proofErr w:type="gramEnd"/>
    </w:p>
    <w:p w:rsidR="00A21AD6" w:rsidRPr="00D05373" w:rsidRDefault="00A21AD6" w:rsidP="00A21AD6">
      <w:pPr>
        <w:pStyle w:val="a3"/>
        <w:numPr>
          <w:ilvl w:val="0"/>
          <w:numId w:val="17"/>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спортивно-оздоровительная (соревнования праздники здоровья, </w:t>
      </w:r>
      <w:proofErr w:type="spellStart"/>
      <w:r w:rsidRPr="00D05373">
        <w:rPr>
          <w:rFonts w:ascii="Times New Roman" w:hAnsi="Times New Roman" w:cs="Times New Roman"/>
          <w:color w:val="7F7F7F" w:themeColor="text1" w:themeTint="80"/>
          <w:sz w:val="28"/>
          <w:szCs w:val="28"/>
        </w:rPr>
        <w:t>фитобары</w:t>
      </w:r>
      <w:proofErr w:type="spellEnd"/>
      <w:r w:rsidRPr="00D05373">
        <w:rPr>
          <w:rFonts w:ascii="Times New Roman" w:hAnsi="Times New Roman" w:cs="Times New Roman"/>
          <w:color w:val="7F7F7F" w:themeColor="text1" w:themeTint="80"/>
          <w:sz w:val="28"/>
          <w:szCs w:val="28"/>
        </w:rPr>
        <w:t>, экологическая гостиная).</w:t>
      </w:r>
    </w:p>
    <w:p w:rsidR="00A21AD6" w:rsidRPr="00D05373" w:rsidRDefault="00A21AD6" w:rsidP="00A21AD6">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Одной из форм экологической деятельности может быть создание экологической тропинки</w:t>
      </w:r>
      <w:r w:rsidR="00CA4F75" w:rsidRPr="00D05373">
        <w:rPr>
          <w:rFonts w:ascii="Times New Roman" w:hAnsi="Times New Roman" w:cs="Times New Roman"/>
          <w:color w:val="7F7F7F" w:themeColor="text1" w:themeTint="80"/>
          <w:sz w:val="28"/>
          <w:szCs w:val="28"/>
        </w:rPr>
        <w:t xml:space="preserve"> протяженностью 2-3 км. На пути следования встречаются различные сообщества растений и животных. Делается три-четыре привала, на которых организуется учебный процесс. Привалами могут быть смешанный или лиственный лес, участок хвойного леса (ельник, сосновый бор), лесные питомники, лесное болото, пруд, лес и другое растительное сообщество в районе заводов, фабрик и др.</w:t>
      </w:r>
    </w:p>
    <w:p w:rsidR="00CA4F75" w:rsidRPr="00D05373" w:rsidRDefault="00CA4F75" w:rsidP="00A21AD6">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Пример экологических акций, которые проводятся в ходе изучения курсов «Экология и здоровье», «Чистый водоем», «Как помочь реке», «Живи родник!», «Мой чистый лес» и др.</w:t>
      </w:r>
    </w:p>
    <w:p w:rsidR="00CA4F75" w:rsidRPr="00D05373" w:rsidRDefault="00CA4F75" w:rsidP="00CA4F75">
      <w:pPr>
        <w:spacing w:after="0" w:line="240" w:lineRule="auto"/>
        <w:ind w:firstLine="540"/>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Умники и умницы</w:t>
      </w:r>
    </w:p>
    <w:p w:rsidR="00CA4F75" w:rsidRPr="00D05373" w:rsidRDefault="00CA4F75" w:rsidP="00CA4F75">
      <w:pPr>
        <w:spacing w:after="0" w:line="240" w:lineRule="auto"/>
        <w:ind w:firstLine="540"/>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Викторина</w:t>
      </w:r>
    </w:p>
    <w:p w:rsidR="00CA4F75" w:rsidRPr="00D05373" w:rsidRDefault="00CA4F75" w:rsidP="005004BF">
      <w:pPr>
        <w:spacing w:after="0" w:line="240" w:lineRule="auto"/>
        <w:ind w:firstLine="540"/>
        <w:jc w:val="both"/>
        <w:rPr>
          <w:rFonts w:ascii="Times New Roman" w:hAnsi="Times New Roman" w:cs="Times New Roman"/>
          <w:b/>
          <w:color w:val="7F7F7F" w:themeColor="text1" w:themeTint="80"/>
          <w:sz w:val="28"/>
          <w:szCs w:val="28"/>
        </w:rPr>
      </w:pPr>
      <w:proofErr w:type="gramStart"/>
      <w:r w:rsidRPr="00D05373">
        <w:rPr>
          <w:rFonts w:ascii="Times New Roman" w:hAnsi="Times New Roman" w:cs="Times New Roman"/>
          <w:b/>
          <w:color w:val="7F7F7F" w:themeColor="text1" w:themeTint="80"/>
          <w:sz w:val="28"/>
          <w:szCs w:val="28"/>
          <w:lang w:val="en-US"/>
        </w:rPr>
        <w:t>I</w:t>
      </w:r>
      <w:r w:rsidRPr="00D05373">
        <w:rPr>
          <w:rFonts w:ascii="Times New Roman" w:hAnsi="Times New Roman" w:cs="Times New Roman"/>
          <w:b/>
          <w:color w:val="7F7F7F" w:themeColor="text1" w:themeTint="80"/>
          <w:sz w:val="28"/>
          <w:szCs w:val="28"/>
        </w:rPr>
        <w:t xml:space="preserve"> Лес. Животные.</w:t>
      </w:r>
      <w:proofErr w:type="gramEnd"/>
    </w:p>
    <w:p w:rsidR="00CA4F75" w:rsidRPr="00D05373" w:rsidRDefault="00CA4F75" w:rsidP="005004BF">
      <w:pPr>
        <w:pStyle w:val="a3"/>
        <w:numPr>
          <w:ilvl w:val="0"/>
          <w:numId w:val="1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На одной выставке демонстрировалось </w:t>
      </w:r>
      <w:proofErr w:type="gramStart"/>
      <w:r w:rsidRPr="00D05373">
        <w:rPr>
          <w:rFonts w:ascii="Times New Roman" w:hAnsi="Times New Roman" w:cs="Times New Roman"/>
          <w:color w:val="7F7F7F" w:themeColor="text1" w:themeTint="80"/>
          <w:sz w:val="28"/>
          <w:szCs w:val="28"/>
        </w:rPr>
        <w:t>около тысячи яиц</w:t>
      </w:r>
      <w:proofErr w:type="gramEnd"/>
      <w:r w:rsidRPr="00D05373">
        <w:rPr>
          <w:rFonts w:ascii="Times New Roman" w:hAnsi="Times New Roman" w:cs="Times New Roman"/>
          <w:color w:val="7F7F7F" w:themeColor="text1" w:themeTint="80"/>
          <w:sz w:val="28"/>
          <w:szCs w:val="28"/>
        </w:rPr>
        <w:t xml:space="preserve"> самой разной формы и окраски. Их собрали из гнезд 76 видов птиц, хотя их эти птицы не откладывали. </w:t>
      </w:r>
      <w:proofErr w:type="gramStart"/>
      <w:r w:rsidRPr="00D05373">
        <w:rPr>
          <w:rFonts w:ascii="Times New Roman" w:hAnsi="Times New Roman" w:cs="Times New Roman"/>
          <w:color w:val="7F7F7F" w:themeColor="text1" w:themeTint="80"/>
          <w:sz w:val="28"/>
          <w:szCs w:val="28"/>
        </w:rPr>
        <w:t>Яйца</w:t>
      </w:r>
      <w:proofErr w:type="gramEnd"/>
      <w:r w:rsidRPr="00D05373">
        <w:rPr>
          <w:rFonts w:ascii="Times New Roman" w:hAnsi="Times New Roman" w:cs="Times New Roman"/>
          <w:color w:val="7F7F7F" w:themeColor="text1" w:themeTint="80"/>
          <w:sz w:val="28"/>
          <w:szCs w:val="28"/>
        </w:rPr>
        <w:t xml:space="preserve"> какой птицы демонстрировались на выставке? Почему они оказались в гнездах других птиц?</w:t>
      </w:r>
    </w:p>
    <w:p w:rsidR="00EA2ABB" w:rsidRPr="00D05373" w:rsidRDefault="00EA2ABB" w:rsidP="005004BF">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Ответ: Яйца кукушки. Она сама гнезд не вьет гнезд,  а подбрасывает яйца в гнезда других птиц.</w:t>
      </w:r>
    </w:p>
    <w:p w:rsidR="00EA2ABB" w:rsidRPr="00D05373" w:rsidRDefault="00EA2ABB" w:rsidP="005004BF">
      <w:pPr>
        <w:pStyle w:val="a3"/>
        <w:numPr>
          <w:ilvl w:val="0"/>
          <w:numId w:val="1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 детский журнал пришло письмо от одного мальчика. Он писал: «Однажды я шел по лесу</w:t>
      </w:r>
      <w:proofErr w:type="gramStart"/>
      <w:r w:rsidRPr="00D05373">
        <w:rPr>
          <w:rFonts w:ascii="Times New Roman" w:hAnsi="Times New Roman" w:cs="Times New Roman"/>
          <w:color w:val="7F7F7F" w:themeColor="text1" w:themeTint="80"/>
          <w:sz w:val="28"/>
          <w:szCs w:val="28"/>
        </w:rPr>
        <w:t>.</w:t>
      </w:r>
      <w:proofErr w:type="gramEnd"/>
      <w:r w:rsidRPr="00D05373">
        <w:rPr>
          <w:rFonts w:ascii="Times New Roman" w:hAnsi="Times New Roman" w:cs="Times New Roman"/>
          <w:color w:val="7F7F7F" w:themeColor="text1" w:themeTint="80"/>
          <w:sz w:val="28"/>
          <w:szCs w:val="28"/>
        </w:rPr>
        <w:t xml:space="preserve"> </w:t>
      </w:r>
      <w:proofErr w:type="gramStart"/>
      <w:r w:rsidRPr="00D05373">
        <w:rPr>
          <w:rFonts w:ascii="Times New Roman" w:hAnsi="Times New Roman" w:cs="Times New Roman"/>
          <w:color w:val="7F7F7F" w:themeColor="text1" w:themeTint="80"/>
          <w:sz w:val="28"/>
          <w:szCs w:val="28"/>
        </w:rPr>
        <w:t>н</w:t>
      </w:r>
      <w:proofErr w:type="gramEnd"/>
      <w:r w:rsidRPr="00D05373">
        <w:rPr>
          <w:rFonts w:ascii="Times New Roman" w:hAnsi="Times New Roman" w:cs="Times New Roman"/>
          <w:color w:val="7F7F7F" w:themeColor="text1" w:themeTint="80"/>
          <w:sz w:val="28"/>
          <w:szCs w:val="28"/>
        </w:rPr>
        <w:t>едалеко от земляничника под ноги</w:t>
      </w:r>
      <w:r w:rsidR="005004BF" w:rsidRPr="00D05373">
        <w:rPr>
          <w:rFonts w:ascii="Times New Roman" w:hAnsi="Times New Roman" w:cs="Times New Roman"/>
          <w:color w:val="7F7F7F" w:themeColor="text1" w:themeTint="80"/>
          <w:sz w:val="28"/>
          <w:szCs w:val="28"/>
        </w:rPr>
        <w:t xml:space="preserve"> мне </w:t>
      </w:r>
      <w:r w:rsidR="005004BF" w:rsidRPr="00D05373">
        <w:rPr>
          <w:rFonts w:ascii="Times New Roman" w:hAnsi="Times New Roman" w:cs="Times New Roman"/>
          <w:color w:val="7F7F7F" w:themeColor="text1" w:themeTint="80"/>
          <w:sz w:val="28"/>
          <w:szCs w:val="28"/>
        </w:rPr>
        <w:lastRenderedPageBreak/>
        <w:t>бросилась тетерка. Она скак</w:t>
      </w:r>
      <w:r w:rsidRPr="00D05373">
        <w:rPr>
          <w:rFonts w:ascii="Times New Roman" w:hAnsi="Times New Roman" w:cs="Times New Roman"/>
          <w:color w:val="7F7F7F" w:themeColor="text1" w:themeTint="80"/>
          <w:sz w:val="28"/>
          <w:szCs w:val="28"/>
        </w:rPr>
        <w:t xml:space="preserve">ала, распустив крылья и волоча одно крыло. </w:t>
      </w:r>
      <w:r w:rsidR="005004BF" w:rsidRPr="00D05373">
        <w:rPr>
          <w:rFonts w:ascii="Times New Roman" w:hAnsi="Times New Roman" w:cs="Times New Roman"/>
          <w:color w:val="7F7F7F" w:themeColor="text1" w:themeTint="80"/>
          <w:sz w:val="28"/>
          <w:szCs w:val="28"/>
        </w:rPr>
        <w:t xml:space="preserve">Я подумал, что птица ранена. Но проскакав около 10 метров, птица </w:t>
      </w:r>
      <w:proofErr w:type="gramStart"/>
      <w:r w:rsidR="005004BF" w:rsidRPr="00D05373">
        <w:rPr>
          <w:rFonts w:ascii="Times New Roman" w:hAnsi="Times New Roman" w:cs="Times New Roman"/>
          <w:color w:val="7F7F7F" w:themeColor="text1" w:themeTint="80"/>
          <w:sz w:val="28"/>
          <w:szCs w:val="28"/>
        </w:rPr>
        <w:t>полетела</w:t>
      </w:r>
      <w:proofErr w:type="gramEnd"/>
      <w:r w:rsidR="005004BF" w:rsidRPr="00D05373">
        <w:rPr>
          <w:rFonts w:ascii="Times New Roman" w:hAnsi="Times New Roman" w:cs="Times New Roman"/>
          <w:color w:val="7F7F7F" w:themeColor="text1" w:themeTint="80"/>
          <w:sz w:val="28"/>
          <w:szCs w:val="28"/>
        </w:rPr>
        <w:t xml:space="preserve"> как ни в чем не бывало</w:t>
      </w:r>
      <w:r w:rsidRPr="00D05373">
        <w:rPr>
          <w:rFonts w:ascii="Times New Roman" w:hAnsi="Times New Roman" w:cs="Times New Roman"/>
          <w:color w:val="7F7F7F" w:themeColor="text1" w:themeTint="80"/>
          <w:sz w:val="28"/>
          <w:szCs w:val="28"/>
        </w:rPr>
        <w:t>»</w:t>
      </w:r>
      <w:r w:rsidR="005004BF" w:rsidRPr="00D05373">
        <w:rPr>
          <w:rFonts w:ascii="Times New Roman" w:hAnsi="Times New Roman" w:cs="Times New Roman"/>
          <w:color w:val="7F7F7F" w:themeColor="text1" w:themeTint="80"/>
          <w:sz w:val="28"/>
          <w:szCs w:val="28"/>
        </w:rPr>
        <w:t>. Объясните мальчику поведение птицы.</w:t>
      </w:r>
    </w:p>
    <w:p w:rsidR="005004BF" w:rsidRPr="00D05373" w:rsidRDefault="005004BF" w:rsidP="005004BF">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Ответ: Так самка тетерева спасала своих птенцов. В случае опасности птенцы прячутся в траву, прижимаются к земле и замирают, а тетерка бросается под ноги врагу и притворяется раненой. Когда она отведет врага на достаточное расстояние от места, где затаились птенцы, птица взлетает, возвращается к птенцам и быстро уводит их.</w:t>
      </w:r>
    </w:p>
    <w:p w:rsidR="005004BF" w:rsidRPr="00D05373" w:rsidRDefault="005004BF" w:rsidP="005004BF">
      <w:pPr>
        <w:pStyle w:val="a3"/>
        <w:numPr>
          <w:ilvl w:val="0"/>
          <w:numId w:val="1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Живут в лесу три зверя. Хвост одного зверя охотники называют трубой, второго – поленом, а третьего – цветком. Что это за звери?</w:t>
      </w:r>
    </w:p>
    <w:p w:rsidR="005004BF" w:rsidRPr="00D05373" w:rsidRDefault="005004BF" w:rsidP="005004BF">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Ответ: Лиса, волк и заяц.</w:t>
      </w:r>
    </w:p>
    <w:p w:rsidR="005004BF" w:rsidRPr="00D05373" w:rsidRDefault="005004BF" w:rsidP="005004BF">
      <w:pPr>
        <w:pStyle w:val="a3"/>
        <w:numPr>
          <w:ilvl w:val="0"/>
          <w:numId w:val="1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На уроке ученики выступали с докладами о птицах. Миша рассказал о лесном барабанщике, Надя – о лесной кошке, а Саша о попугае северных лесов. О каких птицах шла речь</w:t>
      </w:r>
      <w:r w:rsidR="00135A8B" w:rsidRPr="00D05373">
        <w:rPr>
          <w:rFonts w:ascii="Times New Roman" w:hAnsi="Times New Roman" w:cs="Times New Roman"/>
          <w:color w:val="7F7F7F" w:themeColor="text1" w:themeTint="80"/>
          <w:sz w:val="28"/>
          <w:szCs w:val="28"/>
        </w:rPr>
        <w:t xml:space="preserve"> на уроке? Почему их так называют?</w:t>
      </w:r>
    </w:p>
    <w:p w:rsidR="00135A8B" w:rsidRPr="00D05373" w:rsidRDefault="00135A8B" w:rsidP="00135A8B">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Ответ: Лесной барабанщик – дятел. Он громко стучит клювом по деревьям, чтобы продолбить отверстие и достать насекомых, которыми он питается. Лесной кошкой называют иволгу</w:t>
      </w:r>
      <w:proofErr w:type="gramStart"/>
      <w:r w:rsidRPr="00D05373">
        <w:rPr>
          <w:rFonts w:ascii="Times New Roman" w:hAnsi="Times New Roman" w:cs="Times New Roman"/>
          <w:color w:val="7F7F7F" w:themeColor="text1" w:themeTint="80"/>
          <w:sz w:val="28"/>
          <w:szCs w:val="28"/>
        </w:rPr>
        <w:t>.</w:t>
      </w:r>
      <w:proofErr w:type="gramEnd"/>
      <w:r w:rsidRPr="00D05373">
        <w:rPr>
          <w:rFonts w:ascii="Times New Roman" w:hAnsi="Times New Roman" w:cs="Times New Roman"/>
          <w:color w:val="7F7F7F" w:themeColor="text1" w:themeTint="80"/>
          <w:sz w:val="28"/>
          <w:szCs w:val="28"/>
        </w:rPr>
        <w:t xml:space="preserve"> </w:t>
      </w:r>
      <w:proofErr w:type="gramStart"/>
      <w:r w:rsidRPr="00D05373">
        <w:rPr>
          <w:rFonts w:ascii="Times New Roman" w:hAnsi="Times New Roman" w:cs="Times New Roman"/>
          <w:color w:val="7F7F7F" w:themeColor="text1" w:themeTint="80"/>
          <w:sz w:val="28"/>
          <w:szCs w:val="28"/>
        </w:rPr>
        <w:t>п</w:t>
      </w:r>
      <w:proofErr w:type="gramEnd"/>
      <w:r w:rsidRPr="00D05373">
        <w:rPr>
          <w:rFonts w:ascii="Times New Roman" w:hAnsi="Times New Roman" w:cs="Times New Roman"/>
          <w:color w:val="7F7F7F" w:themeColor="text1" w:themeTint="80"/>
          <w:sz w:val="28"/>
          <w:szCs w:val="28"/>
        </w:rPr>
        <w:t xml:space="preserve">отревоженная птица кричит, как кошка, которой наступили на лапу. Попугаем северных лесов – </w:t>
      </w:r>
      <w:proofErr w:type="spellStart"/>
      <w:r w:rsidRPr="00D05373">
        <w:rPr>
          <w:rFonts w:ascii="Times New Roman" w:hAnsi="Times New Roman" w:cs="Times New Roman"/>
          <w:color w:val="7F7F7F" w:themeColor="text1" w:themeTint="80"/>
          <w:sz w:val="28"/>
          <w:szCs w:val="28"/>
        </w:rPr>
        <w:t>клеста-еловика</w:t>
      </w:r>
      <w:proofErr w:type="spellEnd"/>
      <w:r w:rsidRPr="00D05373">
        <w:rPr>
          <w:rFonts w:ascii="Times New Roman" w:hAnsi="Times New Roman" w:cs="Times New Roman"/>
          <w:color w:val="7F7F7F" w:themeColor="text1" w:themeTint="80"/>
          <w:sz w:val="28"/>
          <w:szCs w:val="28"/>
        </w:rPr>
        <w:t xml:space="preserve">. Эта птица питается семенами еловых шишек. Действительно, </w:t>
      </w:r>
      <w:proofErr w:type="spellStart"/>
      <w:r w:rsidRPr="00D05373">
        <w:rPr>
          <w:rFonts w:ascii="Times New Roman" w:hAnsi="Times New Roman" w:cs="Times New Roman"/>
          <w:color w:val="7F7F7F" w:themeColor="text1" w:themeTint="80"/>
          <w:sz w:val="28"/>
          <w:szCs w:val="28"/>
        </w:rPr>
        <w:t>клест-еловик</w:t>
      </w:r>
      <w:proofErr w:type="spellEnd"/>
      <w:r w:rsidRPr="00D05373">
        <w:rPr>
          <w:rFonts w:ascii="Times New Roman" w:hAnsi="Times New Roman" w:cs="Times New Roman"/>
          <w:color w:val="7F7F7F" w:themeColor="text1" w:themeTint="80"/>
          <w:sz w:val="28"/>
          <w:szCs w:val="28"/>
        </w:rPr>
        <w:t xml:space="preserve"> лазит по веткам, как попугай и лапами цепляется, и вниз головой – ему все равно.</w:t>
      </w:r>
    </w:p>
    <w:p w:rsidR="00135A8B" w:rsidRPr="00D05373" w:rsidRDefault="00135A8B" w:rsidP="00135A8B">
      <w:pPr>
        <w:spacing w:after="0" w:line="240" w:lineRule="auto"/>
        <w:ind w:firstLine="540"/>
        <w:jc w:val="both"/>
        <w:rPr>
          <w:rFonts w:ascii="Times New Roman" w:hAnsi="Times New Roman" w:cs="Times New Roman"/>
          <w:b/>
          <w:color w:val="7F7F7F" w:themeColor="text1" w:themeTint="80"/>
          <w:sz w:val="28"/>
          <w:szCs w:val="28"/>
          <w:lang w:val="en-US"/>
        </w:rPr>
      </w:pPr>
      <w:proofErr w:type="gramStart"/>
      <w:r w:rsidRPr="00D05373">
        <w:rPr>
          <w:rFonts w:ascii="Times New Roman" w:hAnsi="Times New Roman" w:cs="Times New Roman"/>
          <w:b/>
          <w:color w:val="7F7F7F" w:themeColor="text1" w:themeTint="80"/>
          <w:sz w:val="28"/>
          <w:szCs w:val="28"/>
          <w:lang w:val="en-US"/>
        </w:rPr>
        <w:t xml:space="preserve">II </w:t>
      </w:r>
      <w:proofErr w:type="spellStart"/>
      <w:r w:rsidRPr="00D05373">
        <w:rPr>
          <w:rFonts w:ascii="Times New Roman" w:hAnsi="Times New Roman" w:cs="Times New Roman"/>
          <w:b/>
          <w:color w:val="7F7F7F" w:themeColor="text1" w:themeTint="80"/>
          <w:sz w:val="28"/>
          <w:szCs w:val="28"/>
          <w:lang w:val="en-US"/>
        </w:rPr>
        <w:t>Лес</w:t>
      </w:r>
      <w:proofErr w:type="spellEnd"/>
      <w:r w:rsidRPr="00D05373">
        <w:rPr>
          <w:rFonts w:ascii="Times New Roman" w:hAnsi="Times New Roman" w:cs="Times New Roman"/>
          <w:b/>
          <w:color w:val="7F7F7F" w:themeColor="text1" w:themeTint="80"/>
          <w:sz w:val="28"/>
          <w:szCs w:val="28"/>
          <w:lang w:val="en-US"/>
        </w:rPr>
        <w:t xml:space="preserve">. </w:t>
      </w:r>
      <w:proofErr w:type="spellStart"/>
      <w:r w:rsidRPr="00D05373">
        <w:rPr>
          <w:rFonts w:ascii="Times New Roman" w:hAnsi="Times New Roman" w:cs="Times New Roman"/>
          <w:b/>
          <w:color w:val="7F7F7F" w:themeColor="text1" w:themeTint="80"/>
          <w:sz w:val="28"/>
          <w:szCs w:val="28"/>
          <w:lang w:val="en-US"/>
        </w:rPr>
        <w:t>Растения</w:t>
      </w:r>
      <w:proofErr w:type="spellEnd"/>
      <w:r w:rsidRPr="00D05373">
        <w:rPr>
          <w:rFonts w:ascii="Times New Roman" w:hAnsi="Times New Roman" w:cs="Times New Roman"/>
          <w:b/>
          <w:color w:val="7F7F7F" w:themeColor="text1" w:themeTint="80"/>
          <w:sz w:val="28"/>
          <w:szCs w:val="28"/>
          <w:lang w:val="en-US"/>
        </w:rPr>
        <w:t>.</w:t>
      </w:r>
      <w:proofErr w:type="gramEnd"/>
    </w:p>
    <w:p w:rsidR="00135A8B" w:rsidRPr="00D05373" w:rsidRDefault="00135A8B" w:rsidP="00135A8B">
      <w:pPr>
        <w:pStyle w:val="a3"/>
        <w:numPr>
          <w:ilvl w:val="0"/>
          <w:numId w:val="1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Цветки этого растения похожи на маленькие белые колокольчики. Осенью на их месте повисают ярко-красные круглые ягоды. Есть ин нельзя: они ядовиты. Что это за растение?</w:t>
      </w:r>
    </w:p>
    <w:p w:rsidR="00135A8B" w:rsidRPr="00D05373" w:rsidRDefault="00135A8B" w:rsidP="00135A8B">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Ландыш.</w:t>
      </w:r>
    </w:p>
    <w:p w:rsidR="00135A8B" w:rsidRPr="00D05373" w:rsidRDefault="00135A8B" w:rsidP="00135A8B">
      <w:pPr>
        <w:pStyle w:val="a3"/>
        <w:numPr>
          <w:ilvl w:val="0"/>
          <w:numId w:val="1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В одной сказке мачеха зимой послала девочку в лес за свежими ягодами. </w:t>
      </w:r>
      <w:r w:rsidR="00B36800" w:rsidRPr="00D05373">
        <w:rPr>
          <w:rFonts w:ascii="Times New Roman" w:hAnsi="Times New Roman" w:cs="Times New Roman"/>
          <w:color w:val="7F7F7F" w:themeColor="text1" w:themeTint="80"/>
          <w:sz w:val="28"/>
          <w:szCs w:val="28"/>
        </w:rPr>
        <w:t xml:space="preserve">Плохо бы пришлось девочке, если бы ей не встретился добрый волшебник, который привел ее на поляну, разгреб снег, а под ним оказались яркие ягоды. На самом деле никакого волшебства не требуется, чтобы найти зимой ягоды. Надо только заранее приметить </w:t>
      </w:r>
      <w:proofErr w:type="gramStart"/>
      <w:r w:rsidR="00B36800" w:rsidRPr="00D05373">
        <w:rPr>
          <w:rFonts w:ascii="Times New Roman" w:hAnsi="Times New Roman" w:cs="Times New Roman"/>
          <w:color w:val="7F7F7F" w:themeColor="text1" w:themeTint="80"/>
          <w:sz w:val="28"/>
          <w:szCs w:val="28"/>
        </w:rPr>
        <w:t>место</w:t>
      </w:r>
      <w:proofErr w:type="gramEnd"/>
      <w:r w:rsidR="00B36800" w:rsidRPr="00D05373">
        <w:rPr>
          <w:rFonts w:ascii="Times New Roman" w:hAnsi="Times New Roman" w:cs="Times New Roman"/>
          <w:color w:val="7F7F7F" w:themeColor="text1" w:themeTint="80"/>
          <w:sz w:val="28"/>
          <w:szCs w:val="28"/>
        </w:rPr>
        <w:t xml:space="preserve"> где она растет. Какое это растение?</w:t>
      </w:r>
    </w:p>
    <w:p w:rsidR="00B36800" w:rsidRPr="00D05373" w:rsidRDefault="00B36800" w:rsidP="00B36800">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Брусника.</w:t>
      </w:r>
    </w:p>
    <w:p w:rsidR="00B36800" w:rsidRPr="00D05373" w:rsidRDefault="00B36800" w:rsidP="00B36800">
      <w:pPr>
        <w:pStyle w:val="a3"/>
        <w:numPr>
          <w:ilvl w:val="0"/>
          <w:numId w:val="19"/>
        </w:numPr>
        <w:spacing w:after="0" w:line="240" w:lineRule="auto"/>
        <w:jc w:val="both"/>
        <w:rPr>
          <w:rFonts w:ascii="Times New Roman" w:hAnsi="Times New Roman" w:cs="Times New Roman"/>
          <w:color w:val="7F7F7F" w:themeColor="text1" w:themeTint="80"/>
          <w:sz w:val="28"/>
          <w:szCs w:val="28"/>
        </w:rPr>
      </w:pPr>
      <w:proofErr w:type="gramStart"/>
      <w:r w:rsidRPr="00D05373">
        <w:rPr>
          <w:rFonts w:ascii="Times New Roman" w:hAnsi="Times New Roman" w:cs="Times New Roman"/>
          <w:color w:val="7F7F7F" w:themeColor="text1" w:themeTint="80"/>
          <w:sz w:val="28"/>
          <w:szCs w:val="28"/>
        </w:rPr>
        <w:t>Назовите</w:t>
      </w:r>
      <w:proofErr w:type="gramEnd"/>
      <w:r w:rsidRPr="00D05373">
        <w:rPr>
          <w:rFonts w:ascii="Times New Roman" w:hAnsi="Times New Roman" w:cs="Times New Roman"/>
          <w:color w:val="7F7F7F" w:themeColor="text1" w:themeTint="80"/>
          <w:sz w:val="28"/>
          <w:szCs w:val="28"/>
        </w:rPr>
        <w:t xml:space="preserve"> какое хвойное дерево в переводе на русский означает «скала»?</w:t>
      </w:r>
    </w:p>
    <w:p w:rsidR="00B36800" w:rsidRPr="00D05373" w:rsidRDefault="00B36800" w:rsidP="00B36800">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Сосна.</w:t>
      </w:r>
    </w:p>
    <w:p w:rsidR="00B36800" w:rsidRPr="00D05373" w:rsidRDefault="00B36800" w:rsidP="00B36800">
      <w:pPr>
        <w:pStyle w:val="a3"/>
        <w:numPr>
          <w:ilvl w:val="0"/>
          <w:numId w:val="1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Почему сосновый лес в народе называют краснолесьем?</w:t>
      </w:r>
    </w:p>
    <w:p w:rsidR="00B36800" w:rsidRPr="00D05373" w:rsidRDefault="00B36800" w:rsidP="00B36800">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Потому что при солнечном свете стволы сосен выглядят красными.</w:t>
      </w:r>
    </w:p>
    <w:p w:rsidR="00B36800" w:rsidRPr="00D05373" w:rsidRDefault="00B36800" w:rsidP="00B36800">
      <w:pPr>
        <w:pStyle w:val="a3"/>
        <w:spacing w:after="0" w:line="240" w:lineRule="auto"/>
        <w:ind w:left="1260"/>
        <w:jc w:val="both"/>
        <w:rPr>
          <w:rFonts w:ascii="Times New Roman" w:hAnsi="Times New Roman" w:cs="Times New Roman"/>
          <w:color w:val="7F7F7F" w:themeColor="text1" w:themeTint="80"/>
          <w:sz w:val="28"/>
          <w:szCs w:val="28"/>
        </w:rPr>
      </w:pPr>
    </w:p>
    <w:p w:rsidR="00B36800" w:rsidRPr="00D05373" w:rsidRDefault="00B36800" w:rsidP="00B36800">
      <w:pPr>
        <w:spacing w:after="0" w:line="240" w:lineRule="auto"/>
        <w:ind w:firstLine="540"/>
        <w:jc w:val="both"/>
        <w:rPr>
          <w:rFonts w:ascii="Times New Roman" w:hAnsi="Times New Roman" w:cs="Times New Roman"/>
          <w:b/>
          <w:color w:val="7F7F7F" w:themeColor="text1" w:themeTint="80"/>
          <w:sz w:val="28"/>
          <w:szCs w:val="28"/>
        </w:rPr>
      </w:pPr>
      <w:proofErr w:type="gramStart"/>
      <w:r w:rsidRPr="00D05373">
        <w:rPr>
          <w:rFonts w:ascii="Times New Roman" w:hAnsi="Times New Roman" w:cs="Times New Roman"/>
          <w:b/>
          <w:color w:val="7F7F7F" w:themeColor="text1" w:themeTint="80"/>
          <w:sz w:val="28"/>
          <w:szCs w:val="28"/>
          <w:lang w:val="en-US"/>
        </w:rPr>
        <w:t xml:space="preserve">III </w:t>
      </w:r>
      <w:proofErr w:type="spellStart"/>
      <w:r w:rsidRPr="00D05373">
        <w:rPr>
          <w:rFonts w:ascii="Times New Roman" w:hAnsi="Times New Roman" w:cs="Times New Roman"/>
          <w:b/>
          <w:color w:val="7F7F7F" w:themeColor="text1" w:themeTint="80"/>
          <w:sz w:val="28"/>
          <w:szCs w:val="28"/>
          <w:lang w:val="en-US"/>
        </w:rPr>
        <w:t>Разминка</w:t>
      </w:r>
      <w:proofErr w:type="spellEnd"/>
      <w:r w:rsidRPr="00D05373">
        <w:rPr>
          <w:rFonts w:ascii="Times New Roman" w:hAnsi="Times New Roman" w:cs="Times New Roman"/>
          <w:b/>
          <w:color w:val="7F7F7F" w:themeColor="text1" w:themeTint="80"/>
          <w:sz w:val="28"/>
          <w:szCs w:val="28"/>
          <w:lang w:val="en-US"/>
        </w:rPr>
        <w:t>.</w:t>
      </w:r>
      <w:proofErr w:type="gramEnd"/>
    </w:p>
    <w:p w:rsidR="00B36800" w:rsidRPr="00D05373" w:rsidRDefault="00B36800" w:rsidP="00B36800">
      <w:pPr>
        <w:spacing w:after="0" w:line="240" w:lineRule="auto"/>
        <w:ind w:firstLine="540"/>
        <w:jc w:val="both"/>
        <w:rPr>
          <w:rFonts w:ascii="Times New Roman" w:hAnsi="Times New Roman" w:cs="Times New Roman"/>
          <w:color w:val="7F7F7F" w:themeColor="text1" w:themeTint="80"/>
          <w:sz w:val="28"/>
          <w:szCs w:val="28"/>
        </w:rPr>
      </w:pPr>
    </w:p>
    <w:p w:rsidR="00B36800" w:rsidRPr="00D05373" w:rsidRDefault="00B36800" w:rsidP="00B36800">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Деревья</w:t>
      </w:r>
    </w:p>
    <w:p w:rsidR="00B36800" w:rsidRPr="00D05373" w:rsidRDefault="00B36800" w:rsidP="00B36800">
      <w:pPr>
        <w:pStyle w:val="a3"/>
        <w:numPr>
          <w:ilvl w:val="0"/>
          <w:numId w:val="2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 какого хвойного дерева иголки расположены попарно? (сосна)</w:t>
      </w:r>
    </w:p>
    <w:p w:rsidR="00B36800" w:rsidRPr="00D05373" w:rsidRDefault="00B36800" w:rsidP="00B36800">
      <w:pPr>
        <w:pStyle w:val="a3"/>
        <w:numPr>
          <w:ilvl w:val="0"/>
          <w:numId w:val="2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Какое хвойное дерево дает лучшую древесину для изготовления музыкальных инструментов? (ель)</w:t>
      </w:r>
    </w:p>
    <w:p w:rsidR="00B36800" w:rsidRPr="00D05373" w:rsidRDefault="00B36800" w:rsidP="00B36800">
      <w:pPr>
        <w:pStyle w:val="a3"/>
        <w:spacing w:after="0" w:line="240" w:lineRule="auto"/>
        <w:ind w:left="1260"/>
        <w:jc w:val="both"/>
        <w:rPr>
          <w:rFonts w:ascii="Times New Roman" w:hAnsi="Times New Roman" w:cs="Times New Roman"/>
          <w:color w:val="7F7F7F" w:themeColor="text1" w:themeTint="80"/>
          <w:sz w:val="28"/>
          <w:szCs w:val="28"/>
        </w:rPr>
      </w:pPr>
    </w:p>
    <w:p w:rsidR="00B36800" w:rsidRPr="00D05373" w:rsidRDefault="00B36800" w:rsidP="00B36800">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Птицы</w:t>
      </w:r>
    </w:p>
    <w:p w:rsidR="00B36800" w:rsidRPr="00D05373" w:rsidRDefault="00B36800" w:rsidP="00B36800">
      <w:pPr>
        <w:pStyle w:val="a3"/>
        <w:numPr>
          <w:ilvl w:val="0"/>
          <w:numId w:val="2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Эту птицу почему-то называли пустой, </w:t>
      </w:r>
      <w:proofErr w:type="gramStart"/>
      <w:r w:rsidRPr="00D05373">
        <w:rPr>
          <w:rFonts w:ascii="Times New Roman" w:hAnsi="Times New Roman" w:cs="Times New Roman"/>
          <w:color w:val="7F7F7F" w:themeColor="text1" w:themeTint="80"/>
          <w:sz w:val="28"/>
          <w:szCs w:val="28"/>
        </w:rPr>
        <w:t>никудышней</w:t>
      </w:r>
      <w:proofErr w:type="gramEnd"/>
      <w:r w:rsidRPr="00D05373">
        <w:rPr>
          <w:rFonts w:ascii="Times New Roman" w:hAnsi="Times New Roman" w:cs="Times New Roman"/>
          <w:color w:val="7F7F7F" w:themeColor="text1" w:themeTint="80"/>
          <w:sz w:val="28"/>
          <w:szCs w:val="28"/>
        </w:rPr>
        <w:t>. (</w:t>
      </w:r>
      <w:r w:rsidR="00C66362" w:rsidRPr="00D05373">
        <w:rPr>
          <w:rFonts w:ascii="Times New Roman" w:hAnsi="Times New Roman" w:cs="Times New Roman"/>
          <w:color w:val="7F7F7F" w:themeColor="text1" w:themeTint="80"/>
          <w:sz w:val="28"/>
          <w:szCs w:val="28"/>
        </w:rPr>
        <w:t>П</w:t>
      </w:r>
      <w:r w:rsidR="00D918A8" w:rsidRPr="00D05373">
        <w:rPr>
          <w:rFonts w:ascii="Times New Roman" w:hAnsi="Times New Roman" w:cs="Times New Roman"/>
          <w:color w:val="7F7F7F" w:themeColor="text1" w:themeTint="80"/>
          <w:sz w:val="28"/>
          <w:szCs w:val="28"/>
        </w:rPr>
        <w:t>устельга</w:t>
      </w:r>
      <w:r w:rsidRPr="00D05373">
        <w:rPr>
          <w:rFonts w:ascii="Times New Roman" w:hAnsi="Times New Roman" w:cs="Times New Roman"/>
          <w:color w:val="7F7F7F" w:themeColor="text1" w:themeTint="80"/>
          <w:sz w:val="28"/>
          <w:szCs w:val="28"/>
        </w:rPr>
        <w:t>)</w:t>
      </w:r>
    </w:p>
    <w:p w:rsidR="00D918A8" w:rsidRPr="00D05373" w:rsidRDefault="00D918A8" w:rsidP="00B36800">
      <w:pPr>
        <w:pStyle w:val="a3"/>
        <w:numPr>
          <w:ilvl w:val="0"/>
          <w:numId w:val="2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Лучший певец среди птиц. (</w:t>
      </w:r>
      <w:r w:rsidR="00C66362" w:rsidRPr="00D05373">
        <w:rPr>
          <w:rFonts w:ascii="Times New Roman" w:hAnsi="Times New Roman" w:cs="Times New Roman"/>
          <w:color w:val="7F7F7F" w:themeColor="text1" w:themeTint="80"/>
          <w:sz w:val="28"/>
          <w:szCs w:val="28"/>
        </w:rPr>
        <w:t>С</w:t>
      </w:r>
      <w:r w:rsidRPr="00D05373">
        <w:rPr>
          <w:rFonts w:ascii="Times New Roman" w:hAnsi="Times New Roman" w:cs="Times New Roman"/>
          <w:color w:val="7F7F7F" w:themeColor="text1" w:themeTint="80"/>
          <w:sz w:val="28"/>
          <w:szCs w:val="28"/>
        </w:rPr>
        <w:t>оловей)</w:t>
      </w:r>
    </w:p>
    <w:p w:rsidR="00D918A8" w:rsidRPr="00D05373" w:rsidRDefault="00D918A8" w:rsidP="00B36800">
      <w:pPr>
        <w:pStyle w:val="a3"/>
        <w:numPr>
          <w:ilvl w:val="0"/>
          <w:numId w:val="2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Одна из самых маленьких птиц наших лесов. (</w:t>
      </w:r>
      <w:r w:rsidR="00C66362" w:rsidRPr="00D05373">
        <w:rPr>
          <w:rFonts w:ascii="Times New Roman" w:hAnsi="Times New Roman" w:cs="Times New Roman"/>
          <w:color w:val="7F7F7F" w:themeColor="text1" w:themeTint="80"/>
          <w:sz w:val="28"/>
          <w:szCs w:val="28"/>
        </w:rPr>
        <w:t>К</w:t>
      </w:r>
      <w:r w:rsidRPr="00D05373">
        <w:rPr>
          <w:rFonts w:ascii="Times New Roman" w:hAnsi="Times New Roman" w:cs="Times New Roman"/>
          <w:color w:val="7F7F7F" w:themeColor="text1" w:themeTint="80"/>
          <w:sz w:val="28"/>
          <w:szCs w:val="28"/>
        </w:rPr>
        <w:t>оролек)</w:t>
      </w:r>
    </w:p>
    <w:p w:rsidR="00D918A8" w:rsidRPr="00D05373" w:rsidRDefault="00D918A8" w:rsidP="00B36800">
      <w:pPr>
        <w:pStyle w:val="a3"/>
        <w:numPr>
          <w:ilvl w:val="0"/>
          <w:numId w:val="2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Птица – лесной доктор. (</w:t>
      </w:r>
      <w:r w:rsidR="00C66362" w:rsidRPr="00D05373">
        <w:rPr>
          <w:rFonts w:ascii="Times New Roman" w:hAnsi="Times New Roman" w:cs="Times New Roman"/>
          <w:color w:val="7F7F7F" w:themeColor="text1" w:themeTint="80"/>
          <w:sz w:val="28"/>
          <w:szCs w:val="28"/>
        </w:rPr>
        <w:t>Д</w:t>
      </w:r>
      <w:r w:rsidRPr="00D05373">
        <w:rPr>
          <w:rFonts w:ascii="Times New Roman" w:hAnsi="Times New Roman" w:cs="Times New Roman"/>
          <w:color w:val="7F7F7F" w:themeColor="text1" w:themeTint="80"/>
          <w:sz w:val="28"/>
          <w:szCs w:val="28"/>
        </w:rPr>
        <w:t>ятел)</w:t>
      </w:r>
    </w:p>
    <w:p w:rsidR="00D918A8" w:rsidRPr="00D05373" w:rsidRDefault="00C66362" w:rsidP="00B36800">
      <w:pPr>
        <w:pStyle w:val="a3"/>
        <w:numPr>
          <w:ilvl w:val="0"/>
          <w:numId w:val="2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Эта птица подбрасывает свои  яйца в чужие гнезда. (Кукушка)</w:t>
      </w:r>
    </w:p>
    <w:p w:rsidR="00C66362" w:rsidRPr="00D05373" w:rsidRDefault="00C66362" w:rsidP="00B36800">
      <w:pPr>
        <w:pStyle w:val="a3"/>
        <w:numPr>
          <w:ilvl w:val="0"/>
          <w:numId w:val="2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Эта птица может передвигаться по стволам деревьев вниз головой. (Поползень)</w:t>
      </w:r>
    </w:p>
    <w:p w:rsidR="00C66362" w:rsidRPr="00D05373" w:rsidRDefault="00C66362" w:rsidP="00B36800">
      <w:pPr>
        <w:pStyle w:val="a3"/>
        <w:numPr>
          <w:ilvl w:val="0"/>
          <w:numId w:val="2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Эта птица выводит птенцов зимой. (Клест)</w:t>
      </w:r>
    </w:p>
    <w:p w:rsidR="00C66362" w:rsidRPr="00D05373" w:rsidRDefault="00C66362" w:rsidP="00B36800">
      <w:pPr>
        <w:pStyle w:val="a3"/>
        <w:numPr>
          <w:ilvl w:val="0"/>
          <w:numId w:val="2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Перья этой птицы с годами становятся пепельно-серебристыми, почти седыми. (Лунь)</w:t>
      </w:r>
    </w:p>
    <w:p w:rsidR="00C66362" w:rsidRPr="00D05373" w:rsidRDefault="00C66362" w:rsidP="00C66362">
      <w:pPr>
        <w:pStyle w:val="a3"/>
        <w:spacing w:after="0" w:line="240" w:lineRule="auto"/>
        <w:ind w:left="1260"/>
        <w:jc w:val="both"/>
        <w:rPr>
          <w:rFonts w:ascii="Times New Roman" w:hAnsi="Times New Roman" w:cs="Times New Roman"/>
          <w:color w:val="7F7F7F" w:themeColor="text1" w:themeTint="80"/>
          <w:sz w:val="28"/>
          <w:szCs w:val="28"/>
        </w:rPr>
      </w:pPr>
    </w:p>
    <w:p w:rsidR="00C66362" w:rsidRPr="00D05373" w:rsidRDefault="00C66362" w:rsidP="00C66362">
      <w:pPr>
        <w:spacing w:after="0" w:line="240" w:lineRule="auto"/>
        <w:ind w:firstLine="540"/>
        <w:jc w:val="both"/>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Животные</w:t>
      </w:r>
    </w:p>
    <w:p w:rsidR="00C66362" w:rsidRPr="00D05373" w:rsidRDefault="00C66362" w:rsidP="00C66362">
      <w:pPr>
        <w:pStyle w:val="a3"/>
        <w:numPr>
          <w:ilvl w:val="0"/>
          <w:numId w:val="2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Его следы похожи </w:t>
      </w:r>
      <w:proofErr w:type="gramStart"/>
      <w:r w:rsidRPr="00D05373">
        <w:rPr>
          <w:rFonts w:ascii="Times New Roman" w:hAnsi="Times New Roman" w:cs="Times New Roman"/>
          <w:color w:val="7F7F7F" w:themeColor="text1" w:themeTint="80"/>
          <w:sz w:val="28"/>
          <w:szCs w:val="28"/>
        </w:rPr>
        <w:t>на</w:t>
      </w:r>
      <w:proofErr w:type="gramEnd"/>
      <w:r w:rsidRPr="00D05373">
        <w:rPr>
          <w:rFonts w:ascii="Times New Roman" w:hAnsi="Times New Roman" w:cs="Times New Roman"/>
          <w:color w:val="7F7F7F" w:themeColor="text1" w:themeTint="80"/>
          <w:sz w:val="28"/>
          <w:szCs w:val="28"/>
        </w:rPr>
        <w:t xml:space="preserve"> человеческие. (Медведь)</w:t>
      </w:r>
    </w:p>
    <w:p w:rsidR="00C66362" w:rsidRPr="00D05373" w:rsidRDefault="00C66362" w:rsidP="00C66362">
      <w:pPr>
        <w:pStyle w:val="a3"/>
        <w:numPr>
          <w:ilvl w:val="0"/>
          <w:numId w:val="2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Детенышей этого животного называют наставниками, </w:t>
      </w:r>
      <w:proofErr w:type="spellStart"/>
      <w:r w:rsidRPr="00D05373">
        <w:rPr>
          <w:rFonts w:ascii="Times New Roman" w:hAnsi="Times New Roman" w:cs="Times New Roman"/>
          <w:color w:val="7F7F7F" w:themeColor="text1" w:themeTint="80"/>
          <w:sz w:val="28"/>
          <w:szCs w:val="28"/>
        </w:rPr>
        <w:t>листопадниками</w:t>
      </w:r>
      <w:proofErr w:type="spellEnd"/>
      <w:r w:rsidRPr="00D05373">
        <w:rPr>
          <w:rFonts w:ascii="Times New Roman" w:hAnsi="Times New Roman" w:cs="Times New Roman"/>
          <w:color w:val="7F7F7F" w:themeColor="text1" w:themeTint="80"/>
          <w:sz w:val="28"/>
          <w:szCs w:val="28"/>
        </w:rPr>
        <w:t>, травниками. (Заяц)</w:t>
      </w:r>
    </w:p>
    <w:p w:rsidR="00C66362" w:rsidRPr="00D05373" w:rsidRDefault="00C66362" w:rsidP="00C66362">
      <w:pPr>
        <w:pStyle w:val="a3"/>
        <w:numPr>
          <w:ilvl w:val="0"/>
          <w:numId w:val="2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Это второе по величине (после зубра) животное Беларуси. (Лось)</w:t>
      </w:r>
    </w:p>
    <w:p w:rsidR="00C66362" w:rsidRPr="00D05373" w:rsidRDefault="00C66362" w:rsidP="00C66362">
      <w:pPr>
        <w:pStyle w:val="a3"/>
        <w:numPr>
          <w:ilvl w:val="0"/>
          <w:numId w:val="2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 нем говорят, что он – пример аккуратности. (Барсук)</w:t>
      </w:r>
    </w:p>
    <w:p w:rsidR="00C66362" w:rsidRPr="00D05373" w:rsidRDefault="00C66362" w:rsidP="00C66362">
      <w:pPr>
        <w:pStyle w:val="a3"/>
        <w:numPr>
          <w:ilvl w:val="0"/>
          <w:numId w:val="2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Она на деревьях грибы сушит. (Белка)</w:t>
      </w:r>
    </w:p>
    <w:p w:rsidR="00C66362" w:rsidRPr="00D05373" w:rsidRDefault="00C66362" w:rsidP="00C66362">
      <w:pPr>
        <w:pStyle w:val="a3"/>
        <w:numPr>
          <w:ilvl w:val="0"/>
          <w:numId w:val="2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 нем говорят, что его «ноги кормят». (Волк)</w:t>
      </w:r>
    </w:p>
    <w:p w:rsidR="00C66362" w:rsidRPr="00D05373" w:rsidRDefault="00C66362" w:rsidP="00C66362">
      <w:pPr>
        <w:pStyle w:val="a3"/>
        <w:numPr>
          <w:ilvl w:val="0"/>
          <w:numId w:val="2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Это дикая кошка с коротким хвостом и кисточками на ушах. (Рысь)</w:t>
      </w:r>
    </w:p>
    <w:p w:rsidR="00C66362" w:rsidRPr="00D05373" w:rsidRDefault="00C66362" w:rsidP="00C66362">
      <w:pPr>
        <w:pStyle w:val="a3"/>
        <w:spacing w:after="0" w:line="240" w:lineRule="auto"/>
        <w:ind w:left="1260"/>
        <w:jc w:val="both"/>
        <w:rPr>
          <w:rFonts w:ascii="Times New Roman" w:hAnsi="Times New Roman" w:cs="Times New Roman"/>
          <w:color w:val="7F7F7F" w:themeColor="text1" w:themeTint="80"/>
          <w:sz w:val="28"/>
          <w:szCs w:val="28"/>
        </w:rPr>
      </w:pPr>
    </w:p>
    <w:p w:rsidR="00C66362" w:rsidRPr="00D05373" w:rsidRDefault="00C66362" w:rsidP="00C66362">
      <w:pPr>
        <w:pStyle w:val="a3"/>
        <w:spacing w:after="0" w:line="240" w:lineRule="auto"/>
        <w:ind w:left="1260"/>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Чудо-дерево</w:t>
      </w:r>
    </w:p>
    <w:p w:rsidR="00C66362" w:rsidRPr="00D05373" w:rsidRDefault="00C66362" w:rsidP="003851BB">
      <w:pPr>
        <w:pStyle w:val="a3"/>
        <w:spacing w:after="0" w:line="240" w:lineRule="auto"/>
        <w:ind w:left="0"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rPr>
        <w:t>Цель</w:t>
      </w:r>
      <w:r w:rsidR="003851BB" w:rsidRPr="00D05373">
        <w:rPr>
          <w:rFonts w:ascii="Times New Roman" w:hAnsi="Times New Roman" w:cs="Times New Roman"/>
          <w:b/>
          <w:color w:val="7F7F7F" w:themeColor="text1" w:themeTint="80"/>
          <w:sz w:val="28"/>
          <w:szCs w:val="28"/>
        </w:rPr>
        <w:t>:</w:t>
      </w:r>
      <w:r w:rsidR="003851BB" w:rsidRPr="00D05373">
        <w:rPr>
          <w:rFonts w:ascii="Times New Roman" w:hAnsi="Times New Roman" w:cs="Times New Roman"/>
          <w:color w:val="7F7F7F" w:themeColor="text1" w:themeTint="80"/>
          <w:sz w:val="28"/>
          <w:szCs w:val="28"/>
        </w:rPr>
        <w:t xml:space="preserve"> познакомить учащихся с удивительным миром деревьев; формировать бережное отношение к растениям родного края.</w:t>
      </w:r>
    </w:p>
    <w:p w:rsidR="003851BB" w:rsidRPr="00D05373" w:rsidRDefault="003851BB" w:rsidP="003851BB">
      <w:pPr>
        <w:pStyle w:val="a3"/>
        <w:spacing w:after="0" w:line="240" w:lineRule="auto"/>
        <w:ind w:left="0"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Во многих сказках люди отправлялись за тридевять земель в тридесятое царство искать </w:t>
      </w:r>
      <w:proofErr w:type="spellStart"/>
      <w:proofErr w:type="gramStart"/>
      <w:r w:rsidRPr="00D05373">
        <w:rPr>
          <w:rFonts w:ascii="Times New Roman" w:hAnsi="Times New Roman" w:cs="Times New Roman"/>
          <w:color w:val="7F7F7F" w:themeColor="text1" w:themeTint="80"/>
          <w:sz w:val="28"/>
          <w:szCs w:val="28"/>
        </w:rPr>
        <w:t>чудо-чудное</w:t>
      </w:r>
      <w:proofErr w:type="spellEnd"/>
      <w:proofErr w:type="gramEnd"/>
      <w:r w:rsidRPr="00D05373">
        <w:rPr>
          <w:rFonts w:ascii="Times New Roman" w:hAnsi="Times New Roman" w:cs="Times New Roman"/>
          <w:color w:val="7F7F7F" w:themeColor="text1" w:themeTint="80"/>
          <w:sz w:val="28"/>
          <w:szCs w:val="28"/>
        </w:rPr>
        <w:t xml:space="preserve">, </w:t>
      </w:r>
      <w:proofErr w:type="spellStart"/>
      <w:r w:rsidRPr="00D05373">
        <w:rPr>
          <w:rFonts w:ascii="Times New Roman" w:hAnsi="Times New Roman" w:cs="Times New Roman"/>
          <w:color w:val="7F7F7F" w:themeColor="text1" w:themeTint="80"/>
          <w:sz w:val="28"/>
          <w:szCs w:val="28"/>
        </w:rPr>
        <w:t>диво-дивное</w:t>
      </w:r>
      <w:proofErr w:type="spellEnd"/>
      <w:r w:rsidRPr="00D05373">
        <w:rPr>
          <w:rFonts w:ascii="Times New Roman" w:hAnsi="Times New Roman" w:cs="Times New Roman"/>
          <w:color w:val="7F7F7F" w:themeColor="text1" w:themeTint="80"/>
          <w:sz w:val="28"/>
          <w:szCs w:val="28"/>
        </w:rPr>
        <w:t>. А ведь и вокруг чудес великое множество! Вот одно из них: рядом с домом или у дороги, в роще или в парке</w:t>
      </w:r>
      <w:proofErr w:type="gramStart"/>
      <w:r w:rsidRPr="00D05373">
        <w:rPr>
          <w:rFonts w:ascii="Times New Roman" w:hAnsi="Times New Roman" w:cs="Times New Roman"/>
          <w:color w:val="7F7F7F" w:themeColor="text1" w:themeTint="80"/>
          <w:sz w:val="28"/>
          <w:szCs w:val="28"/>
        </w:rPr>
        <w:t>… Э</w:t>
      </w:r>
      <w:proofErr w:type="gramEnd"/>
      <w:r w:rsidRPr="00D05373">
        <w:rPr>
          <w:rFonts w:ascii="Times New Roman" w:hAnsi="Times New Roman" w:cs="Times New Roman"/>
          <w:color w:val="7F7F7F" w:themeColor="text1" w:themeTint="80"/>
          <w:sz w:val="28"/>
          <w:szCs w:val="28"/>
        </w:rPr>
        <w:t>то дерево!</w:t>
      </w:r>
    </w:p>
    <w:p w:rsidR="003851BB" w:rsidRPr="00D05373" w:rsidRDefault="003851BB" w:rsidP="003851BB">
      <w:pPr>
        <w:pStyle w:val="a3"/>
        <w:spacing w:after="0" w:line="240" w:lineRule="auto"/>
        <w:ind w:left="0" w:firstLine="540"/>
        <w:jc w:val="both"/>
        <w:rPr>
          <w:rFonts w:ascii="Times New Roman" w:hAnsi="Times New Roman" w:cs="Times New Roman"/>
          <w:color w:val="7F7F7F" w:themeColor="text1" w:themeTint="80"/>
          <w:sz w:val="28"/>
          <w:szCs w:val="28"/>
        </w:rPr>
      </w:pPr>
    </w:p>
    <w:p w:rsidR="003851BB" w:rsidRPr="00D05373" w:rsidRDefault="003851BB" w:rsidP="003851BB">
      <w:pPr>
        <w:pStyle w:val="a3"/>
        <w:spacing w:after="0" w:line="240" w:lineRule="auto"/>
        <w:ind w:left="0" w:firstLine="540"/>
        <w:jc w:val="both"/>
        <w:rPr>
          <w:rFonts w:ascii="Times New Roman" w:hAnsi="Times New Roman" w:cs="Times New Roman"/>
          <w:b/>
          <w:color w:val="7F7F7F" w:themeColor="text1" w:themeTint="80"/>
          <w:sz w:val="28"/>
          <w:szCs w:val="28"/>
        </w:rPr>
      </w:pPr>
      <w:proofErr w:type="gramStart"/>
      <w:r w:rsidRPr="00D05373">
        <w:rPr>
          <w:rFonts w:ascii="Times New Roman" w:hAnsi="Times New Roman" w:cs="Times New Roman"/>
          <w:b/>
          <w:color w:val="7F7F7F" w:themeColor="text1" w:themeTint="80"/>
          <w:sz w:val="28"/>
          <w:szCs w:val="28"/>
          <w:lang w:val="en-US"/>
        </w:rPr>
        <w:t>I</w:t>
      </w:r>
      <w:r w:rsidRPr="00D05373">
        <w:rPr>
          <w:rFonts w:ascii="Times New Roman" w:hAnsi="Times New Roman" w:cs="Times New Roman"/>
          <w:b/>
          <w:color w:val="7F7F7F" w:themeColor="text1" w:themeTint="80"/>
          <w:sz w:val="28"/>
          <w:szCs w:val="28"/>
        </w:rPr>
        <w:t xml:space="preserve"> </w:t>
      </w:r>
      <w:r w:rsidR="00A31257" w:rsidRPr="00D05373">
        <w:rPr>
          <w:rFonts w:ascii="Times New Roman" w:hAnsi="Times New Roman" w:cs="Times New Roman"/>
          <w:b/>
          <w:color w:val="7F7F7F" w:themeColor="text1" w:themeTint="80"/>
          <w:sz w:val="28"/>
          <w:szCs w:val="28"/>
        </w:rPr>
        <w:t>тур.</w:t>
      </w:r>
      <w:proofErr w:type="gramEnd"/>
      <w:r w:rsidR="00A31257" w:rsidRPr="00D05373">
        <w:rPr>
          <w:rFonts w:ascii="Times New Roman" w:hAnsi="Times New Roman" w:cs="Times New Roman"/>
          <w:b/>
          <w:color w:val="7F7F7F" w:themeColor="text1" w:themeTint="80"/>
          <w:sz w:val="28"/>
          <w:szCs w:val="28"/>
        </w:rPr>
        <w:t xml:space="preserve"> </w:t>
      </w:r>
      <w:r w:rsidRPr="00D05373">
        <w:rPr>
          <w:rFonts w:ascii="Times New Roman" w:hAnsi="Times New Roman" w:cs="Times New Roman"/>
          <w:b/>
          <w:color w:val="7F7F7F" w:themeColor="text1" w:themeTint="80"/>
          <w:sz w:val="28"/>
          <w:szCs w:val="28"/>
        </w:rPr>
        <w:t>А у нас в Беларуси.</w:t>
      </w:r>
    </w:p>
    <w:p w:rsidR="003851BB" w:rsidRPr="00D05373" w:rsidRDefault="003851BB" w:rsidP="003851BB">
      <w:pPr>
        <w:pStyle w:val="a3"/>
        <w:spacing w:after="0" w:line="240" w:lineRule="auto"/>
        <w:ind w:left="0"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Вопросы:</w:t>
      </w:r>
    </w:p>
    <w:p w:rsidR="003851BB" w:rsidRPr="00D05373" w:rsidRDefault="003851BB" w:rsidP="003851BB">
      <w:pPr>
        <w:pStyle w:val="a3"/>
        <w:numPr>
          <w:ilvl w:val="0"/>
          <w:numId w:val="2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 некоторых деревнях Беларуси был обычай класть у порога березовое полено. С чем это связано? (считалось, что береза охраняет от зла; это преграда для нечистой силы)</w:t>
      </w:r>
    </w:p>
    <w:p w:rsidR="00885D5C" w:rsidRPr="00D05373" w:rsidRDefault="00885D5C" w:rsidP="003851BB">
      <w:pPr>
        <w:pStyle w:val="a3"/>
        <w:numPr>
          <w:ilvl w:val="0"/>
          <w:numId w:val="2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Это дерево издавна считалось лучшим медоносом. Из его сушеных цветов получается прекрасное лекарство от простуды. Что это за дерево? (Липа)</w:t>
      </w:r>
    </w:p>
    <w:p w:rsidR="00885D5C" w:rsidRPr="00D05373" w:rsidRDefault="00885D5C" w:rsidP="003851BB">
      <w:pPr>
        <w:pStyle w:val="a3"/>
        <w:numPr>
          <w:ilvl w:val="0"/>
          <w:numId w:val="2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Отгадайте загадку:</w:t>
      </w:r>
    </w:p>
    <w:p w:rsidR="00885D5C" w:rsidRPr="00D05373" w:rsidRDefault="00885D5C" w:rsidP="00885D5C">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Весной веселит</w:t>
      </w:r>
    </w:p>
    <w:p w:rsidR="00885D5C" w:rsidRPr="00D05373" w:rsidRDefault="00885D5C" w:rsidP="00885D5C">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Летом холодит</w:t>
      </w:r>
    </w:p>
    <w:p w:rsidR="00885D5C" w:rsidRPr="00D05373" w:rsidRDefault="00885D5C" w:rsidP="00885D5C">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Осенью питает</w:t>
      </w:r>
    </w:p>
    <w:p w:rsidR="00885D5C" w:rsidRPr="00D05373" w:rsidRDefault="00885D5C" w:rsidP="00885D5C">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Зимой согревает. (Дерево)</w:t>
      </w:r>
    </w:p>
    <w:p w:rsidR="00885D5C" w:rsidRPr="00D05373" w:rsidRDefault="00885D5C" w:rsidP="00885D5C">
      <w:pPr>
        <w:pStyle w:val="a3"/>
        <w:numPr>
          <w:ilvl w:val="0"/>
          <w:numId w:val="2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Почему купола церквей делали из осины? (считалось, что </w:t>
      </w:r>
      <w:proofErr w:type="gramStart"/>
      <w:r w:rsidR="00177940" w:rsidRPr="00D05373">
        <w:rPr>
          <w:rFonts w:ascii="Times New Roman" w:hAnsi="Times New Roman" w:cs="Times New Roman"/>
          <w:color w:val="7F7F7F" w:themeColor="text1" w:themeTint="80"/>
          <w:sz w:val="28"/>
          <w:szCs w:val="28"/>
        </w:rPr>
        <w:t>осина</w:t>
      </w:r>
      <w:proofErr w:type="gramEnd"/>
      <w:r w:rsidR="00177940" w:rsidRPr="00D05373">
        <w:rPr>
          <w:rFonts w:ascii="Times New Roman" w:hAnsi="Times New Roman" w:cs="Times New Roman"/>
          <w:color w:val="7F7F7F" w:themeColor="text1" w:themeTint="80"/>
          <w:sz w:val="28"/>
          <w:szCs w:val="28"/>
        </w:rPr>
        <w:t xml:space="preserve"> как и береза дерево, изгоняющее нечистую силу</w:t>
      </w:r>
      <w:r w:rsidRPr="00D05373">
        <w:rPr>
          <w:rFonts w:ascii="Times New Roman" w:hAnsi="Times New Roman" w:cs="Times New Roman"/>
          <w:color w:val="7F7F7F" w:themeColor="text1" w:themeTint="80"/>
          <w:sz w:val="28"/>
          <w:szCs w:val="28"/>
        </w:rPr>
        <w:t>)</w:t>
      </w:r>
    </w:p>
    <w:p w:rsidR="00177940" w:rsidRPr="00D05373" w:rsidRDefault="00177940" w:rsidP="00885D5C">
      <w:pPr>
        <w:pStyle w:val="a3"/>
        <w:numPr>
          <w:ilvl w:val="0"/>
          <w:numId w:val="2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В старину люди говорили о березе как о дереве «Об четыре дела». </w:t>
      </w:r>
      <w:proofErr w:type="gramStart"/>
      <w:r w:rsidRPr="00D05373">
        <w:rPr>
          <w:rFonts w:ascii="Times New Roman" w:hAnsi="Times New Roman" w:cs="Times New Roman"/>
          <w:color w:val="7F7F7F" w:themeColor="text1" w:themeTint="80"/>
          <w:sz w:val="28"/>
          <w:szCs w:val="28"/>
        </w:rPr>
        <w:t>Какие это дела? (1.</w:t>
      </w:r>
      <w:proofErr w:type="gramEnd"/>
      <w:r w:rsidRPr="00D05373">
        <w:rPr>
          <w:rFonts w:ascii="Times New Roman" w:hAnsi="Times New Roman" w:cs="Times New Roman"/>
          <w:color w:val="7F7F7F" w:themeColor="text1" w:themeTint="80"/>
          <w:sz w:val="28"/>
          <w:szCs w:val="28"/>
        </w:rPr>
        <w:t xml:space="preserve"> Из березы делали лучину, которая не коптила; 2. Смазывали колеса дегтем, сделанным из березовой коры; 3. Отваром из березовых почек заживляли раны; 4. </w:t>
      </w:r>
      <w:proofErr w:type="gramStart"/>
      <w:r w:rsidRPr="00D05373">
        <w:rPr>
          <w:rFonts w:ascii="Times New Roman" w:hAnsi="Times New Roman" w:cs="Times New Roman"/>
          <w:color w:val="7F7F7F" w:themeColor="text1" w:themeTint="80"/>
          <w:sz w:val="28"/>
          <w:szCs w:val="28"/>
        </w:rPr>
        <w:t>Делали березовые веники для бани.)</w:t>
      </w:r>
      <w:proofErr w:type="gramEnd"/>
    </w:p>
    <w:p w:rsidR="00177940" w:rsidRPr="00D05373" w:rsidRDefault="00177940" w:rsidP="00885D5C">
      <w:pPr>
        <w:pStyle w:val="a3"/>
        <w:numPr>
          <w:ilvl w:val="0"/>
          <w:numId w:val="2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 каком дереве идет речь?</w:t>
      </w:r>
    </w:p>
    <w:p w:rsidR="00177940" w:rsidRPr="00D05373" w:rsidRDefault="00177940" w:rsidP="00177940">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Вроде сосен, вроде елок,</w:t>
      </w:r>
    </w:p>
    <w:p w:rsidR="00177940" w:rsidRPr="00D05373" w:rsidRDefault="00177940" w:rsidP="00177940">
      <w:pPr>
        <w:pStyle w:val="a3"/>
        <w:spacing w:after="0" w:line="240" w:lineRule="auto"/>
        <w:ind w:left="126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А зимою без иголок. (Лиственница)</w:t>
      </w:r>
    </w:p>
    <w:p w:rsidR="00B36800" w:rsidRPr="00D05373" w:rsidRDefault="00177940" w:rsidP="00B36800">
      <w:pPr>
        <w:pStyle w:val="a3"/>
        <w:numPr>
          <w:ilvl w:val="0"/>
          <w:numId w:val="23"/>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Почему в церковноприходских школах розги делали из березы? (чтобы изгонять из нерадивых</w:t>
      </w:r>
      <w:r w:rsidR="00116C09" w:rsidRPr="00D05373">
        <w:rPr>
          <w:rFonts w:ascii="Times New Roman" w:hAnsi="Times New Roman" w:cs="Times New Roman"/>
          <w:color w:val="7F7F7F" w:themeColor="text1" w:themeTint="80"/>
          <w:sz w:val="28"/>
          <w:szCs w:val="28"/>
        </w:rPr>
        <w:t xml:space="preserve"> учеников бесов</w:t>
      </w:r>
      <w:r w:rsidRPr="00D05373">
        <w:rPr>
          <w:rFonts w:ascii="Times New Roman" w:hAnsi="Times New Roman" w:cs="Times New Roman"/>
          <w:color w:val="7F7F7F" w:themeColor="text1" w:themeTint="80"/>
          <w:sz w:val="28"/>
          <w:szCs w:val="28"/>
        </w:rPr>
        <w:t>)</w:t>
      </w:r>
    </w:p>
    <w:p w:rsidR="006543A3" w:rsidRPr="00D05373" w:rsidRDefault="006543A3" w:rsidP="006543A3">
      <w:pPr>
        <w:pStyle w:val="a3"/>
        <w:spacing w:after="0" w:line="240" w:lineRule="auto"/>
        <w:ind w:left="1260"/>
        <w:jc w:val="both"/>
        <w:rPr>
          <w:rFonts w:ascii="Times New Roman" w:hAnsi="Times New Roman" w:cs="Times New Roman"/>
          <w:color w:val="7F7F7F" w:themeColor="text1" w:themeTint="80"/>
          <w:sz w:val="28"/>
          <w:szCs w:val="28"/>
        </w:rPr>
      </w:pPr>
    </w:p>
    <w:p w:rsidR="00116C09" w:rsidRPr="00D05373" w:rsidRDefault="00116C09" w:rsidP="00116C09">
      <w:pPr>
        <w:spacing w:after="0" w:line="240" w:lineRule="auto"/>
        <w:ind w:firstLine="540"/>
        <w:jc w:val="both"/>
        <w:rPr>
          <w:rFonts w:ascii="Times New Roman" w:hAnsi="Times New Roman" w:cs="Times New Roman"/>
          <w:b/>
          <w:color w:val="7F7F7F" w:themeColor="text1" w:themeTint="80"/>
          <w:sz w:val="28"/>
          <w:szCs w:val="28"/>
        </w:rPr>
      </w:pPr>
      <w:proofErr w:type="gramStart"/>
      <w:r w:rsidRPr="00D05373">
        <w:rPr>
          <w:rFonts w:ascii="Times New Roman" w:hAnsi="Times New Roman" w:cs="Times New Roman"/>
          <w:b/>
          <w:color w:val="7F7F7F" w:themeColor="text1" w:themeTint="80"/>
          <w:sz w:val="28"/>
          <w:szCs w:val="28"/>
          <w:lang w:val="en-US"/>
        </w:rPr>
        <w:t>II</w:t>
      </w:r>
      <w:r w:rsidR="00A31257" w:rsidRPr="00D05373">
        <w:rPr>
          <w:rFonts w:ascii="Times New Roman" w:hAnsi="Times New Roman" w:cs="Times New Roman"/>
          <w:b/>
          <w:color w:val="7F7F7F" w:themeColor="text1" w:themeTint="80"/>
          <w:sz w:val="28"/>
          <w:szCs w:val="28"/>
        </w:rPr>
        <w:t xml:space="preserve"> тур.</w:t>
      </w:r>
      <w:proofErr w:type="gramEnd"/>
      <w:r w:rsidR="00A31257" w:rsidRPr="00D05373">
        <w:rPr>
          <w:rFonts w:ascii="Times New Roman" w:hAnsi="Times New Roman" w:cs="Times New Roman"/>
          <w:b/>
          <w:color w:val="7F7F7F" w:themeColor="text1" w:themeTint="80"/>
          <w:sz w:val="28"/>
          <w:szCs w:val="28"/>
        </w:rPr>
        <w:t xml:space="preserve"> </w:t>
      </w:r>
      <w:r w:rsidRPr="00D05373">
        <w:rPr>
          <w:rFonts w:ascii="Times New Roman" w:hAnsi="Times New Roman" w:cs="Times New Roman"/>
          <w:b/>
          <w:color w:val="7F7F7F" w:themeColor="text1" w:themeTint="80"/>
          <w:sz w:val="28"/>
          <w:szCs w:val="28"/>
        </w:rPr>
        <w:t xml:space="preserve"> </w:t>
      </w:r>
      <w:proofErr w:type="gramStart"/>
      <w:r w:rsidRPr="00D05373">
        <w:rPr>
          <w:rFonts w:ascii="Times New Roman" w:hAnsi="Times New Roman" w:cs="Times New Roman"/>
          <w:b/>
          <w:color w:val="7F7F7F" w:themeColor="text1" w:themeTint="80"/>
          <w:sz w:val="28"/>
          <w:szCs w:val="28"/>
        </w:rPr>
        <w:t>В глубь</w:t>
      </w:r>
      <w:proofErr w:type="gramEnd"/>
      <w:r w:rsidRPr="00D05373">
        <w:rPr>
          <w:rFonts w:ascii="Times New Roman" w:hAnsi="Times New Roman" w:cs="Times New Roman"/>
          <w:b/>
          <w:color w:val="7F7F7F" w:themeColor="text1" w:themeTint="80"/>
          <w:sz w:val="28"/>
          <w:szCs w:val="28"/>
        </w:rPr>
        <w:t xml:space="preserve"> веков.</w:t>
      </w:r>
    </w:p>
    <w:p w:rsidR="00116C09" w:rsidRPr="00D05373" w:rsidRDefault="00116C09" w:rsidP="00116C09">
      <w:pPr>
        <w:pStyle w:val="a3"/>
        <w:numPr>
          <w:ilvl w:val="0"/>
          <w:numId w:val="2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 называется наука, изучающая ископаемых животных и растений? (палеонтология)</w:t>
      </w:r>
    </w:p>
    <w:p w:rsidR="00116C09" w:rsidRPr="00D05373" w:rsidRDefault="00116C09" w:rsidP="00116C09">
      <w:pPr>
        <w:pStyle w:val="a3"/>
        <w:numPr>
          <w:ilvl w:val="0"/>
          <w:numId w:val="2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 называется дерево, согласно преданию наказанное Христом? (смоковница, оно же фиговое дерево, инжир). Согласно легенде Христос покарал смоковницу за бесплодие.</w:t>
      </w:r>
    </w:p>
    <w:p w:rsidR="00116C09" w:rsidRPr="00D05373" w:rsidRDefault="00116C09" w:rsidP="00116C09">
      <w:pPr>
        <w:pStyle w:val="a3"/>
        <w:numPr>
          <w:ilvl w:val="0"/>
          <w:numId w:val="2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 образовался янтарь? (янтарь – это окаменевшая смола сосен, которые росли на берегу моря около 40 млн. лет назад)</w:t>
      </w:r>
    </w:p>
    <w:p w:rsidR="00116C09" w:rsidRPr="00D05373" w:rsidRDefault="00116C09" w:rsidP="00116C09">
      <w:pPr>
        <w:pStyle w:val="a3"/>
        <w:numPr>
          <w:ilvl w:val="0"/>
          <w:numId w:val="2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Древние римляне называли его «</w:t>
      </w:r>
      <w:proofErr w:type="spellStart"/>
      <w:r w:rsidRPr="00D05373">
        <w:rPr>
          <w:rFonts w:ascii="Times New Roman" w:hAnsi="Times New Roman" w:cs="Times New Roman"/>
          <w:color w:val="7F7F7F" w:themeColor="text1" w:themeTint="80"/>
          <w:sz w:val="28"/>
          <w:szCs w:val="28"/>
        </w:rPr>
        <w:t>кверкус</w:t>
      </w:r>
      <w:proofErr w:type="spellEnd"/>
      <w:r w:rsidRPr="00D05373">
        <w:rPr>
          <w:rFonts w:ascii="Times New Roman" w:hAnsi="Times New Roman" w:cs="Times New Roman"/>
          <w:color w:val="7F7F7F" w:themeColor="text1" w:themeTint="80"/>
          <w:sz w:val="28"/>
          <w:szCs w:val="28"/>
        </w:rPr>
        <w:t>», что значит «красавец». Это дерево в Древнем Риме стало деревом верховного бога юпитера. Оно считалось священным. Что это за дерево? (Дуб)</w:t>
      </w:r>
    </w:p>
    <w:p w:rsidR="00116C09" w:rsidRPr="00D05373" w:rsidRDefault="00116C09" w:rsidP="00116C09">
      <w:pPr>
        <w:pStyle w:val="a3"/>
        <w:numPr>
          <w:ilvl w:val="0"/>
          <w:numId w:val="2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Какие растения росли в первобытных лесах примерно 420 млн. лет назад? (папоротникообразные, хвощи, плауны)</w:t>
      </w:r>
    </w:p>
    <w:p w:rsidR="00116C09" w:rsidRPr="00D05373" w:rsidRDefault="00116C09" w:rsidP="00116C09">
      <w:pPr>
        <w:pStyle w:val="a3"/>
        <w:numPr>
          <w:ilvl w:val="0"/>
          <w:numId w:val="2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В конце XVI века князем Николаем Христофором </w:t>
      </w:r>
      <w:proofErr w:type="spellStart"/>
      <w:r w:rsidRPr="00D05373">
        <w:rPr>
          <w:rFonts w:ascii="Times New Roman" w:hAnsi="Times New Roman" w:cs="Times New Roman"/>
          <w:color w:val="7F7F7F" w:themeColor="text1" w:themeTint="80"/>
          <w:sz w:val="28"/>
          <w:szCs w:val="28"/>
        </w:rPr>
        <w:t>Радзивилом</w:t>
      </w:r>
      <w:proofErr w:type="spellEnd"/>
      <w:r w:rsidRPr="00D05373">
        <w:rPr>
          <w:rFonts w:ascii="Times New Roman" w:hAnsi="Times New Roman" w:cs="Times New Roman"/>
          <w:color w:val="7F7F7F" w:themeColor="text1" w:themeTint="80"/>
          <w:sz w:val="28"/>
          <w:szCs w:val="28"/>
        </w:rPr>
        <w:t xml:space="preserve"> Сироткой</w:t>
      </w:r>
      <w:r w:rsidR="00A31257" w:rsidRPr="00D05373">
        <w:rPr>
          <w:rFonts w:ascii="Times New Roman" w:hAnsi="Times New Roman" w:cs="Times New Roman"/>
          <w:color w:val="7F7F7F" w:themeColor="text1" w:themeTint="80"/>
          <w:sz w:val="28"/>
          <w:szCs w:val="28"/>
        </w:rPr>
        <w:t xml:space="preserve"> был заложен самый большой старинный парк на территории Беларуси – Альба. Эта летняя резиденция князей </w:t>
      </w:r>
      <w:proofErr w:type="spellStart"/>
      <w:r w:rsidR="00A31257" w:rsidRPr="00D05373">
        <w:rPr>
          <w:rFonts w:ascii="Times New Roman" w:hAnsi="Times New Roman" w:cs="Times New Roman"/>
          <w:color w:val="7F7F7F" w:themeColor="text1" w:themeTint="80"/>
          <w:sz w:val="28"/>
          <w:szCs w:val="28"/>
        </w:rPr>
        <w:t>Радзивилов</w:t>
      </w:r>
      <w:proofErr w:type="spellEnd"/>
      <w:r w:rsidR="00A31257" w:rsidRPr="00D05373">
        <w:rPr>
          <w:rFonts w:ascii="Times New Roman" w:hAnsi="Times New Roman" w:cs="Times New Roman"/>
          <w:color w:val="7F7F7F" w:themeColor="text1" w:themeTint="80"/>
          <w:sz w:val="28"/>
          <w:szCs w:val="28"/>
        </w:rPr>
        <w:t xml:space="preserve"> просуществовала до конца XVII </w:t>
      </w:r>
      <w:proofErr w:type="gramStart"/>
      <w:r w:rsidR="00A31257" w:rsidRPr="00D05373">
        <w:rPr>
          <w:rFonts w:ascii="Times New Roman" w:hAnsi="Times New Roman" w:cs="Times New Roman"/>
          <w:color w:val="7F7F7F" w:themeColor="text1" w:themeTint="80"/>
          <w:sz w:val="28"/>
          <w:szCs w:val="28"/>
        </w:rPr>
        <w:t>в</w:t>
      </w:r>
      <w:proofErr w:type="gramEnd"/>
      <w:r w:rsidR="00A31257" w:rsidRPr="00D05373">
        <w:rPr>
          <w:rFonts w:ascii="Times New Roman" w:hAnsi="Times New Roman" w:cs="Times New Roman"/>
          <w:color w:val="7F7F7F" w:themeColor="text1" w:themeTint="80"/>
          <w:sz w:val="28"/>
          <w:szCs w:val="28"/>
        </w:rPr>
        <w:t xml:space="preserve">. </w:t>
      </w:r>
      <w:proofErr w:type="gramStart"/>
      <w:r w:rsidR="00A31257" w:rsidRPr="00D05373">
        <w:rPr>
          <w:rFonts w:ascii="Times New Roman" w:hAnsi="Times New Roman" w:cs="Times New Roman"/>
          <w:color w:val="7F7F7F" w:themeColor="text1" w:themeTint="80"/>
          <w:sz w:val="28"/>
          <w:szCs w:val="28"/>
        </w:rPr>
        <w:t>Назовите</w:t>
      </w:r>
      <w:proofErr w:type="gramEnd"/>
      <w:r w:rsidR="00A31257" w:rsidRPr="00D05373">
        <w:rPr>
          <w:rFonts w:ascii="Times New Roman" w:hAnsi="Times New Roman" w:cs="Times New Roman"/>
          <w:color w:val="7F7F7F" w:themeColor="text1" w:themeTint="80"/>
          <w:sz w:val="28"/>
          <w:szCs w:val="28"/>
        </w:rPr>
        <w:t xml:space="preserve"> белорусский город, где находится парковый комплекс XVII – XVIII в. «Альба». (Несвиж)</w:t>
      </w:r>
    </w:p>
    <w:p w:rsidR="00A31257" w:rsidRPr="00D05373" w:rsidRDefault="00A31257" w:rsidP="00116C09">
      <w:pPr>
        <w:pStyle w:val="a3"/>
        <w:numPr>
          <w:ilvl w:val="0"/>
          <w:numId w:val="26"/>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Указом Петра I лесные угодья под Воронежем были объявлены карательной рощей. Эта роща давала лучший материал для постройки кораблей. Какие деревья там росли? (Дубы)</w:t>
      </w:r>
    </w:p>
    <w:p w:rsidR="00A31257" w:rsidRPr="00D05373" w:rsidRDefault="00A31257" w:rsidP="00A31257">
      <w:pPr>
        <w:pStyle w:val="a3"/>
        <w:spacing w:after="0" w:line="240" w:lineRule="auto"/>
        <w:ind w:left="1260"/>
        <w:jc w:val="both"/>
        <w:rPr>
          <w:rFonts w:ascii="Times New Roman" w:hAnsi="Times New Roman" w:cs="Times New Roman"/>
          <w:color w:val="7F7F7F" w:themeColor="text1" w:themeTint="80"/>
          <w:sz w:val="28"/>
          <w:szCs w:val="28"/>
        </w:rPr>
      </w:pPr>
    </w:p>
    <w:p w:rsidR="00A31257" w:rsidRPr="00D05373" w:rsidRDefault="00A31257" w:rsidP="00A31257">
      <w:pPr>
        <w:spacing w:after="0" w:line="240" w:lineRule="auto"/>
        <w:ind w:firstLine="540"/>
        <w:jc w:val="both"/>
        <w:rPr>
          <w:rFonts w:ascii="Times New Roman" w:hAnsi="Times New Roman" w:cs="Times New Roman"/>
          <w:b/>
          <w:color w:val="7F7F7F" w:themeColor="text1" w:themeTint="80"/>
          <w:sz w:val="28"/>
          <w:szCs w:val="28"/>
        </w:rPr>
      </w:pPr>
      <w:proofErr w:type="gramStart"/>
      <w:r w:rsidRPr="00D05373">
        <w:rPr>
          <w:rFonts w:ascii="Times New Roman" w:hAnsi="Times New Roman" w:cs="Times New Roman"/>
          <w:b/>
          <w:color w:val="7F7F7F" w:themeColor="text1" w:themeTint="80"/>
          <w:sz w:val="28"/>
          <w:szCs w:val="28"/>
          <w:lang w:val="en-US"/>
        </w:rPr>
        <w:t>III</w:t>
      </w:r>
      <w:r w:rsidRPr="00D05373">
        <w:rPr>
          <w:rFonts w:ascii="Times New Roman" w:hAnsi="Times New Roman" w:cs="Times New Roman"/>
          <w:b/>
          <w:color w:val="7F7F7F" w:themeColor="text1" w:themeTint="80"/>
          <w:sz w:val="28"/>
          <w:szCs w:val="28"/>
        </w:rPr>
        <w:t xml:space="preserve"> тур.</w:t>
      </w:r>
      <w:proofErr w:type="gramEnd"/>
      <w:r w:rsidRPr="00D05373">
        <w:rPr>
          <w:rFonts w:ascii="Times New Roman" w:hAnsi="Times New Roman" w:cs="Times New Roman"/>
          <w:b/>
          <w:color w:val="7F7F7F" w:themeColor="text1" w:themeTint="80"/>
          <w:sz w:val="28"/>
          <w:szCs w:val="28"/>
        </w:rPr>
        <w:t xml:space="preserve"> Загадки о деревьях</w:t>
      </w:r>
    </w:p>
    <w:p w:rsidR="00116C09" w:rsidRPr="00D05373" w:rsidRDefault="00A31257" w:rsidP="00A31257">
      <w:pPr>
        <w:pStyle w:val="a3"/>
        <w:numPr>
          <w:ilvl w:val="0"/>
          <w:numId w:val="27"/>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Дерево-долгожитель, живет около 2000 лет. В древности славяне использовали его в магических обрядах, посвященных богу грома и молнии Перуну. Из него выбирали статую и разжигали перед ней огонь. Заросли этих деревьев называли «бор». В его рощах приносили жертвы, совершались обряды. Боясь несчастья, эти деревья не рубили. Древние греки посвятили это дерево богу Солнца, науки и искусства </w:t>
      </w:r>
      <w:proofErr w:type="spellStart"/>
      <w:r w:rsidRPr="00D05373">
        <w:rPr>
          <w:rFonts w:ascii="Times New Roman" w:hAnsi="Times New Roman" w:cs="Times New Roman"/>
          <w:color w:val="7F7F7F" w:themeColor="text1" w:themeTint="80"/>
          <w:sz w:val="28"/>
          <w:szCs w:val="28"/>
        </w:rPr>
        <w:t>Апполону</w:t>
      </w:r>
      <w:proofErr w:type="spellEnd"/>
      <w:r w:rsidRPr="00D05373">
        <w:rPr>
          <w:rFonts w:ascii="Times New Roman" w:hAnsi="Times New Roman" w:cs="Times New Roman"/>
          <w:color w:val="7F7F7F" w:themeColor="text1" w:themeTint="80"/>
          <w:sz w:val="28"/>
          <w:szCs w:val="28"/>
        </w:rPr>
        <w:t xml:space="preserve">, а его ветвь означала могущество. Венком из таких </w:t>
      </w:r>
      <w:r w:rsidR="006543A3" w:rsidRPr="00D05373">
        <w:rPr>
          <w:rFonts w:ascii="Times New Roman" w:hAnsi="Times New Roman" w:cs="Times New Roman"/>
          <w:color w:val="7F7F7F" w:themeColor="text1" w:themeTint="80"/>
          <w:sz w:val="28"/>
          <w:szCs w:val="28"/>
        </w:rPr>
        <w:t>веток награждали за спасение жизни и воинские подвиги. (Дуб)</w:t>
      </w:r>
    </w:p>
    <w:p w:rsidR="006543A3" w:rsidRPr="00D05373" w:rsidRDefault="006543A3" w:rsidP="00A31257">
      <w:pPr>
        <w:pStyle w:val="a3"/>
        <w:numPr>
          <w:ilvl w:val="0"/>
          <w:numId w:val="27"/>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Лиственное дерево-долгожитель, живет более 500 лет. Многие детали кораблей сделаны из этого дерева. Постройки «самого мокрого города» в мире – Венеци</w:t>
      </w:r>
      <w:proofErr w:type="gramStart"/>
      <w:r w:rsidRPr="00D05373">
        <w:rPr>
          <w:rFonts w:ascii="Times New Roman" w:hAnsi="Times New Roman" w:cs="Times New Roman"/>
          <w:color w:val="7F7F7F" w:themeColor="text1" w:themeTint="80"/>
          <w:sz w:val="28"/>
          <w:szCs w:val="28"/>
        </w:rPr>
        <w:t>и-</w:t>
      </w:r>
      <w:proofErr w:type="gramEnd"/>
      <w:r w:rsidRPr="00D05373">
        <w:rPr>
          <w:rFonts w:ascii="Times New Roman" w:hAnsi="Times New Roman" w:cs="Times New Roman"/>
          <w:color w:val="7F7F7F" w:themeColor="text1" w:themeTint="80"/>
          <w:sz w:val="28"/>
          <w:szCs w:val="28"/>
        </w:rPr>
        <w:t xml:space="preserve"> стоят на сваях из этого дерева. Волокна его древесины неровные, плохо отделяются друг от друга (увязает топор). Образует светлые южные леса. Это прекрасный «пылесос», очищающий воздух от пыли и сажи. (Вяз)</w:t>
      </w:r>
    </w:p>
    <w:p w:rsidR="006543A3" w:rsidRPr="00D05373" w:rsidRDefault="006543A3" w:rsidP="00A31257">
      <w:pPr>
        <w:pStyle w:val="a3"/>
        <w:numPr>
          <w:ilvl w:val="0"/>
          <w:numId w:val="27"/>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Древесина этого дерева, как хамелеон, изменяет окраску: срубленное дерево краснеет, посохшее становится нежно-розового цвета. </w:t>
      </w:r>
      <w:r w:rsidR="00A45319" w:rsidRPr="00D05373">
        <w:rPr>
          <w:rFonts w:ascii="Times New Roman" w:hAnsi="Times New Roman" w:cs="Times New Roman"/>
          <w:color w:val="7F7F7F" w:themeColor="text1" w:themeTint="80"/>
          <w:sz w:val="28"/>
          <w:szCs w:val="28"/>
        </w:rPr>
        <w:t xml:space="preserve">За красновато-оранжевым лубяным слоем идет </w:t>
      </w:r>
      <w:proofErr w:type="gramStart"/>
      <w:r w:rsidR="00A45319" w:rsidRPr="00D05373">
        <w:rPr>
          <w:rFonts w:ascii="Times New Roman" w:hAnsi="Times New Roman" w:cs="Times New Roman"/>
          <w:color w:val="7F7F7F" w:themeColor="text1" w:themeTint="80"/>
          <w:sz w:val="28"/>
          <w:szCs w:val="28"/>
        </w:rPr>
        <w:t>буро-коричневый</w:t>
      </w:r>
      <w:proofErr w:type="gramEnd"/>
      <w:r w:rsidR="00A45319" w:rsidRPr="00D05373">
        <w:rPr>
          <w:rFonts w:ascii="Times New Roman" w:hAnsi="Times New Roman" w:cs="Times New Roman"/>
          <w:color w:val="7F7F7F" w:themeColor="text1" w:themeTint="80"/>
          <w:sz w:val="28"/>
          <w:szCs w:val="28"/>
        </w:rPr>
        <w:t>, затем фиолетовый. На ней не бывает трещин. У этого дерева липкие почки, побеги, молодые листья. «Пылит оно раньше других деревьев, а листья никогда не меняют цвета, оставаясь зелеными». (Ольха)</w:t>
      </w:r>
    </w:p>
    <w:p w:rsidR="005004BF" w:rsidRPr="00D05373" w:rsidRDefault="00D744EC" w:rsidP="005004BF">
      <w:pPr>
        <w:pStyle w:val="a3"/>
        <w:numPr>
          <w:ilvl w:val="0"/>
          <w:numId w:val="27"/>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Это дерево живет долго, его листья похожи на сердечки. За красивый и нежный облик древние славяне посвятили это дерево богине любви и красоты Ладе. Взрослое дерево дает до 12 кг меда, который считается одним из лучших. (Липа)</w:t>
      </w:r>
    </w:p>
    <w:p w:rsidR="00D744EC" w:rsidRPr="00D05373" w:rsidRDefault="00D744EC" w:rsidP="005004BF">
      <w:pPr>
        <w:pStyle w:val="a3"/>
        <w:numPr>
          <w:ilvl w:val="0"/>
          <w:numId w:val="27"/>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Дерево живет мало, около 100 лет, потому что ломается от ветра, древесина его гниет. Цветет до появления листьев. Если нет листьев, то по вкусу, специфическому горькому запаху можно определить, что это за дерево. Вместе с листопадом приходит </w:t>
      </w:r>
      <w:proofErr w:type="spellStart"/>
      <w:r w:rsidRPr="00D05373">
        <w:rPr>
          <w:rFonts w:ascii="Times New Roman" w:hAnsi="Times New Roman" w:cs="Times New Roman"/>
          <w:color w:val="7F7F7F" w:themeColor="text1" w:themeTint="80"/>
          <w:sz w:val="28"/>
          <w:szCs w:val="28"/>
        </w:rPr>
        <w:t>ветвепад</w:t>
      </w:r>
      <w:proofErr w:type="spellEnd"/>
      <w:r w:rsidRPr="00D05373">
        <w:rPr>
          <w:rFonts w:ascii="Times New Roman" w:hAnsi="Times New Roman" w:cs="Times New Roman"/>
          <w:color w:val="7F7F7F" w:themeColor="text1" w:themeTint="80"/>
          <w:sz w:val="28"/>
          <w:szCs w:val="28"/>
        </w:rPr>
        <w:t xml:space="preserve"> – падают живые ветви с почками. Так дерево само освобождается от лишних ветвей. У этого дерева никогда не бывает поросли от пня. (Осина)</w:t>
      </w:r>
    </w:p>
    <w:p w:rsidR="00D744EC" w:rsidRPr="00D05373" w:rsidRDefault="00D744EC" w:rsidP="005004BF">
      <w:pPr>
        <w:pStyle w:val="a3"/>
        <w:numPr>
          <w:ilvl w:val="0"/>
          <w:numId w:val="27"/>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Это хвойное дерево после «смерти» хорошо сохраняется. Раньше из него делали </w:t>
      </w:r>
      <w:r w:rsidR="00F40FD0" w:rsidRPr="00D05373">
        <w:rPr>
          <w:rFonts w:ascii="Times New Roman" w:hAnsi="Times New Roman" w:cs="Times New Roman"/>
          <w:color w:val="7F7F7F" w:themeColor="text1" w:themeTint="80"/>
          <w:sz w:val="28"/>
          <w:szCs w:val="28"/>
        </w:rPr>
        <w:t>колоды-саркофаги, боевые колесницы. На сваях этого дерева, по повелению Петра 1, построили Санкт-Петербург. (Лиственница)</w:t>
      </w:r>
    </w:p>
    <w:p w:rsidR="00F40FD0" w:rsidRPr="00D05373" w:rsidRDefault="00F40FD0" w:rsidP="00F40FD0">
      <w:pPr>
        <w:pStyle w:val="a3"/>
        <w:spacing w:after="0" w:line="240" w:lineRule="auto"/>
        <w:ind w:left="1260"/>
        <w:jc w:val="both"/>
        <w:rPr>
          <w:rFonts w:ascii="Times New Roman" w:hAnsi="Times New Roman" w:cs="Times New Roman"/>
          <w:color w:val="7F7F7F" w:themeColor="text1" w:themeTint="80"/>
          <w:sz w:val="28"/>
          <w:szCs w:val="28"/>
        </w:rPr>
      </w:pPr>
    </w:p>
    <w:p w:rsidR="00F40FD0" w:rsidRPr="00D05373" w:rsidRDefault="00F40FD0" w:rsidP="00F40FD0">
      <w:pPr>
        <w:pStyle w:val="a3"/>
        <w:spacing w:after="0" w:line="240" w:lineRule="auto"/>
        <w:ind w:left="1260"/>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Экологическая игра «Занимательная паутина»</w:t>
      </w:r>
    </w:p>
    <w:p w:rsidR="00F40FD0" w:rsidRPr="00D05373" w:rsidRDefault="00F40FD0" w:rsidP="00F40FD0">
      <w:pPr>
        <w:pStyle w:val="a3"/>
        <w:spacing w:after="0" w:line="240" w:lineRule="auto"/>
        <w:ind w:left="0"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rPr>
        <w:t>Оформление:</w:t>
      </w:r>
      <w:r w:rsidRPr="00D05373">
        <w:rPr>
          <w:rFonts w:ascii="Times New Roman" w:hAnsi="Times New Roman" w:cs="Times New Roman"/>
          <w:color w:val="7F7F7F" w:themeColor="text1" w:themeTint="80"/>
          <w:sz w:val="28"/>
          <w:szCs w:val="28"/>
        </w:rPr>
        <w:t xml:space="preserve"> на классной доске нарисована паутина, к которой </w:t>
      </w:r>
      <w:proofErr w:type="gramStart"/>
      <w:r w:rsidRPr="00D05373">
        <w:rPr>
          <w:rFonts w:ascii="Times New Roman" w:hAnsi="Times New Roman" w:cs="Times New Roman"/>
          <w:color w:val="7F7F7F" w:themeColor="text1" w:themeTint="80"/>
          <w:sz w:val="28"/>
          <w:szCs w:val="28"/>
        </w:rPr>
        <w:t>прикреплены</w:t>
      </w:r>
      <w:proofErr w:type="gramEnd"/>
      <w:r w:rsidRPr="00D05373">
        <w:rPr>
          <w:rFonts w:ascii="Times New Roman" w:hAnsi="Times New Roman" w:cs="Times New Roman"/>
          <w:color w:val="7F7F7F" w:themeColor="text1" w:themeTint="80"/>
          <w:sz w:val="28"/>
          <w:szCs w:val="28"/>
        </w:rPr>
        <w:t xml:space="preserve"> 50 кружков с номерами от 1 до 50. </w:t>
      </w:r>
    </w:p>
    <w:p w:rsidR="00F40FD0" w:rsidRPr="00D05373" w:rsidRDefault="00F40FD0" w:rsidP="00F40FD0">
      <w:pPr>
        <w:pStyle w:val="a3"/>
        <w:spacing w:after="0" w:line="240" w:lineRule="auto"/>
        <w:ind w:left="0"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rPr>
        <w:t>Правила игры:</w:t>
      </w:r>
      <w:r w:rsidRPr="00D05373">
        <w:rPr>
          <w:rFonts w:ascii="Times New Roman" w:hAnsi="Times New Roman" w:cs="Times New Roman"/>
          <w:color w:val="7F7F7F" w:themeColor="text1" w:themeTint="80"/>
          <w:sz w:val="28"/>
          <w:szCs w:val="28"/>
        </w:rPr>
        <w:t xml:space="preserve"> в игре участвуют две команды. Капитаны по очереди называют номер кружка. Ведущий снимает его с паутины и зачитывает, что скрывается за данным номером.</w:t>
      </w:r>
    </w:p>
    <w:p w:rsidR="00F40FD0" w:rsidRPr="00D05373" w:rsidRDefault="00F40FD0" w:rsidP="00F40FD0">
      <w:pPr>
        <w:pStyle w:val="a3"/>
        <w:spacing w:after="0" w:line="240" w:lineRule="auto"/>
        <w:ind w:left="0"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rPr>
        <w:t>Цель:</w:t>
      </w:r>
      <w:r w:rsidRPr="00D05373">
        <w:rPr>
          <w:rFonts w:ascii="Times New Roman" w:hAnsi="Times New Roman" w:cs="Times New Roman"/>
          <w:color w:val="7F7F7F" w:themeColor="text1" w:themeTint="80"/>
          <w:sz w:val="28"/>
          <w:szCs w:val="28"/>
        </w:rPr>
        <w:t xml:space="preserve"> организация игровой деятельности учащихся, направленной на общение, систематизацию, расширение знаний о природе, об окружающей среде.</w:t>
      </w:r>
    </w:p>
    <w:p w:rsidR="005C413E" w:rsidRPr="00D05373" w:rsidRDefault="005C413E" w:rsidP="00F40FD0">
      <w:pPr>
        <w:pStyle w:val="a3"/>
        <w:spacing w:after="0" w:line="240" w:lineRule="auto"/>
        <w:ind w:left="0" w:firstLine="540"/>
        <w:jc w:val="both"/>
        <w:rPr>
          <w:rFonts w:ascii="Times New Roman" w:hAnsi="Times New Roman" w:cs="Times New Roman"/>
          <w:color w:val="7F7F7F" w:themeColor="text1" w:themeTint="80"/>
          <w:sz w:val="28"/>
          <w:szCs w:val="28"/>
        </w:rPr>
      </w:pPr>
    </w:p>
    <w:p w:rsidR="00F40FD0" w:rsidRPr="00D05373" w:rsidRDefault="00F40FD0" w:rsidP="00F40FD0">
      <w:pPr>
        <w:pStyle w:val="a3"/>
        <w:spacing w:after="0" w:line="240" w:lineRule="auto"/>
        <w:ind w:left="0"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lang w:val="en-US"/>
        </w:rPr>
        <w:t>I</w:t>
      </w:r>
      <w:r w:rsidRPr="00D05373">
        <w:rPr>
          <w:rFonts w:ascii="Times New Roman" w:hAnsi="Times New Roman" w:cs="Times New Roman"/>
          <w:b/>
          <w:color w:val="7F7F7F" w:themeColor="text1" w:themeTint="80"/>
          <w:sz w:val="28"/>
          <w:szCs w:val="28"/>
        </w:rPr>
        <w:t xml:space="preserve"> Животные</w:t>
      </w:r>
      <w:r w:rsidRPr="00D05373">
        <w:rPr>
          <w:rFonts w:ascii="Times New Roman" w:hAnsi="Times New Roman" w:cs="Times New Roman"/>
          <w:color w:val="7F7F7F" w:themeColor="text1" w:themeTint="80"/>
          <w:sz w:val="28"/>
          <w:szCs w:val="28"/>
        </w:rPr>
        <w:t xml:space="preserve"> (белые кружочки от 1 до 10)</w:t>
      </w:r>
    </w:p>
    <w:p w:rsidR="00F40FD0" w:rsidRPr="00D05373" w:rsidRDefault="00F40FD0" w:rsidP="00F40FD0">
      <w:pPr>
        <w:pStyle w:val="a3"/>
        <w:spacing w:after="0" w:line="240" w:lineRule="auto"/>
        <w:ind w:left="0" w:firstLine="540"/>
        <w:jc w:val="both"/>
        <w:rPr>
          <w:rFonts w:ascii="Times New Roman" w:hAnsi="Times New Roman" w:cs="Times New Roman"/>
          <w:color w:val="7F7F7F" w:themeColor="text1" w:themeTint="80"/>
          <w:sz w:val="28"/>
          <w:szCs w:val="28"/>
        </w:rPr>
      </w:pPr>
    </w:p>
    <w:p w:rsidR="00F40FD0" w:rsidRPr="00D05373" w:rsidRDefault="00F40FD0"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Это второе по величине (после зубра) животное Беларуси. (Лось)</w:t>
      </w:r>
    </w:p>
    <w:p w:rsidR="00F40FD0" w:rsidRPr="00D05373" w:rsidRDefault="00F40FD0"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 нем говорят, что его «ноги кормят». (Волк)</w:t>
      </w:r>
    </w:p>
    <w:p w:rsidR="00F40FD0" w:rsidRPr="00D05373" w:rsidRDefault="00F40FD0"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Его следы похожи </w:t>
      </w:r>
      <w:proofErr w:type="gramStart"/>
      <w:r w:rsidRPr="00D05373">
        <w:rPr>
          <w:rFonts w:ascii="Times New Roman" w:hAnsi="Times New Roman" w:cs="Times New Roman"/>
          <w:color w:val="7F7F7F" w:themeColor="text1" w:themeTint="80"/>
          <w:sz w:val="28"/>
          <w:szCs w:val="28"/>
        </w:rPr>
        <w:t>на</w:t>
      </w:r>
      <w:proofErr w:type="gramEnd"/>
      <w:r w:rsidRPr="00D05373">
        <w:rPr>
          <w:rFonts w:ascii="Times New Roman" w:hAnsi="Times New Roman" w:cs="Times New Roman"/>
          <w:color w:val="7F7F7F" w:themeColor="text1" w:themeTint="80"/>
          <w:sz w:val="28"/>
          <w:szCs w:val="28"/>
        </w:rPr>
        <w:t xml:space="preserve"> человеческие. (Медведь)</w:t>
      </w:r>
    </w:p>
    <w:p w:rsidR="00F40FD0" w:rsidRPr="00D05373" w:rsidRDefault="00F40FD0"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 нем говорят, что он – пример аккуратности. (Барсук)</w:t>
      </w:r>
    </w:p>
    <w:p w:rsidR="00F40FD0" w:rsidRPr="00D05373" w:rsidRDefault="00F40FD0"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Это дикая кошка с коротким хвостом и кисточками на ушах. (Рысь)</w:t>
      </w:r>
    </w:p>
    <w:p w:rsidR="00F40FD0" w:rsidRPr="00D05373" w:rsidRDefault="005C413E"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Встречается ли в природе водяная свинья? Кто это? </w:t>
      </w:r>
      <w:proofErr w:type="gramStart"/>
      <w:r w:rsidRPr="00D05373">
        <w:rPr>
          <w:rFonts w:ascii="Times New Roman" w:hAnsi="Times New Roman" w:cs="Times New Roman"/>
          <w:color w:val="7F7F7F" w:themeColor="text1" w:themeTint="80"/>
          <w:sz w:val="28"/>
          <w:szCs w:val="28"/>
        </w:rPr>
        <w:t>(Встречается, так называется карп – он может жить в грязной воде, очень мясной и жирны.</w:t>
      </w:r>
      <w:proofErr w:type="gramEnd"/>
      <w:r w:rsidRPr="00D05373">
        <w:rPr>
          <w:rFonts w:ascii="Times New Roman" w:hAnsi="Times New Roman" w:cs="Times New Roman"/>
          <w:color w:val="7F7F7F" w:themeColor="text1" w:themeTint="80"/>
          <w:sz w:val="28"/>
          <w:szCs w:val="28"/>
        </w:rPr>
        <w:t xml:space="preserve"> </w:t>
      </w:r>
      <w:proofErr w:type="gramStart"/>
      <w:r w:rsidRPr="00D05373">
        <w:rPr>
          <w:rFonts w:ascii="Times New Roman" w:hAnsi="Times New Roman" w:cs="Times New Roman"/>
          <w:color w:val="7F7F7F" w:themeColor="text1" w:themeTint="80"/>
          <w:sz w:val="28"/>
          <w:szCs w:val="28"/>
        </w:rPr>
        <w:t>Чем не свинья.)</w:t>
      </w:r>
      <w:proofErr w:type="gramEnd"/>
    </w:p>
    <w:p w:rsidR="005C413E" w:rsidRPr="00D05373" w:rsidRDefault="005C413E"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 какой стране корова считается священным животным? (В Индии)</w:t>
      </w:r>
    </w:p>
    <w:p w:rsidR="005C413E" w:rsidRPr="00D05373" w:rsidRDefault="005C413E"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Какая птица была объявлена птицей года в 2007 году? (Соловей)</w:t>
      </w:r>
    </w:p>
    <w:p w:rsidR="005C413E" w:rsidRPr="00D05373" w:rsidRDefault="005C413E"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Кто из морских животных со страху кишечник теряет? (Морской огурец)</w:t>
      </w:r>
    </w:p>
    <w:p w:rsidR="00F40FD0" w:rsidRPr="00D05373" w:rsidRDefault="00F40FD0" w:rsidP="00F40FD0">
      <w:pPr>
        <w:pStyle w:val="a3"/>
        <w:numPr>
          <w:ilvl w:val="0"/>
          <w:numId w:val="28"/>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Она на деревьях грибы сушит. (Белка)</w:t>
      </w:r>
    </w:p>
    <w:p w:rsidR="005C413E" w:rsidRPr="00D05373" w:rsidRDefault="005C413E" w:rsidP="005C413E">
      <w:pPr>
        <w:pStyle w:val="a3"/>
        <w:spacing w:after="0" w:line="240" w:lineRule="auto"/>
        <w:ind w:left="1260"/>
        <w:jc w:val="both"/>
        <w:rPr>
          <w:rFonts w:ascii="Times New Roman" w:hAnsi="Times New Roman" w:cs="Times New Roman"/>
          <w:color w:val="7F7F7F" w:themeColor="text1" w:themeTint="80"/>
          <w:sz w:val="28"/>
          <w:szCs w:val="28"/>
        </w:rPr>
      </w:pPr>
    </w:p>
    <w:p w:rsidR="005C413E" w:rsidRPr="00D05373" w:rsidRDefault="005C413E" w:rsidP="005C413E">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lang w:val="en-US"/>
        </w:rPr>
        <w:t>II</w:t>
      </w:r>
      <w:r w:rsidRPr="00D05373">
        <w:rPr>
          <w:rFonts w:ascii="Times New Roman" w:hAnsi="Times New Roman" w:cs="Times New Roman"/>
          <w:b/>
          <w:color w:val="7F7F7F" w:themeColor="text1" w:themeTint="80"/>
          <w:sz w:val="28"/>
          <w:szCs w:val="28"/>
        </w:rPr>
        <w:t xml:space="preserve"> Птицы</w:t>
      </w:r>
      <w:r w:rsidRPr="00D05373">
        <w:rPr>
          <w:rFonts w:ascii="Times New Roman" w:hAnsi="Times New Roman" w:cs="Times New Roman"/>
          <w:color w:val="7F7F7F" w:themeColor="text1" w:themeTint="80"/>
          <w:sz w:val="28"/>
          <w:szCs w:val="28"/>
        </w:rPr>
        <w:t xml:space="preserve"> (красные кружочки от 11 до 20)</w:t>
      </w:r>
    </w:p>
    <w:p w:rsidR="005C413E" w:rsidRPr="00D05373" w:rsidRDefault="005C413E"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Эту птицу почему-то называют пустой, </w:t>
      </w:r>
      <w:proofErr w:type="gramStart"/>
      <w:r w:rsidRPr="00D05373">
        <w:rPr>
          <w:rFonts w:ascii="Times New Roman" w:hAnsi="Times New Roman" w:cs="Times New Roman"/>
          <w:color w:val="7F7F7F" w:themeColor="text1" w:themeTint="80"/>
          <w:sz w:val="28"/>
          <w:szCs w:val="28"/>
        </w:rPr>
        <w:t>никудышней</w:t>
      </w:r>
      <w:proofErr w:type="gramEnd"/>
      <w:r w:rsidRPr="00D05373">
        <w:rPr>
          <w:rFonts w:ascii="Times New Roman" w:hAnsi="Times New Roman" w:cs="Times New Roman"/>
          <w:color w:val="7F7F7F" w:themeColor="text1" w:themeTint="80"/>
          <w:sz w:val="28"/>
          <w:szCs w:val="28"/>
        </w:rPr>
        <w:t>. (Пустельга)</w:t>
      </w:r>
    </w:p>
    <w:p w:rsidR="005C413E" w:rsidRPr="00D05373" w:rsidRDefault="005C413E"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Перья этой птицы с годами становятся пепельно-серебристыми, почти седыми. (Лунь)</w:t>
      </w:r>
    </w:p>
    <w:p w:rsidR="005C413E" w:rsidRPr="00D05373" w:rsidRDefault="005C413E"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Лучший певец среди птиц. (Соловей)</w:t>
      </w:r>
    </w:p>
    <w:p w:rsidR="005C413E" w:rsidRPr="00D05373" w:rsidRDefault="005C413E"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Кто из птиц ныряет на глубину 80м? (Гагара)</w:t>
      </w:r>
    </w:p>
    <w:p w:rsidR="005C413E" w:rsidRPr="00D05373" w:rsidRDefault="006A57E4"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Какую птицу в народе называют воровкой? (Сорока)</w:t>
      </w:r>
    </w:p>
    <w:p w:rsidR="006A57E4" w:rsidRPr="00D05373" w:rsidRDefault="006A57E4"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Птица-символ России. (Орел)</w:t>
      </w:r>
    </w:p>
    <w:p w:rsidR="006A57E4" w:rsidRPr="00D05373" w:rsidRDefault="006A57E4"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Какие птицы роют норы для гнезда? (Ласточки)</w:t>
      </w:r>
    </w:p>
    <w:p w:rsidR="006A57E4" w:rsidRPr="00D05373" w:rsidRDefault="006A57E4"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lastRenderedPageBreak/>
        <w:t>Какие птицы вместо гнезда используют свои лапы? (Пингвин)</w:t>
      </w:r>
    </w:p>
    <w:p w:rsidR="006A57E4" w:rsidRPr="00D05373" w:rsidRDefault="006A57E4"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Какая птица является символом мудрости? (Сова)</w:t>
      </w:r>
    </w:p>
    <w:p w:rsidR="006A57E4" w:rsidRPr="00D05373" w:rsidRDefault="006A57E4" w:rsidP="005C413E">
      <w:pPr>
        <w:pStyle w:val="a3"/>
        <w:numPr>
          <w:ilvl w:val="0"/>
          <w:numId w:val="29"/>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Какая птица поет хвостом? (Кулик бекас)</w:t>
      </w:r>
    </w:p>
    <w:p w:rsidR="006A57E4" w:rsidRPr="00D05373" w:rsidRDefault="006A57E4" w:rsidP="006A57E4">
      <w:pPr>
        <w:spacing w:after="0" w:line="240" w:lineRule="auto"/>
        <w:jc w:val="both"/>
        <w:rPr>
          <w:rFonts w:ascii="Times New Roman" w:hAnsi="Times New Roman" w:cs="Times New Roman"/>
          <w:color w:val="7F7F7F" w:themeColor="text1" w:themeTint="80"/>
          <w:sz w:val="28"/>
          <w:szCs w:val="28"/>
        </w:rPr>
      </w:pPr>
    </w:p>
    <w:p w:rsidR="006A57E4" w:rsidRPr="00D05373" w:rsidRDefault="006A57E4" w:rsidP="006A57E4">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lang w:val="en-US"/>
        </w:rPr>
        <w:t>III</w:t>
      </w:r>
      <w:r w:rsidRPr="00D05373">
        <w:rPr>
          <w:rFonts w:ascii="Times New Roman" w:hAnsi="Times New Roman" w:cs="Times New Roman"/>
          <w:b/>
          <w:color w:val="7F7F7F" w:themeColor="text1" w:themeTint="80"/>
          <w:sz w:val="28"/>
          <w:szCs w:val="28"/>
        </w:rPr>
        <w:t xml:space="preserve"> Растения, деревья</w:t>
      </w:r>
      <w:r w:rsidRPr="00D05373">
        <w:rPr>
          <w:rFonts w:ascii="Times New Roman" w:hAnsi="Times New Roman" w:cs="Times New Roman"/>
          <w:color w:val="7F7F7F" w:themeColor="text1" w:themeTint="80"/>
          <w:sz w:val="28"/>
          <w:szCs w:val="28"/>
        </w:rPr>
        <w:t xml:space="preserve"> (</w:t>
      </w:r>
      <w:r w:rsidR="00AF6423" w:rsidRPr="00D05373">
        <w:rPr>
          <w:rFonts w:ascii="Times New Roman" w:hAnsi="Times New Roman" w:cs="Times New Roman"/>
          <w:color w:val="7F7F7F" w:themeColor="text1" w:themeTint="80"/>
          <w:sz w:val="28"/>
          <w:szCs w:val="28"/>
        </w:rPr>
        <w:t>желтые кружочки от 21 до 30</w:t>
      </w:r>
      <w:r w:rsidRPr="00D05373">
        <w:rPr>
          <w:rFonts w:ascii="Times New Roman" w:hAnsi="Times New Roman" w:cs="Times New Roman"/>
          <w:color w:val="7F7F7F" w:themeColor="text1" w:themeTint="80"/>
          <w:sz w:val="28"/>
          <w:szCs w:val="28"/>
        </w:rPr>
        <w:t>)</w:t>
      </w:r>
    </w:p>
    <w:p w:rsidR="006A57E4" w:rsidRPr="00D05373" w:rsidRDefault="006A57E4"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 какого хвойного дерева иголки расположены попарно? (Сосна)</w:t>
      </w:r>
    </w:p>
    <w:p w:rsidR="006A57E4" w:rsidRPr="00D05373" w:rsidRDefault="006A57E4"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Какое дерево называют дрожащим тополем? (Осина)</w:t>
      </w:r>
    </w:p>
    <w:p w:rsidR="006A57E4" w:rsidRPr="00D05373" w:rsidRDefault="006A57E4"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Какое дерево защищает самым последним?</w:t>
      </w:r>
      <w:r w:rsidR="00AF6423" w:rsidRPr="00D05373">
        <w:rPr>
          <w:rFonts w:ascii="Times New Roman" w:hAnsi="Times New Roman" w:cs="Times New Roman"/>
          <w:color w:val="7F7F7F" w:themeColor="text1" w:themeTint="80"/>
          <w:sz w:val="28"/>
          <w:szCs w:val="28"/>
        </w:rPr>
        <w:t xml:space="preserve"> (Липа)</w:t>
      </w:r>
    </w:p>
    <w:p w:rsidR="00AF6423" w:rsidRPr="00D05373" w:rsidRDefault="00AF6423"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 какого дерева даже в самый жаркий день кора остается прохладной? (Береза)</w:t>
      </w:r>
    </w:p>
    <w:p w:rsidR="00AF6423" w:rsidRPr="00D05373" w:rsidRDefault="00AF6423"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proofErr w:type="gramStart"/>
      <w:r w:rsidRPr="00D05373">
        <w:rPr>
          <w:rFonts w:ascii="Times New Roman" w:hAnsi="Times New Roman" w:cs="Times New Roman"/>
          <w:color w:val="7F7F7F" w:themeColor="text1" w:themeTint="80"/>
          <w:sz w:val="28"/>
          <w:szCs w:val="28"/>
        </w:rPr>
        <w:t>Древесина</w:t>
      </w:r>
      <w:proofErr w:type="gramEnd"/>
      <w:r w:rsidRPr="00D05373">
        <w:rPr>
          <w:rFonts w:ascii="Times New Roman" w:hAnsi="Times New Roman" w:cs="Times New Roman"/>
          <w:color w:val="7F7F7F" w:themeColor="text1" w:themeTint="80"/>
          <w:sz w:val="28"/>
          <w:szCs w:val="28"/>
        </w:rPr>
        <w:t xml:space="preserve"> какого дерева используется в производстве спичек? (Осина)</w:t>
      </w:r>
    </w:p>
    <w:p w:rsidR="00AF6423" w:rsidRPr="00D05373" w:rsidRDefault="00AF6423"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 каких деревьев листья краснеют осенью? (Осина, клен, рябина)</w:t>
      </w:r>
    </w:p>
    <w:p w:rsidR="00AF6423" w:rsidRPr="00D05373" w:rsidRDefault="00AF6423"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 каких деревьев весной можно наблюдать движение сока? (Клен, береза)</w:t>
      </w:r>
    </w:p>
    <w:p w:rsidR="00AF6423" w:rsidRPr="00D05373" w:rsidRDefault="00AF6423"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Из древесины какого хвойного дерева делают музыкальные инструменты? (Ель)</w:t>
      </w:r>
    </w:p>
    <w:p w:rsidR="00AF6423" w:rsidRPr="00D05373" w:rsidRDefault="00AF6423"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 какого дерева самая прочная древесина? (Дуб)</w:t>
      </w:r>
    </w:p>
    <w:p w:rsidR="00AF6423" w:rsidRPr="00D05373" w:rsidRDefault="00AF6423" w:rsidP="006A57E4">
      <w:pPr>
        <w:pStyle w:val="a3"/>
        <w:numPr>
          <w:ilvl w:val="0"/>
          <w:numId w:val="30"/>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Самый сладкий, желтоватый сок? (Кленовый)</w:t>
      </w:r>
    </w:p>
    <w:p w:rsidR="00AF6423" w:rsidRPr="00D05373" w:rsidRDefault="00AF6423" w:rsidP="00AF6423">
      <w:pPr>
        <w:spacing w:after="0" w:line="240" w:lineRule="auto"/>
        <w:ind w:left="900"/>
        <w:jc w:val="both"/>
        <w:rPr>
          <w:rFonts w:ascii="Times New Roman" w:hAnsi="Times New Roman" w:cs="Times New Roman"/>
          <w:color w:val="7F7F7F" w:themeColor="text1" w:themeTint="80"/>
          <w:sz w:val="28"/>
          <w:szCs w:val="28"/>
        </w:rPr>
      </w:pPr>
    </w:p>
    <w:p w:rsidR="00AF6423" w:rsidRPr="00D05373" w:rsidRDefault="00AF6423" w:rsidP="00AF6423">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lang w:val="en-US"/>
        </w:rPr>
        <w:t>IV</w:t>
      </w:r>
      <w:r w:rsidRPr="00D05373">
        <w:rPr>
          <w:rFonts w:ascii="Times New Roman" w:hAnsi="Times New Roman" w:cs="Times New Roman"/>
          <w:b/>
          <w:color w:val="7F7F7F" w:themeColor="text1" w:themeTint="80"/>
          <w:sz w:val="28"/>
          <w:szCs w:val="28"/>
        </w:rPr>
        <w:t xml:space="preserve"> Математический</w:t>
      </w:r>
      <w:r w:rsidRPr="00D05373">
        <w:rPr>
          <w:rFonts w:ascii="Times New Roman" w:hAnsi="Times New Roman" w:cs="Times New Roman"/>
          <w:color w:val="7F7F7F" w:themeColor="text1" w:themeTint="80"/>
          <w:sz w:val="28"/>
          <w:szCs w:val="28"/>
        </w:rPr>
        <w:t xml:space="preserve"> (зеленые кружочки от 31 до 40)</w:t>
      </w:r>
    </w:p>
    <w:p w:rsidR="00AF6423" w:rsidRPr="00D05373" w:rsidRDefault="00AF6423"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Сколько лепестков у цветка вишни? (5)</w:t>
      </w:r>
    </w:p>
    <w:p w:rsidR="00AF6423" w:rsidRPr="00D05373" w:rsidRDefault="00AF6423"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Количество пар ходильных ног у паука? (4)</w:t>
      </w:r>
    </w:p>
    <w:p w:rsidR="00AF6423" w:rsidRPr="00D05373" w:rsidRDefault="00AF6423"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Хвоинка ели состоит из … иголок? (1)</w:t>
      </w:r>
    </w:p>
    <w:p w:rsidR="00AF6423" w:rsidRPr="00D05373" w:rsidRDefault="00AF6423"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Сколько камер имеет сердце рыбы? (2)</w:t>
      </w:r>
    </w:p>
    <w:p w:rsidR="00AF6423" w:rsidRPr="00D05373" w:rsidRDefault="00AF6423"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Количество типов тканей</w:t>
      </w:r>
      <w:r w:rsidR="00826D78" w:rsidRPr="00D05373">
        <w:rPr>
          <w:rFonts w:ascii="Times New Roman" w:hAnsi="Times New Roman" w:cs="Times New Roman"/>
          <w:color w:val="7F7F7F" w:themeColor="text1" w:themeTint="80"/>
          <w:sz w:val="28"/>
          <w:szCs w:val="28"/>
        </w:rPr>
        <w:t xml:space="preserve"> у растений? (4)</w:t>
      </w:r>
    </w:p>
    <w:p w:rsidR="00826D78" w:rsidRPr="00D05373" w:rsidRDefault="00826D78"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Сколько типов корневых систем? (2)</w:t>
      </w:r>
    </w:p>
    <w:p w:rsidR="00826D78" w:rsidRPr="00D05373" w:rsidRDefault="00826D78"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Желудок рака-отшельника состоит из скольких отделов? (2)</w:t>
      </w:r>
    </w:p>
    <w:p w:rsidR="00826D78" w:rsidRPr="00D05373" w:rsidRDefault="00826D78"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Сколько крыльев у майского жука? (2)</w:t>
      </w:r>
    </w:p>
    <w:p w:rsidR="00826D78" w:rsidRPr="00D05373" w:rsidRDefault="00826D78"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Сколько камер у желудка жвачных млекопитающих? (4)</w:t>
      </w:r>
    </w:p>
    <w:p w:rsidR="00826D78" w:rsidRPr="00D05373" w:rsidRDefault="00826D78" w:rsidP="00AF6423">
      <w:pPr>
        <w:pStyle w:val="a3"/>
        <w:numPr>
          <w:ilvl w:val="0"/>
          <w:numId w:val="31"/>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Сколько видов тритонов обитает в Беларуси? (2)</w:t>
      </w:r>
    </w:p>
    <w:p w:rsidR="00826D78" w:rsidRPr="00D05373" w:rsidRDefault="00826D78" w:rsidP="00826D78">
      <w:pPr>
        <w:spacing w:after="0" w:line="240" w:lineRule="auto"/>
        <w:jc w:val="both"/>
        <w:rPr>
          <w:rFonts w:ascii="Times New Roman" w:hAnsi="Times New Roman" w:cs="Times New Roman"/>
          <w:color w:val="7F7F7F" w:themeColor="text1" w:themeTint="80"/>
          <w:sz w:val="28"/>
          <w:szCs w:val="28"/>
        </w:rPr>
      </w:pPr>
    </w:p>
    <w:p w:rsidR="00826D78" w:rsidRPr="00D05373" w:rsidRDefault="00826D78" w:rsidP="00826D78">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lang w:val="en-US"/>
        </w:rPr>
        <w:t>V</w:t>
      </w:r>
      <w:r w:rsidRPr="00D05373">
        <w:rPr>
          <w:rFonts w:ascii="Times New Roman" w:hAnsi="Times New Roman" w:cs="Times New Roman"/>
          <w:b/>
          <w:color w:val="7F7F7F" w:themeColor="text1" w:themeTint="80"/>
          <w:sz w:val="28"/>
          <w:szCs w:val="28"/>
        </w:rPr>
        <w:t xml:space="preserve"> Все обо всем</w:t>
      </w:r>
      <w:r w:rsidRPr="00D05373">
        <w:rPr>
          <w:rFonts w:ascii="Times New Roman" w:hAnsi="Times New Roman" w:cs="Times New Roman"/>
          <w:color w:val="7F7F7F" w:themeColor="text1" w:themeTint="80"/>
          <w:sz w:val="28"/>
          <w:szCs w:val="28"/>
        </w:rPr>
        <w:t xml:space="preserve"> (синие кружочки от 41 до 50)</w:t>
      </w:r>
    </w:p>
    <w:p w:rsidR="00826D78" w:rsidRPr="00D05373" w:rsidRDefault="00826D78"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 называется оружие ели и сосны против врагов-микробов? (Фитонциды)</w:t>
      </w:r>
    </w:p>
    <w:p w:rsidR="00826D78" w:rsidRPr="00D05373" w:rsidRDefault="00826D78"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Кто под корой елочки оставляет рисунки? (Это ходы жуков)</w:t>
      </w:r>
    </w:p>
    <w:p w:rsidR="00826D78" w:rsidRPr="00D05373" w:rsidRDefault="00826D78"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Какую пользу приносит смола?</w:t>
      </w:r>
    </w:p>
    <w:p w:rsidR="00826D78" w:rsidRPr="00D05373" w:rsidRDefault="00826D78"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Какое озеро Беларуси называют белорусским морем? (Нарочь)</w:t>
      </w:r>
    </w:p>
    <w:p w:rsidR="00826D78" w:rsidRPr="00D05373" w:rsidRDefault="00826D78"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Кто из морских животных прячет руки в карманы? (Каракатица)</w:t>
      </w:r>
    </w:p>
    <w:p w:rsidR="00826D78" w:rsidRPr="00D05373" w:rsidRDefault="00826D78"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Что такое панты? (неокостеневшие рога пятнистых оленей)</w:t>
      </w:r>
    </w:p>
    <w:p w:rsidR="00826D78" w:rsidRPr="00D05373" w:rsidRDefault="00826D78"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Единственный плавающий папоротник Беларуси? (Сальвиния плавающая)</w:t>
      </w:r>
    </w:p>
    <w:p w:rsidR="00826D78" w:rsidRPr="00D05373" w:rsidRDefault="00826D78"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Эта птица выводит птенцов зимой? (Клест)</w:t>
      </w:r>
    </w:p>
    <w:p w:rsidR="00826D78" w:rsidRPr="00D05373" w:rsidRDefault="00826D78"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В народе говорят: «Когда ужу хорошо, лягушке плохо</w:t>
      </w:r>
      <w:proofErr w:type="gramStart"/>
      <w:r w:rsidRPr="00D05373">
        <w:rPr>
          <w:rFonts w:ascii="Times New Roman" w:hAnsi="Times New Roman" w:cs="Times New Roman"/>
          <w:color w:val="7F7F7F" w:themeColor="text1" w:themeTint="80"/>
          <w:sz w:val="28"/>
          <w:szCs w:val="28"/>
        </w:rPr>
        <w:t>.»</w:t>
      </w:r>
      <w:r w:rsidR="00C401F3" w:rsidRPr="00D05373">
        <w:rPr>
          <w:rFonts w:ascii="Times New Roman" w:hAnsi="Times New Roman" w:cs="Times New Roman"/>
          <w:color w:val="7F7F7F" w:themeColor="text1" w:themeTint="80"/>
          <w:sz w:val="28"/>
          <w:szCs w:val="28"/>
        </w:rPr>
        <w:t xml:space="preserve"> (</w:t>
      </w:r>
      <w:proofErr w:type="gramEnd"/>
      <w:r w:rsidR="00C401F3" w:rsidRPr="00D05373">
        <w:rPr>
          <w:rFonts w:ascii="Times New Roman" w:hAnsi="Times New Roman" w:cs="Times New Roman"/>
          <w:color w:val="7F7F7F" w:themeColor="text1" w:themeTint="80"/>
          <w:sz w:val="28"/>
          <w:szCs w:val="28"/>
        </w:rPr>
        <w:t>Ужи поедают лягушек)</w:t>
      </w:r>
    </w:p>
    <w:p w:rsidR="00C401F3" w:rsidRPr="00D05373" w:rsidRDefault="00C401F3" w:rsidP="00826D78">
      <w:pPr>
        <w:pStyle w:val="a3"/>
        <w:numPr>
          <w:ilvl w:val="0"/>
          <w:numId w:val="32"/>
        </w:numPr>
        <w:spacing w:after="0" w:line="240" w:lineRule="auto"/>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Живут в лесу три зверя. Хвост одного охотники называют трубой, второго – поленом, третьего цветком. (Лиса, волк, заяц)</w:t>
      </w:r>
    </w:p>
    <w:p w:rsidR="00C401F3" w:rsidRPr="00D05373" w:rsidRDefault="00C401F3" w:rsidP="00C401F3">
      <w:pPr>
        <w:spacing w:after="0" w:line="240" w:lineRule="auto"/>
        <w:ind w:firstLine="540"/>
        <w:jc w:val="both"/>
        <w:rPr>
          <w:rFonts w:ascii="Times New Roman" w:hAnsi="Times New Roman" w:cs="Times New Roman"/>
          <w:color w:val="7F7F7F" w:themeColor="text1" w:themeTint="80"/>
          <w:sz w:val="28"/>
          <w:szCs w:val="28"/>
        </w:rPr>
      </w:pPr>
      <w:r w:rsidRPr="00D05373">
        <w:rPr>
          <w:rFonts w:ascii="Times New Roman" w:hAnsi="Times New Roman" w:cs="Times New Roman"/>
          <w:b/>
          <w:color w:val="7F7F7F" w:themeColor="text1" w:themeTint="80"/>
          <w:sz w:val="28"/>
          <w:szCs w:val="28"/>
        </w:rPr>
        <w:t>Рефлексия:</w:t>
      </w:r>
      <w:r w:rsidRPr="00D05373">
        <w:rPr>
          <w:rFonts w:ascii="Times New Roman" w:hAnsi="Times New Roman" w:cs="Times New Roman"/>
          <w:color w:val="7F7F7F" w:themeColor="text1" w:themeTint="80"/>
          <w:sz w:val="28"/>
          <w:szCs w:val="28"/>
        </w:rPr>
        <w:t xml:space="preserve"> по числу набранных кружков (разного цвета) определяются победители по номинациям.</w:t>
      </w:r>
    </w:p>
    <w:p w:rsidR="006A57E4" w:rsidRPr="00D05373" w:rsidRDefault="006A57E4" w:rsidP="006A57E4">
      <w:pPr>
        <w:spacing w:after="0" w:line="240" w:lineRule="auto"/>
        <w:ind w:firstLine="540"/>
        <w:jc w:val="both"/>
        <w:rPr>
          <w:rFonts w:ascii="Times New Roman" w:hAnsi="Times New Roman" w:cs="Times New Roman"/>
          <w:color w:val="7F7F7F" w:themeColor="text1" w:themeTint="80"/>
          <w:sz w:val="28"/>
          <w:szCs w:val="28"/>
        </w:rPr>
      </w:pPr>
    </w:p>
    <w:p w:rsidR="00F40FD0" w:rsidRPr="00D05373" w:rsidRDefault="00F40FD0" w:rsidP="00F40FD0">
      <w:pPr>
        <w:pStyle w:val="a3"/>
        <w:spacing w:after="0" w:line="240" w:lineRule="auto"/>
        <w:ind w:left="0" w:firstLine="540"/>
        <w:jc w:val="both"/>
        <w:rPr>
          <w:rFonts w:ascii="Times New Roman" w:hAnsi="Times New Roman" w:cs="Times New Roman"/>
          <w:color w:val="7F7F7F" w:themeColor="text1" w:themeTint="80"/>
          <w:sz w:val="28"/>
          <w:szCs w:val="28"/>
        </w:rPr>
      </w:pPr>
    </w:p>
    <w:p w:rsidR="005004BF" w:rsidRPr="00D05373" w:rsidRDefault="0080281D" w:rsidP="0080281D">
      <w:pPr>
        <w:spacing w:after="0" w:line="240" w:lineRule="auto"/>
        <w:ind w:left="900"/>
        <w:jc w:val="center"/>
        <w:rPr>
          <w:rFonts w:ascii="Times New Roman" w:hAnsi="Times New Roman" w:cs="Times New Roman"/>
          <w:b/>
          <w:color w:val="7F7F7F" w:themeColor="text1" w:themeTint="80"/>
          <w:sz w:val="28"/>
          <w:szCs w:val="28"/>
        </w:rPr>
      </w:pPr>
      <w:r w:rsidRPr="00D05373">
        <w:rPr>
          <w:rFonts w:ascii="Times New Roman" w:hAnsi="Times New Roman" w:cs="Times New Roman"/>
          <w:b/>
          <w:color w:val="7F7F7F" w:themeColor="text1" w:themeTint="80"/>
          <w:sz w:val="28"/>
          <w:szCs w:val="28"/>
        </w:rPr>
        <w:t>Литература</w:t>
      </w:r>
    </w:p>
    <w:p w:rsidR="0080281D" w:rsidRPr="00D05373" w:rsidRDefault="0080281D" w:rsidP="00D46649">
      <w:pPr>
        <w:pStyle w:val="a3"/>
        <w:numPr>
          <w:ilvl w:val="0"/>
          <w:numId w:val="33"/>
        </w:numPr>
        <w:spacing w:after="0"/>
        <w:jc w:val="both"/>
        <w:rPr>
          <w:rFonts w:ascii="Times New Roman" w:hAnsi="Times New Roman" w:cs="Times New Roman"/>
          <w:b/>
          <w:color w:val="7F7F7F" w:themeColor="text1" w:themeTint="80"/>
          <w:sz w:val="28"/>
          <w:szCs w:val="28"/>
        </w:rPr>
      </w:pPr>
      <w:r w:rsidRPr="00D05373">
        <w:rPr>
          <w:rFonts w:ascii="Times New Roman" w:hAnsi="Times New Roman" w:cs="Times New Roman"/>
          <w:color w:val="7F7F7F" w:themeColor="text1" w:themeTint="80"/>
          <w:sz w:val="28"/>
          <w:szCs w:val="28"/>
        </w:rPr>
        <w:t>Бурый В.В., Ярошевич Е.Н. «Экологический патруль», журнал Экология. №11, 2010г.</w:t>
      </w:r>
    </w:p>
    <w:p w:rsidR="0080281D" w:rsidRPr="00D05373" w:rsidRDefault="0080281D" w:rsidP="00D46649">
      <w:pPr>
        <w:pStyle w:val="a3"/>
        <w:numPr>
          <w:ilvl w:val="0"/>
          <w:numId w:val="33"/>
        </w:numPr>
        <w:spacing w:after="0"/>
        <w:jc w:val="both"/>
        <w:rPr>
          <w:rFonts w:ascii="Times New Roman" w:hAnsi="Times New Roman" w:cs="Times New Roman"/>
          <w:b/>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Волокова</w:t>
      </w:r>
      <w:proofErr w:type="spellEnd"/>
      <w:r w:rsidRPr="00D05373">
        <w:rPr>
          <w:rFonts w:ascii="Times New Roman" w:hAnsi="Times New Roman" w:cs="Times New Roman"/>
          <w:color w:val="7F7F7F" w:themeColor="text1" w:themeTint="80"/>
          <w:sz w:val="28"/>
          <w:szCs w:val="28"/>
        </w:rPr>
        <w:t xml:space="preserve"> Г.С. «Организация познавательной и </w:t>
      </w:r>
      <w:proofErr w:type="spellStart"/>
      <w:r w:rsidRPr="00D05373">
        <w:rPr>
          <w:rFonts w:ascii="Times New Roman" w:hAnsi="Times New Roman" w:cs="Times New Roman"/>
          <w:color w:val="7F7F7F" w:themeColor="text1" w:themeTint="80"/>
          <w:sz w:val="28"/>
          <w:szCs w:val="28"/>
        </w:rPr>
        <w:t>досуговой</w:t>
      </w:r>
      <w:proofErr w:type="spellEnd"/>
      <w:r w:rsidRPr="00D05373">
        <w:rPr>
          <w:rFonts w:ascii="Times New Roman" w:hAnsi="Times New Roman" w:cs="Times New Roman"/>
          <w:color w:val="7F7F7F" w:themeColor="text1" w:themeTint="80"/>
          <w:sz w:val="28"/>
          <w:szCs w:val="28"/>
        </w:rPr>
        <w:t xml:space="preserve"> деятельности в летних профильных оздоровительных лагерях», журнал Экология. №7, 2010г.</w:t>
      </w:r>
    </w:p>
    <w:p w:rsidR="0080281D" w:rsidRPr="00D05373" w:rsidRDefault="0080281D" w:rsidP="00D46649">
      <w:pPr>
        <w:pStyle w:val="a3"/>
        <w:numPr>
          <w:ilvl w:val="0"/>
          <w:numId w:val="33"/>
        </w:numPr>
        <w:spacing w:after="0"/>
        <w:jc w:val="both"/>
        <w:rPr>
          <w:rFonts w:ascii="Times New Roman" w:hAnsi="Times New Roman" w:cs="Times New Roman"/>
          <w:b/>
          <w:color w:val="7F7F7F" w:themeColor="text1" w:themeTint="80"/>
          <w:sz w:val="28"/>
          <w:szCs w:val="28"/>
        </w:rPr>
      </w:pPr>
      <w:r w:rsidRPr="00D05373">
        <w:rPr>
          <w:rFonts w:ascii="Times New Roman" w:hAnsi="Times New Roman" w:cs="Times New Roman"/>
          <w:color w:val="7F7F7F" w:themeColor="text1" w:themeTint="80"/>
          <w:sz w:val="28"/>
          <w:szCs w:val="28"/>
        </w:rPr>
        <w:t>Викторина «Умники и умницы», журнал Экология, №11, 2010г.</w:t>
      </w:r>
    </w:p>
    <w:p w:rsidR="0080281D" w:rsidRPr="00D05373" w:rsidRDefault="0080281D" w:rsidP="00D46649">
      <w:pPr>
        <w:pStyle w:val="a3"/>
        <w:numPr>
          <w:ilvl w:val="0"/>
          <w:numId w:val="33"/>
        </w:numPr>
        <w:spacing w:after="0"/>
        <w:jc w:val="both"/>
        <w:rPr>
          <w:rFonts w:ascii="Times New Roman" w:hAnsi="Times New Roman" w:cs="Times New Roman"/>
          <w:b/>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Дурейко</w:t>
      </w:r>
      <w:proofErr w:type="spellEnd"/>
      <w:r w:rsidRPr="00D05373">
        <w:rPr>
          <w:rFonts w:ascii="Times New Roman" w:hAnsi="Times New Roman" w:cs="Times New Roman"/>
          <w:color w:val="7F7F7F" w:themeColor="text1" w:themeTint="80"/>
          <w:sz w:val="28"/>
          <w:szCs w:val="28"/>
        </w:rPr>
        <w:t xml:space="preserve"> Л.И. «Формы и методы экологического воспитания», журнал Экология. №3, №4,2010г.</w:t>
      </w:r>
    </w:p>
    <w:p w:rsidR="0080281D" w:rsidRPr="00D05373" w:rsidRDefault="0080281D" w:rsidP="00D46649">
      <w:pPr>
        <w:pStyle w:val="a3"/>
        <w:numPr>
          <w:ilvl w:val="0"/>
          <w:numId w:val="33"/>
        </w:numPr>
        <w:spacing w:after="0"/>
        <w:jc w:val="both"/>
        <w:rPr>
          <w:rFonts w:ascii="Times New Roman" w:hAnsi="Times New Roman" w:cs="Times New Roman"/>
          <w:b/>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Дыбко</w:t>
      </w:r>
      <w:proofErr w:type="spellEnd"/>
      <w:r w:rsidRPr="00D05373">
        <w:rPr>
          <w:rFonts w:ascii="Times New Roman" w:hAnsi="Times New Roman" w:cs="Times New Roman"/>
          <w:color w:val="7F7F7F" w:themeColor="text1" w:themeTint="80"/>
          <w:sz w:val="28"/>
          <w:szCs w:val="28"/>
        </w:rPr>
        <w:t xml:space="preserve"> С.В. «Природа – лекарь. Викторина для учащихся 5-6 классов», журнал Экология. №4, 2010г.</w:t>
      </w:r>
    </w:p>
    <w:p w:rsidR="0080281D" w:rsidRPr="00D05373" w:rsidRDefault="0080281D" w:rsidP="00D46649">
      <w:pPr>
        <w:pStyle w:val="a3"/>
        <w:numPr>
          <w:ilvl w:val="0"/>
          <w:numId w:val="33"/>
        </w:numPr>
        <w:spacing w:after="0"/>
        <w:jc w:val="both"/>
        <w:rPr>
          <w:rFonts w:ascii="Times New Roman" w:hAnsi="Times New Roman" w:cs="Times New Roman"/>
          <w:b/>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Зимницкая</w:t>
      </w:r>
      <w:proofErr w:type="spellEnd"/>
      <w:r w:rsidRPr="00D05373">
        <w:rPr>
          <w:rFonts w:ascii="Times New Roman" w:hAnsi="Times New Roman" w:cs="Times New Roman"/>
          <w:color w:val="7F7F7F" w:themeColor="text1" w:themeTint="80"/>
          <w:sz w:val="28"/>
          <w:szCs w:val="28"/>
        </w:rPr>
        <w:t xml:space="preserve"> Г.Ю. «Природа, экология, мы. Игра «Счастливый случай», журнал Экология. №1, 2011г.</w:t>
      </w:r>
    </w:p>
    <w:p w:rsidR="0080281D" w:rsidRPr="00D05373" w:rsidRDefault="0080281D" w:rsidP="00D46649">
      <w:pPr>
        <w:pStyle w:val="a3"/>
        <w:numPr>
          <w:ilvl w:val="0"/>
          <w:numId w:val="33"/>
        </w:numPr>
        <w:spacing w:after="0"/>
        <w:jc w:val="both"/>
        <w:rPr>
          <w:rFonts w:ascii="Times New Roman" w:hAnsi="Times New Roman" w:cs="Times New Roman"/>
          <w:b/>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Онуприенко</w:t>
      </w:r>
      <w:proofErr w:type="spellEnd"/>
      <w:r w:rsidRPr="00D05373">
        <w:rPr>
          <w:rFonts w:ascii="Times New Roman" w:hAnsi="Times New Roman" w:cs="Times New Roman"/>
          <w:color w:val="7F7F7F" w:themeColor="text1" w:themeTint="80"/>
          <w:sz w:val="28"/>
          <w:szCs w:val="28"/>
        </w:rPr>
        <w:t xml:space="preserve"> С.П. «</w:t>
      </w:r>
      <w:r w:rsidR="00AC14E1" w:rsidRPr="00D05373">
        <w:rPr>
          <w:rFonts w:ascii="Times New Roman" w:hAnsi="Times New Roman" w:cs="Times New Roman"/>
          <w:color w:val="7F7F7F" w:themeColor="text1" w:themeTint="80"/>
          <w:sz w:val="28"/>
          <w:szCs w:val="28"/>
        </w:rPr>
        <w:t>Культура и экология</w:t>
      </w:r>
      <w:r w:rsidRPr="00D05373">
        <w:rPr>
          <w:rFonts w:ascii="Times New Roman" w:hAnsi="Times New Roman" w:cs="Times New Roman"/>
          <w:color w:val="7F7F7F" w:themeColor="text1" w:themeTint="80"/>
          <w:sz w:val="28"/>
          <w:szCs w:val="28"/>
        </w:rPr>
        <w:t>»</w:t>
      </w:r>
      <w:r w:rsidR="00AC14E1" w:rsidRPr="00D05373">
        <w:rPr>
          <w:rFonts w:ascii="Times New Roman" w:hAnsi="Times New Roman" w:cs="Times New Roman"/>
          <w:color w:val="7F7F7F" w:themeColor="text1" w:themeTint="80"/>
          <w:sz w:val="28"/>
          <w:szCs w:val="28"/>
        </w:rPr>
        <w:t>, журнал Экология. №4, 2010г.</w:t>
      </w:r>
    </w:p>
    <w:p w:rsidR="00AC14E1" w:rsidRPr="00D05373" w:rsidRDefault="00AC14E1" w:rsidP="00D46649">
      <w:pPr>
        <w:pStyle w:val="a3"/>
        <w:numPr>
          <w:ilvl w:val="0"/>
          <w:numId w:val="33"/>
        </w:numPr>
        <w:spacing w:after="0"/>
        <w:jc w:val="both"/>
        <w:rPr>
          <w:rFonts w:ascii="Times New Roman" w:hAnsi="Times New Roman" w:cs="Times New Roman"/>
          <w:b/>
          <w:color w:val="7F7F7F" w:themeColor="text1" w:themeTint="80"/>
          <w:sz w:val="28"/>
          <w:szCs w:val="28"/>
        </w:rPr>
      </w:pPr>
      <w:r w:rsidRPr="00D05373">
        <w:rPr>
          <w:rFonts w:ascii="Times New Roman" w:hAnsi="Times New Roman" w:cs="Times New Roman"/>
          <w:color w:val="7F7F7F" w:themeColor="text1" w:themeTint="80"/>
          <w:sz w:val="28"/>
          <w:szCs w:val="28"/>
        </w:rPr>
        <w:t>Подвижные эко</w:t>
      </w:r>
      <w:r w:rsidR="00D46649" w:rsidRPr="00D05373">
        <w:rPr>
          <w:rFonts w:ascii="Times New Roman" w:hAnsi="Times New Roman" w:cs="Times New Roman"/>
          <w:color w:val="7F7F7F" w:themeColor="text1" w:themeTint="80"/>
          <w:sz w:val="28"/>
          <w:szCs w:val="28"/>
        </w:rPr>
        <w:t xml:space="preserve">логические игры, журнал </w:t>
      </w:r>
      <w:proofErr w:type="spellStart"/>
      <w:r w:rsidR="00D46649" w:rsidRPr="00D05373">
        <w:rPr>
          <w:rFonts w:ascii="Times New Roman" w:hAnsi="Times New Roman" w:cs="Times New Roman"/>
          <w:color w:val="7F7F7F" w:themeColor="text1" w:themeTint="80"/>
          <w:sz w:val="28"/>
          <w:szCs w:val="28"/>
        </w:rPr>
        <w:t>Здаровы</w:t>
      </w:r>
      <w:proofErr w:type="spellEnd"/>
      <w:r w:rsidRPr="00D05373">
        <w:rPr>
          <w:rFonts w:ascii="Times New Roman" w:hAnsi="Times New Roman" w:cs="Times New Roman"/>
          <w:color w:val="7F7F7F" w:themeColor="text1" w:themeTint="80"/>
          <w:sz w:val="28"/>
          <w:szCs w:val="28"/>
        </w:rPr>
        <w:t xml:space="preserve"> лад </w:t>
      </w:r>
      <w:proofErr w:type="spellStart"/>
      <w:r w:rsidRPr="00D05373">
        <w:rPr>
          <w:rFonts w:ascii="Times New Roman" w:hAnsi="Times New Roman" w:cs="Times New Roman"/>
          <w:color w:val="7F7F7F" w:themeColor="text1" w:themeTint="80"/>
          <w:sz w:val="28"/>
          <w:szCs w:val="28"/>
        </w:rPr>
        <w:t>жыцця</w:t>
      </w:r>
      <w:proofErr w:type="spellEnd"/>
      <w:r w:rsidRPr="00D05373">
        <w:rPr>
          <w:rFonts w:ascii="Times New Roman" w:hAnsi="Times New Roman" w:cs="Times New Roman"/>
          <w:color w:val="7F7F7F" w:themeColor="text1" w:themeTint="80"/>
          <w:sz w:val="28"/>
          <w:szCs w:val="28"/>
        </w:rPr>
        <w:t xml:space="preserve">, №4, 1998г. </w:t>
      </w:r>
    </w:p>
    <w:p w:rsidR="00AC14E1" w:rsidRPr="00D05373" w:rsidRDefault="00AC14E1" w:rsidP="00D46649">
      <w:pPr>
        <w:pStyle w:val="a3"/>
        <w:numPr>
          <w:ilvl w:val="0"/>
          <w:numId w:val="33"/>
        </w:numPr>
        <w:spacing w:after="0"/>
        <w:jc w:val="both"/>
        <w:rPr>
          <w:rFonts w:ascii="Times New Roman" w:hAnsi="Times New Roman" w:cs="Times New Roman"/>
          <w:b/>
          <w:color w:val="7F7F7F" w:themeColor="text1" w:themeTint="80"/>
          <w:sz w:val="28"/>
          <w:szCs w:val="28"/>
        </w:rPr>
      </w:pPr>
      <w:r w:rsidRPr="00D05373">
        <w:rPr>
          <w:rFonts w:ascii="Times New Roman" w:hAnsi="Times New Roman" w:cs="Times New Roman"/>
          <w:color w:val="7F7F7F" w:themeColor="text1" w:themeTint="80"/>
          <w:sz w:val="28"/>
          <w:szCs w:val="28"/>
        </w:rPr>
        <w:t xml:space="preserve">Плахова В.Т. Игровой </w:t>
      </w:r>
      <w:proofErr w:type="spellStart"/>
      <w:r w:rsidRPr="00D05373">
        <w:rPr>
          <w:rFonts w:ascii="Times New Roman" w:hAnsi="Times New Roman" w:cs="Times New Roman"/>
          <w:color w:val="7F7F7F" w:themeColor="text1" w:themeTint="80"/>
          <w:sz w:val="28"/>
          <w:szCs w:val="28"/>
        </w:rPr>
        <w:t>проек</w:t>
      </w:r>
      <w:proofErr w:type="spellEnd"/>
      <w:r w:rsidRPr="00D05373">
        <w:rPr>
          <w:rFonts w:ascii="Times New Roman" w:hAnsi="Times New Roman" w:cs="Times New Roman"/>
          <w:color w:val="7F7F7F" w:themeColor="text1" w:themeTint="80"/>
          <w:sz w:val="28"/>
          <w:szCs w:val="28"/>
        </w:rPr>
        <w:t xml:space="preserve">, журнал Проблемы </w:t>
      </w:r>
      <w:proofErr w:type="spellStart"/>
      <w:r w:rsidRPr="00D05373">
        <w:rPr>
          <w:rFonts w:ascii="Times New Roman" w:hAnsi="Times New Roman" w:cs="Times New Roman"/>
          <w:color w:val="7F7F7F" w:themeColor="text1" w:themeTint="80"/>
          <w:sz w:val="28"/>
          <w:szCs w:val="28"/>
        </w:rPr>
        <w:t>выхавання</w:t>
      </w:r>
      <w:proofErr w:type="spellEnd"/>
      <w:r w:rsidRPr="00D05373">
        <w:rPr>
          <w:rFonts w:ascii="Times New Roman" w:hAnsi="Times New Roman" w:cs="Times New Roman"/>
          <w:color w:val="7F7F7F" w:themeColor="text1" w:themeTint="80"/>
          <w:sz w:val="28"/>
          <w:szCs w:val="28"/>
        </w:rPr>
        <w:t>, №5, 2005г.</w:t>
      </w:r>
    </w:p>
    <w:p w:rsidR="00AC14E1" w:rsidRPr="00D05373" w:rsidRDefault="00AC14E1" w:rsidP="00D46649">
      <w:pPr>
        <w:pStyle w:val="a3"/>
        <w:numPr>
          <w:ilvl w:val="0"/>
          <w:numId w:val="33"/>
        </w:numPr>
        <w:spacing w:after="0"/>
        <w:jc w:val="both"/>
        <w:rPr>
          <w:rFonts w:ascii="Times New Roman" w:hAnsi="Times New Roman" w:cs="Times New Roman"/>
          <w:b/>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Серокузова</w:t>
      </w:r>
      <w:proofErr w:type="spellEnd"/>
      <w:r w:rsidRPr="00D05373">
        <w:rPr>
          <w:rFonts w:ascii="Times New Roman" w:hAnsi="Times New Roman" w:cs="Times New Roman"/>
          <w:color w:val="7F7F7F" w:themeColor="text1" w:themeTint="80"/>
          <w:sz w:val="28"/>
          <w:szCs w:val="28"/>
        </w:rPr>
        <w:t xml:space="preserve"> Н.О. «Природа как </w:t>
      </w:r>
      <w:proofErr w:type="spellStart"/>
      <w:r w:rsidRPr="00D05373">
        <w:rPr>
          <w:rFonts w:ascii="Times New Roman" w:hAnsi="Times New Roman" w:cs="Times New Roman"/>
          <w:color w:val="7F7F7F" w:themeColor="text1" w:themeTint="80"/>
          <w:sz w:val="28"/>
          <w:szCs w:val="28"/>
        </w:rPr>
        <w:t>самоценность</w:t>
      </w:r>
      <w:proofErr w:type="spellEnd"/>
      <w:r w:rsidRPr="00D05373">
        <w:rPr>
          <w:rFonts w:ascii="Times New Roman" w:hAnsi="Times New Roman" w:cs="Times New Roman"/>
          <w:color w:val="7F7F7F" w:themeColor="text1" w:themeTint="80"/>
          <w:sz w:val="28"/>
          <w:szCs w:val="28"/>
        </w:rPr>
        <w:t xml:space="preserve">, достойная уважения», журнал Народная </w:t>
      </w:r>
      <w:proofErr w:type="spellStart"/>
      <w:r w:rsidRPr="00D05373">
        <w:rPr>
          <w:rFonts w:ascii="Times New Roman" w:hAnsi="Times New Roman" w:cs="Times New Roman"/>
          <w:color w:val="7F7F7F" w:themeColor="text1" w:themeTint="80"/>
          <w:sz w:val="28"/>
          <w:szCs w:val="28"/>
        </w:rPr>
        <w:t>асвета</w:t>
      </w:r>
      <w:proofErr w:type="spellEnd"/>
      <w:r w:rsidRPr="00D05373">
        <w:rPr>
          <w:rFonts w:ascii="Times New Roman" w:hAnsi="Times New Roman" w:cs="Times New Roman"/>
          <w:color w:val="7F7F7F" w:themeColor="text1" w:themeTint="80"/>
          <w:sz w:val="28"/>
          <w:szCs w:val="28"/>
        </w:rPr>
        <w:t>, №7, 2010г.</w:t>
      </w:r>
    </w:p>
    <w:p w:rsidR="00AC14E1" w:rsidRPr="00D05373" w:rsidRDefault="00AC14E1" w:rsidP="00D46649">
      <w:pPr>
        <w:pStyle w:val="a3"/>
        <w:numPr>
          <w:ilvl w:val="0"/>
          <w:numId w:val="33"/>
        </w:numPr>
        <w:spacing w:after="0"/>
        <w:jc w:val="both"/>
        <w:rPr>
          <w:rFonts w:ascii="Times New Roman" w:hAnsi="Times New Roman" w:cs="Times New Roman"/>
          <w:b/>
          <w:color w:val="7F7F7F" w:themeColor="text1" w:themeTint="80"/>
          <w:sz w:val="28"/>
          <w:szCs w:val="28"/>
        </w:rPr>
      </w:pPr>
      <w:r w:rsidRPr="00D05373">
        <w:rPr>
          <w:rFonts w:ascii="Times New Roman" w:hAnsi="Times New Roman" w:cs="Times New Roman"/>
          <w:color w:val="7F7F7F" w:themeColor="text1" w:themeTint="80"/>
          <w:sz w:val="28"/>
          <w:szCs w:val="28"/>
        </w:rPr>
        <w:t>Усачева Л.Н. «Экологическое воспитание – насущная потребность времени», журнал Экология. №10, 2011г.</w:t>
      </w:r>
    </w:p>
    <w:p w:rsidR="00AC14E1" w:rsidRPr="00D05373" w:rsidRDefault="00AC14E1" w:rsidP="00D46649">
      <w:pPr>
        <w:pStyle w:val="a3"/>
        <w:numPr>
          <w:ilvl w:val="0"/>
          <w:numId w:val="33"/>
        </w:numPr>
        <w:spacing w:after="0"/>
        <w:jc w:val="both"/>
        <w:rPr>
          <w:rFonts w:ascii="Times New Roman" w:hAnsi="Times New Roman" w:cs="Times New Roman"/>
          <w:b/>
          <w:color w:val="7F7F7F" w:themeColor="text1" w:themeTint="80"/>
          <w:sz w:val="28"/>
          <w:szCs w:val="28"/>
        </w:rPr>
      </w:pPr>
      <w:r w:rsidRPr="00D05373">
        <w:rPr>
          <w:rFonts w:ascii="Times New Roman" w:hAnsi="Times New Roman" w:cs="Times New Roman"/>
          <w:color w:val="7F7F7F" w:themeColor="text1" w:themeTint="80"/>
          <w:sz w:val="28"/>
          <w:szCs w:val="28"/>
        </w:rPr>
        <w:t>Федорова Е.Л.</w:t>
      </w:r>
      <w:r w:rsidRPr="00D05373">
        <w:rPr>
          <w:rFonts w:ascii="Times New Roman" w:hAnsi="Times New Roman" w:cs="Times New Roman"/>
          <w:b/>
          <w:color w:val="7F7F7F" w:themeColor="text1" w:themeTint="80"/>
          <w:sz w:val="28"/>
          <w:szCs w:val="28"/>
        </w:rPr>
        <w:t xml:space="preserve"> </w:t>
      </w:r>
      <w:r w:rsidRPr="00D05373">
        <w:rPr>
          <w:rFonts w:ascii="Times New Roman" w:hAnsi="Times New Roman" w:cs="Times New Roman"/>
          <w:color w:val="7F7F7F" w:themeColor="text1" w:themeTint="80"/>
          <w:sz w:val="28"/>
          <w:szCs w:val="28"/>
        </w:rPr>
        <w:t>«Экологическое образование учащихся на уроках и во внеурочной деятельности», журнал Экология. №5, 2012г.</w:t>
      </w:r>
    </w:p>
    <w:p w:rsidR="00AC14E1" w:rsidRPr="00D05373" w:rsidRDefault="00AC14E1" w:rsidP="00D46649">
      <w:pPr>
        <w:pStyle w:val="a3"/>
        <w:numPr>
          <w:ilvl w:val="0"/>
          <w:numId w:val="33"/>
        </w:numPr>
        <w:spacing w:after="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«Формирование экологической культуры», </w:t>
      </w:r>
      <w:r w:rsidR="00D46649" w:rsidRPr="00D05373">
        <w:rPr>
          <w:rFonts w:ascii="Times New Roman" w:hAnsi="Times New Roman" w:cs="Times New Roman"/>
          <w:color w:val="7F7F7F" w:themeColor="text1" w:themeTint="80"/>
          <w:sz w:val="28"/>
          <w:szCs w:val="28"/>
        </w:rPr>
        <w:t xml:space="preserve">журнал </w:t>
      </w:r>
      <w:proofErr w:type="spellStart"/>
      <w:r w:rsidR="00D46649" w:rsidRPr="00D05373">
        <w:rPr>
          <w:rFonts w:ascii="Times New Roman" w:hAnsi="Times New Roman" w:cs="Times New Roman"/>
          <w:color w:val="7F7F7F" w:themeColor="text1" w:themeTint="80"/>
          <w:sz w:val="28"/>
          <w:szCs w:val="28"/>
        </w:rPr>
        <w:t>Здаровы</w:t>
      </w:r>
      <w:proofErr w:type="spellEnd"/>
      <w:r w:rsidR="00D46649" w:rsidRPr="00D05373">
        <w:rPr>
          <w:rFonts w:ascii="Times New Roman" w:hAnsi="Times New Roman" w:cs="Times New Roman"/>
          <w:color w:val="7F7F7F" w:themeColor="text1" w:themeTint="80"/>
          <w:sz w:val="28"/>
          <w:szCs w:val="28"/>
        </w:rPr>
        <w:t xml:space="preserve"> лад </w:t>
      </w:r>
      <w:proofErr w:type="spellStart"/>
      <w:r w:rsidR="00D46649" w:rsidRPr="00D05373">
        <w:rPr>
          <w:rFonts w:ascii="Times New Roman" w:hAnsi="Times New Roman" w:cs="Times New Roman"/>
          <w:color w:val="7F7F7F" w:themeColor="text1" w:themeTint="80"/>
          <w:sz w:val="28"/>
          <w:szCs w:val="28"/>
        </w:rPr>
        <w:t>жыцця</w:t>
      </w:r>
      <w:proofErr w:type="spellEnd"/>
      <w:r w:rsidR="00D46649" w:rsidRPr="00D05373">
        <w:rPr>
          <w:rFonts w:ascii="Times New Roman" w:hAnsi="Times New Roman" w:cs="Times New Roman"/>
          <w:color w:val="7F7F7F" w:themeColor="text1" w:themeTint="80"/>
          <w:sz w:val="28"/>
          <w:szCs w:val="28"/>
        </w:rPr>
        <w:t>, №2, 2004г.</w:t>
      </w:r>
    </w:p>
    <w:p w:rsidR="00D46649" w:rsidRPr="00D05373" w:rsidRDefault="00D46649" w:rsidP="00D46649">
      <w:pPr>
        <w:pStyle w:val="a3"/>
        <w:numPr>
          <w:ilvl w:val="0"/>
          <w:numId w:val="33"/>
        </w:numPr>
        <w:spacing w:after="0"/>
        <w:jc w:val="both"/>
        <w:rPr>
          <w:rFonts w:ascii="Times New Roman" w:hAnsi="Times New Roman" w:cs="Times New Roman"/>
          <w:b/>
          <w:color w:val="7F7F7F" w:themeColor="text1" w:themeTint="80"/>
          <w:sz w:val="28"/>
          <w:szCs w:val="28"/>
        </w:rPr>
      </w:pPr>
      <w:r w:rsidRPr="00D05373">
        <w:rPr>
          <w:rFonts w:ascii="Times New Roman" w:hAnsi="Times New Roman" w:cs="Times New Roman"/>
          <w:color w:val="7F7F7F" w:themeColor="text1" w:themeTint="80"/>
          <w:sz w:val="28"/>
          <w:szCs w:val="28"/>
        </w:rPr>
        <w:t>«Экологическая тропа», журнал Экология. №12, 2010г.</w:t>
      </w:r>
    </w:p>
    <w:p w:rsidR="00D46649" w:rsidRPr="00D05373" w:rsidRDefault="00D46649" w:rsidP="00D46649">
      <w:pPr>
        <w:pStyle w:val="a3"/>
        <w:numPr>
          <w:ilvl w:val="0"/>
          <w:numId w:val="33"/>
        </w:numPr>
        <w:spacing w:after="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Эколого-туристский проект «Заочное путешествие. Лесной Экспресс», журнал «</w:t>
      </w:r>
      <w:proofErr w:type="spellStart"/>
      <w:r w:rsidRPr="00D05373">
        <w:rPr>
          <w:rFonts w:ascii="Times New Roman" w:hAnsi="Times New Roman" w:cs="Times New Roman"/>
          <w:color w:val="7F7F7F" w:themeColor="text1" w:themeTint="80"/>
          <w:sz w:val="28"/>
          <w:szCs w:val="28"/>
        </w:rPr>
        <w:t>Выхаванне</w:t>
      </w:r>
      <w:proofErr w:type="spellEnd"/>
      <w:r w:rsidRPr="00D05373">
        <w:rPr>
          <w:rFonts w:ascii="Times New Roman" w:hAnsi="Times New Roman" w:cs="Times New Roman"/>
          <w:color w:val="7F7F7F" w:themeColor="text1" w:themeTint="80"/>
          <w:sz w:val="28"/>
          <w:szCs w:val="28"/>
        </w:rPr>
        <w:t xml:space="preserve"> </w:t>
      </w:r>
      <w:proofErr w:type="spellStart"/>
      <w:r w:rsidRPr="00D05373">
        <w:rPr>
          <w:rFonts w:ascii="Times New Roman" w:hAnsi="Times New Roman" w:cs="Times New Roman"/>
          <w:color w:val="7F7F7F" w:themeColor="text1" w:themeTint="80"/>
          <w:sz w:val="28"/>
          <w:szCs w:val="28"/>
        </w:rPr>
        <w:t>i</w:t>
      </w:r>
      <w:proofErr w:type="spellEnd"/>
      <w:r w:rsidRPr="00D05373">
        <w:rPr>
          <w:rFonts w:ascii="Times New Roman" w:hAnsi="Times New Roman" w:cs="Times New Roman"/>
          <w:color w:val="7F7F7F" w:themeColor="text1" w:themeTint="80"/>
          <w:sz w:val="28"/>
          <w:szCs w:val="28"/>
        </w:rPr>
        <w:t xml:space="preserve"> </w:t>
      </w:r>
      <w:proofErr w:type="spellStart"/>
      <w:r w:rsidRPr="00D05373">
        <w:rPr>
          <w:rFonts w:ascii="Times New Roman" w:hAnsi="Times New Roman" w:cs="Times New Roman"/>
          <w:color w:val="7F7F7F" w:themeColor="text1" w:themeTint="80"/>
          <w:sz w:val="28"/>
          <w:szCs w:val="28"/>
        </w:rPr>
        <w:t>дадатковая</w:t>
      </w:r>
      <w:proofErr w:type="spellEnd"/>
      <w:r w:rsidRPr="00D05373">
        <w:rPr>
          <w:rFonts w:ascii="Times New Roman" w:hAnsi="Times New Roman" w:cs="Times New Roman"/>
          <w:color w:val="7F7F7F" w:themeColor="text1" w:themeTint="80"/>
          <w:sz w:val="28"/>
          <w:szCs w:val="28"/>
        </w:rPr>
        <w:t xml:space="preserve"> </w:t>
      </w:r>
      <w:proofErr w:type="spellStart"/>
      <w:r w:rsidRPr="00D05373">
        <w:rPr>
          <w:rFonts w:ascii="Times New Roman" w:hAnsi="Times New Roman" w:cs="Times New Roman"/>
          <w:color w:val="7F7F7F" w:themeColor="text1" w:themeTint="80"/>
          <w:sz w:val="28"/>
          <w:szCs w:val="28"/>
        </w:rPr>
        <w:t>адукацыя</w:t>
      </w:r>
      <w:proofErr w:type="spellEnd"/>
      <w:r w:rsidRPr="00D05373">
        <w:rPr>
          <w:rFonts w:ascii="Times New Roman" w:hAnsi="Times New Roman" w:cs="Times New Roman"/>
          <w:color w:val="7F7F7F" w:themeColor="text1" w:themeTint="80"/>
          <w:sz w:val="28"/>
          <w:szCs w:val="28"/>
        </w:rPr>
        <w:t>», №12, 2012г.</w:t>
      </w:r>
    </w:p>
    <w:p w:rsidR="00D46649" w:rsidRPr="00D05373" w:rsidRDefault="00D46649" w:rsidP="00D46649">
      <w:pPr>
        <w:pStyle w:val="a3"/>
        <w:numPr>
          <w:ilvl w:val="0"/>
          <w:numId w:val="33"/>
        </w:numPr>
        <w:spacing w:after="0"/>
        <w:jc w:val="both"/>
        <w:rPr>
          <w:rFonts w:ascii="Times New Roman" w:hAnsi="Times New Roman" w:cs="Times New Roman"/>
          <w:b/>
          <w:color w:val="7F7F7F" w:themeColor="text1" w:themeTint="80"/>
          <w:sz w:val="28"/>
          <w:szCs w:val="28"/>
        </w:rPr>
      </w:pPr>
      <w:r w:rsidRPr="00D05373">
        <w:rPr>
          <w:rFonts w:ascii="Times New Roman" w:hAnsi="Times New Roman" w:cs="Times New Roman"/>
          <w:color w:val="7F7F7F" w:themeColor="text1" w:themeTint="80"/>
          <w:sz w:val="28"/>
          <w:szCs w:val="28"/>
        </w:rPr>
        <w:t>«Экологический бумеранг», журнал Экология. №2, 2012г.</w:t>
      </w:r>
    </w:p>
    <w:p w:rsidR="00D46649" w:rsidRPr="00D05373" w:rsidRDefault="00D46649" w:rsidP="00D46649">
      <w:pPr>
        <w:pStyle w:val="a3"/>
        <w:numPr>
          <w:ilvl w:val="0"/>
          <w:numId w:val="33"/>
        </w:numPr>
        <w:spacing w:after="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«Экологический мониторинг», журнал Б</w:t>
      </w:r>
      <w:proofErr w:type="spellStart"/>
      <w:r w:rsidRPr="00D05373">
        <w:rPr>
          <w:rFonts w:ascii="Times New Roman" w:hAnsi="Times New Roman" w:cs="Times New Roman"/>
          <w:color w:val="7F7F7F" w:themeColor="text1" w:themeTint="80"/>
          <w:sz w:val="28"/>
          <w:szCs w:val="28"/>
          <w:lang w:val="en-US"/>
        </w:rPr>
        <w:t>ио</w:t>
      </w:r>
      <w:proofErr w:type="spellEnd"/>
      <w:r w:rsidRPr="00D05373">
        <w:rPr>
          <w:rFonts w:ascii="Times New Roman" w:hAnsi="Times New Roman" w:cs="Times New Roman"/>
          <w:color w:val="7F7F7F" w:themeColor="text1" w:themeTint="80"/>
          <w:sz w:val="28"/>
          <w:szCs w:val="28"/>
        </w:rPr>
        <w:t xml:space="preserve">логия. </w:t>
      </w:r>
      <w:proofErr w:type="spellStart"/>
      <w:r w:rsidRPr="00D05373">
        <w:rPr>
          <w:rFonts w:ascii="Times New Roman" w:hAnsi="Times New Roman" w:cs="Times New Roman"/>
          <w:color w:val="7F7F7F" w:themeColor="text1" w:themeTint="80"/>
          <w:sz w:val="28"/>
          <w:szCs w:val="28"/>
        </w:rPr>
        <w:t>Праблемы</w:t>
      </w:r>
      <w:proofErr w:type="spellEnd"/>
      <w:r w:rsidRPr="00D05373">
        <w:rPr>
          <w:rFonts w:ascii="Times New Roman" w:hAnsi="Times New Roman" w:cs="Times New Roman"/>
          <w:color w:val="7F7F7F" w:themeColor="text1" w:themeTint="80"/>
          <w:sz w:val="28"/>
          <w:szCs w:val="28"/>
        </w:rPr>
        <w:t xml:space="preserve"> </w:t>
      </w:r>
      <w:proofErr w:type="spellStart"/>
      <w:r w:rsidRPr="00D05373">
        <w:rPr>
          <w:rFonts w:ascii="Times New Roman" w:hAnsi="Times New Roman" w:cs="Times New Roman"/>
          <w:color w:val="7F7F7F" w:themeColor="text1" w:themeTint="80"/>
          <w:sz w:val="28"/>
          <w:szCs w:val="28"/>
        </w:rPr>
        <w:t>выкладання</w:t>
      </w:r>
      <w:proofErr w:type="spellEnd"/>
      <w:r w:rsidRPr="00D05373">
        <w:rPr>
          <w:rFonts w:ascii="Times New Roman" w:hAnsi="Times New Roman" w:cs="Times New Roman"/>
          <w:color w:val="7F7F7F" w:themeColor="text1" w:themeTint="80"/>
          <w:sz w:val="28"/>
          <w:szCs w:val="28"/>
        </w:rPr>
        <w:t>, №2, 2003г.</w:t>
      </w:r>
    </w:p>
    <w:p w:rsidR="00D46649" w:rsidRPr="00D05373" w:rsidRDefault="00D46649" w:rsidP="00D46649">
      <w:pPr>
        <w:pStyle w:val="a3"/>
        <w:numPr>
          <w:ilvl w:val="0"/>
          <w:numId w:val="33"/>
        </w:numPr>
        <w:spacing w:after="0"/>
        <w:jc w:val="both"/>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 xml:space="preserve">Ярошевич Е.Н. Авторская программа по курсу экологическое краеведение,  журнал Биология. </w:t>
      </w:r>
      <w:proofErr w:type="spellStart"/>
      <w:r w:rsidRPr="00D05373">
        <w:rPr>
          <w:rFonts w:ascii="Times New Roman" w:hAnsi="Times New Roman" w:cs="Times New Roman"/>
          <w:color w:val="7F7F7F" w:themeColor="text1" w:themeTint="80"/>
          <w:sz w:val="28"/>
          <w:szCs w:val="28"/>
        </w:rPr>
        <w:t>Праблемы</w:t>
      </w:r>
      <w:proofErr w:type="spellEnd"/>
      <w:r w:rsidRPr="00D05373">
        <w:rPr>
          <w:rFonts w:ascii="Times New Roman" w:hAnsi="Times New Roman" w:cs="Times New Roman"/>
          <w:color w:val="7F7F7F" w:themeColor="text1" w:themeTint="80"/>
          <w:sz w:val="28"/>
          <w:szCs w:val="28"/>
        </w:rPr>
        <w:t xml:space="preserve"> </w:t>
      </w:r>
      <w:proofErr w:type="spellStart"/>
      <w:r w:rsidRPr="00D05373">
        <w:rPr>
          <w:rFonts w:ascii="Times New Roman" w:hAnsi="Times New Roman" w:cs="Times New Roman"/>
          <w:color w:val="7F7F7F" w:themeColor="text1" w:themeTint="80"/>
          <w:sz w:val="28"/>
          <w:szCs w:val="28"/>
        </w:rPr>
        <w:t>выкладання</w:t>
      </w:r>
      <w:proofErr w:type="spellEnd"/>
      <w:r w:rsidRPr="00D05373">
        <w:rPr>
          <w:rFonts w:ascii="Times New Roman" w:hAnsi="Times New Roman" w:cs="Times New Roman"/>
          <w:color w:val="7F7F7F" w:themeColor="text1" w:themeTint="80"/>
          <w:sz w:val="28"/>
          <w:szCs w:val="28"/>
        </w:rPr>
        <w:t>, №2, 2003г.</w:t>
      </w:r>
    </w:p>
    <w:p w:rsidR="00D46649" w:rsidRPr="00D05373" w:rsidRDefault="00D46649" w:rsidP="00D46649">
      <w:pPr>
        <w:pStyle w:val="a3"/>
        <w:spacing w:after="0" w:line="240" w:lineRule="auto"/>
        <w:ind w:left="1260"/>
        <w:jc w:val="both"/>
        <w:rPr>
          <w:rFonts w:ascii="Times New Roman" w:hAnsi="Times New Roman" w:cs="Times New Roman"/>
          <w:color w:val="7F7F7F" w:themeColor="text1" w:themeTint="80"/>
          <w:sz w:val="28"/>
          <w:szCs w:val="28"/>
        </w:rPr>
      </w:pPr>
    </w:p>
    <w:p w:rsidR="00430D5C" w:rsidRPr="00D05373" w:rsidRDefault="00430D5C" w:rsidP="005004BF">
      <w:pPr>
        <w:spacing w:after="0" w:line="240" w:lineRule="auto"/>
        <w:jc w:val="both"/>
        <w:rPr>
          <w:rFonts w:ascii="Times New Roman" w:hAnsi="Times New Roman" w:cs="Times New Roman"/>
          <w:b/>
          <w:color w:val="7F7F7F" w:themeColor="text1" w:themeTint="80"/>
          <w:sz w:val="28"/>
          <w:szCs w:val="28"/>
        </w:rPr>
      </w:pPr>
    </w:p>
    <w:p w:rsidR="0087385E" w:rsidRPr="00D05373" w:rsidRDefault="0087385E" w:rsidP="005004BF">
      <w:pPr>
        <w:pStyle w:val="a3"/>
        <w:spacing w:after="0" w:line="240" w:lineRule="auto"/>
        <w:ind w:left="1260"/>
        <w:jc w:val="both"/>
        <w:rPr>
          <w:rFonts w:ascii="Times New Roman" w:hAnsi="Times New Roman" w:cs="Times New Roman"/>
          <w:color w:val="7F7F7F" w:themeColor="text1" w:themeTint="80"/>
          <w:sz w:val="28"/>
          <w:szCs w:val="28"/>
        </w:rPr>
      </w:pPr>
    </w:p>
    <w:p w:rsidR="0087385E" w:rsidRPr="00D05373" w:rsidRDefault="0087385E" w:rsidP="005004BF">
      <w:pPr>
        <w:pStyle w:val="a3"/>
        <w:spacing w:after="0" w:line="240" w:lineRule="auto"/>
        <w:ind w:left="1260"/>
        <w:jc w:val="both"/>
        <w:rPr>
          <w:rFonts w:ascii="Times New Roman" w:hAnsi="Times New Roman" w:cs="Times New Roman"/>
          <w:color w:val="7F7F7F" w:themeColor="text1" w:themeTint="80"/>
          <w:sz w:val="28"/>
          <w:szCs w:val="28"/>
        </w:rPr>
      </w:pPr>
    </w:p>
    <w:p w:rsidR="00440A74" w:rsidRPr="00D05373" w:rsidRDefault="00440A74" w:rsidP="005004BF">
      <w:pPr>
        <w:pStyle w:val="a3"/>
        <w:spacing w:after="0" w:line="240" w:lineRule="auto"/>
        <w:ind w:left="1260"/>
        <w:jc w:val="both"/>
        <w:rPr>
          <w:rFonts w:ascii="Times New Roman" w:hAnsi="Times New Roman" w:cs="Times New Roman"/>
          <w:color w:val="7F7F7F" w:themeColor="text1" w:themeTint="80"/>
          <w:sz w:val="28"/>
          <w:szCs w:val="28"/>
        </w:rPr>
      </w:pPr>
    </w:p>
    <w:p w:rsidR="00440A74" w:rsidRPr="00D05373" w:rsidRDefault="00440A74" w:rsidP="005004BF">
      <w:pPr>
        <w:pStyle w:val="a3"/>
        <w:spacing w:after="0" w:line="240" w:lineRule="auto"/>
        <w:ind w:left="1260"/>
        <w:jc w:val="both"/>
        <w:rPr>
          <w:rFonts w:ascii="Times New Roman" w:hAnsi="Times New Roman" w:cs="Times New Roman"/>
          <w:color w:val="7F7F7F" w:themeColor="text1" w:themeTint="80"/>
          <w:sz w:val="28"/>
          <w:szCs w:val="28"/>
        </w:rPr>
      </w:pPr>
    </w:p>
    <w:p w:rsidR="00440A74" w:rsidRPr="00D05373" w:rsidRDefault="00440A74" w:rsidP="005004BF">
      <w:pPr>
        <w:pStyle w:val="a3"/>
        <w:spacing w:after="0" w:line="240" w:lineRule="auto"/>
        <w:ind w:left="1260"/>
        <w:jc w:val="both"/>
        <w:rPr>
          <w:rFonts w:ascii="Times New Roman" w:hAnsi="Times New Roman" w:cs="Times New Roman"/>
          <w:color w:val="7F7F7F" w:themeColor="text1" w:themeTint="80"/>
          <w:sz w:val="28"/>
          <w:szCs w:val="28"/>
        </w:rPr>
      </w:pPr>
    </w:p>
    <w:p w:rsidR="00440A74" w:rsidRPr="00D05373" w:rsidRDefault="00440A74" w:rsidP="005004BF">
      <w:pPr>
        <w:pStyle w:val="a3"/>
        <w:spacing w:after="0" w:line="240" w:lineRule="auto"/>
        <w:ind w:left="1260"/>
        <w:jc w:val="both"/>
        <w:rPr>
          <w:rFonts w:ascii="Times New Roman" w:hAnsi="Times New Roman" w:cs="Times New Roman"/>
          <w:color w:val="7F7F7F" w:themeColor="text1" w:themeTint="80"/>
          <w:sz w:val="28"/>
          <w:szCs w:val="28"/>
        </w:rPr>
      </w:pPr>
    </w:p>
    <w:p w:rsidR="00440A74" w:rsidRPr="00D05373" w:rsidRDefault="00440A74" w:rsidP="005004BF">
      <w:pPr>
        <w:pStyle w:val="a3"/>
        <w:spacing w:after="0" w:line="240" w:lineRule="auto"/>
        <w:ind w:left="1260"/>
        <w:jc w:val="both"/>
        <w:rPr>
          <w:rFonts w:ascii="Times New Roman" w:hAnsi="Times New Roman" w:cs="Times New Roman"/>
          <w:color w:val="7F7F7F" w:themeColor="text1" w:themeTint="80"/>
          <w:sz w:val="28"/>
          <w:szCs w:val="28"/>
        </w:rPr>
      </w:pPr>
    </w:p>
    <w:p w:rsidR="00440A74" w:rsidRPr="00D05373" w:rsidRDefault="00440A74" w:rsidP="005004BF">
      <w:pPr>
        <w:pStyle w:val="a3"/>
        <w:spacing w:after="0" w:line="240" w:lineRule="auto"/>
        <w:ind w:left="1260"/>
        <w:jc w:val="both"/>
        <w:rPr>
          <w:rFonts w:ascii="Times New Roman" w:hAnsi="Times New Roman" w:cs="Times New Roman"/>
          <w:color w:val="7F7F7F" w:themeColor="text1" w:themeTint="80"/>
          <w:sz w:val="28"/>
          <w:szCs w:val="28"/>
        </w:rPr>
      </w:pPr>
    </w:p>
    <w:tbl>
      <w:tblPr>
        <w:tblW w:w="102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6"/>
      </w:tblGrid>
      <w:tr w:rsidR="00D05373" w:rsidTr="00D05373">
        <w:tblPrEx>
          <w:tblCellMar>
            <w:top w:w="0" w:type="dxa"/>
            <w:bottom w:w="0" w:type="dxa"/>
          </w:tblCellMar>
        </w:tblPrEx>
        <w:trPr>
          <w:trHeight w:val="15080"/>
        </w:trPr>
        <w:tc>
          <w:tcPr>
            <w:tcW w:w="10266" w:type="dxa"/>
            <w:tcBorders>
              <w:top w:val="double" w:sz="4" w:space="0" w:color="auto"/>
              <w:left w:val="double" w:sz="4" w:space="0" w:color="auto"/>
              <w:bottom w:val="double" w:sz="4" w:space="0" w:color="auto"/>
              <w:right w:val="double" w:sz="4" w:space="0" w:color="auto"/>
            </w:tcBorders>
          </w:tcPr>
          <w:p w:rsidR="00D05373" w:rsidRDefault="00D05373" w:rsidP="00D05373">
            <w:pPr>
              <w:pStyle w:val="a3"/>
              <w:spacing w:after="0" w:line="240" w:lineRule="auto"/>
              <w:ind w:left="0"/>
              <w:jc w:val="center"/>
              <w:rPr>
                <w:rFonts w:ascii="Times New Roman" w:hAnsi="Times New Roman" w:cs="Times New Roman"/>
                <w:color w:val="7F7F7F" w:themeColor="text1" w:themeTint="80"/>
                <w:sz w:val="32"/>
                <w:szCs w:val="32"/>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32"/>
                <w:szCs w:val="32"/>
              </w:rPr>
            </w:pPr>
            <w:r w:rsidRPr="00D05373">
              <w:rPr>
                <w:rFonts w:ascii="Times New Roman" w:hAnsi="Times New Roman" w:cs="Times New Roman"/>
                <w:color w:val="7F7F7F" w:themeColor="text1" w:themeTint="80"/>
                <w:sz w:val="32"/>
                <w:szCs w:val="32"/>
              </w:rPr>
              <w:t>ГУО «</w:t>
            </w:r>
            <w:proofErr w:type="spellStart"/>
            <w:r w:rsidRPr="00D05373">
              <w:rPr>
                <w:rFonts w:ascii="Times New Roman" w:hAnsi="Times New Roman" w:cs="Times New Roman"/>
                <w:color w:val="7F7F7F" w:themeColor="text1" w:themeTint="80"/>
                <w:sz w:val="32"/>
                <w:szCs w:val="32"/>
              </w:rPr>
              <w:t>Солонская</w:t>
            </w:r>
            <w:proofErr w:type="spellEnd"/>
            <w:r w:rsidRPr="00D05373">
              <w:rPr>
                <w:rFonts w:ascii="Times New Roman" w:hAnsi="Times New Roman" w:cs="Times New Roman"/>
                <w:color w:val="7F7F7F" w:themeColor="text1" w:themeTint="80"/>
                <w:sz w:val="32"/>
                <w:szCs w:val="32"/>
              </w:rPr>
              <w:t xml:space="preserve"> средняя школа </w:t>
            </w:r>
            <w:proofErr w:type="spellStart"/>
            <w:r w:rsidRPr="00D05373">
              <w:rPr>
                <w:rFonts w:ascii="Times New Roman" w:hAnsi="Times New Roman" w:cs="Times New Roman"/>
                <w:color w:val="7F7F7F" w:themeColor="text1" w:themeTint="80"/>
                <w:sz w:val="32"/>
                <w:szCs w:val="32"/>
              </w:rPr>
              <w:t>Жлобинского</w:t>
            </w:r>
            <w:proofErr w:type="spellEnd"/>
            <w:r w:rsidRPr="00D05373">
              <w:rPr>
                <w:rFonts w:ascii="Times New Roman" w:hAnsi="Times New Roman" w:cs="Times New Roman"/>
                <w:color w:val="7F7F7F" w:themeColor="text1" w:themeTint="80"/>
                <w:sz w:val="32"/>
                <w:szCs w:val="32"/>
              </w:rPr>
              <w:t xml:space="preserve"> района»</w:t>
            </w: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32"/>
                <w:szCs w:val="32"/>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32"/>
                <w:szCs w:val="32"/>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32"/>
                <w:szCs w:val="32"/>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48"/>
                <w:szCs w:val="4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48"/>
                <w:szCs w:val="48"/>
              </w:rPr>
            </w:pPr>
            <w:r w:rsidRPr="00D05373">
              <w:rPr>
                <w:rFonts w:ascii="Times New Roman" w:hAnsi="Times New Roman" w:cs="Times New Roman"/>
                <w:color w:val="7F7F7F" w:themeColor="text1" w:themeTint="80"/>
                <w:sz w:val="48"/>
                <w:szCs w:val="48"/>
              </w:rPr>
              <w:t>ПРОЕКТ</w:t>
            </w: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52"/>
                <w:szCs w:val="52"/>
              </w:rPr>
            </w:pPr>
            <w:r w:rsidRPr="00D05373">
              <w:rPr>
                <w:rFonts w:ascii="Times New Roman" w:hAnsi="Times New Roman" w:cs="Times New Roman"/>
                <w:color w:val="7F7F7F" w:themeColor="text1" w:themeTint="80"/>
                <w:sz w:val="52"/>
                <w:szCs w:val="52"/>
              </w:rPr>
              <w:t>«Формирование экологической культуры»</w:t>
            </w: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52"/>
                <w:szCs w:val="52"/>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right"/>
              <w:rPr>
                <w:rFonts w:ascii="Times New Roman" w:hAnsi="Times New Roman" w:cs="Times New Roman"/>
                <w:color w:val="7F7F7F" w:themeColor="text1" w:themeTint="80"/>
                <w:sz w:val="28"/>
                <w:szCs w:val="28"/>
              </w:rPr>
            </w:pPr>
            <w:r w:rsidRPr="00D05373">
              <w:rPr>
                <w:rFonts w:ascii="Times New Roman" w:hAnsi="Times New Roman" w:cs="Times New Roman"/>
                <w:color w:val="7F7F7F" w:themeColor="text1" w:themeTint="80"/>
                <w:sz w:val="28"/>
                <w:szCs w:val="28"/>
              </w:rPr>
              <w:t>Учитель биологии 1кв. категории:</w:t>
            </w:r>
          </w:p>
          <w:p w:rsidR="00D05373" w:rsidRPr="00D05373" w:rsidRDefault="00D05373" w:rsidP="00D05373">
            <w:pPr>
              <w:pStyle w:val="a3"/>
              <w:spacing w:after="0" w:line="240" w:lineRule="auto"/>
              <w:ind w:left="0"/>
              <w:jc w:val="right"/>
              <w:rPr>
                <w:rFonts w:ascii="Times New Roman" w:hAnsi="Times New Roman" w:cs="Times New Roman"/>
                <w:color w:val="7F7F7F" w:themeColor="text1" w:themeTint="80"/>
                <w:sz w:val="28"/>
                <w:szCs w:val="28"/>
              </w:rPr>
            </w:pPr>
            <w:proofErr w:type="spellStart"/>
            <w:r w:rsidRPr="00D05373">
              <w:rPr>
                <w:rFonts w:ascii="Times New Roman" w:hAnsi="Times New Roman" w:cs="Times New Roman"/>
                <w:color w:val="7F7F7F" w:themeColor="text1" w:themeTint="80"/>
                <w:sz w:val="28"/>
                <w:szCs w:val="28"/>
              </w:rPr>
              <w:t>Кудлянская</w:t>
            </w:r>
            <w:proofErr w:type="spellEnd"/>
            <w:r w:rsidRPr="00D05373">
              <w:rPr>
                <w:rFonts w:ascii="Times New Roman" w:hAnsi="Times New Roman" w:cs="Times New Roman"/>
                <w:color w:val="7F7F7F" w:themeColor="text1" w:themeTint="80"/>
                <w:sz w:val="28"/>
                <w:szCs w:val="28"/>
              </w:rPr>
              <w:t xml:space="preserve"> Тамара Владимировна</w:t>
            </w: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Pr="00D05373" w:rsidRDefault="00D05373" w:rsidP="00D05373">
            <w:pPr>
              <w:pStyle w:val="a3"/>
              <w:spacing w:after="0" w:line="240" w:lineRule="auto"/>
              <w:ind w:left="0"/>
              <w:jc w:val="center"/>
              <w:rPr>
                <w:rFonts w:ascii="Times New Roman" w:hAnsi="Times New Roman" w:cs="Times New Roman"/>
                <w:color w:val="7F7F7F" w:themeColor="text1" w:themeTint="80"/>
                <w:sz w:val="28"/>
                <w:szCs w:val="28"/>
              </w:rPr>
            </w:pPr>
          </w:p>
          <w:p w:rsidR="00D05373" w:rsidRDefault="00D05373" w:rsidP="00D05373">
            <w:pPr>
              <w:pStyle w:val="a3"/>
              <w:spacing w:after="0" w:line="240" w:lineRule="auto"/>
              <w:ind w:left="0"/>
              <w:jc w:val="center"/>
              <w:rPr>
                <w:rFonts w:ascii="Times New Roman" w:hAnsi="Times New Roman" w:cs="Times New Roman"/>
                <w:color w:val="7F7F7F" w:themeColor="text1" w:themeTint="80"/>
                <w:sz w:val="32"/>
                <w:szCs w:val="32"/>
              </w:rPr>
            </w:pPr>
            <w:r w:rsidRPr="00D05373">
              <w:rPr>
                <w:rFonts w:ascii="Times New Roman" w:hAnsi="Times New Roman" w:cs="Times New Roman"/>
                <w:color w:val="7F7F7F" w:themeColor="text1" w:themeTint="80"/>
                <w:sz w:val="28"/>
                <w:szCs w:val="28"/>
              </w:rPr>
              <w:t>2013г</w:t>
            </w:r>
          </w:p>
        </w:tc>
      </w:tr>
    </w:tbl>
    <w:p w:rsidR="00440A74" w:rsidRPr="00D05373" w:rsidRDefault="00440A74" w:rsidP="00440A74">
      <w:pPr>
        <w:pStyle w:val="a3"/>
        <w:spacing w:after="0" w:line="240" w:lineRule="auto"/>
        <w:ind w:left="0"/>
        <w:jc w:val="right"/>
        <w:rPr>
          <w:rFonts w:ascii="Times New Roman" w:hAnsi="Times New Roman" w:cs="Times New Roman"/>
          <w:color w:val="7F7F7F" w:themeColor="text1" w:themeTint="80"/>
          <w:sz w:val="28"/>
          <w:szCs w:val="28"/>
        </w:rPr>
      </w:pPr>
    </w:p>
    <w:p w:rsidR="00440A74" w:rsidRPr="00D05373" w:rsidRDefault="00440A74" w:rsidP="00440A74">
      <w:pPr>
        <w:pStyle w:val="a3"/>
        <w:spacing w:after="0" w:line="240" w:lineRule="auto"/>
        <w:ind w:left="0"/>
        <w:jc w:val="center"/>
        <w:rPr>
          <w:rFonts w:ascii="Times New Roman" w:hAnsi="Times New Roman" w:cs="Times New Roman"/>
          <w:color w:val="7F7F7F" w:themeColor="text1" w:themeTint="80"/>
          <w:sz w:val="28"/>
          <w:szCs w:val="28"/>
        </w:rPr>
      </w:pPr>
    </w:p>
    <w:p w:rsidR="00440A74" w:rsidRPr="00D05373" w:rsidRDefault="00440A74" w:rsidP="00440A74">
      <w:pPr>
        <w:pStyle w:val="a3"/>
        <w:spacing w:after="0" w:line="240" w:lineRule="auto"/>
        <w:ind w:left="0"/>
        <w:jc w:val="center"/>
        <w:rPr>
          <w:rFonts w:ascii="Times New Roman" w:hAnsi="Times New Roman" w:cs="Times New Roman"/>
          <w:color w:val="7F7F7F" w:themeColor="text1" w:themeTint="80"/>
          <w:sz w:val="28"/>
          <w:szCs w:val="28"/>
        </w:rPr>
      </w:pPr>
    </w:p>
    <w:p w:rsidR="00440A74" w:rsidRPr="00D05373" w:rsidRDefault="00440A74" w:rsidP="00440A74">
      <w:pPr>
        <w:pStyle w:val="a3"/>
        <w:spacing w:after="0" w:line="240" w:lineRule="auto"/>
        <w:ind w:left="0"/>
        <w:jc w:val="center"/>
        <w:rPr>
          <w:rFonts w:ascii="Times New Roman" w:hAnsi="Times New Roman" w:cs="Times New Roman"/>
          <w:color w:val="7F7F7F" w:themeColor="text1" w:themeTint="80"/>
          <w:sz w:val="28"/>
          <w:szCs w:val="28"/>
        </w:rPr>
      </w:pPr>
    </w:p>
    <w:sectPr w:rsidR="00440A74" w:rsidRPr="00D05373" w:rsidSect="006543A3">
      <w:pgSz w:w="11906" w:h="16838"/>
      <w:pgMar w:top="719" w:right="850" w:bottom="89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6133"/>
    <w:multiLevelType w:val="hybridMultilevel"/>
    <w:tmpl w:val="5276133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AE4188"/>
    <w:multiLevelType w:val="hybridMultilevel"/>
    <w:tmpl w:val="93C2168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795124E"/>
    <w:multiLevelType w:val="hybridMultilevel"/>
    <w:tmpl w:val="9AA2AF7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BE574BA"/>
    <w:multiLevelType w:val="hybridMultilevel"/>
    <w:tmpl w:val="9AA2AF7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32409FA"/>
    <w:multiLevelType w:val="hybridMultilevel"/>
    <w:tmpl w:val="16762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43462"/>
    <w:multiLevelType w:val="hybridMultilevel"/>
    <w:tmpl w:val="4B960D38"/>
    <w:lvl w:ilvl="0" w:tplc="8D50B5F2">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9865BD5"/>
    <w:multiLevelType w:val="hybridMultilevel"/>
    <w:tmpl w:val="1BEC7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2201C"/>
    <w:multiLevelType w:val="hybridMultilevel"/>
    <w:tmpl w:val="2CC6F4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BF52BC4"/>
    <w:multiLevelType w:val="hybridMultilevel"/>
    <w:tmpl w:val="64E88BB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F6B0D29"/>
    <w:multiLevelType w:val="hybridMultilevel"/>
    <w:tmpl w:val="1C5416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8238E2"/>
    <w:multiLevelType w:val="hybridMultilevel"/>
    <w:tmpl w:val="CD888D7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A78417A"/>
    <w:multiLevelType w:val="hybridMultilevel"/>
    <w:tmpl w:val="3CFE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805886"/>
    <w:multiLevelType w:val="hybridMultilevel"/>
    <w:tmpl w:val="1BEC7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183437"/>
    <w:multiLevelType w:val="hybridMultilevel"/>
    <w:tmpl w:val="4F5868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D2271AB"/>
    <w:multiLevelType w:val="hybridMultilevel"/>
    <w:tmpl w:val="4F5868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ED07C3A"/>
    <w:multiLevelType w:val="hybridMultilevel"/>
    <w:tmpl w:val="03E4A3F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F8639BF"/>
    <w:multiLevelType w:val="hybridMultilevel"/>
    <w:tmpl w:val="17B26B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0B361C2"/>
    <w:multiLevelType w:val="hybridMultilevel"/>
    <w:tmpl w:val="166A5B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57729E6"/>
    <w:multiLevelType w:val="hybridMultilevel"/>
    <w:tmpl w:val="085E3F9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7401914"/>
    <w:multiLevelType w:val="hybridMultilevel"/>
    <w:tmpl w:val="78F6D8F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BC457EC"/>
    <w:multiLevelType w:val="hybridMultilevel"/>
    <w:tmpl w:val="03F0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D21496"/>
    <w:multiLevelType w:val="hybridMultilevel"/>
    <w:tmpl w:val="16762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423CC"/>
    <w:multiLevelType w:val="hybridMultilevel"/>
    <w:tmpl w:val="07520EE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4EC16D3"/>
    <w:multiLevelType w:val="hybridMultilevel"/>
    <w:tmpl w:val="A776CE4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AA40ADB"/>
    <w:multiLevelType w:val="hybridMultilevel"/>
    <w:tmpl w:val="03F0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993C7B"/>
    <w:multiLevelType w:val="hybridMultilevel"/>
    <w:tmpl w:val="E81035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1606519"/>
    <w:multiLevelType w:val="hybridMultilevel"/>
    <w:tmpl w:val="5E7C5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0C41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731D0B"/>
    <w:multiLevelType w:val="hybridMultilevel"/>
    <w:tmpl w:val="AB2AE9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0EA0A80"/>
    <w:multiLevelType w:val="hybridMultilevel"/>
    <w:tmpl w:val="F8F0A4B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2BE2158"/>
    <w:multiLevelType w:val="hybridMultilevel"/>
    <w:tmpl w:val="E29AF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31557B"/>
    <w:multiLevelType w:val="hybridMultilevel"/>
    <w:tmpl w:val="166A5B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B890CCB"/>
    <w:multiLevelType w:val="hybridMultilevel"/>
    <w:tmpl w:val="3AE8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24"/>
  </w:num>
  <w:num w:numId="5">
    <w:abstractNumId w:val="20"/>
  </w:num>
  <w:num w:numId="6">
    <w:abstractNumId w:val="21"/>
  </w:num>
  <w:num w:numId="7">
    <w:abstractNumId w:val="6"/>
  </w:num>
  <w:num w:numId="8">
    <w:abstractNumId w:val="27"/>
  </w:num>
  <w:num w:numId="9">
    <w:abstractNumId w:val="30"/>
  </w:num>
  <w:num w:numId="10">
    <w:abstractNumId w:val="11"/>
  </w:num>
  <w:num w:numId="11">
    <w:abstractNumId w:val="26"/>
  </w:num>
  <w:num w:numId="12">
    <w:abstractNumId w:val="32"/>
  </w:num>
  <w:num w:numId="13">
    <w:abstractNumId w:val="0"/>
  </w:num>
  <w:num w:numId="14">
    <w:abstractNumId w:val="8"/>
  </w:num>
  <w:num w:numId="15">
    <w:abstractNumId w:val="10"/>
  </w:num>
  <w:num w:numId="16">
    <w:abstractNumId w:val="19"/>
  </w:num>
  <w:num w:numId="17">
    <w:abstractNumId w:val="29"/>
  </w:num>
  <w:num w:numId="18">
    <w:abstractNumId w:val="23"/>
  </w:num>
  <w:num w:numId="19">
    <w:abstractNumId w:val="3"/>
  </w:num>
  <w:num w:numId="20">
    <w:abstractNumId w:val="2"/>
  </w:num>
  <w:num w:numId="21">
    <w:abstractNumId w:val="7"/>
  </w:num>
  <w:num w:numId="22">
    <w:abstractNumId w:val="31"/>
  </w:num>
  <w:num w:numId="23">
    <w:abstractNumId w:val="14"/>
  </w:num>
  <w:num w:numId="24">
    <w:abstractNumId w:val="18"/>
  </w:num>
  <w:num w:numId="25">
    <w:abstractNumId w:val="1"/>
  </w:num>
  <w:num w:numId="26">
    <w:abstractNumId w:val="13"/>
  </w:num>
  <w:num w:numId="27">
    <w:abstractNumId w:val="15"/>
  </w:num>
  <w:num w:numId="28">
    <w:abstractNumId w:val="17"/>
  </w:num>
  <w:num w:numId="29">
    <w:abstractNumId w:val="25"/>
  </w:num>
  <w:num w:numId="30">
    <w:abstractNumId w:val="16"/>
  </w:num>
  <w:num w:numId="31">
    <w:abstractNumId w:val="28"/>
  </w:num>
  <w:num w:numId="32">
    <w:abstractNumId w:val="22"/>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spelling="clean" w:grammar="clean"/>
  <w:defaultTabStop w:val="708"/>
  <w:characterSpacingControl w:val="doNotCompress"/>
  <w:compat/>
  <w:rsids>
    <w:rsidRoot w:val="00FD2837"/>
    <w:rsid w:val="000673C4"/>
    <w:rsid w:val="000737C1"/>
    <w:rsid w:val="00116C09"/>
    <w:rsid w:val="00135A8B"/>
    <w:rsid w:val="00177940"/>
    <w:rsid w:val="00217DE3"/>
    <w:rsid w:val="00286B6B"/>
    <w:rsid w:val="00313C24"/>
    <w:rsid w:val="003851BB"/>
    <w:rsid w:val="00430D5C"/>
    <w:rsid w:val="00440A74"/>
    <w:rsid w:val="00496818"/>
    <w:rsid w:val="005004BF"/>
    <w:rsid w:val="00510B48"/>
    <w:rsid w:val="00544CB0"/>
    <w:rsid w:val="005638B9"/>
    <w:rsid w:val="0058792E"/>
    <w:rsid w:val="005C413E"/>
    <w:rsid w:val="005F3298"/>
    <w:rsid w:val="006056E6"/>
    <w:rsid w:val="00653E7B"/>
    <w:rsid w:val="006543A3"/>
    <w:rsid w:val="006A57E4"/>
    <w:rsid w:val="007444D9"/>
    <w:rsid w:val="007F5E6A"/>
    <w:rsid w:val="0080281D"/>
    <w:rsid w:val="00826D78"/>
    <w:rsid w:val="0087385E"/>
    <w:rsid w:val="00885D5C"/>
    <w:rsid w:val="009D0616"/>
    <w:rsid w:val="00A21AD6"/>
    <w:rsid w:val="00A31257"/>
    <w:rsid w:val="00A45319"/>
    <w:rsid w:val="00AC14E1"/>
    <w:rsid w:val="00AF6423"/>
    <w:rsid w:val="00B36800"/>
    <w:rsid w:val="00C14952"/>
    <w:rsid w:val="00C401F3"/>
    <w:rsid w:val="00C61E8F"/>
    <w:rsid w:val="00C66362"/>
    <w:rsid w:val="00CA4F75"/>
    <w:rsid w:val="00D05373"/>
    <w:rsid w:val="00D0728F"/>
    <w:rsid w:val="00D2376F"/>
    <w:rsid w:val="00D46649"/>
    <w:rsid w:val="00D744EC"/>
    <w:rsid w:val="00D918A8"/>
    <w:rsid w:val="00E51BE6"/>
    <w:rsid w:val="00EA2ABB"/>
    <w:rsid w:val="00F40FD0"/>
    <w:rsid w:val="00FC592D"/>
    <w:rsid w:val="00FD2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B9"/>
  </w:style>
  <w:style w:type="paragraph" w:styleId="2">
    <w:name w:val="heading 2"/>
    <w:basedOn w:val="a"/>
    <w:link w:val="20"/>
    <w:uiPriority w:val="9"/>
    <w:qFormat/>
    <w:rsid w:val="005879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79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952"/>
    <w:pPr>
      <w:ind w:left="720"/>
      <w:contextualSpacing/>
    </w:pPr>
  </w:style>
  <w:style w:type="table" w:styleId="a4">
    <w:name w:val="Table Grid"/>
    <w:basedOn w:val="a1"/>
    <w:uiPriority w:val="59"/>
    <w:rsid w:val="00653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879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792E"/>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58792E"/>
    <w:rPr>
      <w:color w:val="0000FF"/>
      <w:u w:val="single"/>
    </w:rPr>
  </w:style>
  <w:style w:type="character" w:customStyle="1" w:styleId="apple-converted-space">
    <w:name w:val="apple-converted-space"/>
    <w:basedOn w:val="a0"/>
    <w:rsid w:val="0058792E"/>
  </w:style>
  <w:style w:type="character" w:customStyle="1" w:styleId="divide">
    <w:name w:val="divide"/>
    <w:basedOn w:val="a0"/>
    <w:rsid w:val="0058792E"/>
  </w:style>
  <w:style w:type="character" w:customStyle="1" w:styleId="date">
    <w:name w:val="date"/>
    <w:basedOn w:val="a0"/>
    <w:rsid w:val="0058792E"/>
  </w:style>
</w:styles>
</file>

<file path=word/webSettings.xml><?xml version="1.0" encoding="utf-8"?>
<w:webSettings xmlns:r="http://schemas.openxmlformats.org/officeDocument/2006/relationships" xmlns:w="http://schemas.openxmlformats.org/wordprocessingml/2006/main">
  <w:divs>
    <w:div w:id="602346215">
      <w:bodyDiv w:val="1"/>
      <w:marLeft w:val="0"/>
      <w:marRight w:val="0"/>
      <w:marTop w:val="0"/>
      <w:marBottom w:val="0"/>
      <w:divBdr>
        <w:top w:val="none" w:sz="0" w:space="0" w:color="auto"/>
        <w:left w:val="none" w:sz="0" w:space="0" w:color="auto"/>
        <w:bottom w:val="none" w:sz="0" w:space="0" w:color="auto"/>
        <w:right w:val="none" w:sz="0" w:space="0" w:color="auto"/>
      </w:divBdr>
      <w:divsChild>
        <w:div w:id="381754978">
          <w:marLeft w:val="0"/>
          <w:marRight w:val="0"/>
          <w:marTop w:val="0"/>
          <w:marBottom w:val="0"/>
          <w:divBdr>
            <w:top w:val="none" w:sz="0" w:space="0" w:color="auto"/>
            <w:left w:val="none" w:sz="0" w:space="0" w:color="auto"/>
            <w:bottom w:val="none" w:sz="0" w:space="0" w:color="auto"/>
            <w:right w:val="none" w:sz="0" w:space="0" w:color="auto"/>
          </w:divBdr>
          <w:divsChild>
            <w:div w:id="1528911422">
              <w:marLeft w:val="0"/>
              <w:marRight w:val="0"/>
              <w:marTop w:val="0"/>
              <w:marBottom w:val="0"/>
              <w:divBdr>
                <w:top w:val="none" w:sz="0" w:space="0" w:color="auto"/>
                <w:left w:val="none" w:sz="0" w:space="0" w:color="auto"/>
                <w:bottom w:val="single" w:sz="18" w:space="27" w:color="EEEEEE"/>
                <w:right w:val="none" w:sz="0" w:space="0" w:color="auto"/>
              </w:divBdr>
              <w:divsChild>
                <w:div w:id="1597324118">
                  <w:marLeft w:val="0"/>
                  <w:marRight w:val="0"/>
                  <w:marTop w:val="0"/>
                  <w:marBottom w:val="0"/>
                  <w:divBdr>
                    <w:top w:val="none" w:sz="0" w:space="0" w:color="auto"/>
                    <w:left w:val="none" w:sz="0" w:space="0" w:color="auto"/>
                    <w:bottom w:val="none" w:sz="0" w:space="0" w:color="auto"/>
                    <w:right w:val="none" w:sz="0" w:space="0" w:color="auto"/>
                  </w:divBdr>
                </w:div>
                <w:div w:id="2053112808">
                  <w:marLeft w:val="0"/>
                  <w:marRight w:val="0"/>
                  <w:marTop w:val="0"/>
                  <w:marBottom w:val="0"/>
                  <w:divBdr>
                    <w:top w:val="none" w:sz="0" w:space="0" w:color="auto"/>
                    <w:left w:val="none" w:sz="0" w:space="0" w:color="auto"/>
                    <w:bottom w:val="none" w:sz="0" w:space="0" w:color="auto"/>
                    <w:right w:val="none" w:sz="0" w:space="0" w:color="auto"/>
                  </w:divBdr>
                </w:div>
              </w:divsChild>
            </w:div>
            <w:div w:id="845364078">
              <w:marLeft w:val="0"/>
              <w:marRight w:val="0"/>
              <w:marTop w:val="0"/>
              <w:marBottom w:val="0"/>
              <w:divBdr>
                <w:top w:val="none" w:sz="0" w:space="0" w:color="auto"/>
                <w:left w:val="none" w:sz="0" w:space="0" w:color="auto"/>
                <w:bottom w:val="single" w:sz="18" w:space="27" w:color="EEEEEE"/>
                <w:right w:val="none" w:sz="0" w:space="0" w:color="auto"/>
              </w:divBdr>
              <w:divsChild>
                <w:div w:id="484594564">
                  <w:marLeft w:val="0"/>
                  <w:marRight w:val="0"/>
                  <w:marTop w:val="0"/>
                  <w:marBottom w:val="0"/>
                  <w:divBdr>
                    <w:top w:val="none" w:sz="0" w:space="0" w:color="auto"/>
                    <w:left w:val="none" w:sz="0" w:space="0" w:color="auto"/>
                    <w:bottom w:val="none" w:sz="0" w:space="0" w:color="auto"/>
                    <w:right w:val="none" w:sz="0" w:space="0" w:color="auto"/>
                  </w:divBdr>
                </w:div>
                <w:div w:id="107968325">
                  <w:marLeft w:val="0"/>
                  <w:marRight w:val="0"/>
                  <w:marTop w:val="0"/>
                  <w:marBottom w:val="0"/>
                  <w:divBdr>
                    <w:top w:val="none" w:sz="0" w:space="0" w:color="auto"/>
                    <w:left w:val="none" w:sz="0" w:space="0" w:color="auto"/>
                    <w:bottom w:val="none" w:sz="0" w:space="0" w:color="auto"/>
                    <w:right w:val="none" w:sz="0" w:space="0" w:color="auto"/>
                  </w:divBdr>
                </w:div>
              </w:divsChild>
            </w:div>
            <w:div w:id="1250775861">
              <w:marLeft w:val="0"/>
              <w:marRight w:val="0"/>
              <w:marTop w:val="0"/>
              <w:marBottom w:val="0"/>
              <w:divBdr>
                <w:top w:val="none" w:sz="0" w:space="0" w:color="auto"/>
                <w:left w:val="none" w:sz="0" w:space="0" w:color="auto"/>
                <w:bottom w:val="single" w:sz="18" w:space="27" w:color="EEEEEE"/>
                <w:right w:val="none" w:sz="0" w:space="0" w:color="auto"/>
              </w:divBdr>
              <w:divsChild>
                <w:div w:id="124743255">
                  <w:marLeft w:val="0"/>
                  <w:marRight w:val="0"/>
                  <w:marTop w:val="0"/>
                  <w:marBottom w:val="0"/>
                  <w:divBdr>
                    <w:top w:val="none" w:sz="0" w:space="0" w:color="auto"/>
                    <w:left w:val="none" w:sz="0" w:space="0" w:color="auto"/>
                    <w:bottom w:val="none" w:sz="0" w:space="0" w:color="auto"/>
                    <w:right w:val="none" w:sz="0" w:space="0" w:color="auto"/>
                  </w:divBdr>
                </w:div>
                <w:div w:id="458425783">
                  <w:marLeft w:val="0"/>
                  <w:marRight w:val="0"/>
                  <w:marTop w:val="0"/>
                  <w:marBottom w:val="0"/>
                  <w:divBdr>
                    <w:top w:val="none" w:sz="0" w:space="0" w:color="auto"/>
                    <w:left w:val="none" w:sz="0" w:space="0" w:color="auto"/>
                    <w:bottom w:val="none" w:sz="0" w:space="0" w:color="auto"/>
                    <w:right w:val="none" w:sz="0" w:space="0" w:color="auto"/>
                  </w:divBdr>
                </w:div>
              </w:divsChild>
            </w:div>
            <w:div w:id="1956716223">
              <w:marLeft w:val="0"/>
              <w:marRight w:val="0"/>
              <w:marTop w:val="0"/>
              <w:marBottom w:val="0"/>
              <w:divBdr>
                <w:top w:val="none" w:sz="0" w:space="0" w:color="auto"/>
                <w:left w:val="none" w:sz="0" w:space="0" w:color="auto"/>
                <w:bottom w:val="single" w:sz="18" w:space="27" w:color="EEEEEE"/>
                <w:right w:val="none" w:sz="0" w:space="0" w:color="auto"/>
              </w:divBdr>
              <w:divsChild>
                <w:div w:id="985281927">
                  <w:marLeft w:val="0"/>
                  <w:marRight w:val="0"/>
                  <w:marTop w:val="0"/>
                  <w:marBottom w:val="0"/>
                  <w:divBdr>
                    <w:top w:val="none" w:sz="0" w:space="0" w:color="auto"/>
                    <w:left w:val="none" w:sz="0" w:space="0" w:color="auto"/>
                    <w:bottom w:val="none" w:sz="0" w:space="0" w:color="auto"/>
                    <w:right w:val="none" w:sz="0" w:space="0" w:color="auto"/>
                  </w:divBdr>
                </w:div>
                <w:div w:id="230626909">
                  <w:marLeft w:val="0"/>
                  <w:marRight w:val="0"/>
                  <w:marTop w:val="0"/>
                  <w:marBottom w:val="0"/>
                  <w:divBdr>
                    <w:top w:val="none" w:sz="0" w:space="0" w:color="auto"/>
                    <w:left w:val="none" w:sz="0" w:space="0" w:color="auto"/>
                    <w:bottom w:val="none" w:sz="0" w:space="0" w:color="auto"/>
                    <w:right w:val="none" w:sz="0" w:space="0" w:color="auto"/>
                  </w:divBdr>
                </w:div>
              </w:divsChild>
            </w:div>
            <w:div w:id="2104452729">
              <w:marLeft w:val="0"/>
              <w:marRight w:val="0"/>
              <w:marTop w:val="0"/>
              <w:marBottom w:val="0"/>
              <w:divBdr>
                <w:top w:val="none" w:sz="0" w:space="0" w:color="auto"/>
                <w:left w:val="none" w:sz="0" w:space="0" w:color="auto"/>
                <w:bottom w:val="single" w:sz="18" w:space="27" w:color="EEEEEE"/>
                <w:right w:val="none" w:sz="0" w:space="0" w:color="auto"/>
              </w:divBdr>
              <w:divsChild>
                <w:div w:id="684405143">
                  <w:marLeft w:val="0"/>
                  <w:marRight w:val="0"/>
                  <w:marTop w:val="0"/>
                  <w:marBottom w:val="0"/>
                  <w:divBdr>
                    <w:top w:val="none" w:sz="0" w:space="0" w:color="auto"/>
                    <w:left w:val="none" w:sz="0" w:space="0" w:color="auto"/>
                    <w:bottom w:val="none" w:sz="0" w:space="0" w:color="auto"/>
                    <w:right w:val="none" w:sz="0" w:space="0" w:color="auto"/>
                  </w:divBdr>
                </w:div>
                <w:div w:id="2067416192">
                  <w:marLeft w:val="0"/>
                  <w:marRight w:val="0"/>
                  <w:marTop w:val="0"/>
                  <w:marBottom w:val="0"/>
                  <w:divBdr>
                    <w:top w:val="none" w:sz="0" w:space="0" w:color="auto"/>
                    <w:left w:val="none" w:sz="0" w:space="0" w:color="auto"/>
                    <w:bottom w:val="none" w:sz="0" w:space="0" w:color="auto"/>
                    <w:right w:val="none" w:sz="0" w:space="0" w:color="auto"/>
                  </w:divBdr>
                </w:div>
              </w:divsChild>
            </w:div>
            <w:div w:id="1767537040">
              <w:marLeft w:val="0"/>
              <w:marRight w:val="0"/>
              <w:marTop w:val="0"/>
              <w:marBottom w:val="0"/>
              <w:divBdr>
                <w:top w:val="none" w:sz="0" w:space="0" w:color="auto"/>
                <w:left w:val="none" w:sz="0" w:space="0" w:color="auto"/>
                <w:bottom w:val="single" w:sz="18" w:space="27" w:color="EEEEEE"/>
                <w:right w:val="none" w:sz="0" w:space="0" w:color="auto"/>
              </w:divBdr>
              <w:divsChild>
                <w:div w:id="1585844069">
                  <w:marLeft w:val="0"/>
                  <w:marRight w:val="0"/>
                  <w:marTop w:val="0"/>
                  <w:marBottom w:val="0"/>
                  <w:divBdr>
                    <w:top w:val="none" w:sz="0" w:space="0" w:color="auto"/>
                    <w:left w:val="none" w:sz="0" w:space="0" w:color="auto"/>
                    <w:bottom w:val="none" w:sz="0" w:space="0" w:color="auto"/>
                    <w:right w:val="none" w:sz="0" w:space="0" w:color="auto"/>
                  </w:divBdr>
                </w:div>
                <w:div w:id="461191835">
                  <w:marLeft w:val="0"/>
                  <w:marRight w:val="0"/>
                  <w:marTop w:val="0"/>
                  <w:marBottom w:val="0"/>
                  <w:divBdr>
                    <w:top w:val="none" w:sz="0" w:space="0" w:color="auto"/>
                    <w:left w:val="none" w:sz="0" w:space="0" w:color="auto"/>
                    <w:bottom w:val="none" w:sz="0" w:space="0" w:color="auto"/>
                    <w:right w:val="none" w:sz="0" w:space="0" w:color="auto"/>
                  </w:divBdr>
                </w:div>
              </w:divsChild>
            </w:div>
            <w:div w:id="944076792">
              <w:marLeft w:val="0"/>
              <w:marRight w:val="0"/>
              <w:marTop w:val="0"/>
              <w:marBottom w:val="0"/>
              <w:divBdr>
                <w:top w:val="none" w:sz="0" w:space="0" w:color="auto"/>
                <w:left w:val="none" w:sz="0" w:space="0" w:color="auto"/>
                <w:bottom w:val="single" w:sz="18" w:space="27" w:color="EEEEEE"/>
                <w:right w:val="none" w:sz="0" w:space="0" w:color="auto"/>
              </w:divBdr>
              <w:divsChild>
                <w:div w:id="1008410347">
                  <w:marLeft w:val="0"/>
                  <w:marRight w:val="0"/>
                  <w:marTop w:val="0"/>
                  <w:marBottom w:val="0"/>
                  <w:divBdr>
                    <w:top w:val="none" w:sz="0" w:space="0" w:color="auto"/>
                    <w:left w:val="none" w:sz="0" w:space="0" w:color="auto"/>
                    <w:bottom w:val="none" w:sz="0" w:space="0" w:color="auto"/>
                    <w:right w:val="none" w:sz="0" w:space="0" w:color="auto"/>
                  </w:divBdr>
                </w:div>
                <w:div w:id="8058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16</Pages>
  <Words>4035</Words>
  <Characters>23004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7</cp:revision>
  <cp:lastPrinted>2014-03-16T18:41:00Z</cp:lastPrinted>
  <dcterms:created xsi:type="dcterms:W3CDTF">2014-03-15T12:17:00Z</dcterms:created>
  <dcterms:modified xsi:type="dcterms:W3CDTF">2014-03-16T18:41:00Z</dcterms:modified>
</cp:coreProperties>
</file>