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B6" w:rsidRDefault="00451120">
      <w:pPr>
        <w:pStyle w:val="20"/>
        <w:shd w:val="clear" w:color="auto" w:fill="auto"/>
        <w:spacing w:after="257" w:line="380" w:lineRule="exact"/>
        <w:ind w:left="3820"/>
      </w:pPr>
      <w:bookmarkStart w:id="0" w:name="_GoBack"/>
      <w:bookmarkEnd w:id="0"/>
      <w:r>
        <w:t>У каз</w:t>
      </w:r>
    </w:p>
    <w:p w:rsidR="00E324B6" w:rsidRDefault="00451120">
      <w:pPr>
        <w:pStyle w:val="20"/>
        <w:shd w:val="clear" w:color="auto" w:fill="auto"/>
        <w:spacing w:after="581" w:line="380" w:lineRule="exact"/>
        <w:ind w:left="620"/>
      </w:pPr>
      <w:r>
        <w:t>Президента Республики Беларусь</w:t>
      </w:r>
    </w:p>
    <w:p w:rsidR="00E324B6" w:rsidRDefault="00451120">
      <w:pPr>
        <w:pStyle w:val="30"/>
        <w:shd w:val="clear" w:color="auto" w:fill="auto"/>
        <w:tabs>
          <w:tab w:val="center" w:pos="3501"/>
          <w:tab w:val="right" w:pos="3922"/>
          <w:tab w:val="right" w:pos="9600"/>
        </w:tabs>
        <w:spacing w:before="0" w:after="593" w:line="260" w:lineRule="exact"/>
        <w:ind w:left="20"/>
      </w:pPr>
      <w:r>
        <w:t>9 января 2017 г.</w:t>
      </w:r>
      <w:r>
        <w:tab/>
        <w:t>№</w:t>
      </w:r>
      <w:r>
        <w:tab/>
        <w:t>4</w:t>
      </w:r>
      <w:r>
        <w:tab/>
        <w:t>г.Минск</w:t>
      </w:r>
    </w:p>
    <w:p w:rsidR="00E324B6" w:rsidRDefault="00451120">
      <w:pPr>
        <w:pStyle w:val="1"/>
        <w:shd w:val="clear" w:color="auto" w:fill="auto"/>
        <w:spacing w:before="0" w:after="614"/>
        <w:ind w:left="20" w:right="5680"/>
      </w:pPr>
      <w:r>
        <w:t>Об изменении Указа Президента Республики Беларусь</w:t>
      </w:r>
    </w:p>
    <w:p w:rsidR="00E324B6" w:rsidRDefault="00451120">
      <w:pPr>
        <w:pStyle w:val="1"/>
        <w:numPr>
          <w:ilvl w:val="0"/>
          <w:numId w:val="1"/>
        </w:numPr>
        <w:shd w:val="clear" w:color="auto" w:fill="auto"/>
        <w:tabs>
          <w:tab w:val="left" w:pos="1109"/>
        </w:tabs>
        <w:spacing w:before="0" w:after="0" w:line="342" w:lineRule="exact"/>
        <w:ind w:left="20" w:right="20" w:firstLine="720"/>
        <w:jc w:val="both"/>
      </w:pPr>
      <w:r>
        <w:t>Внести в Указ Президента Республики Беларусь от 7 февраля 2006 г. № 80 ”0 правилах приема лиц для получения высшего образования I ступени и</w:t>
      </w:r>
      <w:r>
        <w:t xml:space="preserve"> среднего специального образования*</w:t>
      </w:r>
      <w:r>
        <w:rPr>
          <w:vertAlign w:val="superscript"/>
        </w:rPr>
        <w:t>6</w:t>
      </w:r>
      <w:r>
        <w:t xml:space="preserve"> (Национальный реестр правовых актов Республики Беларусь, 2006 г., №24, 1/7253; Национальный правовой Интернет-портал Республики Беларусь, 22.03.2014, 1/14902; 12.09.2015, 1/16015) следующие изменения:</w:t>
      </w:r>
    </w:p>
    <w:p w:rsidR="00E324B6" w:rsidRDefault="00451120">
      <w:pPr>
        <w:pStyle w:val="1"/>
        <w:numPr>
          <w:ilvl w:val="1"/>
          <w:numId w:val="1"/>
        </w:numPr>
        <w:shd w:val="clear" w:color="auto" w:fill="auto"/>
        <w:tabs>
          <w:tab w:val="left" w:pos="1339"/>
        </w:tabs>
        <w:spacing w:before="0" w:after="0" w:line="342" w:lineRule="exact"/>
        <w:ind w:left="20" w:right="20" w:firstLine="720"/>
      </w:pPr>
      <w:r>
        <w:t xml:space="preserve">в Правилах приема </w:t>
      </w:r>
      <w:r>
        <w:t>лиц для получения высшего образования I ступени, утвержденных этим Указом: в пункте 1:</w:t>
      </w:r>
    </w:p>
    <w:p w:rsidR="00E324B6" w:rsidRDefault="00451120">
      <w:pPr>
        <w:pStyle w:val="1"/>
        <w:shd w:val="clear" w:color="auto" w:fill="auto"/>
        <w:spacing w:before="0" w:after="0" w:line="342" w:lineRule="exact"/>
        <w:ind w:left="20" w:right="20" w:firstLine="720"/>
        <w:jc w:val="both"/>
      </w:pPr>
      <w:r>
        <w:t>в части первой слова ’’(далее - УВО)“ заменить словами ’’(далее, если не указано иное, - УВО)</w:t>
      </w:r>
      <w:r>
        <w:rPr>
          <w:vertAlign w:val="superscript"/>
        </w:rPr>
        <w:t>66</w:t>
      </w:r>
      <w:r>
        <w:t>;</w:t>
      </w:r>
    </w:p>
    <w:p w:rsidR="00E324B6" w:rsidRDefault="00451120">
      <w:pPr>
        <w:pStyle w:val="1"/>
        <w:shd w:val="clear" w:color="auto" w:fill="auto"/>
        <w:spacing w:before="0" w:after="0" w:line="342" w:lineRule="exact"/>
        <w:ind w:left="20" w:firstLine="720"/>
        <w:jc w:val="both"/>
      </w:pPr>
      <w:r>
        <w:t>часть вторую изложить в следующей редакции:</w:t>
      </w:r>
    </w:p>
    <w:p w:rsidR="00E324B6" w:rsidRDefault="00451120">
      <w:pPr>
        <w:pStyle w:val="1"/>
        <w:shd w:val="clear" w:color="auto" w:fill="auto"/>
        <w:spacing w:before="0" w:after="0" w:line="342" w:lineRule="exact"/>
        <w:ind w:left="20" w:right="20" w:firstLine="720"/>
        <w:jc w:val="both"/>
      </w:pPr>
      <w:r>
        <w:t xml:space="preserve">’’Настоящие Правила не </w:t>
      </w:r>
      <w:r>
        <w:t>распространяются на прием в Академию управления при Президенте Республики Беларусь лиц для получения высшего образования в рамках государственного заказа и получения второго и последующего высшего образования на платной основе за счет средств юридических л</w:t>
      </w:r>
      <w:r>
        <w:t>иц, индивидуальных предпринимателей или собственных средств гражданина (далее - на платной основе).</w:t>
      </w:r>
      <w:r>
        <w:rPr>
          <w:vertAlign w:val="superscript"/>
        </w:rPr>
        <w:t>46</w:t>
      </w:r>
      <w:r>
        <w:t>; в пункте 2:</w:t>
      </w:r>
    </w:p>
    <w:p w:rsidR="00E324B6" w:rsidRDefault="00451120">
      <w:pPr>
        <w:pStyle w:val="1"/>
        <w:shd w:val="clear" w:color="auto" w:fill="auto"/>
        <w:spacing w:before="0" w:after="0" w:line="342" w:lineRule="exact"/>
        <w:ind w:left="20" w:right="20" w:firstLine="720"/>
        <w:jc w:val="both"/>
      </w:pPr>
      <w:r>
        <w:t>слова ’’профессионально-техническое образование с общим средним образованием</w:t>
      </w:r>
      <w:r>
        <w:rPr>
          <w:vertAlign w:val="superscript"/>
        </w:rPr>
        <w:t>66</w:t>
      </w:r>
      <w:r>
        <w:t xml:space="preserve"> заменить словами ’’профессионально-техническое образование (пр</w:t>
      </w:r>
      <w:r>
        <w:t>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w:t>
      </w:r>
      <w:r>
        <w:rPr>
          <w:vertAlign w:val="superscript"/>
        </w:rPr>
        <w:t>66</w:t>
      </w:r>
      <w:r>
        <w:t>;</w:t>
      </w:r>
    </w:p>
    <w:p w:rsidR="00E324B6" w:rsidRDefault="00451120">
      <w:pPr>
        <w:pStyle w:val="1"/>
        <w:shd w:val="clear" w:color="auto" w:fill="auto"/>
        <w:spacing w:before="0" w:after="0" w:line="342" w:lineRule="exact"/>
        <w:ind w:left="20" w:firstLine="720"/>
        <w:jc w:val="both"/>
      </w:pPr>
      <w:r>
        <w:t>после слова ’’доку</w:t>
      </w:r>
      <w:r>
        <w:t>ментом</w:t>
      </w:r>
      <w:r>
        <w:rPr>
          <w:vertAlign w:val="superscript"/>
        </w:rPr>
        <w:t>66</w:t>
      </w:r>
      <w:r>
        <w:t xml:space="preserve"> дополнить пункт словом ’’(документами)</w:t>
      </w:r>
      <w:r>
        <w:rPr>
          <w:vertAlign w:val="superscript"/>
        </w:rPr>
        <w:t>66</w:t>
      </w:r>
      <w:r>
        <w:t>;</w:t>
      </w:r>
    </w:p>
    <w:p w:rsidR="00E324B6" w:rsidRDefault="00451120">
      <w:pPr>
        <w:pStyle w:val="1"/>
        <w:shd w:val="clear" w:color="auto" w:fill="auto"/>
        <w:spacing w:before="0" w:after="0" w:line="338" w:lineRule="exact"/>
        <w:ind w:left="720" w:right="2900"/>
      </w:pPr>
      <w:r>
        <w:t>в пункте 3: в части первой:</w:t>
      </w:r>
    </w:p>
    <w:p w:rsidR="00E324B6" w:rsidRDefault="00451120">
      <w:pPr>
        <w:pStyle w:val="1"/>
        <w:shd w:val="clear" w:color="auto" w:fill="auto"/>
        <w:spacing w:before="0" w:after="0" w:line="338" w:lineRule="exact"/>
        <w:ind w:left="20" w:right="20" w:firstLine="720"/>
        <w:jc w:val="both"/>
      </w:pPr>
      <w:r>
        <w:t>слова ’’предоставлен статус беженца в Республике Беларусь</w:t>
      </w:r>
      <w:r>
        <w:rPr>
          <w:vertAlign w:val="superscript"/>
        </w:rPr>
        <w:t>46</w:t>
      </w:r>
      <w:r>
        <w:t xml:space="preserve"> заменить словами ’’предоставлены статус беженца или убежище в Республике Беларусь</w:t>
      </w:r>
      <w:r>
        <w:rPr>
          <w:vertAlign w:val="superscript"/>
        </w:rPr>
        <w:t>44</w:t>
      </w:r>
      <w:r>
        <w:t>;</w:t>
      </w:r>
    </w:p>
    <w:p w:rsidR="00E324B6" w:rsidRDefault="00451120">
      <w:pPr>
        <w:pStyle w:val="1"/>
        <w:shd w:val="clear" w:color="auto" w:fill="auto"/>
        <w:spacing w:before="0" w:after="0" w:line="338" w:lineRule="exact"/>
        <w:ind w:left="20" w:right="20" w:firstLine="720"/>
        <w:jc w:val="both"/>
      </w:pPr>
      <w:r>
        <w:t>слова ”за счет средств юридическ</w:t>
      </w:r>
      <w:r>
        <w:t xml:space="preserve">их лиц, индивидуальных </w:t>
      </w:r>
      <w:r>
        <w:lastRenderedPageBreak/>
        <w:t>предпринимателей, физических лиц или собственных средств гражданина</w:t>
      </w:r>
      <w:r>
        <w:rPr>
          <w:vertAlign w:val="superscript"/>
        </w:rPr>
        <w:t>44</w:t>
      </w:r>
      <w:r>
        <w:t xml:space="preserve"> исключить;</w:t>
      </w:r>
    </w:p>
    <w:p w:rsidR="00E324B6" w:rsidRDefault="00451120">
      <w:pPr>
        <w:pStyle w:val="1"/>
        <w:shd w:val="clear" w:color="auto" w:fill="auto"/>
        <w:spacing w:before="0" w:after="0" w:line="338" w:lineRule="exact"/>
        <w:ind w:left="20" w:right="20" w:firstLine="720"/>
        <w:jc w:val="both"/>
      </w:pPr>
      <w:r>
        <w:t>часть вторую после слов ’’иностранных государств,</w:t>
      </w:r>
      <w:r>
        <w:rPr>
          <w:vertAlign w:val="superscript"/>
        </w:rPr>
        <w:t>44</w:t>
      </w:r>
      <w:r>
        <w:t xml:space="preserve"> дополнить словами ’’граждане Республики Беларусь, постоянно проживающие в Республике Беларусь не бол</w:t>
      </w:r>
      <w:r>
        <w:t>ее двух лет, непосредственно предшествующих дате подачи ими документов для получения высшего образования в УВО, иностранные граждане и лица без гражданства, которым предоставлены статус беженца или убежище в Республике Беларусь,</w:t>
      </w:r>
      <w:r>
        <w:rPr>
          <w:vertAlign w:val="superscript"/>
        </w:rPr>
        <w:t>44</w:t>
      </w:r>
      <w:r>
        <w:t>; в пункте 4: в части перв</w:t>
      </w:r>
      <w:r>
        <w:t>ой:</w:t>
      </w:r>
    </w:p>
    <w:p w:rsidR="00E324B6" w:rsidRDefault="00451120">
      <w:pPr>
        <w:pStyle w:val="1"/>
        <w:shd w:val="clear" w:color="auto" w:fill="auto"/>
        <w:spacing w:before="0" w:after="0" w:line="338" w:lineRule="exact"/>
        <w:ind w:left="720" w:right="300"/>
      </w:pPr>
      <w:r>
        <w:t>слова ’’виду (видам) спорта</w:t>
      </w:r>
      <w:r>
        <w:rPr>
          <w:vertAlign w:val="superscript"/>
        </w:rPr>
        <w:t>44</w:t>
      </w:r>
      <w:r>
        <w:t xml:space="preserve"> заменить словами ’’видам спорта</w:t>
      </w:r>
      <w:r>
        <w:rPr>
          <w:vertAlign w:val="superscript"/>
        </w:rPr>
        <w:t>44</w:t>
      </w:r>
      <w:r>
        <w:t>; слова ”с общим средним образованием</w:t>
      </w:r>
      <w:r>
        <w:rPr>
          <w:vertAlign w:val="superscript"/>
        </w:rPr>
        <w:t>44</w:t>
      </w:r>
      <w:r>
        <w:t xml:space="preserve"> исключить; в части второй слова ”с общим средним образованием</w:t>
      </w:r>
      <w:r>
        <w:rPr>
          <w:vertAlign w:val="superscript"/>
        </w:rPr>
        <w:t>44</w:t>
      </w:r>
      <w:r>
        <w:t xml:space="preserve"> исключить; часть третью изложить в следующей редакции:</w:t>
      </w:r>
    </w:p>
    <w:p w:rsidR="00E324B6" w:rsidRDefault="00451120">
      <w:pPr>
        <w:pStyle w:val="1"/>
        <w:shd w:val="clear" w:color="auto" w:fill="auto"/>
        <w:spacing w:before="0" w:after="0" w:line="338" w:lineRule="exact"/>
        <w:ind w:left="20" w:right="20" w:firstLine="720"/>
        <w:jc w:val="both"/>
      </w:pPr>
      <w:r>
        <w:t>’’Перечень специальностей проф</w:t>
      </w:r>
      <w:r>
        <w:t>ессионально-технического образования, среднего специального образования, соответствующих профилю (направлению) высшего образования, на которые поступают лица, указанные в частях первой и второй настоящего пункта, утверждается Министерством образования на о</w:t>
      </w:r>
      <w:r>
        <w:t>снове предложений учебно</w:t>
      </w:r>
      <w:r>
        <w:softHyphen/>
        <w:t>методических объединений в сфере высшего образования.</w:t>
      </w:r>
      <w:r>
        <w:rPr>
          <w:vertAlign w:val="superscript"/>
        </w:rPr>
        <w:t>44</w:t>
      </w:r>
      <w:r>
        <w:t>;</w:t>
      </w:r>
    </w:p>
    <w:p w:rsidR="00E324B6" w:rsidRDefault="00451120">
      <w:pPr>
        <w:pStyle w:val="1"/>
        <w:shd w:val="clear" w:color="auto" w:fill="auto"/>
        <w:spacing w:before="0" w:after="0" w:line="338" w:lineRule="exact"/>
        <w:ind w:left="20" w:right="20" w:firstLine="720"/>
      </w:pPr>
      <w:r>
        <w:t>в части четвертой слова ”в очной (вечерней) форме</w:t>
      </w:r>
      <w:r>
        <w:rPr>
          <w:vertAlign w:val="superscript"/>
        </w:rPr>
        <w:t>44</w:t>
      </w:r>
      <w:r>
        <w:t xml:space="preserve"> заменить словами ”в заочной и очной (вечерней) формах</w:t>
      </w:r>
      <w:r>
        <w:rPr>
          <w:vertAlign w:val="superscript"/>
        </w:rPr>
        <w:t>44</w:t>
      </w:r>
      <w:r>
        <w:t>; в пункте 6:</w:t>
      </w:r>
    </w:p>
    <w:p w:rsidR="00E324B6" w:rsidRDefault="00451120">
      <w:pPr>
        <w:pStyle w:val="1"/>
        <w:shd w:val="clear" w:color="auto" w:fill="auto"/>
        <w:spacing w:before="0" w:after="0" w:line="338" w:lineRule="exact"/>
        <w:ind w:left="20" w:right="20" w:firstLine="720"/>
        <w:jc w:val="both"/>
      </w:pPr>
      <w:r>
        <w:t xml:space="preserve">абзац четвертый части первой дополнить словами ”, а </w:t>
      </w:r>
      <w:r>
        <w:t>также дополнительного собеседования (для лиц, поступающих в соответствии с частью одиннадцатой пункта 16 настоящих Правил)</w:t>
      </w:r>
      <w:r>
        <w:rPr>
          <w:vertAlign w:val="superscript"/>
        </w:rPr>
        <w:t>44</w:t>
      </w:r>
      <w:r>
        <w:t>;</w:t>
      </w:r>
    </w:p>
    <w:p w:rsidR="00E324B6" w:rsidRDefault="00451120">
      <w:pPr>
        <w:pStyle w:val="1"/>
        <w:shd w:val="clear" w:color="auto" w:fill="auto"/>
        <w:spacing w:before="0" w:after="0" w:line="338" w:lineRule="exact"/>
        <w:ind w:left="720" w:right="620"/>
      </w:pPr>
      <w:r>
        <w:t>в части второй слово ’’высылки</w:t>
      </w:r>
      <w:r>
        <w:rPr>
          <w:vertAlign w:val="superscript"/>
        </w:rPr>
        <w:t>44</w:t>
      </w:r>
      <w:r>
        <w:t xml:space="preserve"> заменить словом ’’выдворения</w:t>
      </w:r>
      <w:r>
        <w:rPr>
          <w:vertAlign w:val="superscript"/>
        </w:rPr>
        <w:t>44</w:t>
      </w:r>
      <w:r>
        <w:t>; в пункте 7:</w:t>
      </w:r>
    </w:p>
    <w:p w:rsidR="00E324B6" w:rsidRDefault="00451120">
      <w:pPr>
        <w:pStyle w:val="1"/>
        <w:shd w:val="clear" w:color="auto" w:fill="auto"/>
        <w:spacing w:before="0" w:after="0" w:line="338" w:lineRule="exact"/>
        <w:ind w:left="20" w:right="20" w:firstLine="720"/>
        <w:jc w:val="both"/>
      </w:pPr>
      <w:r>
        <w:t>в части первой слова ’’курсов УВО</w:t>
      </w:r>
      <w:r>
        <w:rPr>
          <w:vertAlign w:val="superscript"/>
        </w:rPr>
        <w:t>44</w:t>
      </w:r>
      <w:r>
        <w:t xml:space="preserve"> заменить словами ’’курсов учреждений высшего образования</w:t>
      </w:r>
      <w:r>
        <w:rPr>
          <w:vertAlign w:val="superscript"/>
        </w:rPr>
        <w:t>44</w:t>
      </w:r>
      <w:r>
        <w:t>;</w:t>
      </w:r>
    </w:p>
    <w:p w:rsidR="00E324B6" w:rsidRDefault="00451120">
      <w:pPr>
        <w:pStyle w:val="1"/>
        <w:shd w:val="clear" w:color="auto" w:fill="auto"/>
        <w:spacing w:before="0" w:after="0" w:line="338" w:lineRule="exact"/>
        <w:ind w:left="20" w:firstLine="720"/>
        <w:jc w:val="both"/>
      </w:pPr>
      <w:r>
        <w:t>часть третью изложить в следующей редакции:</w:t>
      </w:r>
    </w:p>
    <w:p w:rsidR="00E324B6" w:rsidRDefault="00451120">
      <w:pPr>
        <w:pStyle w:val="1"/>
        <w:shd w:val="clear" w:color="auto" w:fill="auto"/>
        <w:spacing w:before="0" w:after="0" w:line="338" w:lineRule="exact"/>
        <w:ind w:left="20" w:right="20" w:firstLine="720"/>
        <w:jc w:val="both"/>
      </w:pPr>
      <w:r>
        <w:t xml:space="preserve">’’Лица, перечисленные в пункте 3 настоящих Правил, обучающиеся или получившие первое и последующее высшее образование в Республике Беларусь на платной </w:t>
      </w:r>
      <w:r>
        <w:t>основе, в том числе лица, обучавшиеся на платной основе более половины срока обучения, имеют право участвовать в конкурсе на получение высшего образования за счет средств бюджета в порядке, определенном настоящими Правилами, при условии, что они получают в</w:t>
      </w:r>
      <w:r>
        <w:t>ысшее образование за счет средств бюджета впервые.</w:t>
      </w:r>
      <w:r>
        <w:rPr>
          <w:vertAlign w:val="superscript"/>
        </w:rPr>
        <w:t>44</w:t>
      </w:r>
      <w:r>
        <w:t>;</w:t>
      </w:r>
    </w:p>
    <w:p w:rsidR="00E324B6" w:rsidRDefault="00451120">
      <w:pPr>
        <w:pStyle w:val="1"/>
        <w:shd w:val="clear" w:color="auto" w:fill="auto"/>
        <w:spacing w:before="0" w:after="0" w:line="342" w:lineRule="exact"/>
        <w:ind w:left="20" w:right="20" w:firstLine="720"/>
      </w:pPr>
      <w:r>
        <w:t>в абзаце пятом части четвертой слова ”на специальность ’’Дефектология</w:t>
      </w:r>
      <w:r>
        <w:rPr>
          <w:vertAlign w:val="superscript"/>
        </w:rPr>
        <w:t>46</w:t>
      </w:r>
      <w:r>
        <w:t xml:space="preserve"> заменить словами ”на специальности ’’Сурдопедагогика</w:t>
      </w:r>
      <w:r>
        <w:rPr>
          <w:vertAlign w:val="superscript"/>
        </w:rPr>
        <w:t>66</w:t>
      </w:r>
      <w:r>
        <w:t>, ’’Тифлопедагогика</w:t>
      </w:r>
      <w:r>
        <w:rPr>
          <w:vertAlign w:val="superscript"/>
        </w:rPr>
        <w:t>66</w:t>
      </w:r>
      <w:r>
        <w:t>, ’’Олигофренопедагогика</w:t>
      </w:r>
      <w:r>
        <w:rPr>
          <w:vertAlign w:val="superscript"/>
        </w:rPr>
        <w:t>66</w:t>
      </w:r>
      <w:r>
        <w:t>; в пункте 8:</w:t>
      </w:r>
    </w:p>
    <w:p w:rsidR="00E324B6" w:rsidRDefault="00451120">
      <w:pPr>
        <w:pStyle w:val="1"/>
        <w:shd w:val="clear" w:color="auto" w:fill="auto"/>
        <w:spacing w:before="0" w:after="0" w:line="342" w:lineRule="exact"/>
        <w:ind w:left="20" w:right="20" w:firstLine="720"/>
        <w:jc w:val="both"/>
      </w:pPr>
      <w:r>
        <w:t xml:space="preserve">в части первой </w:t>
      </w:r>
      <w:r>
        <w:t>слова ’’(далее - сокращенный срок получения высшего образования)</w:t>
      </w:r>
      <w:r>
        <w:rPr>
          <w:vertAlign w:val="superscript"/>
        </w:rPr>
        <w:t>66</w:t>
      </w:r>
      <w:r>
        <w:t xml:space="preserve"> заменить словами ’’(далее - получение высшего образования в сокращенный срок)</w:t>
      </w:r>
      <w:r>
        <w:rPr>
          <w:vertAlign w:val="superscript"/>
        </w:rPr>
        <w:t>66</w:t>
      </w:r>
      <w:r>
        <w:t>;</w:t>
      </w:r>
    </w:p>
    <w:p w:rsidR="00E324B6" w:rsidRDefault="00451120">
      <w:pPr>
        <w:pStyle w:val="1"/>
        <w:shd w:val="clear" w:color="auto" w:fill="auto"/>
        <w:spacing w:before="0" w:after="0" w:line="342" w:lineRule="exact"/>
        <w:ind w:left="20" w:right="20" w:firstLine="720"/>
        <w:jc w:val="both"/>
      </w:pPr>
      <w:r>
        <w:lastRenderedPageBreak/>
        <w:t>часть третью после слов ’’утверждаются руководителями УВО</w:t>
      </w:r>
      <w:r>
        <w:rPr>
          <w:vertAlign w:val="superscript"/>
        </w:rPr>
        <w:t>66</w:t>
      </w:r>
      <w:r>
        <w:t xml:space="preserve"> дополнить словами ”по специальностям и формам по</w:t>
      </w:r>
      <w:r>
        <w:t>лучения высшего образования (в том числе для получения высшего образования в сокращенный срок)</w:t>
      </w:r>
      <w:r>
        <w:rPr>
          <w:vertAlign w:val="superscript"/>
        </w:rPr>
        <w:t>66</w:t>
      </w:r>
      <w:r>
        <w:t>;</w:t>
      </w:r>
    </w:p>
    <w:p w:rsidR="00E324B6" w:rsidRDefault="00451120">
      <w:pPr>
        <w:pStyle w:val="1"/>
        <w:shd w:val="clear" w:color="auto" w:fill="auto"/>
        <w:spacing w:before="0" w:after="0" w:line="342" w:lineRule="exact"/>
        <w:ind w:left="20" w:firstLine="720"/>
      </w:pPr>
      <w:r>
        <w:t>часть первую пункта 9 изложить в следующей редакции:</w:t>
      </w:r>
    </w:p>
    <w:p w:rsidR="00E324B6" w:rsidRDefault="00451120">
      <w:pPr>
        <w:pStyle w:val="1"/>
        <w:shd w:val="clear" w:color="auto" w:fill="auto"/>
        <w:spacing w:before="0" w:after="0" w:line="342" w:lineRule="exact"/>
        <w:ind w:left="20" w:right="20" w:firstLine="720"/>
        <w:jc w:val="both"/>
      </w:pPr>
      <w:r>
        <w:t xml:space="preserve">”9. Количество мест для получения высшего образования на условиях целевой подготовки специалистов </w:t>
      </w:r>
      <w:r>
        <w:t>утверждается по специальностям учредителями УВО по согласованию с Министерством образования, в том числе по сельскохозяйственным специальностям - до 60 процентов от контрольных цифр приема, по специальностям профиля образования ’’Здравоохранение</w:t>
      </w:r>
      <w:r>
        <w:rPr>
          <w:vertAlign w:val="superscript"/>
        </w:rPr>
        <w:t>66</w:t>
      </w:r>
      <w:r>
        <w:t xml:space="preserve"> - до 50 </w:t>
      </w:r>
      <w:r>
        <w:t>процентов от контрольных цифр приема, по иным специальностям - до 40 процентов от контрольных цифр приема.</w:t>
      </w:r>
      <w:r>
        <w:rPr>
          <w:vertAlign w:val="superscript"/>
        </w:rPr>
        <w:t>66</w:t>
      </w:r>
      <w:r>
        <w:t>; пункт 10 изложить в следующей редакции:</w:t>
      </w:r>
    </w:p>
    <w:p w:rsidR="00E324B6" w:rsidRDefault="00451120">
      <w:pPr>
        <w:pStyle w:val="1"/>
        <w:shd w:val="clear" w:color="auto" w:fill="auto"/>
        <w:spacing w:before="0" w:after="0" w:line="342" w:lineRule="exact"/>
        <w:ind w:left="20" w:right="20" w:firstLine="720"/>
        <w:jc w:val="both"/>
      </w:pPr>
      <w:r>
        <w:t>”10. На сокращенный срок получения высшего образования принимаются абитуриенты, получившие среднее специал</w:t>
      </w:r>
      <w:r>
        <w:t>ьное образование по учебным планам специальностей среднего специального образования, с которыми интегрированы учебные планы специальностей высшего образования (далее - соответствующие специальности среднего специального образования). Прием осуществляется в</w:t>
      </w:r>
      <w:r>
        <w:t xml:space="preserve"> пределах контрольных цифр приема и цифр приема. Перечень соответствующих специальностей среднего специального образования утверждается Министерством образования на основе предложений учебно-методических объединений в сфере высшего образования.</w:t>
      </w:r>
      <w:r>
        <w:rPr>
          <w:vertAlign w:val="superscript"/>
        </w:rPr>
        <w:t>66</w:t>
      </w:r>
      <w:r>
        <w:t>;</w:t>
      </w:r>
    </w:p>
    <w:p w:rsidR="00E324B6" w:rsidRDefault="00451120">
      <w:pPr>
        <w:pStyle w:val="1"/>
        <w:shd w:val="clear" w:color="auto" w:fill="auto"/>
        <w:spacing w:before="0" w:after="0" w:line="342" w:lineRule="exact"/>
        <w:ind w:left="20" w:right="20" w:firstLine="720"/>
      </w:pPr>
      <w:r>
        <w:t>части вт</w:t>
      </w:r>
      <w:r>
        <w:t>орую и третью пункта 11 изложить в следующей редакции: ’’Абитуриенты, за исключением абитуриентов, указанных в пункте 12 настоящих Правил, подают в приемную комиссию УВО следующие документы:</w:t>
      </w:r>
    </w:p>
    <w:p w:rsidR="00E324B6" w:rsidRDefault="00451120">
      <w:pPr>
        <w:pStyle w:val="1"/>
        <w:shd w:val="clear" w:color="auto" w:fill="auto"/>
        <w:spacing w:before="0" w:after="0" w:line="342" w:lineRule="exact"/>
        <w:ind w:left="20" w:right="20" w:firstLine="720"/>
      </w:pPr>
      <w:r>
        <w:t xml:space="preserve">заявление на имя руководителя УВО по установленной Министерством </w:t>
      </w:r>
      <w:r>
        <w:t>образования форме;</w:t>
      </w:r>
    </w:p>
    <w:p w:rsidR="00E324B6" w:rsidRDefault="00451120">
      <w:pPr>
        <w:pStyle w:val="1"/>
        <w:shd w:val="clear" w:color="auto" w:fill="auto"/>
        <w:spacing w:before="0" w:after="0" w:line="342" w:lineRule="exact"/>
        <w:ind w:left="20" w:right="20" w:firstLine="720"/>
        <w:jc w:val="both"/>
      </w:pPr>
      <w:r>
        <w:t>оригинал аттестата об общем среднем образовании, или оригиналы диплома о профессионально-техническом образовании и приложения к нему, или оригиналы диплома о среднем специальном образовании и приложения к нему, если иное не установлено а</w:t>
      </w:r>
      <w:r>
        <w:t>бзацами четвертым - шестым настоящей части;</w:t>
      </w:r>
    </w:p>
    <w:p w:rsidR="00E324B6" w:rsidRDefault="00451120">
      <w:pPr>
        <w:pStyle w:val="1"/>
        <w:shd w:val="clear" w:color="auto" w:fill="auto"/>
        <w:spacing w:before="0" w:after="0" w:line="342" w:lineRule="exact"/>
        <w:ind w:left="20" w:right="20" w:firstLine="720"/>
        <w:jc w:val="both"/>
      </w:pPr>
      <w:r>
        <w:t>оригинал аттестата об общем среднем образовании и оригиналы диплома о профессионально-техническом образовании и приложения к нему (для лиц, получивших профессионально-техническое образование на основе общего сред</w:t>
      </w:r>
      <w:r>
        <w:t>него образования);</w:t>
      </w:r>
    </w:p>
    <w:p w:rsidR="00E324B6" w:rsidRDefault="00451120">
      <w:pPr>
        <w:pStyle w:val="1"/>
        <w:shd w:val="clear" w:color="auto" w:fill="auto"/>
        <w:spacing w:before="0" w:after="0" w:line="342" w:lineRule="exact"/>
        <w:ind w:left="20" w:right="20" w:firstLine="720"/>
        <w:jc w:val="both"/>
      </w:pPr>
      <w:r>
        <w:t>оригинал аттестата об общем среднем образовании, а также оригиналы диплома о профессионально-техническом образовании на основе общего среднего образования и приложения к нему или оригиналы диплома о среднем специальном образовании на осн</w:t>
      </w:r>
      <w:r>
        <w:t xml:space="preserve">ове общего среднего </w:t>
      </w:r>
      <w:r>
        <w:lastRenderedPageBreak/>
        <w:t xml:space="preserve">образования и приложения к нему (для лиц, получивших профессионально- техническое образование на основе общего среднего образования или среднее специальное образование на основе общего среднего образования и имеющих право на зачисление </w:t>
      </w:r>
      <w:r>
        <w:t>в УВО вне конкурса в соответствии с пунктом 26 настоящих Правил);</w:t>
      </w:r>
    </w:p>
    <w:p w:rsidR="00E324B6" w:rsidRDefault="00451120">
      <w:pPr>
        <w:pStyle w:val="1"/>
        <w:shd w:val="clear" w:color="auto" w:fill="auto"/>
        <w:spacing w:before="0" w:after="0" w:line="342" w:lineRule="exact"/>
        <w:ind w:left="20" w:right="20" w:firstLine="720"/>
        <w:jc w:val="both"/>
      </w:pPr>
      <w:r>
        <w:t>копию аттестата об общем среднем образовании, копии диплома о профессионально-техническом образовании и приложения к нему или копии диплома о среднем специальном образовании и приложения к н</w:t>
      </w:r>
      <w:r>
        <w:t>ему, заверенные руководителем учреждения высшего образования, в котором обучается абитуриент (для лиц, обучающихся в учреждении высшего образования и поступающих для получения второго (последующего) высшего образования);</w:t>
      </w:r>
    </w:p>
    <w:p w:rsidR="00E324B6" w:rsidRDefault="00451120">
      <w:pPr>
        <w:pStyle w:val="1"/>
        <w:shd w:val="clear" w:color="auto" w:fill="auto"/>
        <w:spacing w:before="0" w:after="0" w:line="342" w:lineRule="exact"/>
        <w:ind w:left="20" w:right="20" w:firstLine="720"/>
        <w:jc w:val="both"/>
      </w:pPr>
      <w:r>
        <w:t>оригиналы сертификатов централизова</w:t>
      </w:r>
      <w:r>
        <w:t>нного тестирования (далее - ЦТ), проведенного в Республике Беларусь в год приема или в году, предшествующем году приема;</w:t>
      </w:r>
    </w:p>
    <w:p w:rsidR="00E324B6" w:rsidRDefault="00451120">
      <w:pPr>
        <w:pStyle w:val="1"/>
        <w:shd w:val="clear" w:color="auto" w:fill="auto"/>
        <w:spacing w:before="0" w:after="0" w:line="342" w:lineRule="exact"/>
        <w:ind w:left="20" w:right="20" w:firstLine="720"/>
        <w:jc w:val="both"/>
      </w:pPr>
      <w:r>
        <w:t>медицинскую справку о состоянии здоровья по форме, установленной Министерством здравоохранения (за исключением лиц, поступающих для пол</w:t>
      </w:r>
      <w:r>
        <w:t>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w:t>
      </w:r>
      <w:r>
        <w:t>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E324B6" w:rsidRDefault="00451120">
      <w:pPr>
        <w:pStyle w:val="1"/>
        <w:shd w:val="clear" w:color="auto" w:fill="auto"/>
        <w:spacing w:before="0" w:after="0" w:line="342" w:lineRule="exact"/>
        <w:ind w:left="20" w:right="20" w:firstLine="720"/>
        <w:jc w:val="both"/>
      </w:pPr>
      <w:r>
        <w:t>документы, подтверждающие, что гражданин Республики Беларусь постоянно проживает в Республике Б</w:t>
      </w:r>
      <w:r>
        <w:t>еларусь не более двух лет, непосредственно предшествующих дате подачи им документов для получения высшего образования в УВО (в случае поступления в государственные и частные УВО на условиях, предусмотренных в пункте 6 настоящих Правил для иностранных гражд</w:t>
      </w:r>
      <w:r>
        <w:t>ан и лиц без гражданства);</w:t>
      </w:r>
    </w:p>
    <w:p w:rsidR="00E324B6" w:rsidRDefault="00451120">
      <w:pPr>
        <w:pStyle w:val="1"/>
        <w:shd w:val="clear" w:color="auto" w:fill="auto"/>
        <w:spacing w:before="0" w:after="0" w:line="342" w:lineRule="exact"/>
        <w:ind w:left="20" w:right="20" w:firstLine="720"/>
        <w:jc w:val="both"/>
      </w:pPr>
      <w:r>
        <w:t>документы, подтверждающие право абитуриента на льготы при зачислении для получения высшего образования.</w:t>
      </w:r>
    </w:p>
    <w:p w:rsidR="00E324B6" w:rsidRDefault="00451120">
      <w:pPr>
        <w:pStyle w:val="1"/>
        <w:shd w:val="clear" w:color="auto" w:fill="auto"/>
        <w:spacing w:before="0" w:after="0" w:line="338" w:lineRule="exact"/>
        <w:ind w:left="20" w:right="20" w:firstLine="720"/>
        <w:jc w:val="both"/>
      </w:pPr>
      <w:r>
        <w:t>В случае невозможности прибытия абитуриента в приемную комиссию УВО по уважительной причине (заболевание, участие в междунаро</w:t>
      </w:r>
      <w:r>
        <w:t>дных конкурсах, олимпиадах, соревнованиях, служебная командировка или иные независящие от абитуриента обстоятельства, подтвержденные документально) документы подают представители абитуриентов. Решение об уважительности причины принимается приемными комисси</w:t>
      </w:r>
      <w:r>
        <w:t>ями УВО на основании представленных документов. В случае признания причин неуважительными приемные комиссии УВО имеют право отказать в приеме документов/</w:t>
      </w:r>
      <w:r>
        <w:rPr>
          <w:vertAlign w:val="superscript"/>
        </w:rPr>
        <w:t>6</w:t>
      </w:r>
      <w:r>
        <w:t>; в части первой пункта 12: абзац третий изложить в следующей редакции:</w:t>
      </w:r>
    </w:p>
    <w:p w:rsidR="00E324B6" w:rsidRDefault="00451120">
      <w:pPr>
        <w:pStyle w:val="1"/>
        <w:shd w:val="clear" w:color="auto" w:fill="auto"/>
        <w:spacing w:before="0" w:after="0" w:line="338" w:lineRule="exact"/>
        <w:ind w:left="20" w:right="20" w:firstLine="720"/>
        <w:jc w:val="both"/>
      </w:pPr>
      <w:r>
        <w:t>’’оригинал свидетельства (доку</w:t>
      </w:r>
      <w:r>
        <w:t xml:space="preserve">мента) об образовании (за </w:t>
      </w:r>
      <w:r>
        <w:lastRenderedPageBreak/>
        <w:t xml:space="preserve">исключением лиц, обучающихся в учреждении высшего образования и поступающих для получения второго (последующего) высшего образования, лиц, поступающих для получения высшего образования в дистанционной форме) с указанием изученных </w:t>
      </w:r>
      <w:r>
        <w:t>предметов и полученных по ним отметок (баллов) - при условии признания в установленном порядке данных документов в Республике Беларусь. Лица, обучающиеся в учреждении высшего образования и поступающие для получения второго (последующего) высшего образовани</w:t>
      </w:r>
      <w:r>
        <w:t>я, лица, поступающие для получения высшего образования в дистанционной форме, имеют право представлять копию документа об образовании;</w:t>
      </w:r>
      <w:r>
        <w:rPr>
          <w:vertAlign w:val="superscript"/>
        </w:rPr>
        <w:t>66</w:t>
      </w:r>
      <w:r>
        <w:t>; абзац седьмой исключить; абзац восьмой считать абзацем седьмым; в пункте 13: в части первой:</w:t>
      </w:r>
    </w:p>
    <w:p w:rsidR="00E324B6" w:rsidRDefault="00451120">
      <w:pPr>
        <w:pStyle w:val="1"/>
        <w:shd w:val="clear" w:color="auto" w:fill="auto"/>
        <w:spacing w:before="0" w:after="0" w:line="338" w:lineRule="exact"/>
        <w:ind w:left="20" w:firstLine="720"/>
        <w:jc w:val="both"/>
      </w:pPr>
      <w:r>
        <w:t xml:space="preserve">абзац третий изложить в </w:t>
      </w:r>
      <w:r>
        <w:t>следующей редакции:</w:t>
      </w:r>
    </w:p>
    <w:p w:rsidR="00E324B6" w:rsidRDefault="00451120">
      <w:pPr>
        <w:pStyle w:val="1"/>
        <w:shd w:val="clear" w:color="auto" w:fill="auto"/>
        <w:spacing w:before="0" w:after="0" w:line="338" w:lineRule="exact"/>
        <w:ind w:left="20" w:right="20" w:firstLine="720"/>
        <w:jc w:val="both"/>
      </w:pPr>
      <w:r>
        <w:t xml:space="preserve">’’справка о подтверждении нахождения в списочном составе национальной или сборной команды Республики Беларусь по видам спорта, выданная Министерством спорта и туризма (для абитуриентов, поступающих на заочную или очную (вечернюю) форму </w:t>
      </w:r>
      <w:r>
        <w:t>получения образования, включенных на дату подачи документов в приемную комиссию УВО в списочные составы национальных или сборных команд Республики Беларусь по видам спорта);</w:t>
      </w:r>
      <w:r>
        <w:rPr>
          <w:vertAlign w:val="superscript"/>
        </w:rPr>
        <w:t>66</w:t>
      </w:r>
      <w:r>
        <w:t>;</w:t>
      </w:r>
    </w:p>
    <w:p w:rsidR="00E324B6" w:rsidRDefault="00451120">
      <w:pPr>
        <w:pStyle w:val="1"/>
        <w:shd w:val="clear" w:color="auto" w:fill="auto"/>
        <w:spacing w:before="0" w:after="0" w:line="338" w:lineRule="exact"/>
        <w:ind w:left="20" w:right="20" w:firstLine="720"/>
        <w:jc w:val="both"/>
      </w:pPr>
      <w:r>
        <w:t>в абзаце седьмом слово ”УВ0</w:t>
      </w:r>
      <w:r>
        <w:rPr>
          <w:vertAlign w:val="superscript"/>
        </w:rPr>
        <w:t>66</w:t>
      </w:r>
      <w:r>
        <w:t xml:space="preserve"> заменить словами ’’учреждения высшего образования</w:t>
      </w:r>
      <w:r>
        <w:rPr>
          <w:vertAlign w:val="superscript"/>
        </w:rPr>
        <w:t>66</w:t>
      </w:r>
      <w:r>
        <w:t>;</w:t>
      </w:r>
    </w:p>
    <w:p w:rsidR="00E324B6" w:rsidRDefault="00451120">
      <w:pPr>
        <w:pStyle w:val="1"/>
        <w:shd w:val="clear" w:color="auto" w:fill="auto"/>
        <w:spacing w:before="0" w:after="0" w:line="338" w:lineRule="exact"/>
        <w:ind w:left="20" w:right="20" w:firstLine="720"/>
        <w:jc w:val="both"/>
      </w:pPr>
      <w:r>
        <w:t>в абзаце девятом слова ”в абзаце одиннадцатом</w:t>
      </w:r>
      <w:r>
        <w:rPr>
          <w:vertAlign w:val="superscript"/>
        </w:rPr>
        <w:t>66</w:t>
      </w:r>
      <w:r>
        <w:t xml:space="preserve"> заменить словами ”в абзацах одиннадцатом и семнадцатом</w:t>
      </w:r>
      <w:r>
        <w:rPr>
          <w:vertAlign w:val="superscript"/>
        </w:rPr>
        <w:t>66</w:t>
      </w:r>
      <w:r>
        <w:t>;</w:t>
      </w:r>
    </w:p>
    <w:p w:rsidR="00E324B6" w:rsidRDefault="00451120">
      <w:pPr>
        <w:pStyle w:val="1"/>
        <w:shd w:val="clear" w:color="auto" w:fill="auto"/>
        <w:spacing w:before="0" w:after="0" w:line="338" w:lineRule="exact"/>
        <w:ind w:left="20" w:right="20" w:firstLine="720"/>
        <w:jc w:val="both"/>
      </w:pPr>
      <w:r>
        <w:t>абзацы четырнадцатый и пятнадцатый изложить в следующей редакции: ’’ходатайство соответствующей федерации (союза, ассоциации) по виду (видам) спор</w:t>
      </w:r>
      <w:r>
        <w:t>та, включенной в реестр федераций (союзов, ассоциаций) по виду (видам) спорта, а при отсутствии такой федерации (союза, ассоциации) - ходатайство иной республиканской федерации (союза, ассоциации) по виду (видам) спорта, а также оригинал и копия классифика</w:t>
      </w:r>
      <w:r>
        <w:t>ционной книжки, подтверждающей наличие не ниже I спортивного разряда, или оригинал и копия удостоверения о спортивных званиях ’’Мастер спорта Республики Беларусь международного класса</w:t>
      </w:r>
      <w:r>
        <w:rPr>
          <w:vertAlign w:val="superscript"/>
        </w:rPr>
        <w:t>46</w:t>
      </w:r>
      <w:r>
        <w:t>, ’’Мастер спорта Республики Беларусь</w:t>
      </w:r>
      <w:r>
        <w:rPr>
          <w:vertAlign w:val="superscript"/>
        </w:rPr>
        <w:t>44</w:t>
      </w:r>
      <w:r>
        <w:t>, или справка, подтверждающая сп</w:t>
      </w:r>
      <w:r>
        <w:t>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пункте 33 настоящих Правил);</w:t>
      </w:r>
    </w:p>
    <w:p w:rsidR="00E324B6" w:rsidRDefault="00451120">
      <w:pPr>
        <w:pStyle w:val="1"/>
        <w:shd w:val="clear" w:color="auto" w:fill="auto"/>
        <w:spacing w:before="0" w:after="0" w:line="331" w:lineRule="exact"/>
        <w:ind w:left="20" w:right="20" w:firstLine="700"/>
        <w:jc w:val="both"/>
      </w:pPr>
      <w:r>
        <w:t>оригинал и копия удостоверения о спортивных званиях ’’Ма</w:t>
      </w:r>
      <w:r>
        <w:t>стер спорта Республики Беларусь международного класса</w:t>
      </w:r>
      <w:r>
        <w:rPr>
          <w:vertAlign w:val="superscript"/>
        </w:rPr>
        <w:t>44</w:t>
      </w:r>
      <w:r>
        <w:t>, ’’Мастер спорта Республики Беларусь</w:t>
      </w:r>
      <w:r>
        <w:rPr>
          <w:vertAlign w:val="superscript"/>
        </w:rPr>
        <w:t>44</w:t>
      </w:r>
      <w:r>
        <w:t xml:space="preserve">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w:t>
      </w:r>
      <w:r>
        <w:t xml:space="preserve">тельного комитета (для лиц, указанных в части седьмой пункта 25 настоящих </w:t>
      </w:r>
      <w:r>
        <w:lastRenderedPageBreak/>
        <w:t>Правил);</w:t>
      </w:r>
      <w:r>
        <w:rPr>
          <w:vertAlign w:val="superscript"/>
        </w:rPr>
        <w:t>44</w:t>
      </w:r>
      <w:r>
        <w:t>;</w:t>
      </w:r>
    </w:p>
    <w:p w:rsidR="00E324B6" w:rsidRDefault="00451120">
      <w:pPr>
        <w:pStyle w:val="1"/>
        <w:shd w:val="clear" w:color="auto" w:fill="auto"/>
        <w:spacing w:before="0" w:after="0" w:line="331" w:lineRule="exact"/>
        <w:ind w:left="20" w:right="20" w:firstLine="700"/>
        <w:jc w:val="both"/>
      </w:pPr>
      <w:r>
        <w:t>дополнить часть абзацами шестнадцатым - восемнадцатым следующего содержания:</w:t>
      </w:r>
    </w:p>
    <w:p w:rsidR="00E324B6" w:rsidRDefault="00451120">
      <w:pPr>
        <w:pStyle w:val="1"/>
        <w:shd w:val="clear" w:color="auto" w:fill="auto"/>
        <w:tabs>
          <w:tab w:val="left" w:pos="2233"/>
          <w:tab w:val="left" w:pos="4678"/>
          <w:tab w:val="left" w:pos="6456"/>
          <w:tab w:val="right" w:pos="9669"/>
        </w:tabs>
        <w:spacing w:before="0" w:after="0" w:line="331" w:lineRule="exact"/>
        <w:ind w:left="20" w:firstLine="700"/>
        <w:jc w:val="both"/>
      </w:pPr>
      <w:r>
        <w:t>’’справка,</w:t>
      </w:r>
      <w:r>
        <w:tab/>
        <w:t>подтверждающая</w:t>
      </w:r>
      <w:r>
        <w:tab/>
        <w:t>спортивные</w:t>
      </w:r>
      <w:r>
        <w:tab/>
        <w:t>достижения,</w:t>
      </w:r>
      <w:r>
        <w:tab/>
        <w:t>выданная</w:t>
      </w:r>
    </w:p>
    <w:p w:rsidR="00E324B6" w:rsidRDefault="00451120">
      <w:pPr>
        <w:pStyle w:val="1"/>
        <w:shd w:val="clear" w:color="auto" w:fill="auto"/>
        <w:spacing w:before="0" w:after="0" w:line="331" w:lineRule="exact"/>
        <w:ind w:left="20" w:right="20"/>
        <w:jc w:val="both"/>
      </w:pPr>
      <w:r>
        <w:t>Министерством спорта и туризма, упр</w:t>
      </w:r>
      <w:r>
        <w:t>авлением спорта и туризма областного (Минского городского) исполнительного комитета (для лиц, указанных в абзацах шестом - девятом пункта 24 и абзаце третьем части первой пункта 26 настоящих Правил);</w:t>
      </w:r>
    </w:p>
    <w:p w:rsidR="00E324B6" w:rsidRDefault="00451120">
      <w:pPr>
        <w:pStyle w:val="1"/>
        <w:shd w:val="clear" w:color="auto" w:fill="auto"/>
        <w:tabs>
          <w:tab w:val="left" w:pos="2233"/>
        </w:tabs>
        <w:spacing w:before="0" w:after="0" w:line="331" w:lineRule="exact"/>
        <w:ind w:left="20" w:right="20" w:firstLine="700"/>
        <w:jc w:val="both"/>
      </w:pPr>
      <w:r>
        <w:t xml:space="preserve">оригинал и копия классификационной книжки, </w:t>
      </w:r>
      <w:r>
        <w:t>подтверждающей наличие не ниже III спортивного разряда, или оригинал и копия удостоверения</w:t>
      </w:r>
      <w:r>
        <w:tab/>
        <w:t>о спортивных званиях ’’Мастер спорта Республики</w:t>
      </w:r>
    </w:p>
    <w:p w:rsidR="00E324B6" w:rsidRDefault="00451120">
      <w:pPr>
        <w:pStyle w:val="1"/>
        <w:shd w:val="clear" w:color="auto" w:fill="auto"/>
        <w:tabs>
          <w:tab w:val="left" w:pos="2233"/>
          <w:tab w:val="left" w:pos="4678"/>
          <w:tab w:val="left" w:pos="6456"/>
          <w:tab w:val="right" w:pos="9669"/>
        </w:tabs>
        <w:spacing w:before="0" w:after="0" w:line="331" w:lineRule="exact"/>
        <w:ind w:left="20" w:right="20"/>
        <w:jc w:val="both"/>
      </w:pPr>
      <w:r>
        <w:t>Беларусь международного класса</w:t>
      </w:r>
      <w:r>
        <w:rPr>
          <w:vertAlign w:val="superscript"/>
        </w:rPr>
        <w:t>44</w:t>
      </w:r>
      <w:r>
        <w:t>, ’’Мастер спорта Республики Беларусь</w:t>
      </w:r>
      <w:r>
        <w:rPr>
          <w:vertAlign w:val="superscript"/>
        </w:rPr>
        <w:t>44</w:t>
      </w:r>
      <w:r>
        <w:t>, или справка,</w:t>
      </w:r>
      <w:r>
        <w:tab/>
        <w:t>подтверждающая</w:t>
      </w:r>
      <w:r>
        <w:tab/>
        <w:t>спортивные</w:t>
      </w:r>
      <w:r>
        <w:tab/>
        <w:t>дости</w:t>
      </w:r>
      <w:r>
        <w:t>жения,</w:t>
      </w:r>
      <w:r>
        <w:tab/>
        <w:t>выданная</w:t>
      </w:r>
    </w:p>
    <w:p w:rsidR="00E324B6" w:rsidRDefault="00451120">
      <w:pPr>
        <w:pStyle w:val="1"/>
        <w:shd w:val="clear" w:color="auto" w:fill="auto"/>
        <w:spacing w:before="0" w:after="0" w:line="331" w:lineRule="exact"/>
        <w:ind w:left="20" w:right="20"/>
        <w:jc w:val="both"/>
      </w:pPr>
      <w:r>
        <w:t>Министерством спорта и туризма, управлением спорта и туризма областного (Минского городского) исполнительного комитета (для лиц, поступающих на направление специальности ’’Спортивно-педагогическая деятельность (тренерская работа с указанием</w:t>
      </w:r>
      <w:r>
        <w:t xml:space="preserve"> вида спорта)</w:t>
      </w:r>
      <w:r>
        <w:rPr>
          <w:vertAlign w:val="superscript"/>
        </w:rPr>
        <w:t>44</w:t>
      </w:r>
      <w:r>
        <w:t>;</w:t>
      </w:r>
    </w:p>
    <w:p w:rsidR="00E324B6" w:rsidRDefault="00451120">
      <w:pPr>
        <w:pStyle w:val="1"/>
        <w:shd w:val="clear" w:color="auto" w:fill="auto"/>
        <w:tabs>
          <w:tab w:val="left" w:pos="2233"/>
          <w:tab w:val="left" w:pos="4678"/>
          <w:tab w:val="left" w:pos="6456"/>
          <w:tab w:val="right" w:pos="9669"/>
        </w:tabs>
        <w:spacing w:before="0" w:after="0" w:line="331" w:lineRule="exact"/>
        <w:ind w:left="20" w:right="20" w:firstLine="700"/>
        <w:jc w:val="both"/>
      </w:pPr>
      <w:r>
        <w:t>письменное согласие абитуриента на использование информации из базы данных</w:t>
      </w:r>
      <w:r>
        <w:tab/>
        <w:t>абитуриентов в</w:t>
      </w:r>
      <w:r>
        <w:tab/>
        <w:t>случае его</w:t>
      </w:r>
      <w:r>
        <w:tab/>
        <w:t>участия в</w:t>
      </w:r>
      <w:r>
        <w:tab/>
        <w:t>процедуре</w:t>
      </w:r>
    </w:p>
    <w:p w:rsidR="00E324B6" w:rsidRDefault="00451120">
      <w:pPr>
        <w:pStyle w:val="1"/>
        <w:shd w:val="clear" w:color="auto" w:fill="auto"/>
        <w:spacing w:before="0" w:after="0" w:line="331" w:lineRule="exact"/>
        <w:ind w:left="20"/>
        <w:jc w:val="both"/>
      </w:pPr>
      <w:r>
        <w:t>автоматизированного зачисления в УВО.</w:t>
      </w:r>
      <w:r>
        <w:rPr>
          <w:vertAlign w:val="superscript"/>
        </w:rPr>
        <w:t>44</w:t>
      </w:r>
      <w:r>
        <w:t>;</w:t>
      </w:r>
    </w:p>
    <w:p w:rsidR="00E324B6" w:rsidRDefault="00451120">
      <w:pPr>
        <w:pStyle w:val="1"/>
        <w:shd w:val="clear" w:color="auto" w:fill="auto"/>
        <w:spacing w:before="0" w:after="0" w:line="331" w:lineRule="exact"/>
        <w:ind w:left="20" w:right="20" w:firstLine="700"/>
        <w:jc w:val="both"/>
      </w:pPr>
      <w:r>
        <w:t>часть вторую дополнить словами ”, а также фотографии абитуриента для осуществ</w:t>
      </w:r>
      <w:r>
        <w:t>ления делопроизводства, количество, вид и размер которых устанавливаются УВО в порядке приема в УВО.</w:t>
      </w:r>
      <w:r>
        <w:rPr>
          <w:vertAlign w:val="superscript"/>
        </w:rPr>
        <w:t>44</w:t>
      </w:r>
      <w:r>
        <w:t>;</w:t>
      </w:r>
    </w:p>
    <w:p w:rsidR="00E324B6" w:rsidRDefault="00451120">
      <w:pPr>
        <w:pStyle w:val="1"/>
        <w:shd w:val="clear" w:color="auto" w:fill="auto"/>
        <w:spacing w:before="0" w:after="0" w:line="331" w:lineRule="exact"/>
        <w:ind w:left="20" w:right="20" w:firstLine="700"/>
        <w:jc w:val="both"/>
      </w:pPr>
      <w:r>
        <w:t xml:space="preserve">дополнить пункт частью третьей следующего содержания: ’’Оригиналы классификационной книжки, подтверждающей наличие спортивного разряда, удостоверений о </w:t>
      </w:r>
      <w:r>
        <w:t>спортивных званиях ’’Мастер спорта Республики Беларусь международного класса</w:t>
      </w:r>
      <w:r>
        <w:rPr>
          <w:vertAlign w:val="superscript"/>
        </w:rPr>
        <w:t>44</w:t>
      </w:r>
      <w:r>
        <w:t>, ’’Мастер спорта Республики Беларусь</w:t>
      </w:r>
      <w:r>
        <w:rPr>
          <w:vertAlign w:val="superscript"/>
        </w:rPr>
        <w:t>44</w:t>
      </w:r>
      <w:r>
        <w:t xml:space="preserve"> возвращаются абитуриенту после проведения сверки с ними копий данных документов.</w:t>
      </w:r>
      <w:r>
        <w:rPr>
          <w:vertAlign w:val="superscript"/>
        </w:rPr>
        <w:t>44</w:t>
      </w:r>
      <w:r>
        <w:t>;</w:t>
      </w:r>
    </w:p>
    <w:p w:rsidR="00E324B6" w:rsidRDefault="00451120">
      <w:pPr>
        <w:pStyle w:val="1"/>
        <w:shd w:val="clear" w:color="auto" w:fill="auto"/>
        <w:spacing w:before="0" w:after="0" w:line="331" w:lineRule="exact"/>
        <w:ind w:left="20" w:firstLine="700"/>
        <w:jc w:val="both"/>
      </w:pPr>
      <w:r>
        <w:t>пункт 14 изложить в следующей редакции:</w:t>
      </w:r>
    </w:p>
    <w:p w:rsidR="00E324B6" w:rsidRDefault="00451120">
      <w:pPr>
        <w:pStyle w:val="1"/>
        <w:shd w:val="clear" w:color="auto" w:fill="auto"/>
        <w:spacing w:before="0" w:after="0" w:line="331" w:lineRule="exact"/>
        <w:ind w:left="20" w:right="20" w:firstLine="700"/>
        <w:jc w:val="both"/>
      </w:pPr>
      <w:r>
        <w:t>”14. Документ,</w:t>
      </w:r>
      <w:r>
        <w:t xml:space="preserve"> удостоверяющий личность, предъявляется абитуриентом лично. 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w:t>
      </w:r>
      <w:r>
        <w:t>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w:t>
      </w:r>
      <w:r>
        <w:t>сть, заверенная нотариально или уполномоченным должностным лицом/</w:t>
      </w:r>
      <w:r>
        <w:rPr>
          <w:vertAlign w:val="superscript"/>
        </w:rPr>
        <w:t>4</w:t>
      </w:r>
      <w:r>
        <w:t>; пункты 16 и 17 изложить в следующей редакции:</w:t>
      </w:r>
    </w:p>
    <w:p w:rsidR="00E324B6" w:rsidRDefault="00451120">
      <w:pPr>
        <w:pStyle w:val="1"/>
        <w:shd w:val="clear" w:color="auto" w:fill="auto"/>
        <w:spacing w:before="0" w:after="0" w:line="331" w:lineRule="exact"/>
        <w:ind w:left="20" w:right="20" w:firstLine="720"/>
        <w:jc w:val="both"/>
      </w:pPr>
      <w:r>
        <w:t xml:space="preserve">”16. Абитуриенты, поступающие для получения высшего образования, сдают три обязательных вступительных испытания, в том </w:t>
      </w:r>
      <w:r>
        <w:lastRenderedPageBreak/>
        <w:t>числе по белорусскому и</w:t>
      </w:r>
      <w:r>
        <w:t>ли русскому языку (по выбору абитуриента) в форме ЦТ и по двум учебным предметам (далее - профильные испытания) в соответствии с избранной группой специальностей (специальностью, направлением специальности) в форме ЦТ или в форме ЦТ и вступительного испыта</w:t>
      </w:r>
      <w:r>
        <w:t>ния в УВО, если иное не установлено частями второй - седьмой настоящего пункта.</w:t>
      </w:r>
    </w:p>
    <w:p w:rsidR="00E324B6" w:rsidRDefault="00451120">
      <w:pPr>
        <w:pStyle w:val="1"/>
        <w:shd w:val="clear" w:color="auto" w:fill="auto"/>
        <w:spacing w:before="0" w:after="0" w:line="331" w:lineRule="exact"/>
        <w:ind w:left="20" w:right="20" w:firstLine="720"/>
        <w:jc w:val="both"/>
      </w:pPr>
      <w:r>
        <w:t>Абитуриенты, поступающие на филологические специальности, сдают вступительные испытания в форме ЦТ по учебному предмету ’’Белорусский язык</w:t>
      </w:r>
      <w:r>
        <w:rPr>
          <w:vertAlign w:val="superscript"/>
        </w:rPr>
        <w:t>44</w:t>
      </w:r>
      <w:r>
        <w:t xml:space="preserve"> или по учебному предмету ’’Русский </w:t>
      </w:r>
      <w:r>
        <w:t>язык</w:t>
      </w:r>
      <w:r>
        <w:rPr>
          <w:vertAlign w:val="superscript"/>
        </w:rPr>
        <w:t>44</w:t>
      </w:r>
      <w:r>
        <w:t xml:space="preserve"> без права выбора в соответствии с избранной специальностью (направлением специальности).</w:t>
      </w:r>
    </w:p>
    <w:p w:rsidR="00E324B6" w:rsidRDefault="00451120">
      <w:pPr>
        <w:pStyle w:val="1"/>
        <w:shd w:val="clear" w:color="auto" w:fill="auto"/>
        <w:spacing w:before="0" w:after="0" w:line="331" w:lineRule="exact"/>
        <w:ind w:left="20" w:right="20" w:firstLine="720"/>
        <w:jc w:val="both"/>
      </w:pPr>
      <w:r>
        <w:t>Профильные испытания по учебному предмету ’’Литература (русская, белорусская)</w:t>
      </w:r>
      <w:r>
        <w:rPr>
          <w:vertAlign w:val="superscript"/>
        </w:rPr>
        <w:t>44</w:t>
      </w:r>
      <w:r>
        <w:t xml:space="preserve"> и дисциплинам ’’Творчество</w:t>
      </w:r>
      <w:r>
        <w:rPr>
          <w:vertAlign w:val="superscript"/>
        </w:rPr>
        <w:t>44</w:t>
      </w:r>
      <w:r>
        <w:t>, ’’Физическая культура и спорт</w:t>
      </w:r>
      <w:r>
        <w:rPr>
          <w:vertAlign w:val="superscript"/>
        </w:rPr>
        <w:t>44</w:t>
      </w:r>
      <w:r>
        <w:t xml:space="preserve"> проводятся в УВО в</w:t>
      </w:r>
      <w:r>
        <w:t xml:space="preserve"> форме, определяемой УВО.</w:t>
      </w:r>
    </w:p>
    <w:p w:rsidR="00E324B6" w:rsidRDefault="00451120">
      <w:pPr>
        <w:pStyle w:val="1"/>
        <w:shd w:val="clear" w:color="auto" w:fill="auto"/>
        <w:spacing w:before="0" w:after="0" w:line="331" w:lineRule="exact"/>
        <w:ind w:left="20" w:right="20" w:firstLine="720"/>
        <w:jc w:val="both"/>
      </w:pPr>
      <w:r>
        <w:t>Абитуриенты, не изучавшие учебный предмет ’’История Беларуси</w:t>
      </w:r>
      <w:r>
        <w:rPr>
          <w:vertAlign w:val="superscript"/>
        </w:rPr>
        <w:t>44</w:t>
      </w:r>
      <w:r>
        <w:t xml:space="preserve"> и не имеющие в документе об образовании отметки, подтверждающей аттестацию по данному учебному предмету, имеют право сдавать профильное испытание по учебному предмету ’’Всемирная история (новейшее время)</w:t>
      </w:r>
      <w:r>
        <w:rPr>
          <w:vertAlign w:val="superscript"/>
        </w:rPr>
        <w:t>44</w:t>
      </w:r>
      <w:r>
        <w:t>, за исключением определяемых Министерством образо</w:t>
      </w:r>
      <w:r>
        <w:t>вания специальностей (групп специальностей, направлений специальностей), по которым необходимо сдавать оба этих предмета.</w:t>
      </w:r>
    </w:p>
    <w:p w:rsidR="00E324B6" w:rsidRDefault="00451120">
      <w:pPr>
        <w:pStyle w:val="1"/>
        <w:shd w:val="clear" w:color="auto" w:fill="auto"/>
        <w:spacing w:before="0" w:after="0" w:line="331" w:lineRule="exact"/>
        <w:ind w:left="20" w:right="20" w:firstLine="720"/>
        <w:jc w:val="both"/>
      </w:pPr>
      <w:r>
        <w:t>Абитуриенты, поступающие для получения высшего образования по сельскохозяйственным специальностям, сдают два профильных испытания в со</w:t>
      </w:r>
      <w:r>
        <w:t>ответствии с избранной группой специальностей (специальностью, направлением специальности) в форме ЦТ или в форме вступительного испытания в УВО (по выбору абитуриента). Профильные испытания в УВО проводятся по учебным предметам.</w:t>
      </w:r>
    </w:p>
    <w:p w:rsidR="00E324B6" w:rsidRDefault="00451120">
      <w:pPr>
        <w:pStyle w:val="1"/>
        <w:shd w:val="clear" w:color="auto" w:fill="auto"/>
        <w:spacing w:before="0" w:after="0" w:line="331" w:lineRule="exact"/>
        <w:ind w:left="20" w:right="20" w:firstLine="720"/>
        <w:jc w:val="both"/>
      </w:pPr>
      <w:r>
        <w:t>Абитуриенты, поступающие в</w:t>
      </w:r>
      <w:r>
        <w:t xml:space="preserve"> сельскохозяйственные УВО на специальности, не относящиеся к сельскохозяйственному профилю, для получения высшего образования за счет средств бюджета в заочной форме получения образования, сдают три вступительных испытания в форме ЦТ или в форме вступитель</w:t>
      </w:r>
      <w:r>
        <w:t>ного испытания в УВО (по выбору абитуриента), в том числе по белорусскому или русскому языку (по выбору абитуриента) и два профильных испытания в соответствии с избранной группой специальностей (специальностью, направлением специальности). Вступительные ис</w:t>
      </w:r>
      <w:r>
        <w:t>пытания в УВО проводятся по учебным предметам.</w:t>
      </w:r>
    </w:p>
    <w:p w:rsidR="00E324B6" w:rsidRDefault="00451120">
      <w:pPr>
        <w:pStyle w:val="1"/>
        <w:shd w:val="clear" w:color="auto" w:fill="auto"/>
        <w:spacing w:before="0" w:after="0" w:line="346" w:lineRule="exact"/>
        <w:ind w:right="20" w:firstLine="700"/>
        <w:jc w:val="both"/>
      </w:pPr>
      <w:r>
        <w:t>Абитуриенты, поступающие для получения высшего образования в сокращенный срок, сдают два профильных испытания по дисциплинам учебного плана специальности среднего специального образования, перечень и форма про</w:t>
      </w:r>
      <w:r>
        <w:t>ведения которых определяются порядком приема в УВО.</w:t>
      </w:r>
    </w:p>
    <w:p w:rsidR="00E324B6" w:rsidRDefault="00451120">
      <w:pPr>
        <w:pStyle w:val="1"/>
        <w:shd w:val="clear" w:color="auto" w:fill="auto"/>
        <w:spacing w:before="0" w:after="0" w:line="346" w:lineRule="exact"/>
        <w:ind w:right="20" w:firstLine="700"/>
        <w:jc w:val="both"/>
      </w:pPr>
      <w:r>
        <w:t>Абитуриенты, поступающие для получения высшего образования, имеют право дополнительно сдать одно (по выбору абитуриента) вступительное испытание в форме ЦТ.</w:t>
      </w:r>
    </w:p>
    <w:p w:rsidR="00E324B6" w:rsidRDefault="00451120">
      <w:pPr>
        <w:pStyle w:val="1"/>
        <w:shd w:val="clear" w:color="auto" w:fill="auto"/>
        <w:spacing w:before="0" w:after="0" w:line="346" w:lineRule="exact"/>
        <w:ind w:right="20" w:firstLine="700"/>
        <w:jc w:val="both"/>
      </w:pPr>
      <w:r>
        <w:lastRenderedPageBreak/>
        <w:t>Абитуриенты имеют право сдавать вступительные и</w:t>
      </w:r>
      <w:r>
        <w:t xml:space="preserve">спытания на белорусском или русском языке (по выбору абитуриента) (за исключением вступительного испытания по белорусскому или русскому языку, белорусской или русской литературе, по которым вступительное испытание сдается соответственно на белорусском или </w:t>
      </w:r>
      <w:r>
        <w:t>русском языке).</w:t>
      </w:r>
    </w:p>
    <w:p w:rsidR="00E324B6" w:rsidRDefault="00451120">
      <w:pPr>
        <w:pStyle w:val="1"/>
        <w:shd w:val="clear" w:color="auto" w:fill="auto"/>
        <w:spacing w:before="0" w:after="0" w:line="346" w:lineRule="exact"/>
        <w:ind w:right="20" w:firstLine="700"/>
        <w:jc w:val="both"/>
      </w:pPr>
      <w:r>
        <w:t>Перечень групп специальностей (специальностей, направлений специальностей) и соответствующих им профильных испытаний определяется Министерством образования. Внесение изменений в перечень групп специальностей (специальностей, направлений спе</w:t>
      </w:r>
      <w:r>
        <w:t>циальностей) и соответствующих им профильных испытаний осуществляется не позднее 1 сентября года, предшествующего году приема.</w:t>
      </w:r>
    </w:p>
    <w:p w:rsidR="00E324B6" w:rsidRDefault="00451120">
      <w:pPr>
        <w:pStyle w:val="1"/>
        <w:shd w:val="clear" w:color="auto" w:fill="auto"/>
        <w:spacing w:before="0" w:after="0" w:line="346" w:lineRule="exact"/>
        <w:ind w:right="20" w:firstLine="700"/>
        <w:jc w:val="both"/>
      </w:pPr>
      <w:r>
        <w:t>Иностранные граждане и лица без гражданства, поступающие в соответствии с абзацем четвертым части первой пункта 6 настоящих Прави</w:t>
      </w:r>
      <w:r>
        <w:t>л, дополнительно к собеседованию, устанавливающему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проходят в УВО собеседование по дисц</w:t>
      </w:r>
      <w:r>
        <w:t>иплине ’’Творчество</w:t>
      </w:r>
      <w:r>
        <w:rPr>
          <w:vertAlign w:val="superscript"/>
        </w:rPr>
        <w:t>46</w:t>
      </w:r>
      <w:r>
        <w:t xml:space="preserve"> с предоставлением соответствующей творческой работы при поступлении на специальности (направления специальностей), по которым в качестве профильного испытания определена дисциплина ’Творчество</w:t>
      </w:r>
      <w:r>
        <w:rPr>
          <w:vertAlign w:val="superscript"/>
        </w:rPr>
        <w:t>44</w:t>
      </w:r>
      <w:r>
        <w:t>, или проверку в УВО на уровень физическ</w:t>
      </w:r>
      <w:r>
        <w:t>ой подготовленности при поступлении на специальности (направления специальностей), по которым в качестве профильного испытания определена дисциплина ’’Физическая культура и спорт</w:t>
      </w:r>
      <w:r>
        <w:rPr>
          <w:vertAlign w:val="superscript"/>
        </w:rPr>
        <w:t>44</w:t>
      </w:r>
      <w:r>
        <w:t>.</w:t>
      </w:r>
    </w:p>
    <w:p w:rsidR="00E324B6" w:rsidRDefault="00451120">
      <w:pPr>
        <w:pStyle w:val="1"/>
        <w:shd w:val="clear" w:color="auto" w:fill="auto"/>
        <w:spacing w:before="0" w:after="0" w:line="346" w:lineRule="exact"/>
        <w:ind w:right="20" w:firstLine="700"/>
        <w:jc w:val="both"/>
      </w:pPr>
      <w:r>
        <w:t>При проведении собеседования, устанавливающего уровень владения языком, на</w:t>
      </w:r>
      <w:r>
        <w:t xml:space="preserve"> котором осуществляется образовательный процесс, в объеме, достаточном для освоения содержания образовательной программы высшего образования, задания (вопросы) разрабатываются УВО с учетом содержания учебных программ по учебным предметам, являющимся профил</w:t>
      </w:r>
      <w:r>
        <w:t>ьными испытаниями, на основе образовательных стандартов общего среднего образования.</w:t>
      </w:r>
    </w:p>
    <w:p w:rsidR="00E324B6" w:rsidRDefault="00451120">
      <w:pPr>
        <w:pStyle w:val="1"/>
        <w:shd w:val="clear" w:color="auto" w:fill="auto"/>
        <w:spacing w:before="0" w:after="0" w:line="346" w:lineRule="exact"/>
        <w:ind w:right="20" w:firstLine="700"/>
        <w:jc w:val="both"/>
      </w:pPr>
      <w:r>
        <w:t xml:space="preserve">17. ЦТ проводится за счет средств бюджета. За прием и оформление документов для участия абитуриента в ЦТ взимается плата. Размер и порядок внесения платы определяются </w:t>
      </w:r>
      <w:r>
        <w:t>Правительством Республики Беларусь.</w:t>
      </w:r>
    </w:p>
    <w:p w:rsidR="00E324B6" w:rsidRDefault="00451120">
      <w:pPr>
        <w:pStyle w:val="1"/>
        <w:shd w:val="clear" w:color="auto" w:fill="auto"/>
        <w:spacing w:before="0" w:after="0" w:line="346" w:lineRule="exact"/>
        <w:ind w:left="20" w:right="20" w:firstLine="700"/>
        <w:jc w:val="both"/>
      </w:pPr>
      <w:r>
        <w:t>Сопровождение ЦТ осуществляется учреждением образования ’’Республиканский институт контроля знаний</w:t>
      </w:r>
      <w:r>
        <w:rPr>
          <w:vertAlign w:val="superscript"/>
        </w:rPr>
        <w:t>44</w:t>
      </w:r>
      <w:r>
        <w:t>.</w:t>
      </w:r>
    </w:p>
    <w:p w:rsidR="00E324B6" w:rsidRDefault="00451120">
      <w:pPr>
        <w:pStyle w:val="1"/>
        <w:shd w:val="clear" w:color="auto" w:fill="auto"/>
        <w:spacing w:before="0" w:after="0" w:line="346" w:lineRule="exact"/>
        <w:ind w:left="20" w:right="20" w:firstLine="700"/>
        <w:jc w:val="both"/>
      </w:pPr>
      <w:r>
        <w:t>Проведению ЦТ предшествует регистрация абитуриентов для участия в ЦТ. Регистрация абитуриентов для участия в ЦТ провод</w:t>
      </w:r>
      <w:r>
        <w:t xml:space="preserve">ится ежегодно со 2 мая по 1 июня в одном из учреждений образования, определенных Министерством образования пунктами регистрации для </w:t>
      </w:r>
      <w:r>
        <w:lastRenderedPageBreak/>
        <w:t>прохождения ЦТ, после внесения платы за прием и оформление документов для участия абитуриента в ЦТ на основании заявления аб</w:t>
      </w:r>
      <w:r>
        <w:t>итуриента и документа, удостоверяющего личность абитуриента. Абитуриенты имеют право зарегистрироваться для участия в ЦТ не более чем по четырем учебным предметам.</w:t>
      </w:r>
    </w:p>
    <w:p w:rsidR="00E324B6" w:rsidRDefault="00451120">
      <w:pPr>
        <w:pStyle w:val="1"/>
        <w:shd w:val="clear" w:color="auto" w:fill="auto"/>
        <w:spacing w:before="0" w:after="0" w:line="346" w:lineRule="exact"/>
        <w:ind w:left="20" w:right="20" w:firstLine="700"/>
        <w:jc w:val="both"/>
      </w:pPr>
      <w:r>
        <w:t>ЦТ проводится в основные и резервные (не более трех) дни. В резервные дни ЦТ проходят абитур</w:t>
      </w:r>
      <w:r>
        <w:t>иенты, которые по уважительным причинам (заболевание или другие независящие от абитуриента обстоятельства, подтвержденные документально) не смогли пройти ЦТ в основные дни. Решение об уважительности причины, допуске (недопуске) к прохождению ЦТ в резервные</w:t>
      </w:r>
      <w:r>
        <w:t xml:space="preserve">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учреждения образования, определенн</w:t>
      </w:r>
      <w:r>
        <w:t>ые Министерством образования пунктами регистрации для прохождения ЦТ в резервные дни, имеют право отказать абитуриенту в допуске к прохождению ЦТ в резервные дни.</w:t>
      </w:r>
    </w:p>
    <w:p w:rsidR="00E324B6" w:rsidRDefault="00451120">
      <w:pPr>
        <w:pStyle w:val="1"/>
        <w:shd w:val="clear" w:color="auto" w:fill="auto"/>
        <w:spacing w:before="0" w:after="0" w:line="346" w:lineRule="exact"/>
        <w:ind w:left="20" w:right="20" w:firstLine="700"/>
        <w:jc w:val="both"/>
      </w:pPr>
      <w:r>
        <w:t>Порядок регистрации абитуриентов для участия в ЦТ и порядок проведения ЦТ устанавливаются Пра</w:t>
      </w:r>
      <w:r>
        <w:t>вительством Республики Беларусь.</w:t>
      </w:r>
    </w:p>
    <w:p w:rsidR="00E324B6" w:rsidRDefault="00451120">
      <w:pPr>
        <w:pStyle w:val="1"/>
        <w:shd w:val="clear" w:color="auto" w:fill="auto"/>
        <w:spacing w:before="0" w:after="0" w:line="346" w:lineRule="exact"/>
        <w:ind w:left="20" w:right="20" w:firstLine="700"/>
        <w:jc w:val="both"/>
      </w:pPr>
      <w:r>
        <w:t>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w:t>
      </w:r>
      <w:r>
        <w:t>оверяющего личность, по почте. Документ о внесении платы за прием и оформление документов для участия в ЦТ представляется ими по прибытии в Республику Беларусь.</w:t>
      </w:r>
      <w:r>
        <w:rPr>
          <w:vertAlign w:val="superscript"/>
        </w:rPr>
        <w:t>44</w:t>
      </w:r>
      <w:r>
        <w:t>;</w:t>
      </w:r>
    </w:p>
    <w:p w:rsidR="00E324B6" w:rsidRDefault="00451120">
      <w:pPr>
        <w:pStyle w:val="1"/>
        <w:shd w:val="clear" w:color="auto" w:fill="auto"/>
        <w:spacing w:before="0" w:after="0" w:line="346" w:lineRule="exact"/>
        <w:ind w:left="20" w:right="20" w:firstLine="700"/>
        <w:jc w:val="both"/>
      </w:pPr>
      <w:r>
        <w:t>из части второй пункта 20 слова ”и искусства</w:t>
      </w:r>
      <w:r>
        <w:rPr>
          <w:vertAlign w:val="superscript"/>
        </w:rPr>
        <w:t>44</w:t>
      </w:r>
      <w:r>
        <w:t xml:space="preserve"> исключить; части первую и вторую пункта 21 из</w:t>
      </w:r>
      <w:r>
        <w:t>ложить в следующей редакции: ”21. Знания абитуриентов при проведении ЦТ оцениваются отметками в баллах по стобалльной шкале, а при проведении вступительных испытаний в УВО (за исключением вступительных испытаний в УВО по учебным предметам, по которым прово</w:t>
      </w:r>
      <w:r>
        <w:t>дятся вступительные испытания в форме ЦТ) - по десятибалльной шкале. Знания абитуриентов при проведении вступительных испытаний в УВО по учебным предметам, по которым проводятся вступительные испытания в форме ЦТ, оцениваются по стобалльной шкале.</w:t>
      </w:r>
    </w:p>
    <w:p w:rsidR="00E324B6" w:rsidRDefault="00451120">
      <w:pPr>
        <w:pStyle w:val="1"/>
        <w:shd w:val="clear" w:color="auto" w:fill="auto"/>
        <w:spacing w:before="0" w:after="0" w:line="331" w:lineRule="exact"/>
        <w:ind w:left="20" w:right="20" w:firstLine="700"/>
        <w:jc w:val="both"/>
      </w:pPr>
      <w:r>
        <w:t>Отметки,</w:t>
      </w:r>
      <w:r>
        <w:t xml:space="preserve"> приравниваемые к неудовлетворительным по результатам ЦТ и по результатам вступительных испытаний в УВО, оцениваемым по стобалльной шкале, определяются по каждому учебному предмету Министерством образования. Неудовлетворительными отметками по результатам в</w:t>
      </w:r>
      <w:r>
        <w:t xml:space="preserve">ступительных испытаний в УВО, оцениваемым по десятибалльной шкале, являются отметки ниже 3 (трех) баллов - (0 (ноль), </w:t>
      </w:r>
      <w:r>
        <w:lastRenderedPageBreak/>
        <w:t>1 (один), 2 (два) балла, в том числе если данные отметки содержат дробную часть, полученную при определении среднего арифметического значе</w:t>
      </w:r>
      <w:r>
        <w:t>ния).</w:t>
      </w:r>
      <w:r>
        <w:rPr>
          <w:vertAlign w:val="superscript"/>
        </w:rPr>
        <w:t>64</w:t>
      </w:r>
      <w:r>
        <w:t>; в пункте 22:</w:t>
      </w:r>
    </w:p>
    <w:p w:rsidR="00E324B6" w:rsidRDefault="00451120">
      <w:pPr>
        <w:pStyle w:val="1"/>
        <w:shd w:val="clear" w:color="auto" w:fill="auto"/>
        <w:spacing w:before="0" w:after="0" w:line="331" w:lineRule="exact"/>
        <w:ind w:left="20" w:right="20" w:firstLine="700"/>
        <w:jc w:val="both"/>
      </w:pPr>
      <w:r>
        <w:t>в части первой слова ’’отметки 0 (ноль), 1 (один), 2 (два) балла по десятибалльной шкале на вступительном испытании (или одном из его этапов)</w:t>
      </w:r>
      <w:r>
        <w:rPr>
          <w:vertAlign w:val="superscript"/>
        </w:rPr>
        <w:t>66</w:t>
      </w:r>
      <w:r>
        <w:t xml:space="preserve"> заменить словами ”на вступительном испытании (или одном из его этапов) отметку 0 (ноль), 1</w:t>
      </w:r>
      <w:r>
        <w:t xml:space="preserve"> (один), 2 (два) балла по десятибалльной шкале или отметку, приравниваемую к неудовлетворительной по стобалльной шкале</w:t>
      </w:r>
      <w:r>
        <w:rPr>
          <w:vertAlign w:val="superscript"/>
        </w:rPr>
        <w:t>66</w:t>
      </w:r>
      <w:r>
        <w:t>; часть третью исключить; в пункте 24:</w:t>
      </w:r>
    </w:p>
    <w:p w:rsidR="00E324B6" w:rsidRDefault="00451120">
      <w:pPr>
        <w:pStyle w:val="1"/>
        <w:shd w:val="clear" w:color="auto" w:fill="auto"/>
        <w:spacing w:before="0" w:after="0" w:line="331" w:lineRule="exact"/>
        <w:ind w:left="20" w:right="20" w:firstLine="700"/>
        <w:jc w:val="both"/>
      </w:pPr>
      <w:r>
        <w:t>в абзаце пятом слова ”по предметам культуры и искусства</w:t>
      </w:r>
      <w:r>
        <w:rPr>
          <w:vertAlign w:val="superscript"/>
        </w:rPr>
        <w:t>66</w:t>
      </w:r>
      <w:r>
        <w:t xml:space="preserve"> и ”на соответствующие специальности кул</w:t>
      </w:r>
      <w:r>
        <w:t>ьтуры и искусства</w:t>
      </w:r>
      <w:r>
        <w:rPr>
          <w:vertAlign w:val="superscript"/>
        </w:rPr>
        <w:t>66</w:t>
      </w:r>
      <w:r>
        <w:t xml:space="preserve"> заменить соответственно словами ”по предметам культуры</w:t>
      </w:r>
      <w:r>
        <w:rPr>
          <w:vertAlign w:val="superscript"/>
        </w:rPr>
        <w:t>66</w:t>
      </w:r>
      <w:r>
        <w:t xml:space="preserve"> и ”на специальности культуры, соответствующие номинациям творческих конкурсов и фестивалей, олимпиад по предметам культуры</w:t>
      </w:r>
      <w:r>
        <w:rPr>
          <w:vertAlign w:val="superscript"/>
        </w:rPr>
        <w:t>66</w:t>
      </w:r>
      <w:r>
        <w:t>;</w:t>
      </w:r>
    </w:p>
    <w:p w:rsidR="00E324B6" w:rsidRDefault="00451120">
      <w:pPr>
        <w:pStyle w:val="1"/>
        <w:shd w:val="clear" w:color="auto" w:fill="auto"/>
        <w:spacing w:before="0" w:after="0" w:line="331" w:lineRule="exact"/>
        <w:ind w:left="20" w:right="20" w:firstLine="700"/>
        <w:jc w:val="both"/>
      </w:pPr>
      <w:r>
        <w:t>абзацы шестой - девятый изложить в следующей редакции</w:t>
      </w:r>
      <w:r>
        <w:t>: ’’участники (спортсмены) Олимпийских, Паралимпийских и Дефлимпийских игр, лица, занявшие 1 - 3-е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w:t>
      </w:r>
      <w:r>
        <w:t>дам спорта, при поступлении на специальности физической культуры и спорта;</w:t>
      </w:r>
    </w:p>
    <w:p w:rsidR="00E324B6" w:rsidRDefault="00451120">
      <w:pPr>
        <w:pStyle w:val="1"/>
        <w:shd w:val="clear" w:color="auto" w:fill="auto"/>
        <w:spacing w:before="0" w:after="0" w:line="331" w:lineRule="exact"/>
        <w:ind w:left="20" w:right="20" w:firstLine="700"/>
        <w:jc w:val="both"/>
      </w:pPr>
      <w:r>
        <w:t>лица, занявшие 1 - 3-е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w:t>
      </w:r>
      <w:r>
        <w:t>м в программу Олимпийских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w:t>
      </w:r>
      <w:r>
        <w:t>ской культуры и спорта;</w:t>
      </w:r>
    </w:p>
    <w:p w:rsidR="00E324B6" w:rsidRDefault="00451120">
      <w:pPr>
        <w:pStyle w:val="1"/>
        <w:shd w:val="clear" w:color="auto" w:fill="auto"/>
        <w:spacing w:before="0" w:after="0" w:line="331" w:lineRule="exact"/>
        <w:ind w:left="20" w:right="20" w:firstLine="700"/>
        <w:jc w:val="both"/>
      </w:pPr>
      <w:r>
        <w:t>лица, занявшие 1 - 3-е места на чемпионатах, первенствах мира и Европы среди инвалидов по зрению и (или) с нарушением опорно</w:t>
      </w:r>
      <w:r>
        <w:softHyphen/>
        <w:t>двигательного аппарата, на чемпионатах, первенствах мира и Европы среди инвалидов по слуху по видам спорта,</w:t>
      </w:r>
      <w:r>
        <w:t xml:space="preserve"> входящим в программу Паралимпийских и Дефлимпийских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w:t>
      </w:r>
      <w:r>
        <w:t>нии на специальности физической культуры и спорта;</w:t>
      </w:r>
    </w:p>
    <w:p w:rsidR="00E324B6" w:rsidRDefault="00451120">
      <w:pPr>
        <w:pStyle w:val="1"/>
        <w:shd w:val="clear" w:color="auto" w:fill="auto"/>
        <w:spacing w:before="0" w:after="0" w:line="346" w:lineRule="exact"/>
        <w:ind w:left="20" w:right="20" w:firstLine="700"/>
        <w:jc w:val="both"/>
      </w:pPr>
      <w:r>
        <w:t>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w:t>
      </w:r>
      <w:r>
        <w:t>в спорта Республики Беларусь, при поступлении на специальности физической культуры и спорта;</w:t>
      </w:r>
      <w:r>
        <w:rPr>
          <w:vertAlign w:val="superscript"/>
        </w:rPr>
        <w:t>44</w:t>
      </w:r>
      <w:r>
        <w:t>;</w:t>
      </w:r>
    </w:p>
    <w:p w:rsidR="00E324B6" w:rsidRDefault="00451120">
      <w:pPr>
        <w:pStyle w:val="1"/>
        <w:shd w:val="clear" w:color="auto" w:fill="auto"/>
        <w:spacing w:before="0" w:after="0" w:line="346" w:lineRule="exact"/>
        <w:ind w:left="20" w:right="20" w:firstLine="700"/>
        <w:jc w:val="both"/>
      </w:pPr>
      <w:r>
        <w:t>из абзаца десятого слова ”и искусства</w:t>
      </w:r>
      <w:r>
        <w:rPr>
          <w:vertAlign w:val="superscript"/>
        </w:rPr>
        <w:t>44</w:t>
      </w:r>
      <w:r>
        <w:t xml:space="preserve"> исключить; в абзаце </w:t>
      </w:r>
      <w:r>
        <w:lastRenderedPageBreak/>
        <w:t>одиннадцатом слова ”а также лица, награжденные золотой, серебряной медалью или закончившие учреждени</w:t>
      </w:r>
      <w:r>
        <w:t>я среднего специального образования с дипломом с отличием</w:t>
      </w:r>
      <w:r>
        <w:rPr>
          <w:vertAlign w:val="superscript"/>
        </w:rPr>
        <w:t>44</w:t>
      </w:r>
      <w:r>
        <w:t xml:space="preserve"> заменить словами ”а также лица, имеющие аттестат об общем среднем образовании особого образца с награждением золотой или серебряной медалью или имеющие диплом о среднем специальном образовании с о</w:t>
      </w:r>
      <w:r>
        <w:t>тличием</w:t>
      </w:r>
      <w:r>
        <w:rPr>
          <w:vertAlign w:val="superscript"/>
        </w:rPr>
        <w:t>44</w:t>
      </w:r>
      <w:r>
        <w:t>;</w:t>
      </w:r>
    </w:p>
    <w:p w:rsidR="00E324B6" w:rsidRDefault="00451120">
      <w:pPr>
        <w:pStyle w:val="1"/>
        <w:shd w:val="clear" w:color="auto" w:fill="auto"/>
        <w:spacing w:before="0" w:after="0" w:line="346" w:lineRule="exact"/>
        <w:ind w:left="20" w:firstLine="700"/>
        <w:jc w:val="both"/>
      </w:pPr>
      <w:r>
        <w:t>абзац тринадцатый изложить в следующей редакции:</w:t>
      </w:r>
    </w:p>
    <w:p w:rsidR="00E324B6" w:rsidRDefault="00451120">
      <w:pPr>
        <w:pStyle w:val="1"/>
        <w:shd w:val="clear" w:color="auto" w:fill="auto"/>
        <w:spacing w:before="0" w:after="0" w:line="346" w:lineRule="exact"/>
        <w:ind w:left="20" w:right="20" w:firstLine="700"/>
        <w:jc w:val="both"/>
      </w:pPr>
      <w:r>
        <w:t>’’выпускники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w:t>
      </w:r>
      <w:r>
        <w:rPr>
          <w:vertAlign w:val="superscript"/>
        </w:rPr>
        <w:t>44</w:t>
      </w:r>
      <w:r>
        <w:t xml:space="preserve">, учреждения </w:t>
      </w:r>
      <w:r>
        <w:t>образования ’’Специализированный лицей Министерства внутренних дел Республики Беларусь</w:t>
      </w:r>
      <w:r>
        <w:rPr>
          <w:vertAlign w:val="superscript"/>
        </w:rPr>
        <w:t>44</w:t>
      </w:r>
      <w:r>
        <w:t xml:space="preserve"> и кадетских училищ, закончившие в год поступления данные учреждения с отметками 7 (семь) и выше баллов по всем предметам учебного плана, при поступлении в УВО Министер</w:t>
      </w:r>
      <w:r>
        <w:t>ства обороны по специальностям (направлениям специальностей, специализациям), перечень которых утверждается Министерством обороны, в УВО Министерства внутренних дел, Министерства по чрезвычайным ситуациям, Государственного пограничного комитета, кроме спец</w:t>
      </w:r>
      <w:r>
        <w:t>иальностей (направлений специальностей, специализаций) для органов финансовых расследований Комитета государственного контроля;</w:t>
      </w:r>
      <w:r>
        <w:rPr>
          <w:vertAlign w:val="superscript"/>
        </w:rPr>
        <w:t>44</w:t>
      </w:r>
      <w:r>
        <w:t>;</w:t>
      </w:r>
    </w:p>
    <w:p w:rsidR="00E324B6" w:rsidRDefault="00451120">
      <w:pPr>
        <w:pStyle w:val="1"/>
        <w:shd w:val="clear" w:color="auto" w:fill="auto"/>
        <w:spacing w:before="0" w:after="0" w:line="346" w:lineRule="exact"/>
        <w:ind w:left="20" w:right="20" w:firstLine="700"/>
        <w:jc w:val="both"/>
      </w:pPr>
      <w:r>
        <w:t>дополнить пункт абзацами пятнадцатым - семнадцатым следующего содержания:</w:t>
      </w:r>
    </w:p>
    <w:p w:rsidR="00E324B6" w:rsidRDefault="00451120">
      <w:pPr>
        <w:pStyle w:val="1"/>
        <w:shd w:val="clear" w:color="auto" w:fill="auto"/>
        <w:spacing w:before="0" w:after="0" w:line="346" w:lineRule="exact"/>
        <w:ind w:left="20" w:right="20" w:firstLine="700"/>
        <w:jc w:val="both"/>
      </w:pPr>
      <w:r>
        <w:t xml:space="preserve">’’победители (дипломы </w:t>
      </w:r>
      <w:r>
        <w:rPr>
          <w:lang w:val="en-US" w:eastAsia="en-US" w:bidi="en-US"/>
        </w:rPr>
        <w:t xml:space="preserve">I, </w:t>
      </w:r>
      <w:r>
        <w:t>II, П1 степени) международ</w:t>
      </w:r>
      <w:r>
        <w:t>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при поступлении на наиболее востребованные экономикой специальности, пе</w:t>
      </w:r>
      <w:r>
        <w:t>речень которых устанавливается Министерством образования по согласованию с Министерством экономики, для которых данный предмет определен вторым предметом профильного испытания;</w:t>
      </w:r>
    </w:p>
    <w:p w:rsidR="00E324B6" w:rsidRDefault="00451120">
      <w:pPr>
        <w:pStyle w:val="1"/>
        <w:shd w:val="clear" w:color="auto" w:fill="auto"/>
        <w:spacing w:before="0" w:after="0" w:line="364" w:lineRule="exact"/>
        <w:ind w:left="20" w:right="20" w:firstLine="700"/>
        <w:jc w:val="both"/>
      </w:pPr>
      <w:r>
        <w:t xml:space="preserve">победители (дипломы </w:t>
      </w:r>
      <w:r>
        <w:rPr>
          <w:lang w:val="en-US" w:eastAsia="en-US" w:bidi="en-US"/>
        </w:rPr>
        <w:t xml:space="preserve">I, </w:t>
      </w:r>
      <w:r>
        <w:t>II, III степени) третьего (областного, Минского городско</w:t>
      </w:r>
      <w:r>
        <w:t>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а также лица, имеющие аттестат об общем среднем образовании осо</w:t>
      </w:r>
      <w:r>
        <w:t>бого образца с награждением золотой или серебряной медалью или имеющие диплом о профессионально-техническом образовании с получением общего среднего образования с отличием, диплом о среднем специальном образовании с отличием, при поступлении на наиболее во</w:t>
      </w:r>
      <w:r>
        <w:t xml:space="preserve">стребованные экономикой специальности, перечень </w:t>
      </w:r>
      <w:r>
        <w:lastRenderedPageBreak/>
        <w:t>которых устанавливается Министерством образования по согласованию с Министерством экономики;</w:t>
      </w:r>
    </w:p>
    <w:p w:rsidR="00E324B6" w:rsidRDefault="00451120">
      <w:pPr>
        <w:pStyle w:val="1"/>
        <w:shd w:val="clear" w:color="auto" w:fill="auto"/>
        <w:spacing w:before="0" w:after="0" w:line="364" w:lineRule="exact"/>
        <w:ind w:left="20" w:right="20" w:firstLine="700"/>
        <w:jc w:val="both"/>
      </w:pPr>
      <w:r>
        <w:t>лица, прошедшие обучение в профильных классах (группах) педагогической направленности учреждений общего среднего об</w:t>
      </w:r>
      <w:r>
        <w:t>разования, при наличии в документе об образовании отметок не ниже 7 (семи) баллов по всем учебным предметам и отметок не ниже 8 (восьми) баллов по учебным предметам, соответствующим предметам профильных испытаний, при поступлении на педагогические специаль</w:t>
      </w:r>
      <w:r>
        <w:t>ности, перечень которых устанавливается Министерством образования (при наличии рекомендации педагогического совета учреждения образования, которое они закончили, и по результатам собеседования, проводимого УВО в порядке, устанавливаемом Министерством образ</w:t>
      </w:r>
      <w:r>
        <w:t>ования), при условии последующей обязательной работы по распределению после получения высшего образования в дневной форме за счет средств бюджета не менее пяти лет.</w:t>
      </w:r>
      <w:r>
        <w:rPr>
          <w:vertAlign w:val="superscript"/>
        </w:rPr>
        <w:t>66</w:t>
      </w:r>
      <w:r>
        <w:t>; в пункте 25:</w:t>
      </w:r>
    </w:p>
    <w:p w:rsidR="00E324B6" w:rsidRDefault="00451120">
      <w:pPr>
        <w:pStyle w:val="1"/>
        <w:shd w:val="clear" w:color="auto" w:fill="auto"/>
        <w:spacing w:before="0" w:after="0" w:line="364" w:lineRule="exact"/>
        <w:ind w:left="20" w:right="20" w:firstLine="700"/>
        <w:jc w:val="both"/>
      </w:pPr>
      <w:r>
        <w:t>после части первой дополнить пункт частями следующего содержания: ’’Победит</w:t>
      </w:r>
      <w:r>
        <w:t>елям (диплом I степени) третьего (областного, Минского городского) этапа республиканской олимпиады по информатике и астрономии, проведенной Министерством образования в учебном году, выставляется высший балл, установленный для оценки результатов по предмету</w:t>
      </w:r>
      <w:r>
        <w:t xml:space="preserve"> профильного испытания ’’Физика</w:t>
      </w:r>
      <w:r>
        <w:rPr>
          <w:vertAlign w:val="superscript"/>
        </w:rPr>
        <w:t>66</w:t>
      </w:r>
      <w:r>
        <w:t>.</w:t>
      </w:r>
    </w:p>
    <w:p w:rsidR="00E324B6" w:rsidRDefault="00451120">
      <w:pPr>
        <w:pStyle w:val="1"/>
        <w:shd w:val="clear" w:color="auto" w:fill="auto"/>
        <w:spacing w:before="0" w:after="0" w:line="364" w:lineRule="exact"/>
        <w:ind w:left="20" w:right="20" w:firstLine="700"/>
        <w:jc w:val="both"/>
      </w:pPr>
      <w:r>
        <w:t>Победителям (диплом I степени) третьего (областного, Минского городского) этапа республиканской олимпиады по истории, проведенной Министерством образования в учебном году, выставляется высший балл, установленный для оценк</w:t>
      </w:r>
      <w:r>
        <w:t>и результатов профильного испытания по учебному предмету ’’История Беларуси</w:t>
      </w:r>
      <w:r>
        <w:rPr>
          <w:vertAlign w:val="superscript"/>
        </w:rPr>
        <w:t>46</w:t>
      </w:r>
      <w:r>
        <w:t xml:space="preserve"> или по учебному предмету ’’Всемирная история (новейшее время)</w:t>
      </w:r>
      <w:r>
        <w:rPr>
          <w:vertAlign w:val="superscript"/>
        </w:rPr>
        <w:t>66</w:t>
      </w:r>
      <w:r>
        <w:t xml:space="preserve"> (по выбору абитуриента).</w:t>
      </w:r>
    </w:p>
    <w:p w:rsidR="00E324B6" w:rsidRDefault="00451120">
      <w:pPr>
        <w:pStyle w:val="1"/>
        <w:shd w:val="clear" w:color="auto" w:fill="auto"/>
        <w:spacing w:before="0" w:after="0" w:line="364" w:lineRule="exact"/>
        <w:ind w:left="20" w:right="20" w:firstLine="700"/>
        <w:jc w:val="both"/>
      </w:pPr>
      <w:r>
        <w:t>Лицам, имеющим диплом о среднем специальном образовании с отличием по специальности ’’Леч</w:t>
      </w:r>
      <w:r>
        <w:t>ебное дело</w:t>
      </w:r>
      <w:r>
        <w:rPr>
          <w:vertAlign w:val="superscript"/>
        </w:rPr>
        <w:t>66</w:t>
      </w:r>
      <w:r>
        <w:t xml:space="preserve"> и поступающим на специальности высшего образования ’’Лечебное дело</w:t>
      </w:r>
      <w:r>
        <w:rPr>
          <w:vertAlign w:val="superscript"/>
        </w:rPr>
        <w:t>66</w:t>
      </w:r>
      <w:r>
        <w:t xml:space="preserve"> и ’’Педиатрия</w:t>
      </w:r>
      <w:r>
        <w:rPr>
          <w:vertAlign w:val="superscript"/>
        </w:rPr>
        <w:t>66</w:t>
      </w:r>
      <w:r>
        <w:t>, выставляется высший балл, установленный для оценки результатов по предмету профильного испытания ’’Биология</w:t>
      </w:r>
      <w:r>
        <w:rPr>
          <w:vertAlign w:val="superscript"/>
        </w:rPr>
        <w:t>66</w:t>
      </w:r>
      <w:r>
        <w:t>.</w:t>
      </w:r>
      <w:r>
        <w:rPr>
          <w:vertAlign w:val="superscript"/>
        </w:rPr>
        <w:t>66</w:t>
      </w:r>
      <w:r>
        <w:t>;</w:t>
      </w:r>
    </w:p>
    <w:p w:rsidR="00E324B6" w:rsidRDefault="00451120">
      <w:pPr>
        <w:pStyle w:val="1"/>
        <w:shd w:val="clear" w:color="auto" w:fill="auto"/>
        <w:spacing w:before="0" w:after="0" w:line="364" w:lineRule="exact"/>
        <w:ind w:left="20" w:right="20" w:firstLine="700"/>
        <w:jc w:val="both"/>
      </w:pPr>
      <w:r>
        <w:t>части вторую - четвертую считать соответств</w:t>
      </w:r>
      <w:r>
        <w:t>енно частями пятой - седьмой;</w:t>
      </w:r>
    </w:p>
    <w:p w:rsidR="00E324B6" w:rsidRDefault="00451120">
      <w:pPr>
        <w:pStyle w:val="1"/>
        <w:shd w:val="clear" w:color="auto" w:fill="auto"/>
        <w:spacing w:before="0" w:after="0" w:line="364" w:lineRule="exact"/>
        <w:ind w:left="20" w:right="20" w:firstLine="700"/>
        <w:jc w:val="both"/>
      </w:pPr>
      <w:r>
        <w:t>в части седьмой слова ’’мастерам спорта Республики Беларусь, мастерам спорта Республики Беларусь международного класса</w:t>
      </w:r>
      <w:r>
        <w:rPr>
          <w:vertAlign w:val="superscript"/>
        </w:rPr>
        <w:t>66</w:t>
      </w:r>
      <w:r>
        <w:t xml:space="preserve"> заменить словами ’’лицам, которым присвоено спортивное звание ’’Мастер спорта</w:t>
      </w:r>
    </w:p>
    <w:p w:rsidR="00E324B6" w:rsidRDefault="00451120">
      <w:pPr>
        <w:pStyle w:val="1"/>
        <w:shd w:val="clear" w:color="auto" w:fill="auto"/>
        <w:spacing w:before="0" w:after="0" w:line="364" w:lineRule="exact"/>
        <w:ind w:left="20" w:right="20"/>
      </w:pPr>
      <w:r>
        <w:t>Республики Беларусь междуна</w:t>
      </w:r>
      <w:r>
        <w:t>родного класса</w:t>
      </w:r>
      <w:r>
        <w:rPr>
          <w:vertAlign w:val="superscript"/>
        </w:rPr>
        <w:t>44</w:t>
      </w:r>
      <w:r>
        <w:t xml:space="preserve"> или ’’Мастер спорта Республики Беларусь</w:t>
      </w:r>
      <w:r>
        <w:rPr>
          <w:vertAlign w:val="superscript"/>
        </w:rPr>
        <w:t>44</w:t>
      </w:r>
      <w:r>
        <w:t>,</w:t>
      </w:r>
      <w:r>
        <w:rPr>
          <w:vertAlign w:val="superscript"/>
        </w:rPr>
        <w:t>44</w:t>
      </w:r>
      <w:r>
        <w:t>; в пункте 26: в части первой:</w:t>
      </w:r>
    </w:p>
    <w:p w:rsidR="00E324B6" w:rsidRDefault="00451120">
      <w:pPr>
        <w:pStyle w:val="1"/>
        <w:shd w:val="clear" w:color="auto" w:fill="auto"/>
        <w:spacing w:before="0" w:after="0" w:line="364" w:lineRule="exact"/>
        <w:ind w:left="20" w:firstLine="720"/>
        <w:jc w:val="both"/>
      </w:pPr>
      <w:r>
        <w:t>абзац первый изложить в следующей редакции:</w:t>
      </w:r>
    </w:p>
    <w:p w:rsidR="00E324B6" w:rsidRDefault="00451120">
      <w:pPr>
        <w:pStyle w:val="1"/>
        <w:shd w:val="clear" w:color="auto" w:fill="auto"/>
        <w:spacing w:before="0" w:after="0" w:line="364" w:lineRule="exact"/>
        <w:ind w:left="20" w:right="20" w:firstLine="720"/>
        <w:jc w:val="both"/>
      </w:pPr>
      <w:r>
        <w:lastRenderedPageBreak/>
        <w:t xml:space="preserve">”26. На места, оставшиеся после зачисления абитуриентов на основании пункта 24 настоящих Правил, вне конкурса при </w:t>
      </w:r>
      <w:r>
        <w:t>наличии в документе об образовании отметок не ниже 6 (шести) баллов по предметам вступительных испытаний зачисляются:</w:t>
      </w:r>
      <w:r>
        <w:rPr>
          <w:vertAlign w:val="superscript"/>
        </w:rPr>
        <w:t>44</w:t>
      </w:r>
      <w:r>
        <w:t>;</w:t>
      </w:r>
    </w:p>
    <w:p w:rsidR="00E324B6" w:rsidRDefault="00451120">
      <w:pPr>
        <w:pStyle w:val="1"/>
        <w:shd w:val="clear" w:color="auto" w:fill="auto"/>
        <w:spacing w:before="0" w:after="0" w:line="364" w:lineRule="exact"/>
        <w:ind w:left="20" w:firstLine="720"/>
        <w:jc w:val="both"/>
      </w:pPr>
      <w:r>
        <w:t>абзац третий изложить в следующей редакции:</w:t>
      </w:r>
    </w:p>
    <w:p w:rsidR="00E324B6" w:rsidRDefault="00451120">
      <w:pPr>
        <w:pStyle w:val="1"/>
        <w:shd w:val="clear" w:color="auto" w:fill="auto"/>
        <w:spacing w:before="0" w:after="0" w:line="364" w:lineRule="exact"/>
        <w:ind w:left="20" w:right="20" w:firstLine="720"/>
        <w:jc w:val="both"/>
      </w:pPr>
      <w:r>
        <w:t>’’лица, занявшие в год приема или в году, предшествующем году приема, 2-е и 3-е места на оф</w:t>
      </w:r>
      <w:r>
        <w:t>ициальных чемпионатах Республики Беларусь, 1-е место в официальных финалах кубков, на первенствах, Олимпийских днях молодежи Республики Беларусь по видам спорта, входящим в программу Олимпийских игр и включенным в реестр видов спорта Республики Беларусь, п</w:t>
      </w:r>
      <w:r>
        <w:t>ри поступлении на специальности физической культуры и спорта;</w:t>
      </w:r>
      <w:r>
        <w:rPr>
          <w:vertAlign w:val="superscript"/>
        </w:rPr>
        <w:t>44</w:t>
      </w:r>
      <w:r>
        <w:t>;</w:t>
      </w:r>
    </w:p>
    <w:p w:rsidR="00E324B6" w:rsidRDefault="00451120">
      <w:pPr>
        <w:pStyle w:val="1"/>
        <w:shd w:val="clear" w:color="auto" w:fill="auto"/>
        <w:spacing w:before="0" w:after="0" w:line="364" w:lineRule="exact"/>
        <w:ind w:left="20" w:firstLine="720"/>
        <w:jc w:val="both"/>
      </w:pPr>
      <w:r>
        <w:t>абзац пятый изложить в следующей редакции:</w:t>
      </w:r>
    </w:p>
    <w:p w:rsidR="00E324B6" w:rsidRDefault="00451120">
      <w:pPr>
        <w:pStyle w:val="1"/>
        <w:shd w:val="clear" w:color="auto" w:fill="auto"/>
        <w:spacing w:before="0" w:after="0" w:line="364" w:lineRule="exact"/>
        <w:ind w:left="20" w:right="20" w:firstLine="720"/>
        <w:jc w:val="both"/>
      </w:pPr>
      <w:r>
        <w:t>’’выпускники учреждения образования ’’Минское суворовское военное училище</w:t>
      </w:r>
      <w:r>
        <w:rPr>
          <w:vertAlign w:val="superscript"/>
        </w:rPr>
        <w:t>44</w:t>
      </w:r>
      <w:r>
        <w:t xml:space="preserve">, государственного учреждения образования ’’Специализированный лицей при </w:t>
      </w:r>
      <w:r>
        <w:t>Университете гражданской защиты Министерства по чрезвычайным ситуациям Республики Беларусь</w:t>
      </w:r>
      <w:r>
        <w:rPr>
          <w:vertAlign w:val="superscript"/>
        </w:rPr>
        <w:t>44</w:t>
      </w:r>
      <w:r>
        <w:t>, учреждения образования ’’Специализированный лицей Министерства внутренних дел Республики Беларусь</w:t>
      </w:r>
      <w:r>
        <w:rPr>
          <w:vertAlign w:val="superscript"/>
        </w:rPr>
        <w:t>44</w:t>
      </w:r>
      <w:r>
        <w:t xml:space="preserve"> и кадетских училищ, закончившие в год поступления данные учреждения,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УВО Министерства внутренних дел, М</w:t>
      </w:r>
      <w:r>
        <w:t>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 в количестве до 30 процентов от контрол</w:t>
      </w:r>
      <w:r>
        <w:t>ьных цифр приема;</w:t>
      </w:r>
      <w:r>
        <w:rPr>
          <w:vertAlign w:val="superscript"/>
        </w:rPr>
        <w:t>44</w:t>
      </w:r>
      <w:r>
        <w:t>;</w:t>
      </w:r>
    </w:p>
    <w:p w:rsidR="00E324B6" w:rsidRDefault="00451120">
      <w:pPr>
        <w:pStyle w:val="1"/>
        <w:shd w:val="clear" w:color="auto" w:fill="auto"/>
        <w:spacing w:before="0" w:after="0" w:line="364" w:lineRule="exact"/>
        <w:ind w:left="20" w:right="20" w:firstLine="720"/>
        <w:jc w:val="both"/>
      </w:pPr>
      <w:r>
        <w:t>в абзаце шестом слова ’’(кроме медицинских и экономических специальностей, а также специальностей ’’Международные отношения</w:t>
      </w:r>
      <w:r>
        <w:rPr>
          <w:vertAlign w:val="superscript"/>
        </w:rPr>
        <w:t>44</w:t>
      </w:r>
      <w:r>
        <w:t>, ’’Международное право</w:t>
      </w:r>
      <w:r>
        <w:rPr>
          <w:vertAlign w:val="superscript"/>
        </w:rPr>
        <w:t>44</w:t>
      </w:r>
      <w:r>
        <w:t>, ’’Правоведение</w:t>
      </w:r>
      <w:r>
        <w:rPr>
          <w:vertAlign w:val="superscript"/>
        </w:rPr>
        <w:t>44</w:t>
      </w:r>
      <w:r>
        <w:t>, ’’Экономическое право</w:t>
      </w:r>
      <w:r>
        <w:rPr>
          <w:vertAlign w:val="superscript"/>
        </w:rPr>
        <w:t>44</w:t>
      </w:r>
      <w:r>
        <w:t>, ’’Промышленное и гражданское строительст</w:t>
      </w:r>
      <w:r>
        <w:t>во</w:t>
      </w:r>
      <w:r>
        <w:rPr>
          <w:vertAlign w:val="superscript"/>
        </w:rPr>
        <w:t>44</w:t>
      </w:r>
      <w:r>
        <w:t>)</w:t>
      </w:r>
      <w:r>
        <w:rPr>
          <w:vertAlign w:val="superscript"/>
        </w:rPr>
        <w:t>44</w:t>
      </w:r>
      <w:r>
        <w:t xml:space="preserve"> заменить словами ”на специальности, перечень которых утверждается Министерством обороны</w:t>
      </w:r>
      <w:r>
        <w:rPr>
          <w:vertAlign w:val="superscript"/>
        </w:rPr>
        <w:t>44</w:t>
      </w:r>
      <w:r>
        <w:t>;</w:t>
      </w:r>
    </w:p>
    <w:p w:rsidR="00E324B6" w:rsidRDefault="00451120">
      <w:pPr>
        <w:pStyle w:val="1"/>
        <w:shd w:val="clear" w:color="auto" w:fill="auto"/>
        <w:spacing w:before="0" w:after="0" w:line="364" w:lineRule="exact"/>
        <w:ind w:left="20" w:right="20" w:firstLine="720"/>
        <w:jc w:val="both"/>
      </w:pPr>
      <w:r>
        <w:t>абзац восьмой после слов ”в год приема</w:t>
      </w:r>
      <w:r>
        <w:rPr>
          <w:vertAlign w:val="superscript"/>
        </w:rPr>
        <w:t>44</w:t>
      </w:r>
      <w:r>
        <w:t xml:space="preserve"> дополнить словами ’’или в году, предшествующем году приема</w:t>
      </w:r>
      <w:r>
        <w:rPr>
          <w:vertAlign w:val="superscript"/>
        </w:rPr>
        <w:t>44</w:t>
      </w:r>
      <w:r>
        <w:t>;</w:t>
      </w:r>
    </w:p>
    <w:p w:rsidR="00E324B6" w:rsidRDefault="00451120">
      <w:pPr>
        <w:pStyle w:val="1"/>
        <w:shd w:val="clear" w:color="auto" w:fill="auto"/>
        <w:spacing w:before="0" w:after="0" w:line="364" w:lineRule="exact"/>
        <w:ind w:left="20" w:right="20" w:firstLine="720"/>
        <w:jc w:val="both"/>
      </w:pPr>
      <w:r>
        <w:t>в части второй слова ’’при равном общем количестве бал</w:t>
      </w:r>
      <w:r>
        <w:t>лов</w:t>
      </w:r>
      <w:r>
        <w:rPr>
          <w:vertAlign w:val="superscript"/>
        </w:rPr>
        <w:t>44</w:t>
      </w:r>
      <w:r>
        <w:t xml:space="preserve"> заменить словами ’’при равной общей сумме баллов</w:t>
      </w:r>
      <w:r>
        <w:rPr>
          <w:vertAlign w:val="superscript"/>
        </w:rPr>
        <w:t>44</w:t>
      </w:r>
      <w:r>
        <w:t>;</w:t>
      </w:r>
    </w:p>
    <w:p w:rsidR="00E324B6" w:rsidRDefault="00451120">
      <w:pPr>
        <w:pStyle w:val="1"/>
        <w:shd w:val="clear" w:color="auto" w:fill="auto"/>
        <w:spacing w:before="0" w:after="0" w:line="324" w:lineRule="exact"/>
        <w:ind w:left="20" w:firstLine="720"/>
      </w:pPr>
      <w:r>
        <w:t>в пункте 27:</w:t>
      </w:r>
    </w:p>
    <w:p w:rsidR="00E324B6" w:rsidRDefault="00451120">
      <w:pPr>
        <w:pStyle w:val="1"/>
        <w:shd w:val="clear" w:color="auto" w:fill="auto"/>
        <w:spacing w:before="0" w:after="0" w:line="324" w:lineRule="exact"/>
        <w:ind w:left="20" w:right="20" w:firstLine="720"/>
        <w:jc w:val="both"/>
      </w:pPr>
      <w:r>
        <w:t>перед частью первой дополнить пункт частью следующего содержания:</w:t>
      </w:r>
    </w:p>
    <w:p w:rsidR="00E324B6" w:rsidRDefault="00451120">
      <w:pPr>
        <w:pStyle w:val="1"/>
        <w:shd w:val="clear" w:color="auto" w:fill="auto"/>
        <w:spacing w:before="0" w:after="0" w:line="324" w:lineRule="exact"/>
        <w:ind w:left="20" w:right="20" w:firstLine="720"/>
      </w:pPr>
      <w:r>
        <w:lastRenderedPageBreak/>
        <w:t>”27. На места, оставшиеся после зачисления абитуриентов на основании пунктов 24 и 26 настоящих Правил, зачисляются абит</w:t>
      </w:r>
      <w:r>
        <w:t>уриенты по конкурсу на основе общей суммы баллов/</w:t>
      </w:r>
      <w:r>
        <w:rPr>
          <w:vertAlign w:val="superscript"/>
        </w:rPr>
        <w:t>6</w:t>
      </w:r>
      <w:r>
        <w:t>; часть первую считать частью второй; в части второй:</w:t>
      </w:r>
    </w:p>
    <w:p w:rsidR="00E324B6" w:rsidRDefault="00451120">
      <w:pPr>
        <w:pStyle w:val="1"/>
        <w:shd w:val="clear" w:color="auto" w:fill="auto"/>
        <w:spacing w:before="0" w:after="0" w:line="324" w:lineRule="exact"/>
        <w:ind w:left="20" w:firstLine="720"/>
        <w:jc w:val="both"/>
      </w:pPr>
      <w:r>
        <w:t>абзац первый изложить в следующей редакции:</w:t>
      </w:r>
    </w:p>
    <w:p w:rsidR="00E324B6" w:rsidRDefault="00451120">
      <w:pPr>
        <w:pStyle w:val="1"/>
        <w:shd w:val="clear" w:color="auto" w:fill="auto"/>
        <w:spacing w:before="0" w:after="0" w:line="324" w:lineRule="exact"/>
        <w:ind w:left="20" w:right="20" w:firstLine="720"/>
      </w:pPr>
      <w:r>
        <w:t xml:space="preserve">’’Преимущественное право на зачисление при равной общей сумме баллов в порядке перечисления имеют </w:t>
      </w:r>
      <w:r>
        <w:t>абитуриенты:</w:t>
      </w:r>
      <w:r>
        <w:rPr>
          <w:vertAlign w:val="superscript"/>
        </w:rPr>
        <w:t>66</w:t>
      </w:r>
      <w:r>
        <w:t>;</w:t>
      </w:r>
    </w:p>
    <w:p w:rsidR="00E324B6" w:rsidRDefault="00451120">
      <w:pPr>
        <w:pStyle w:val="1"/>
        <w:shd w:val="clear" w:color="auto" w:fill="auto"/>
        <w:spacing w:before="0" w:after="0" w:line="324" w:lineRule="exact"/>
        <w:ind w:left="20" w:right="20" w:firstLine="720"/>
      </w:pPr>
      <w:r>
        <w:t>после абзаца пятого дополнить часть абзацами следующего содержания:</w:t>
      </w:r>
    </w:p>
    <w:p w:rsidR="00E324B6" w:rsidRDefault="00451120">
      <w:pPr>
        <w:pStyle w:val="1"/>
        <w:shd w:val="clear" w:color="auto" w:fill="auto"/>
        <w:spacing w:before="0" w:after="0" w:line="324" w:lineRule="exact"/>
        <w:ind w:left="20" w:right="20" w:firstLine="720"/>
        <w:jc w:val="both"/>
      </w:pPr>
      <w:r>
        <w:t>’’являющиеся победителями республиканского молодежного конкурса ”100 идей для Беларуси</w:t>
      </w:r>
      <w:r>
        <w:rPr>
          <w:vertAlign w:val="superscript"/>
        </w:rPr>
        <w:t>66</w:t>
      </w:r>
      <w:r>
        <w:t>, при поступлении на специальности, соответствующие профилю их конкурсного проекта;</w:t>
      </w:r>
    </w:p>
    <w:p w:rsidR="00E324B6" w:rsidRDefault="00451120">
      <w:pPr>
        <w:pStyle w:val="1"/>
        <w:shd w:val="clear" w:color="auto" w:fill="auto"/>
        <w:spacing w:before="0" w:after="0" w:line="324" w:lineRule="exact"/>
        <w:ind w:left="20" w:right="20" w:firstLine="720"/>
        <w:jc w:val="both"/>
      </w:pPr>
      <w:r>
        <w:t>являющиеся членами волонтерского движения ’’Доброе сердце</w:t>
      </w:r>
      <w:r>
        <w:rPr>
          <w:vertAlign w:val="superscript"/>
        </w:rPr>
        <w:t>66</w:t>
      </w:r>
      <w:r>
        <w:t xml:space="preserve"> общественного объединения ’’Белорусский республиканский союз молодежи</w:t>
      </w:r>
      <w:r>
        <w:rPr>
          <w:vertAlign w:val="superscript"/>
        </w:rPr>
        <w:t>66</w:t>
      </w:r>
      <w:r>
        <w:t>;</w:t>
      </w:r>
    </w:p>
    <w:p w:rsidR="00E324B6" w:rsidRDefault="00451120">
      <w:pPr>
        <w:pStyle w:val="1"/>
        <w:shd w:val="clear" w:color="auto" w:fill="auto"/>
        <w:spacing w:before="0" w:after="0" w:line="324" w:lineRule="exact"/>
        <w:ind w:left="20" w:right="20" w:firstLine="720"/>
      </w:pPr>
      <w:r>
        <w:t>являющиеся членами молодежных отрядов охраны правопорядка, имеющими рекомендации Центрального комитета общественного объеди</w:t>
      </w:r>
      <w:r>
        <w:t>нения ’’Белорусский республиканский союз молодежи</w:t>
      </w:r>
      <w:r>
        <w:rPr>
          <w:vertAlign w:val="superscript"/>
        </w:rPr>
        <w:t>66</w:t>
      </w:r>
      <w:r>
        <w:t>, при поступлении в УВО Министерства обороны и Министерства по чрезвычайным ситуациям;</w:t>
      </w:r>
      <w:r>
        <w:rPr>
          <w:vertAlign w:val="superscript"/>
        </w:rPr>
        <w:t>66</w:t>
      </w:r>
      <w:r>
        <w:t>; абзац шестой считать абзацем девятым; в пункте 29:</w:t>
      </w:r>
    </w:p>
    <w:p w:rsidR="00E324B6" w:rsidRDefault="00451120">
      <w:pPr>
        <w:pStyle w:val="1"/>
        <w:shd w:val="clear" w:color="auto" w:fill="auto"/>
        <w:spacing w:before="0" w:after="0" w:line="324" w:lineRule="exact"/>
        <w:ind w:left="20" w:firstLine="720"/>
        <w:jc w:val="both"/>
      </w:pPr>
      <w:r>
        <w:t>часть первую изложить в следующей редакции:</w:t>
      </w:r>
    </w:p>
    <w:p w:rsidR="00E324B6" w:rsidRDefault="00451120">
      <w:pPr>
        <w:pStyle w:val="1"/>
        <w:shd w:val="clear" w:color="auto" w:fill="auto"/>
        <w:spacing w:before="0" w:after="0" w:line="324" w:lineRule="exact"/>
        <w:ind w:left="20" w:right="20" w:firstLine="720"/>
        <w:jc w:val="both"/>
      </w:pPr>
      <w:r>
        <w:t>”29. Зачисление абит</w:t>
      </w:r>
      <w:r>
        <w:t>уриентов в УВО для получения высшего образования за счет средств бюджета и на платной основе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 если</w:t>
      </w:r>
      <w:r>
        <w:t xml:space="preserve"> иное не установлено в частях второй - шестой настоящего пункта.</w:t>
      </w:r>
      <w:r>
        <w:rPr>
          <w:vertAlign w:val="superscript"/>
        </w:rPr>
        <w:t>66</w:t>
      </w:r>
      <w:r>
        <w:t>;</w:t>
      </w:r>
    </w:p>
    <w:p w:rsidR="00E324B6" w:rsidRDefault="00451120">
      <w:pPr>
        <w:pStyle w:val="1"/>
        <w:shd w:val="clear" w:color="auto" w:fill="auto"/>
        <w:spacing w:before="0" w:after="0" w:line="324" w:lineRule="exact"/>
        <w:ind w:left="20" w:right="20" w:firstLine="720"/>
      </w:pPr>
      <w:r>
        <w:t>после части второй дополнить пункт частями следующего содержания: ’’Зачисление абитуриентов, поступающих на сельскохозяйственные специальности, проводится по конкурсу на основе общей суммы</w:t>
      </w:r>
      <w:r>
        <w:t xml:space="preserve"> баллов, подсчитанной по результатам сдачи двух профильных испытаний и среднего балла документа об образовании.</w:t>
      </w:r>
    </w:p>
    <w:p w:rsidR="00E324B6" w:rsidRDefault="00451120">
      <w:pPr>
        <w:pStyle w:val="1"/>
        <w:shd w:val="clear" w:color="auto" w:fill="auto"/>
        <w:spacing w:before="0" w:after="0" w:line="324" w:lineRule="exact"/>
        <w:ind w:left="20" w:right="20" w:firstLine="720"/>
        <w:jc w:val="both"/>
      </w:pPr>
      <w:r>
        <w:t xml:space="preserve">Зачисление абитуриентов, поступающих для получения высшего образования в сокращенный срок, проводится по конкурсу на основе общей суммы баллов, </w:t>
      </w:r>
      <w:r>
        <w:t>подсчитанной по результатам сдачи двух профильных испытаний и среднего балла диплома о среднем специальном образовании.</w:t>
      </w:r>
    </w:p>
    <w:p w:rsidR="00E324B6" w:rsidRDefault="00451120">
      <w:pPr>
        <w:pStyle w:val="1"/>
        <w:shd w:val="clear" w:color="auto" w:fill="auto"/>
        <w:spacing w:before="0" w:after="0" w:line="324" w:lineRule="exact"/>
        <w:ind w:left="20" w:right="20" w:firstLine="720"/>
        <w:jc w:val="both"/>
      </w:pPr>
      <w:r>
        <w:t>Для зачисления абитуриентов, получивших профессионально- техническое образование на основе общего среднего образования, в общей сумме ба</w:t>
      </w:r>
      <w:r>
        <w:t>ллов учитывается средний балл, определенный как среднее арифметическое при суммировании всех отметок в документах об образовании (аттестате об общем среднем образовании и дипломе о профессионально- техническом образовании).</w:t>
      </w:r>
    </w:p>
    <w:p w:rsidR="00E324B6" w:rsidRDefault="00451120">
      <w:pPr>
        <w:pStyle w:val="1"/>
        <w:shd w:val="clear" w:color="auto" w:fill="auto"/>
        <w:spacing w:before="0" w:after="0" w:line="324" w:lineRule="exact"/>
        <w:ind w:left="20" w:right="20" w:firstLine="720"/>
        <w:jc w:val="both"/>
      </w:pPr>
      <w:r>
        <w:t>Для зачисления абитуриентов, пол</w:t>
      </w:r>
      <w:r>
        <w:t xml:space="preserve">учивших среднее специальное </w:t>
      </w:r>
      <w:r>
        <w:lastRenderedPageBreak/>
        <w:t>образование, в общей сумме баллов учитывается средний балл диплома о среднем специальном образовании.</w:t>
      </w:r>
      <w:r>
        <w:rPr>
          <w:vertAlign w:val="superscript"/>
        </w:rPr>
        <w:t>46</w:t>
      </w:r>
      <w:r>
        <w:t>;</w:t>
      </w:r>
    </w:p>
    <w:p w:rsidR="00E324B6" w:rsidRDefault="00451120">
      <w:pPr>
        <w:pStyle w:val="1"/>
        <w:shd w:val="clear" w:color="auto" w:fill="auto"/>
        <w:spacing w:before="0" w:after="0" w:line="324" w:lineRule="exact"/>
        <w:ind w:left="20" w:right="20" w:firstLine="720"/>
        <w:jc w:val="both"/>
      </w:pPr>
      <w:r>
        <w:t>части третью - восьмую считать соответственно частями седьмой - двенадцатой;</w:t>
      </w:r>
    </w:p>
    <w:p w:rsidR="00E324B6" w:rsidRDefault="00451120">
      <w:pPr>
        <w:pStyle w:val="1"/>
        <w:shd w:val="clear" w:color="auto" w:fill="auto"/>
        <w:spacing w:before="0" w:after="0" w:line="324" w:lineRule="exact"/>
        <w:ind w:left="20" w:right="20" w:firstLine="720"/>
        <w:jc w:val="both"/>
      </w:pPr>
      <w:r>
        <w:t>в части седьмой слово ’’шестом</w:t>
      </w:r>
      <w:r>
        <w:rPr>
          <w:vertAlign w:val="superscript"/>
        </w:rPr>
        <w:t>44</w:t>
      </w:r>
      <w:r>
        <w:t xml:space="preserve"> заменить словами ’’девятом части второй</w:t>
      </w:r>
      <w:r>
        <w:rPr>
          <w:vertAlign w:val="superscript"/>
        </w:rPr>
        <w:t>44</w:t>
      </w:r>
      <w:r>
        <w:t>;</w:t>
      </w:r>
    </w:p>
    <w:p w:rsidR="00E324B6" w:rsidRDefault="00451120">
      <w:pPr>
        <w:pStyle w:val="1"/>
        <w:shd w:val="clear" w:color="auto" w:fill="auto"/>
        <w:spacing w:before="0" w:after="0" w:line="324" w:lineRule="exact"/>
        <w:ind w:left="20" w:right="20" w:firstLine="720"/>
        <w:jc w:val="both"/>
      </w:pPr>
      <w:r>
        <w:t>в части десятой слова ’’первой и второй</w:t>
      </w:r>
      <w:r>
        <w:rPr>
          <w:vertAlign w:val="superscript"/>
        </w:rPr>
        <w:t>44</w:t>
      </w:r>
      <w:r>
        <w:t xml:space="preserve"> заменить словами ’’первой - шестой</w:t>
      </w:r>
      <w:r>
        <w:rPr>
          <w:vertAlign w:val="superscript"/>
        </w:rPr>
        <w:t>44</w:t>
      </w:r>
      <w:r>
        <w:t>;</w:t>
      </w:r>
    </w:p>
    <w:p w:rsidR="00E324B6" w:rsidRDefault="00451120">
      <w:pPr>
        <w:pStyle w:val="1"/>
        <w:shd w:val="clear" w:color="auto" w:fill="auto"/>
        <w:spacing w:before="0" w:after="0" w:line="324" w:lineRule="exact"/>
        <w:ind w:left="20" w:right="20" w:firstLine="720"/>
        <w:jc w:val="both"/>
      </w:pPr>
      <w:r>
        <w:t>дополнить пункт частями тринадцатой и четырнадцатой следующего содержания:</w:t>
      </w:r>
    </w:p>
    <w:p w:rsidR="00E324B6" w:rsidRDefault="00451120">
      <w:pPr>
        <w:pStyle w:val="1"/>
        <w:shd w:val="clear" w:color="auto" w:fill="auto"/>
        <w:spacing w:before="0" w:after="0" w:line="324" w:lineRule="exact"/>
        <w:ind w:left="20" w:right="20" w:firstLine="720"/>
        <w:jc w:val="both"/>
      </w:pPr>
      <w:r>
        <w:t>’’Зачисление абитуриентов, участвующих в конкурсе для пол</w:t>
      </w:r>
      <w:r>
        <w:t>учения высшего образования за счет средств бюджета и на платной основе по группе специальностей в УВО с использованием автоматизированной системы зачисления, осуществляется согласно конкурсному списку абитуриентов, сформированному в пределах группы специал</w:t>
      </w:r>
      <w:r>
        <w:t>ьностей в порядке убывания набранной абитуриентами общей суммы баллов, подсчитанной в соответствии с частями первой - шестой настоящего пункта, с последующим учетом порядкового номера специальности (направления специальности, специализации) в перечне, указ</w:t>
      </w:r>
      <w:r>
        <w:t>анном абитуриентом в заявлении.</w:t>
      </w:r>
    </w:p>
    <w:p w:rsidR="00E324B6" w:rsidRDefault="00451120">
      <w:pPr>
        <w:pStyle w:val="1"/>
        <w:shd w:val="clear" w:color="auto" w:fill="auto"/>
        <w:spacing w:before="0" w:after="0" w:line="324" w:lineRule="exact"/>
        <w:ind w:left="20" w:right="20" w:firstLine="720"/>
        <w:jc w:val="both"/>
      </w:pPr>
      <w:r>
        <w:t>По решению приемной комиссии УВО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w:t>
      </w:r>
      <w:r>
        <w:t>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конкурс может проводиться отдельно для каждого госу</w:t>
      </w:r>
      <w:r>
        <w:t>дарственного органа или группы государственных органов.</w:t>
      </w:r>
      <w:r>
        <w:rPr>
          <w:vertAlign w:val="superscript"/>
        </w:rPr>
        <w:t>44</w:t>
      </w:r>
      <w:r>
        <w:t>;</w:t>
      </w:r>
    </w:p>
    <w:p w:rsidR="00E324B6" w:rsidRDefault="00451120">
      <w:pPr>
        <w:pStyle w:val="1"/>
        <w:shd w:val="clear" w:color="auto" w:fill="auto"/>
        <w:spacing w:before="0" w:after="0" w:line="324" w:lineRule="exact"/>
        <w:ind w:left="20" w:firstLine="720"/>
        <w:jc w:val="both"/>
      </w:pPr>
      <w:r>
        <w:t>из пункта 32 слова ”по отдельному конкурсу</w:t>
      </w:r>
      <w:r>
        <w:rPr>
          <w:vertAlign w:val="superscript"/>
        </w:rPr>
        <w:t>44</w:t>
      </w:r>
      <w:r>
        <w:t xml:space="preserve"> исключить;</w:t>
      </w:r>
    </w:p>
    <w:p w:rsidR="00E324B6" w:rsidRDefault="00451120">
      <w:pPr>
        <w:pStyle w:val="1"/>
        <w:shd w:val="clear" w:color="auto" w:fill="auto"/>
        <w:spacing w:before="0" w:after="0" w:line="324" w:lineRule="exact"/>
        <w:ind w:left="20" w:right="20" w:firstLine="720"/>
        <w:jc w:val="both"/>
      </w:pPr>
      <w:r>
        <w:t>в пункте 33 слова ’’соответствующих республиканских федераций (союзов, ассоциаций) по виду (видам) спорта</w:t>
      </w:r>
      <w:r>
        <w:rPr>
          <w:vertAlign w:val="superscript"/>
        </w:rPr>
        <w:t>44</w:t>
      </w:r>
      <w:r>
        <w:t xml:space="preserve"> и ’’высокие спортивные звания или разряды (не ниже первого взрослого разряда)</w:t>
      </w:r>
      <w:r>
        <w:rPr>
          <w:vertAlign w:val="superscript"/>
        </w:rPr>
        <w:t>44</w:t>
      </w:r>
      <w:r>
        <w:t xml:space="preserve"> заменить соответственно словами ’’соответствующей федерации (союза, ассоциации) по виду (видам) спорта, включенной в реестр федераций (союзов, ассоциаций) по виду (видам) спор</w:t>
      </w:r>
      <w:r>
        <w:t>та, а при отсутствии такой федерации (союза, ассоциации) - ходатайству иной республиканской федерации (союза, ассоциации) по виду (видам) спорта</w:t>
      </w:r>
      <w:r>
        <w:rPr>
          <w:vertAlign w:val="superscript"/>
        </w:rPr>
        <w:t>44</w:t>
      </w:r>
      <w:r>
        <w:t xml:space="preserve"> и ”не ниже I спортивного разряда или спортивные звания ’’Мастер спорта Республики Беларусь международного кла</w:t>
      </w:r>
      <w:r>
        <w:t>сса</w:t>
      </w:r>
      <w:r>
        <w:rPr>
          <w:vertAlign w:val="superscript"/>
        </w:rPr>
        <w:t>44</w:t>
      </w:r>
      <w:r>
        <w:t>, ’’Мастер спорта Республики Беларусь</w:t>
      </w:r>
      <w:r>
        <w:rPr>
          <w:vertAlign w:val="superscript"/>
        </w:rPr>
        <w:t>44</w:t>
      </w:r>
      <w:r>
        <w:t>;</w:t>
      </w:r>
    </w:p>
    <w:p w:rsidR="00E324B6" w:rsidRDefault="00451120">
      <w:pPr>
        <w:pStyle w:val="1"/>
        <w:shd w:val="clear" w:color="auto" w:fill="auto"/>
        <w:spacing w:before="0" w:after="0" w:line="364" w:lineRule="exact"/>
        <w:ind w:left="20" w:firstLine="720"/>
        <w:jc w:val="both"/>
      </w:pPr>
      <w:r>
        <w:t>в пункте 34:</w:t>
      </w:r>
    </w:p>
    <w:p w:rsidR="00E324B6" w:rsidRDefault="00451120">
      <w:pPr>
        <w:pStyle w:val="1"/>
        <w:shd w:val="clear" w:color="auto" w:fill="auto"/>
        <w:spacing w:before="0" w:after="0" w:line="364" w:lineRule="exact"/>
        <w:ind w:left="20" w:firstLine="720"/>
        <w:jc w:val="both"/>
      </w:pPr>
      <w:r>
        <w:t>часть первую изложить в следующей редакции:</w:t>
      </w:r>
    </w:p>
    <w:p w:rsidR="00E324B6" w:rsidRDefault="00451120">
      <w:pPr>
        <w:pStyle w:val="1"/>
        <w:shd w:val="clear" w:color="auto" w:fill="auto"/>
        <w:spacing w:before="0" w:after="0" w:line="364" w:lineRule="exact"/>
        <w:ind w:left="20" w:right="20" w:firstLine="720"/>
        <w:jc w:val="both"/>
      </w:pPr>
      <w:r>
        <w:t xml:space="preserve">”34. Лица, поступающие для получения второго и последующего </w:t>
      </w:r>
      <w:r>
        <w:lastRenderedPageBreak/>
        <w:t>высшего образования, при незначительном несоответствии содержания учебных дисциплин полученно</w:t>
      </w:r>
      <w:r>
        <w:t>й ранее специальности требованиям подготовки специалиста по второй специальности, определяемом УВО, по решению приемной комиссии УВО зачисляются без вступительных испытаний на второй или последующие курсы при наличии вакантных мест для обучения (за исключе</w:t>
      </w:r>
      <w:r>
        <w:t>нием лиц, поступающих на специальности профиля образования ’’Искусство и дизайн</w:t>
      </w:r>
      <w:r>
        <w:rPr>
          <w:vertAlign w:val="superscript"/>
        </w:rPr>
        <w:t>66</w:t>
      </w:r>
      <w:r>
        <w:t>). При отсутствии вакантных мест они сдают вступительные испытания и зачисляются на полный курс обучения в соответствии с настоящими Правилами.</w:t>
      </w:r>
      <w:r>
        <w:rPr>
          <w:vertAlign w:val="superscript"/>
        </w:rPr>
        <w:t>66</w:t>
      </w:r>
      <w:r>
        <w:t>;</w:t>
      </w:r>
    </w:p>
    <w:p w:rsidR="00E324B6" w:rsidRDefault="00451120">
      <w:pPr>
        <w:pStyle w:val="1"/>
        <w:shd w:val="clear" w:color="auto" w:fill="auto"/>
        <w:spacing w:before="0" w:after="0" w:line="364" w:lineRule="exact"/>
        <w:ind w:left="20" w:right="20" w:firstLine="720"/>
        <w:jc w:val="both"/>
      </w:pPr>
      <w:r>
        <w:t>после части первой дополнить</w:t>
      </w:r>
      <w:r>
        <w:t xml:space="preserve"> пункт частью следующего содержания:</w:t>
      </w:r>
    </w:p>
    <w:p w:rsidR="00E324B6" w:rsidRDefault="00451120">
      <w:pPr>
        <w:pStyle w:val="1"/>
        <w:shd w:val="clear" w:color="auto" w:fill="auto"/>
        <w:spacing w:before="0" w:after="0" w:line="364" w:lineRule="exact"/>
        <w:ind w:left="20" w:right="20" w:firstLine="720"/>
        <w:jc w:val="both"/>
      </w:pPr>
      <w:r>
        <w:t>’’Лица,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w:t>
      </w:r>
      <w:r>
        <w:t>иальности, определяемом УВО, а также лица, поступающие для получения второго и последующего высшего образования на специальности профиля образования ’’Искусство и дизайн</w:t>
      </w:r>
      <w:r>
        <w:rPr>
          <w:vertAlign w:val="superscript"/>
        </w:rPr>
        <w:t>66</w:t>
      </w:r>
      <w:r>
        <w:t xml:space="preserve">, сдают вступительные испытания и зачисляются на полный курс обучения в соответствии </w:t>
      </w:r>
      <w:r>
        <w:t>с настоящими Правилами.</w:t>
      </w:r>
      <w:r>
        <w:rPr>
          <w:vertAlign w:val="superscript"/>
        </w:rPr>
        <w:t>66</w:t>
      </w:r>
      <w:r>
        <w:t>;</w:t>
      </w:r>
    </w:p>
    <w:p w:rsidR="00E324B6" w:rsidRDefault="00451120">
      <w:pPr>
        <w:pStyle w:val="1"/>
        <w:shd w:val="clear" w:color="auto" w:fill="auto"/>
        <w:spacing w:before="0" w:after="0" w:line="364" w:lineRule="exact"/>
        <w:ind w:left="20" w:right="20" w:firstLine="720"/>
        <w:jc w:val="both"/>
      </w:pPr>
      <w:r>
        <w:t>части вторую и третью считать соответственно частями третьей и четвертой;</w:t>
      </w:r>
    </w:p>
    <w:p w:rsidR="00E324B6" w:rsidRDefault="00451120">
      <w:pPr>
        <w:pStyle w:val="1"/>
        <w:shd w:val="clear" w:color="auto" w:fill="auto"/>
        <w:spacing w:before="0" w:after="0" w:line="364" w:lineRule="exact"/>
        <w:ind w:left="20" w:firstLine="720"/>
        <w:jc w:val="both"/>
      </w:pPr>
      <w:r>
        <w:t>в части третьей:</w:t>
      </w:r>
    </w:p>
    <w:p w:rsidR="00E324B6" w:rsidRDefault="00451120">
      <w:pPr>
        <w:pStyle w:val="1"/>
        <w:shd w:val="clear" w:color="auto" w:fill="auto"/>
        <w:spacing w:before="0" w:after="0" w:line="364" w:lineRule="exact"/>
        <w:ind w:left="20" w:firstLine="720"/>
        <w:jc w:val="both"/>
      </w:pPr>
      <w:r>
        <w:t>абзац первый изложить в следующей редакции:</w:t>
      </w:r>
    </w:p>
    <w:p w:rsidR="00E324B6" w:rsidRDefault="00451120">
      <w:pPr>
        <w:pStyle w:val="1"/>
        <w:shd w:val="clear" w:color="auto" w:fill="auto"/>
        <w:spacing w:before="0" w:after="0" w:line="364" w:lineRule="exact"/>
        <w:ind w:left="20" w:right="20" w:firstLine="720"/>
        <w:jc w:val="both"/>
      </w:pPr>
      <w:r>
        <w:t>’’Лица, поступающие для получения второго и последующего высшего образования на платной основе</w:t>
      </w:r>
      <w:r>
        <w:t>, пользуются правом внеконкурсного зачисления (за исключением лиц, поступающих на специальности профиля образования ’’Искусство и дизайн</w:t>
      </w:r>
      <w:r>
        <w:rPr>
          <w:vertAlign w:val="superscript"/>
        </w:rPr>
        <w:t>66</w:t>
      </w:r>
      <w:r>
        <w:t>). В случае, если количество заявлений, поданных лицами, поступающими для получения второго и последующего высшего обр</w:t>
      </w:r>
      <w:r>
        <w:t>азования и пользующимися правом внеконкурсного зачисления, превышает количество мест, предоставляемых УВО для получения высшего образования на платной основе, их зачисление осуществляется в порядке перечисления:</w:t>
      </w:r>
      <w:r>
        <w:rPr>
          <w:vertAlign w:val="superscript"/>
        </w:rPr>
        <w:t>66</w:t>
      </w:r>
      <w:r>
        <w:t>; абзац третий изложить в следующей редакци</w:t>
      </w:r>
      <w:r>
        <w:t>и:</w:t>
      </w:r>
    </w:p>
    <w:p w:rsidR="00E324B6" w:rsidRDefault="00451120">
      <w:pPr>
        <w:pStyle w:val="1"/>
        <w:shd w:val="clear" w:color="auto" w:fill="auto"/>
        <w:spacing w:before="0" w:after="0" w:line="364" w:lineRule="exact"/>
        <w:ind w:left="20" w:right="20" w:firstLine="720"/>
        <w:jc w:val="both"/>
      </w:pPr>
      <w:r>
        <w:t>’’лица, имеющие больший (не менее одного года) стаж работы по трудовому договору (контракту) и (или) в качестве индивидуальных предпринимателей;</w:t>
      </w:r>
      <w:r>
        <w:rPr>
          <w:vertAlign w:val="superscript"/>
        </w:rPr>
        <w:t>66</w:t>
      </w:r>
      <w:r>
        <w:t>;</w:t>
      </w:r>
    </w:p>
    <w:p w:rsidR="00E324B6" w:rsidRDefault="00451120">
      <w:pPr>
        <w:pStyle w:val="1"/>
        <w:shd w:val="clear" w:color="auto" w:fill="auto"/>
        <w:spacing w:before="0" w:after="0" w:line="364" w:lineRule="exact"/>
        <w:ind w:left="20" w:firstLine="720"/>
        <w:jc w:val="both"/>
      </w:pPr>
      <w:r>
        <w:t>часть четвертую исключить;</w:t>
      </w:r>
    </w:p>
    <w:p w:rsidR="00E324B6" w:rsidRDefault="00451120">
      <w:pPr>
        <w:pStyle w:val="1"/>
        <w:numPr>
          <w:ilvl w:val="1"/>
          <w:numId w:val="1"/>
        </w:numPr>
        <w:shd w:val="clear" w:color="auto" w:fill="auto"/>
        <w:tabs>
          <w:tab w:val="left" w:pos="1298"/>
        </w:tabs>
        <w:spacing w:before="0" w:after="0" w:line="331" w:lineRule="exact"/>
        <w:ind w:left="20" w:right="20" w:firstLine="720"/>
      </w:pPr>
      <w:r>
        <w:t>в Правилах приема лиц для получения среднего специального образования, утвержд</w:t>
      </w:r>
      <w:r>
        <w:t>енных этим Указом: в пункте 3: в части первой:</w:t>
      </w:r>
    </w:p>
    <w:p w:rsidR="00E324B6" w:rsidRDefault="00451120">
      <w:pPr>
        <w:pStyle w:val="1"/>
        <w:shd w:val="clear" w:color="auto" w:fill="auto"/>
        <w:spacing w:before="0" w:after="0" w:line="331" w:lineRule="exact"/>
        <w:ind w:left="20" w:right="20" w:firstLine="720"/>
        <w:jc w:val="both"/>
      </w:pPr>
      <w:r>
        <w:t>слова ’’предоставлен статус беженца в Республике Беларусь</w:t>
      </w:r>
      <w:r>
        <w:rPr>
          <w:vertAlign w:val="superscript"/>
        </w:rPr>
        <w:t>64</w:t>
      </w:r>
      <w:r>
        <w:t xml:space="preserve"> </w:t>
      </w:r>
      <w:r>
        <w:lastRenderedPageBreak/>
        <w:t>заменить словами ’’предоставлены статус беженца или убежище в Республике Беларусь</w:t>
      </w:r>
      <w:r>
        <w:rPr>
          <w:vertAlign w:val="superscript"/>
        </w:rPr>
        <w:t>66</w:t>
      </w:r>
      <w:r>
        <w:t>;</w:t>
      </w:r>
    </w:p>
    <w:p w:rsidR="00E324B6" w:rsidRDefault="00451120">
      <w:pPr>
        <w:pStyle w:val="1"/>
        <w:shd w:val="clear" w:color="auto" w:fill="auto"/>
        <w:spacing w:before="0" w:after="0" w:line="331" w:lineRule="exact"/>
        <w:ind w:left="20" w:right="20" w:firstLine="720"/>
        <w:jc w:val="both"/>
      </w:pPr>
      <w:r>
        <w:t>дополнить часть словами ’’(далее - на платной основе)</w:t>
      </w:r>
      <w:r>
        <w:rPr>
          <w:vertAlign w:val="superscript"/>
        </w:rPr>
        <w:t>66</w:t>
      </w:r>
      <w:r>
        <w:t xml:space="preserve">; часть </w:t>
      </w:r>
      <w:r>
        <w:t>вторую после слов ’’иностранных государств,</w:t>
      </w:r>
      <w:r>
        <w:rPr>
          <w:vertAlign w:val="superscript"/>
        </w:rPr>
        <w:t>66</w:t>
      </w:r>
      <w:r>
        <w:t xml:space="preserve"> дополнить словами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w:t>
      </w:r>
      <w:r>
        <w:t>азования в УССО, иностранные граждане и лица без гражданства, которым предоставлены статус беженца или убежище в Республике Беларусь,</w:t>
      </w:r>
      <w:r>
        <w:rPr>
          <w:vertAlign w:val="superscript"/>
        </w:rPr>
        <w:t>66</w:t>
      </w:r>
      <w:r>
        <w:t>;</w:t>
      </w:r>
    </w:p>
    <w:p w:rsidR="00E324B6" w:rsidRDefault="00451120">
      <w:pPr>
        <w:pStyle w:val="1"/>
        <w:shd w:val="clear" w:color="auto" w:fill="auto"/>
        <w:spacing w:before="0" w:after="0" w:line="331" w:lineRule="exact"/>
        <w:ind w:left="20" w:right="20" w:firstLine="720"/>
        <w:jc w:val="both"/>
      </w:pPr>
      <w:r>
        <w:t>в части второй пункта 6 слово ’’высылки</w:t>
      </w:r>
      <w:r>
        <w:rPr>
          <w:vertAlign w:val="superscript"/>
        </w:rPr>
        <w:t>66</w:t>
      </w:r>
      <w:r>
        <w:t xml:space="preserve"> заменить словом ’’выдворения</w:t>
      </w:r>
      <w:r>
        <w:rPr>
          <w:vertAlign w:val="superscript"/>
        </w:rPr>
        <w:t>66</w:t>
      </w:r>
      <w:r>
        <w:t>;</w:t>
      </w:r>
    </w:p>
    <w:p w:rsidR="00E324B6" w:rsidRDefault="00451120">
      <w:pPr>
        <w:pStyle w:val="1"/>
        <w:shd w:val="clear" w:color="auto" w:fill="auto"/>
        <w:spacing w:before="0" w:after="0" w:line="331" w:lineRule="exact"/>
        <w:ind w:left="20" w:firstLine="720"/>
      </w:pPr>
      <w:r>
        <w:t>пункт 7 изложить в следующей редакции:</w:t>
      </w:r>
    </w:p>
    <w:p w:rsidR="00E324B6" w:rsidRDefault="00451120">
      <w:pPr>
        <w:pStyle w:val="1"/>
        <w:shd w:val="clear" w:color="auto" w:fill="auto"/>
        <w:spacing w:before="0" w:after="0" w:line="331" w:lineRule="exact"/>
        <w:ind w:left="20" w:right="20" w:firstLine="720"/>
        <w:jc w:val="both"/>
      </w:pPr>
      <w:r>
        <w:t xml:space="preserve">”7. </w:t>
      </w:r>
      <w:r>
        <w:t>Прием лиц, изъявивших желание поступить в УССО для получения среднего специального образования (далее - абитуриенты), в государственные УССО за счет средств бюджета осуществляется в соответствии с контрольными цифрами приема, которые утверждаются учредител</w:t>
      </w:r>
      <w:r>
        <w:t>ями УССО по специальностям (направлениям специальностей)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w:t>
      </w:r>
      <w:r>
        <w:t>ания по образовательным программам, интегрированным с образовательными программами профессионально-технического образования (далее - получение среднего специального образования в сокращенный срок), по согласованию с Министерством образования в пределах сре</w:t>
      </w:r>
      <w:r>
        <w:t>дств, определяемых бюджетом.</w:t>
      </w:r>
    </w:p>
    <w:p w:rsidR="00E324B6" w:rsidRDefault="00451120">
      <w:pPr>
        <w:pStyle w:val="1"/>
        <w:shd w:val="clear" w:color="auto" w:fill="auto"/>
        <w:spacing w:before="0" w:after="0" w:line="331" w:lineRule="exact"/>
        <w:ind w:left="20" w:right="20" w:firstLine="720"/>
        <w:jc w:val="both"/>
      </w:pPr>
      <w:r>
        <w:t>Прием абитуриентов, в том числе указанных в части пятой настоящего пункта, для получения среднего специального образования на платной основе в государственные УССО, а также в частные УССО осуществляется в соответствии с цифрами</w:t>
      </w:r>
      <w:r>
        <w:t xml:space="preserve"> приема, которые утверждаются руководителями УССО по специальностям (направлениям специальностей)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w:t>
      </w:r>
      <w:r>
        <w:t>телями УССО и Министерством образования, в рамках предельной численности обучающихся, предусмотренной специальным разрешением (лицензией) на образовательную деятельность.</w:t>
      </w:r>
    </w:p>
    <w:p w:rsidR="00E324B6" w:rsidRDefault="00451120">
      <w:pPr>
        <w:pStyle w:val="1"/>
        <w:shd w:val="clear" w:color="auto" w:fill="auto"/>
        <w:spacing w:before="0" w:after="0" w:line="331" w:lineRule="exact"/>
        <w:ind w:left="20" w:right="20" w:firstLine="720"/>
        <w:jc w:val="both"/>
      </w:pPr>
      <w:r>
        <w:t>По специальностям профиля образования ’’Здравоохранение</w:t>
      </w:r>
      <w:r>
        <w:rPr>
          <w:vertAlign w:val="superscript"/>
        </w:rPr>
        <w:t>66</w:t>
      </w:r>
      <w:r>
        <w:t xml:space="preserve"> учредители УССО устанавлива</w:t>
      </w:r>
      <w:r>
        <w:t>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E324B6" w:rsidRDefault="00451120">
      <w:pPr>
        <w:pStyle w:val="1"/>
        <w:shd w:val="clear" w:color="auto" w:fill="auto"/>
        <w:spacing w:before="0" w:after="0" w:line="342" w:lineRule="exact"/>
        <w:ind w:left="20" w:right="20" w:firstLine="720"/>
        <w:jc w:val="both"/>
      </w:pPr>
      <w:r>
        <w:t>Сведения о количестве мест, предоставляемых в государственных УССО для получения среднего специально</w:t>
      </w:r>
      <w:r>
        <w:t xml:space="preserve">го образования за счет средств </w:t>
      </w:r>
      <w:r>
        <w:lastRenderedPageBreak/>
        <w:t>бюджета и на платной основе, а также в частных УССО, доводятся соответствующими УССО до общественности ежегодно не позднее 1 апреля.</w:t>
      </w:r>
    </w:p>
    <w:p w:rsidR="00E324B6" w:rsidRDefault="00451120">
      <w:pPr>
        <w:pStyle w:val="1"/>
        <w:shd w:val="clear" w:color="auto" w:fill="auto"/>
        <w:spacing w:before="0" w:after="0" w:line="342" w:lineRule="exact"/>
        <w:ind w:left="20" w:right="20" w:firstLine="720"/>
        <w:jc w:val="both"/>
      </w:pPr>
      <w:r>
        <w:t>Прием абитуриентов из числа иностранных граждан и лиц без гражданства, поступающих для получ</w:t>
      </w:r>
      <w:r>
        <w:t>ения среднего специального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r>
        <w:rPr>
          <w:vertAlign w:val="superscript"/>
        </w:rPr>
        <w:t>64</w:t>
      </w:r>
      <w:r>
        <w:t>;</w:t>
      </w:r>
    </w:p>
    <w:p w:rsidR="00E324B6" w:rsidRDefault="00451120">
      <w:pPr>
        <w:pStyle w:val="1"/>
        <w:shd w:val="clear" w:color="auto" w:fill="auto"/>
        <w:spacing w:before="0" w:after="0" w:line="342" w:lineRule="exact"/>
        <w:ind w:left="20" w:right="20" w:firstLine="720"/>
        <w:jc w:val="both"/>
      </w:pPr>
      <w:r>
        <w:t>пункт 9 после слов ’’контрольных цифр</w:t>
      </w:r>
      <w:r>
        <w:rPr>
          <w:vertAlign w:val="superscript"/>
        </w:rPr>
        <w:t>66</w:t>
      </w:r>
      <w:r>
        <w:t xml:space="preserve"> дополнить словами ”и цифр пр</w:t>
      </w:r>
      <w:r>
        <w:t>иема</w:t>
      </w:r>
      <w:r>
        <w:rPr>
          <w:vertAlign w:val="superscript"/>
        </w:rPr>
        <w:t>66</w:t>
      </w:r>
      <w:r>
        <w:t>;</w:t>
      </w:r>
    </w:p>
    <w:p w:rsidR="00E324B6" w:rsidRDefault="00451120">
      <w:pPr>
        <w:pStyle w:val="1"/>
        <w:shd w:val="clear" w:color="auto" w:fill="auto"/>
        <w:spacing w:before="0" w:after="0" w:line="342" w:lineRule="exact"/>
        <w:ind w:left="20" w:firstLine="720"/>
        <w:jc w:val="both"/>
      </w:pPr>
      <w:r>
        <w:t>в части второй пункта 11:</w:t>
      </w:r>
    </w:p>
    <w:p w:rsidR="00E324B6" w:rsidRDefault="00451120">
      <w:pPr>
        <w:pStyle w:val="1"/>
        <w:shd w:val="clear" w:color="auto" w:fill="auto"/>
        <w:spacing w:before="0" w:after="0" w:line="342" w:lineRule="exact"/>
        <w:ind w:left="20" w:right="20" w:firstLine="720"/>
        <w:jc w:val="both"/>
      </w:pPr>
      <w:r>
        <w:t>абзац четвертый дополнить словами ’’или в году, предшествующем году приема</w:t>
      </w:r>
      <w:r>
        <w:rPr>
          <w:vertAlign w:val="superscript"/>
        </w:rPr>
        <w:t>66</w:t>
      </w:r>
      <w:r>
        <w:t>;</w:t>
      </w:r>
    </w:p>
    <w:p w:rsidR="00E324B6" w:rsidRDefault="00451120">
      <w:pPr>
        <w:pStyle w:val="1"/>
        <w:shd w:val="clear" w:color="auto" w:fill="auto"/>
        <w:spacing w:before="0" w:after="0" w:line="342" w:lineRule="exact"/>
        <w:ind w:left="20" w:right="20" w:firstLine="720"/>
        <w:jc w:val="both"/>
      </w:pPr>
      <w:r>
        <w:t>после абзаца шестого дополнить часть абзацем следующего содержания: ’’документы, подтверждающие, что гражданин Республики Беларусь постоянно про</w:t>
      </w:r>
      <w:r>
        <w:t>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в УССО (в случае поступления в государственные и частные УССО на условиях, предусмотренных в пункте 6 н</w:t>
      </w:r>
      <w:r>
        <w:t>астоящих Правил для иностранных граждан и лиц без гражданства);</w:t>
      </w:r>
      <w:r>
        <w:rPr>
          <w:vertAlign w:val="superscript"/>
        </w:rPr>
        <w:t>66</w:t>
      </w:r>
      <w:r>
        <w:t>; абзац седьмой считать абзацем восьмым; часть третью изложить в следующей редакции:</w:t>
      </w:r>
    </w:p>
    <w:p w:rsidR="00E324B6" w:rsidRDefault="00451120">
      <w:pPr>
        <w:pStyle w:val="1"/>
        <w:shd w:val="clear" w:color="auto" w:fill="auto"/>
        <w:spacing w:before="0" w:after="0" w:line="342" w:lineRule="exact"/>
        <w:ind w:left="20" w:right="20" w:firstLine="720"/>
        <w:jc w:val="both"/>
      </w:pPr>
      <w:r>
        <w:t>”В случае невозможности прибытия абитуриента в приемную комиссию УССО по уважительной причине (заболевание</w:t>
      </w:r>
      <w:r>
        <w:t>, участие в международных конкурсах, олимпиадах, соревнованиях, служебная командировка или иные независящие от абитуриента обстоятельства, подтвержденные документально) документы подают представители абитуриентов. Решение об уважительности причины принимае</w:t>
      </w:r>
      <w:r>
        <w:t>тся приемными комиссиями УССО на основании представленных документов. В случае признания причин неуважительными приемные комиссии УССО имеют право отказать в приеме документов.</w:t>
      </w:r>
      <w:r>
        <w:rPr>
          <w:vertAlign w:val="superscript"/>
        </w:rPr>
        <w:t>66</w:t>
      </w:r>
      <w:r>
        <w:t>; в части первой пункта 13:</w:t>
      </w:r>
    </w:p>
    <w:p w:rsidR="00E324B6" w:rsidRDefault="00451120">
      <w:pPr>
        <w:pStyle w:val="1"/>
        <w:shd w:val="clear" w:color="auto" w:fill="auto"/>
        <w:spacing w:before="0" w:after="0" w:line="342" w:lineRule="exact"/>
        <w:ind w:left="20" w:firstLine="720"/>
        <w:jc w:val="both"/>
      </w:pPr>
      <w:r>
        <w:t>абзац десятый изложить в следующей редакции:</w:t>
      </w:r>
    </w:p>
    <w:p w:rsidR="00E324B6" w:rsidRDefault="00451120">
      <w:pPr>
        <w:pStyle w:val="1"/>
        <w:shd w:val="clear" w:color="auto" w:fill="auto"/>
        <w:spacing w:before="0" w:after="0" w:line="342" w:lineRule="exact"/>
        <w:ind w:left="20" w:right="20" w:firstLine="720"/>
        <w:jc w:val="both"/>
      </w:pPr>
      <w:r>
        <w:t>’’рек</w:t>
      </w:r>
      <w:r>
        <w:t>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w:t>
      </w:r>
      <w:r>
        <w:t>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в средние школы- училища олимпийского резерва;</w:t>
      </w:r>
      <w:r>
        <w:rPr>
          <w:vertAlign w:val="superscript"/>
        </w:rPr>
        <w:t>66</w:t>
      </w:r>
      <w:r>
        <w:t>;</w:t>
      </w:r>
    </w:p>
    <w:p w:rsidR="00E324B6" w:rsidRDefault="00451120">
      <w:pPr>
        <w:pStyle w:val="1"/>
        <w:shd w:val="clear" w:color="auto" w:fill="auto"/>
        <w:spacing w:before="0" w:after="0" w:line="342" w:lineRule="exact"/>
        <w:ind w:left="20" w:right="20" w:firstLine="720"/>
        <w:jc w:val="both"/>
      </w:pPr>
      <w:r>
        <w:t xml:space="preserve">дополнить часть </w:t>
      </w:r>
      <w:r>
        <w:t xml:space="preserve">абзацами двенадцатым и тринадцатым следующего </w:t>
      </w:r>
      <w:r>
        <w:lastRenderedPageBreak/>
        <w:t>содержания:</w:t>
      </w:r>
    </w:p>
    <w:p w:rsidR="00E324B6" w:rsidRDefault="00451120">
      <w:pPr>
        <w:pStyle w:val="1"/>
        <w:shd w:val="clear" w:color="auto" w:fill="auto"/>
        <w:spacing w:before="0" w:after="0" w:line="342" w:lineRule="exact"/>
        <w:ind w:left="20" w:right="20" w:firstLine="720"/>
        <w:jc w:val="both"/>
      </w:pPr>
      <w:r>
        <w:t>’’справка,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w:t>
      </w:r>
      <w:r>
        <w:t xml:space="preserve"> абзацах пятом и шестом пункта 24 и абзаце втором части второй пункта 29 настоящих Правил);</w:t>
      </w:r>
    </w:p>
    <w:p w:rsidR="00E324B6" w:rsidRDefault="00451120">
      <w:pPr>
        <w:pStyle w:val="1"/>
        <w:shd w:val="clear" w:color="auto" w:fill="auto"/>
        <w:spacing w:before="0" w:after="0" w:line="342" w:lineRule="exact"/>
        <w:ind w:left="20" w:right="20" w:firstLine="720"/>
        <w:jc w:val="both"/>
      </w:pPr>
      <w:r>
        <w:t>справка о подтверждении нахождения в списочном составе национальной или сборной команды Республики Беларусь по видам спорта, выданная Министерством спорта и туризма</w:t>
      </w:r>
      <w:r>
        <w:t xml:space="preserve"> (для лиц, указанных в абзаце третьем части второй пункта 29 настоящих Правил).</w:t>
      </w:r>
      <w:r>
        <w:rPr>
          <w:vertAlign w:val="superscript"/>
        </w:rPr>
        <w:t>64</w:t>
      </w:r>
      <w:r>
        <w:t>;</w:t>
      </w:r>
    </w:p>
    <w:p w:rsidR="00E324B6" w:rsidRDefault="00451120">
      <w:pPr>
        <w:pStyle w:val="1"/>
        <w:shd w:val="clear" w:color="auto" w:fill="auto"/>
        <w:spacing w:before="0" w:after="0" w:line="342" w:lineRule="exact"/>
        <w:ind w:left="20" w:firstLine="720"/>
        <w:jc w:val="both"/>
      </w:pPr>
      <w:r>
        <w:t>пункт 14 изложить в следующей редакции:</w:t>
      </w:r>
    </w:p>
    <w:p w:rsidR="00E324B6" w:rsidRDefault="00451120">
      <w:pPr>
        <w:pStyle w:val="1"/>
        <w:shd w:val="clear" w:color="auto" w:fill="auto"/>
        <w:spacing w:before="0" w:after="0" w:line="342" w:lineRule="exact"/>
        <w:ind w:left="20" w:right="20" w:firstLine="720"/>
        <w:jc w:val="both"/>
      </w:pPr>
      <w:r>
        <w:t>”14. Документ, удостоверяющий личность, предъявляется абитуриентом лично. В случае подачи документов от имени абитуриента его законны</w:t>
      </w:r>
      <w:r>
        <w:t>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w:t>
      </w:r>
      <w:r>
        <w:t>нности, предъявляются документ, удостоверяющий личность представителя, копия документа, удостоверяющего личность абитуриента, и доверенность, заверенная нотариально или уполномоченным должностным лицом.</w:t>
      </w:r>
      <w:r>
        <w:rPr>
          <w:vertAlign w:val="superscript"/>
        </w:rPr>
        <w:t>66</w:t>
      </w:r>
      <w:r>
        <w:t>;</w:t>
      </w:r>
    </w:p>
    <w:p w:rsidR="00E324B6" w:rsidRDefault="00451120">
      <w:pPr>
        <w:pStyle w:val="1"/>
        <w:shd w:val="clear" w:color="auto" w:fill="auto"/>
        <w:spacing w:before="0" w:after="0" w:line="342" w:lineRule="exact"/>
        <w:ind w:left="20" w:firstLine="720"/>
        <w:jc w:val="both"/>
      </w:pPr>
      <w:r>
        <w:t>пункт 17 изложить в следующей редакции:</w:t>
      </w:r>
    </w:p>
    <w:p w:rsidR="00E324B6" w:rsidRDefault="00451120">
      <w:pPr>
        <w:pStyle w:val="1"/>
        <w:shd w:val="clear" w:color="auto" w:fill="auto"/>
        <w:spacing w:before="0" w:after="0" w:line="342" w:lineRule="exact"/>
        <w:ind w:left="20" w:right="20" w:firstLine="720"/>
        <w:jc w:val="both"/>
      </w:pPr>
      <w:r>
        <w:t>”17. Абиту</w:t>
      </w:r>
      <w:r>
        <w:t>риенты, поступающие для получения среднего специального образования в очной и заочной формах (за исключением очной (вечерней) и заочной форм получения среднего специального образования по специальностям сельского хозяйства и водного транспорта) на основе о</w:t>
      </w:r>
      <w:r>
        <w:t>бщего среднего образования, вступительные испытания (кроме вступительного испытания по специальности) сдают в форме ЦТ.</w:t>
      </w:r>
    </w:p>
    <w:p w:rsidR="00E324B6" w:rsidRDefault="00451120">
      <w:pPr>
        <w:pStyle w:val="1"/>
        <w:shd w:val="clear" w:color="auto" w:fill="auto"/>
        <w:spacing w:before="0" w:after="0" w:line="342" w:lineRule="exact"/>
        <w:ind w:left="20" w:right="20" w:firstLine="720"/>
        <w:jc w:val="both"/>
      </w:pPr>
      <w:r>
        <w:t>ЦТ проводится за счет средств бюджета. За прием и оформление документов для участия абитуриента в ЦТ взимается плата. Размер и порядок в</w:t>
      </w:r>
      <w:r>
        <w:t>несения платы определяются Правительством Республики Беларусь.</w:t>
      </w:r>
    </w:p>
    <w:p w:rsidR="00E324B6" w:rsidRDefault="00451120">
      <w:pPr>
        <w:pStyle w:val="1"/>
        <w:shd w:val="clear" w:color="auto" w:fill="auto"/>
        <w:spacing w:before="0" w:after="0" w:line="342" w:lineRule="exact"/>
        <w:ind w:left="20" w:right="20" w:firstLine="720"/>
        <w:jc w:val="both"/>
      </w:pPr>
      <w:r>
        <w:t>Сопровождение ЦТ осуществляется учреждением образования ’’Республиканский институт контроля знаний</w:t>
      </w:r>
      <w:r>
        <w:rPr>
          <w:vertAlign w:val="superscript"/>
        </w:rPr>
        <w:t>66</w:t>
      </w:r>
      <w:r>
        <w:t>.</w:t>
      </w:r>
    </w:p>
    <w:p w:rsidR="00E324B6" w:rsidRDefault="00451120">
      <w:pPr>
        <w:pStyle w:val="1"/>
        <w:shd w:val="clear" w:color="auto" w:fill="auto"/>
        <w:spacing w:before="0" w:after="0" w:line="342" w:lineRule="exact"/>
        <w:ind w:left="20" w:right="20" w:firstLine="720"/>
        <w:jc w:val="both"/>
      </w:pPr>
      <w:r>
        <w:t>Проведению ЦТ предшествует регистрация абитуриентов для участия в ЦТ. Регистрация абитуриен</w:t>
      </w:r>
      <w:r>
        <w:t>тов для участия в ЦТ проводится ежегодно со 2 мая по 1 июня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w:t>
      </w:r>
      <w:r>
        <w:t xml:space="preserve">Т на основании заявления абитуриента и документа, удостоверяющего личность абитуриента. </w:t>
      </w:r>
      <w:r>
        <w:lastRenderedPageBreak/>
        <w:t>Абитуриенты имеют право зарегистрироваться для участия в ЦТ не более чем по трем учебным предметам.</w:t>
      </w:r>
    </w:p>
    <w:p w:rsidR="00E324B6" w:rsidRDefault="00451120">
      <w:pPr>
        <w:pStyle w:val="1"/>
        <w:shd w:val="clear" w:color="auto" w:fill="auto"/>
        <w:spacing w:before="0" w:after="0" w:line="331" w:lineRule="exact"/>
        <w:ind w:left="20" w:right="20" w:firstLine="720"/>
        <w:jc w:val="both"/>
      </w:pPr>
      <w:r>
        <w:t>ЦТ проводится в основные и резервные (не более трех) дни. В резервны</w:t>
      </w:r>
      <w:r>
        <w:t>е дни ЦТ проходят абитуриенты, которые по уважительным причинам (заболевание или другие независящие от абитуриента обстоятельства, подтвержденные документально) не смогли пройти ЦТ в основные дни. Решение об уважительности причины, допуске (недопуске) к пр</w:t>
      </w:r>
      <w:r>
        <w:t>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учреждения</w:t>
      </w:r>
      <w:r>
        <w:t xml:space="preserve"> образования, определенные Министерством образования пунктами регистрации для прохождения ЦТ в резервные дни, имеют право отказать абитуриенту в допуске к прохождению ЦТ в резервные дни.</w:t>
      </w:r>
    </w:p>
    <w:p w:rsidR="00E324B6" w:rsidRDefault="00451120">
      <w:pPr>
        <w:pStyle w:val="1"/>
        <w:shd w:val="clear" w:color="auto" w:fill="auto"/>
        <w:spacing w:before="0" w:after="0" w:line="331" w:lineRule="exact"/>
        <w:ind w:left="20" w:right="20" w:firstLine="720"/>
        <w:jc w:val="both"/>
      </w:pPr>
      <w:r>
        <w:t>Порядок регистрации абитуриентов для участия в ЦТ и порядок проведени</w:t>
      </w:r>
      <w:r>
        <w:t>я ЦТ устанавливаются Правительством Республики Беларусь.</w:t>
      </w:r>
    </w:p>
    <w:p w:rsidR="00E324B6" w:rsidRDefault="00451120">
      <w:pPr>
        <w:pStyle w:val="1"/>
        <w:shd w:val="clear" w:color="auto" w:fill="auto"/>
        <w:spacing w:before="0" w:after="0" w:line="331" w:lineRule="exact"/>
        <w:ind w:left="20" w:right="20" w:firstLine="720"/>
        <w:jc w:val="both"/>
      </w:pPr>
      <w:r>
        <w:t xml:space="preserve">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w:t>
      </w:r>
      <w:r>
        <w:t>и копию документа, удостоверяющего личность, по почте. Документ о внесении платы за прием и оформление документов для участия в ЦТ представляется данными лицами по прибытии в Республику Беларусь/</w:t>
      </w:r>
      <w:r>
        <w:rPr>
          <w:vertAlign w:val="superscript"/>
        </w:rPr>
        <w:t>6</w:t>
      </w:r>
      <w:r>
        <w:t>; в пункте 18: в части первой:</w:t>
      </w:r>
    </w:p>
    <w:p w:rsidR="00E324B6" w:rsidRDefault="00451120">
      <w:pPr>
        <w:pStyle w:val="1"/>
        <w:shd w:val="clear" w:color="auto" w:fill="auto"/>
        <w:spacing w:before="0" w:after="0" w:line="331" w:lineRule="exact"/>
        <w:ind w:left="20" w:right="20" w:firstLine="720"/>
      </w:pPr>
      <w:r>
        <w:t>после слов ’’сдают два“ допол</w:t>
      </w:r>
      <w:r>
        <w:t>нить часть словом ’’обязательных</w:t>
      </w:r>
      <w:r>
        <w:rPr>
          <w:vertAlign w:val="superscript"/>
        </w:rPr>
        <w:t>66</w:t>
      </w:r>
      <w:r>
        <w:t>; дополнить часть предложением следующего содержания: ’’Абитуриенты имеют право дополнительно сдать одно (по выбору абитуриента) вступительное испытание в форме ЦТ.</w:t>
      </w:r>
      <w:r>
        <w:rPr>
          <w:vertAlign w:val="superscript"/>
        </w:rPr>
        <w:t>66</w:t>
      </w:r>
      <w:r>
        <w:t>;</w:t>
      </w:r>
    </w:p>
    <w:p w:rsidR="00E324B6" w:rsidRDefault="00451120">
      <w:pPr>
        <w:pStyle w:val="1"/>
        <w:shd w:val="clear" w:color="auto" w:fill="auto"/>
        <w:spacing w:before="0" w:after="0" w:line="331" w:lineRule="exact"/>
        <w:ind w:left="20" w:right="20" w:firstLine="720"/>
      </w:pPr>
      <w:r>
        <w:t xml:space="preserve">в части второй слова ’’чем за 10 месяцев до начала </w:t>
      </w:r>
      <w:r>
        <w:t>регистрации на ЦТ</w:t>
      </w:r>
      <w:r>
        <w:rPr>
          <w:vertAlign w:val="superscript"/>
        </w:rPr>
        <w:t>66</w:t>
      </w:r>
      <w:r>
        <w:t xml:space="preserve"> заменить словами ”1 сентября года, предшествующего году приема</w:t>
      </w:r>
      <w:r>
        <w:rPr>
          <w:vertAlign w:val="superscript"/>
        </w:rPr>
        <w:t>66</w:t>
      </w:r>
      <w:r>
        <w:t>; часть четвертую изложить в следующей редакции:</w:t>
      </w:r>
    </w:p>
    <w:p w:rsidR="00E324B6" w:rsidRDefault="00451120">
      <w:pPr>
        <w:pStyle w:val="1"/>
        <w:shd w:val="clear" w:color="auto" w:fill="auto"/>
        <w:spacing w:before="0" w:after="0" w:line="331" w:lineRule="exact"/>
        <w:ind w:left="20" w:right="20" w:firstLine="720"/>
        <w:jc w:val="both"/>
      </w:pPr>
      <w:r>
        <w:t xml:space="preserve">’’Абитуриенты, поступающие для получения среднего специального образования на основе общего базового образования на </w:t>
      </w:r>
      <w:r>
        <w:t>специальности, на которые конкурс в определенной форме получения образования в году, предшествующем году приема, составлял 3 и более человека на место, поступают при наличии в свидетельстве об общем базовом образовании отметки не ниже 4 (четырех) баллов по</w:t>
      </w:r>
      <w:r>
        <w:t xml:space="preserve"> учебному предмету, соответствующему профильному испытанию.</w:t>
      </w:r>
      <w:r>
        <w:rPr>
          <w:vertAlign w:val="superscript"/>
        </w:rPr>
        <w:t>66</w:t>
      </w:r>
      <w:r>
        <w:t>;</w:t>
      </w:r>
    </w:p>
    <w:p w:rsidR="00E324B6" w:rsidRDefault="00451120">
      <w:pPr>
        <w:pStyle w:val="1"/>
        <w:shd w:val="clear" w:color="auto" w:fill="auto"/>
        <w:spacing w:before="0" w:after="0" w:line="331" w:lineRule="exact"/>
        <w:ind w:left="20" w:right="20" w:firstLine="720"/>
        <w:jc w:val="both"/>
      </w:pPr>
      <w:r>
        <w:t>часть пятую после слов ’’Конструирование и технология швейных изделий (по направлениям)</w:t>
      </w:r>
      <w:r>
        <w:rPr>
          <w:vertAlign w:val="superscript"/>
        </w:rPr>
        <w:t>66</w:t>
      </w:r>
      <w:r>
        <w:t xml:space="preserve"> дополнить словами ’’(направления специальности ’’Конструирование и технология швейных изделий (моделиро</w:t>
      </w:r>
      <w:r>
        <w:t>вание и конструирование)</w:t>
      </w:r>
      <w:r>
        <w:rPr>
          <w:vertAlign w:val="superscript"/>
        </w:rPr>
        <w:t>66</w:t>
      </w:r>
      <w:r>
        <w:t>, ’’Конструирование и технология швейных изделий (моделирование, конструирование и технологическое обеспечение)</w:t>
      </w:r>
      <w:r>
        <w:rPr>
          <w:vertAlign w:val="superscript"/>
        </w:rPr>
        <w:t>66</w:t>
      </w:r>
      <w:r>
        <w:t>)</w:t>
      </w:r>
      <w:r>
        <w:rPr>
          <w:vertAlign w:val="superscript"/>
        </w:rPr>
        <w:t>66</w:t>
      </w:r>
      <w:r>
        <w:t xml:space="preserve">; дополнить пункт частью девятой следующего </w:t>
      </w:r>
      <w:r>
        <w:lastRenderedPageBreak/>
        <w:t>содержания: ’’Абитуриенты, не изучавшие учебный предмет ’’История Бела</w:t>
      </w:r>
      <w:r>
        <w:t>руси</w:t>
      </w:r>
      <w:r>
        <w:rPr>
          <w:vertAlign w:val="superscript"/>
        </w:rPr>
        <w:t>66</w:t>
      </w:r>
      <w:r>
        <w:t xml:space="preserve"> и не имеющие в документе об образовании отметки, подтверждающей аттестацию по данному учебному предмету, имеют право сдавать вступительное испытание по учебному предмету ’’Всемирная история (новейшее время)</w:t>
      </w:r>
      <w:r>
        <w:rPr>
          <w:vertAlign w:val="superscript"/>
        </w:rPr>
        <w:t>66</w:t>
      </w:r>
      <w:r>
        <w:t>.</w:t>
      </w:r>
    </w:p>
    <w:p w:rsidR="00E324B6" w:rsidRDefault="00451120">
      <w:pPr>
        <w:pStyle w:val="1"/>
        <w:shd w:val="clear" w:color="auto" w:fill="auto"/>
        <w:spacing w:before="0" w:after="0" w:line="342" w:lineRule="exact"/>
        <w:ind w:left="20" w:right="20" w:firstLine="720"/>
        <w:jc w:val="both"/>
      </w:pPr>
      <w:r>
        <w:t>часть четвертую пункта 22 изложить в сл</w:t>
      </w:r>
      <w:r>
        <w:t>едующей редакции: ’’Абитуриентам, поступающим на специальности ’’Физическая культура</w:t>
      </w:r>
      <w:r>
        <w:rPr>
          <w:vertAlign w:val="superscript"/>
        </w:rPr>
        <w:t>66</w:t>
      </w:r>
      <w:r>
        <w:t>, ’’Спортивно-педагогическая деятельность</w:t>
      </w:r>
      <w:r>
        <w:rPr>
          <w:vertAlign w:val="superscript"/>
        </w:rPr>
        <w:t>66</w:t>
      </w:r>
      <w:r>
        <w:t>, в качестве вступительного испытания по специальности по решению приемной комиссии УССО могут быть засчитаны результаты их уча</w:t>
      </w:r>
      <w:r>
        <w:t>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w:t>
      </w:r>
      <w:r>
        <w:rPr>
          <w:vertAlign w:val="superscript"/>
        </w:rPr>
        <w:t>66</w:t>
      </w:r>
      <w:r>
        <w:t>, устанавливается Мини</w:t>
      </w:r>
      <w:r>
        <w:t>стерством спорта и туризма.</w:t>
      </w:r>
      <w:r>
        <w:rPr>
          <w:vertAlign w:val="superscript"/>
        </w:rPr>
        <w:t>66</w:t>
      </w:r>
      <w:r>
        <w:t>; из пункта 23 часть третью исключить; в пункте 24:</w:t>
      </w:r>
    </w:p>
    <w:p w:rsidR="00E324B6" w:rsidRDefault="00451120">
      <w:pPr>
        <w:pStyle w:val="1"/>
        <w:shd w:val="clear" w:color="auto" w:fill="auto"/>
        <w:spacing w:before="0" w:after="0" w:line="342" w:lineRule="exact"/>
        <w:ind w:left="20" w:right="20" w:firstLine="720"/>
        <w:jc w:val="both"/>
      </w:pPr>
      <w:r>
        <w:t>в абзаце четвертом слова ”по предметам культуры и искусства</w:t>
      </w:r>
      <w:r>
        <w:rPr>
          <w:vertAlign w:val="superscript"/>
        </w:rPr>
        <w:t>66</w:t>
      </w:r>
      <w:r>
        <w:t xml:space="preserve"> и ”на соответствующие специальности культуры и искусства</w:t>
      </w:r>
      <w:r>
        <w:rPr>
          <w:vertAlign w:val="superscript"/>
        </w:rPr>
        <w:t>66</w:t>
      </w:r>
      <w:r>
        <w:t xml:space="preserve"> заменить соответственно словами ”по предметам культуры</w:t>
      </w:r>
      <w:r>
        <w:rPr>
          <w:vertAlign w:val="superscript"/>
        </w:rPr>
        <w:t>66</w:t>
      </w:r>
      <w:r>
        <w:t xml:space="preserve"> и ”на специальности культуры, соответствующие номинациям творческих конкурсов и фестивалей, олимпиад по предметам культуры</w:t>
      </w:r>
      <w:r>
        <w:rPr>
          <w:vertAlign w:val="superscript"/>
        </w:rPr>
        <w:t>66</w:t>
      </w:r>
      <w:r>
        <w:t>;</w:t>
      </w:r>
    </w:p>
    <w:p w:rsidR="00E324B6" w:rsidRDefault="00451120">
      <w:pPr>
        <w:pStyle w:val="1"/>
        <w:shd w:val="clear" w:color="auto" w:fill="auto"/>
        <w:spacing w:before="0" w:after="0" w:line="342" w:lineRule="exact"/>
        <w:ind w:left="20" w:firstLine="720"/>
        <w:jc w:val="both"/>
      </w:pPr>
      <w:r>
        <w:t>абзацы пятый и шестой изложить в следующей редакции:</w:t>
      </w:r>
    </w:p>
    <w:p w:rsidR="00E324B6" w:rsidRDefault="00451120">
      <w:pPr>
        <w:pStyle w:val="1"/>
        <w:shd w:val="clear" w:color="auto" w:fill="auto"/>
        <w:spacing w:before="0" w:after="0" w:line="342" w:lineRule="exact"/>
        <w:ind w:left="20" w:right="20" w:firstLine="720"/>
        <w:jc w:val="both"/>
      </w:pPr>
      <w:r>
        <w:t>’’участники (спортсмены) Олимпийских игр, а также лица, занявшие 1 - 3-е м</w:t>
      </w:r>
      <w:r>
        <w:t>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w:t>
      </w:r>
      <w:r>
        <w:t>иальность ’’Физическая культура</w:t>
      </w:r>
      <w:r>
        <w:rPr>
          <w:vertAlign w:val="superscript"/>
        </w:rPr>
        <w:t>66</w:t>
      </w:r>
      <w:r>
        <w:t>;</w:t>
      </w:r>
    </w:p>
    <w:p w:rsidR="00E324B6" w:rsidRDefault="00451120">
      <w:pPr>
        <w:pStyle w:val="1"/>
        <w:shd w:val="clear" w:color="auto" w:fill="auto"/>
        <w:spacing w:before="0" w:after="0" w:line="342" w:lineRule="exact"/>
        <w:ind w:left="20" w:right="20" w:firstLine="720"/>
        <w:jc w:val="both"/>
      </w:pPr>
      <w:r>
        <w:t>участники (спортсмены) Олимпийских игр, а также лица, занявшие в год приема или в году, предшествующем году приема, 1 - 3-е места на Юношеских Олимпийских играх, чемпионатах, в финалах кубков, на первенствах мира и Европы</w:t>
      </w:r>
      <w:r>
        <w:t>,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w:t>
      </w:r>
      <w:r>
        <w:t xml:space="preserve"> в реестр видов спорта Республики Беларусь, при поступлении на специальность ’’Спортивно</w:t>
      </w:r>
      <w:r>
        <w:softHyphen/>
        <w:t>педагогическая деятельность</w:t>
      </w:r>
      <w:r>
        <w:rPr>
          <w:vertAlign w:val="superscript"/>
        </w:rPr>
        <w:t>66</w:t>
      </w:r>
      <w:r>
        <w:t>;</w:t>
      </w:r>
      <w:r>
        <w:rPr>
          <w:vertAlign w:val="superscript"/>
        </w:rPr>
        <w:t>66</w:t>
      </w:r>
      <w:r>
        <w:t>;</w:t>
      </w:r>
    </w:p>
    <w:p w:rsidR="00E324B6" w:rsidRDefault="00451120">
      <w:pPr>
        <w:pStyle w:val="1"/>
        <w:shd w:val="clear" w:color="auto" w:fill="auto"/>
        <w:spacing w:before="0" w:after="0" w:line="342" w:lineRule="exact"/>
        <w:ind w:left="20" w:firstLine="720"/>
        <w:jc w:val="both"/>
      </w:pPr>
      <w:r>
        <w:t>из абзаца седьмого слова ”и искусства</w:t>
      </w:r>
      <w:r>
        <w:rPr>
          <w:vertAlign w:val="superscript"/>
        </w:rPr>
        <w:t>66</w:t>
      </w:r>
      <w:r>
        <w:t xml:space="preserve"> исключить;</w:t>
      </w:r>
    </w:p>
    <w:p w:rsidR="00E324B6" w:rsidRDefault="00451120">
      <w:pPr>
        <w:pStyle w:val="1"/>
        <w:shd w:val="clear" w:color="auto" w:fill="auto"/>
        <w:spacing w:before="0" w:after="0" w:line="342" w:lineRule="exact"/>
        <w:ind w:left="20" w:firstLine="720"/>
        <w:jc w:val="both"/>
      </w:pPr>
      <w:r>
        <w:t>в части первой пункта 28:</w:t>
      </w:r>
    </w:p>
    <w:p w:rsidR="00E324B6" w:rsidRDefault="00451120">
      <w:pPr>
        <w:pStyle w:val="1"/>
        <w:shd w:val="clear" w:color="auto" w:fill="auto"/>
        <w:spacing w:before="0" w:after="0" w:line="342" w:lineRule="exact"/>
        <w:ind w:left="20" w:firstLine="720"/>
        <w:jc w:val="both"/>
      </w:pPr>
      <w:r>
        <w:t>абзац первый изложить в следующей редакции:</w:t>
      </w:r>
    </w:p>
    <w:p w:rsidR="00E324B6" w:rsidRDefault="00451120">
      <w:pPr>
        <w:pStyle w:val="1"/>
        <w:shd w:val="clear" w:color="auto" w:fill="auto"/>
        <w:spacing w:before="0" w:after="0" w:line="342" w:lineRule="exact"/>
        <w:ind w:left="20" w:right="20" w:firstLine="720"/>
        <w:jc w:val="both"/>
      </w:pPr>
      <w:r>
        <w:t>”28. На мест</w:t>
      </w:r>
      <w:r>
        <w:t xml:space="preserve">а, оставшиеся после зачисления абитуриентов на основании пункта 24 настоящих Правил, вне конкурса (кроме </w:t>
      </w:r>
      <w:r>
        <w:lastRenderedPageBreak/>
        <w:t>специальности ’’Спортивно-педагогическая деятельность</w:t>
      </w:r>
      <w:r>
        <w:rPr>
          <w:vertAlign w:val="superscript"/>
        </w:rPr>
        <w:t>66</w:t>
      </w:r>
      <w:r>
        <w:t xml:space="preserve"> и специальностей (направлений специальностей), на которые конкурс в определенной форме получени</w:t>
      </w:r>
      <w:r>
        <w:t>я образования в год, предшествующий году приема, составлял</w:t>
      </w:r>
    </w:p>
    <w:p w:rsidR="00E324B6" w:rsidRDefault="00451120">
      <w:pPr>
        <w:pStyle w:val="1"/>
        <w:numPr>
          <w:ilvl w:val="0"/>
          <w:numId w:val="2"/>
        </w:numPr>
        <w:shd w:val="clear" w:color="auto" w:fill="auto"/>
        <w:spacing w:before="0" w:after="0" w:line="331" w:lineRule="exact"/>
        <w:ind w:left="20" w:right="20"/>
        <w:jc w:val="both"/>
      </w:pPr>
      <w:r>
        <w:t xml:space="preserve"> и более человек на место) при наличии в документе об образовании отметки не ниже 4 (четырех) баллов по учебному предмету, соответствующему профильному испытанию, зачисляются*/</w:t>
      </w:r>
      <w:r>
        <w:rPr>
          <w:vertAlign w:val="superscript"/>
        </w:rPr>
        <w:t>4</w:t>
      </w:r>
      <w:r>
        <w:t>;</w:t>
      </w:r>
    </w:p>
    <w:p w:rsidR="00E324B6" w:rsidRDefault="00451120">
      <w:pPr>
        <w:pStyle w:val="1"/>
        <w:shd w:val="clear" w:color="auto" w:fill="auto"/>
        <w:spacing w:before="0" w:after="0" w:line="331" w:lineRule="exact"/>
        <w:ind w:left="20" w:right="20" w:firstLine="720"/>
      </w:pPr>
      <w:r>
        <w:t xml:space="preserve">абзац пятый после </w:t>
      </w:r>
      <w:r>
        <w:t>слов ”в год приема</w:t>
      </w:r>
      <w:r>
        <w:rPr>
          <w:vertAlign w:val="superscript"/>
        </w:rPr>
        <w:t>46</w:t>
      </w:r>
      <w:r>
        <w:t xml:space="preserve"> дополнить словами ’’или в году, предшествующем году приема</w:t>
      </w:r>
      <w:r>
        <w:rPr>
          <w:vertAlign w:val="superscript"/>
        </w:rPr>
        <w:t>44</w:t>
      </w:r>
      <w:r>
        <w:t>; в пункте 29:</w:t>
      </w:r>
    </w:p>
    <w:p w:rsidR="00E324B6" w:rsidRDefault="00451120">
      <w:pPr>
        <w:pStyle w:val="1"/>
        <w:shd w:val="clear" w:color="auto" w:fill="auto"/>
        <w:spacing w:before="0" w:after="0" w:line="331" w:lineRule="exact"/>
        <w:ind w:left="20" w:right="20" w:firstLine="720"/>
        <w:jc w:val="both"/>
      </w:pPr>
      <w:r>
        <w:t>перед частью первой дополнить пункт частью следующего содержания:</w:t>
      </w:r>
    </w:p>
    <w:p w:rsidR="00E324B6" w:rsidRDefault="00451120">
      <w:pPr>
        <w:pStyle w:val="1"/>
        <w:shd w:val="clear" w:color="auto" w:fill="auto"/>
        <w:spacing w:before="0" w:after="0" w:line="331" w:lineRule="exact"/>
        <w:ind w:left="20" w:right="20" w:firstLine="720"/>
      </w:pPr>
      <w:r>
        <w:t>”29. На места, оставшиеся после зачисления абитуриентов на основании пунктов 24 и 28 настоящих</w:t>
      </w:r>
      <w:r>
        <w:t xml:space="preserve"> Правил, зачисляются абитуриенты по конкурсу на основе общей суммы баллов.</w:t>
      </w:r>
      <w:r>
        <w:rPr>
          <w:vertAlign w:val="superscript"/>
        </w:rPr>
        <w:t>44</w:t>
      </w:r>
      <w:r>
        <w:t>; часть первую считать частью второй; в части второй:</w:t>
      </w:r>
    </w:p>
    <w:p w:rsidR="00E324B6" w:rsidRDefault="00451120">
      <w:pPr>
        <w:pStyle w:val="1"/>
        <w:shd w:val="clear" w:color="auto" w:fill="auto"/>
        <w:spacing w:before="0" w:after="0" w:line="331" w:lineRule="exact"/>
        <w:ind w:left="20" w:right="20" w:firstLine="720"/>
      </w:pPr>
      <w:r>
        <w:t>абзацы первый и второй изложить в следующей редакции: ’’Преимущественное право на зачисление при равной общей сумме баллов в п</w:t>
      </w:r>
      <w:r>
        <w:t>орядке перечисления имеют:</w:t>
      </w:r>
    </w:p>
    <w:p w:rsidR="00E324B6" w:rsidRDefault="00451120">
      <w:pPr>
        <w:pStyle w:val="1"/>
        <w:shd w:val="clear" w:color="auto" w:fill="auto"/>
        <w:spacing w:before="0" w:after="0" w:line="331" w:lineRule="exact"/>
        <w:ind w:left="20" w:right="20" w:firstLine="720"/>
        <w:jc w:val="both"/>
      </w:pPr>
      <w:r>
        <w:t>лица, занявшие 1 - 3-е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w:t>
      </w:r>
      <w:r>
        <w:t>щейся молодежи), при поступлении на специальность ’’Спортивно-педагогическая деятельность</w:t>
      </w:r>
      <w:r>
        <w:rPr>
          <w:vertAlign w:val="superscript"/>
        </w:rPr>
        <w:t>44</w:t>
      </w:r>
      <w:r>
        <w:t>;</w:t>
      </w:r>
      <w:r>
        <w:rPr>
          <w:vertAlign w:val="superscript"/>
        </w:rPr>
        <w:t>44</w:t>
      </w:r>
      <w:r>
        <w:t>;</w:t>
      </w:r>
    </w:p>
    <w:p w:rsidR="00E324B6" w:rsidRDefault="00451120">
      <w:pPr>
        <w:pStyle w:val="1"/>
        <w:shd w:val="clear" w:color="auto" w:fill="auto"/>
        <w:spacing w:before="0" w:after="0" w:line="331" w:lineRule="exact"/>
        <w:ind w:left="20" w:right="20" w:firstLine="720"/>
        <w:jc w:val="both"/>
      </w:pPr>
      <w:r>
        <w:t>в абзаце третьем слова ’’национальных и сборных команд Республики Беларусь по виду (видам) спорта</w:t>
      </w:r>
      <w:r>
        <w:rPr>
          <w:vertAlign w:val="superscript"/>
        </w:rPr>
        <w:t>44</w:t>
      </w:r>
      <w:r>
        <w:t xml:space="preserve"> заменить словами ’’национальных или сборных команд Республик</w:t>
      </w:r>
      <w:r>
        <w:t>и Беларусь по видам спорта</w:t>
      </w:r>
      <w:r>
        <w:rPr>
          <w:vertAlign w:val="superscript"/>
        </w:rPr>
        <w:t>44</w:t>
      </w:r>
      <w:r>
        <w:t>;</w:t>
      </w:r>
    </w:p>
    <w:p w:rsidR="00E324B6" w:rsidRDefault="00451120">
      <w:pPr>
        <w:pStyle w:val="1"/>
        <w:shd w:val="clear" w:color="auto" w:fill="auto"/>
        <w:spacing w:before="0" w:after="0" w:line="331" w:lineRule="exact"/>
        <w:ind w:left="20" w:right="20" w:firstLine="720"/>
      </w:pPr>
      <w:r>
        <w:t>дополнить часть абзацем двадцать вторым следующего содержания: ’’абитуриенты, имеющие более высокий средний балл документа об образовании, точность которого определяется не ниже десятых долей единицы.</w:t>
      </w:r>
      <w:r>
        <w:rPr>
          <w:vertAlign w:val="superscript"/>
        </w:rPr>
        <w:t>44</w:t>
      </w:r>
      <w:r>
        <w:t>; часть первую пункта 31</w:t>
      </w:r>
      <w:r>
        <w:t xml:space="preserve"> изложить в следующей редакции:</w:t>
      </w:r>
    </w:p>
    <w:p w:rsidR="00E324B6" w:rsidRDefault="00451120">
      <w:pPr>
        <w:pStyle w:val="1"/>
        <w:shd w:val="clear" w:color="auto" w:fill="auto"/>
        <w:spacing w:before="0" w:after="0" w:line="331" w:lineRule="exact"/>
        <w:ind w:left="20" w:right="20" w:firstLine="720"/>
        <w:jc w:val="both"/>
      </w:pPr>
      <w:r>
        <w:t>”31. Зачисление абитуриентов в УССО на очную или заочную форму получения среднего специального образования за счет средств бюджета и на платной основе проводится по конкурсу на основе:</w:t>
      </w:r>
    </w:p>
    <w:p w:rsidR="00E324B6" w:rsidRDefault="00451120">
      <w:pPr>
        <w:pStyle w:val="1"/>
        <w:shd w:val="clear" w:color="auto" w:fill="auto"/>
        <w:spacing w:before="0" w:after="0" w:line="331" w:lineRule="exact"/>
        <w:ind w:left="20" w:right="20" w:firstLine="720"/>
        <w:jc w:val="both"/>
      </w:pPr>
      <w:r>
        <w:t>среднего балла документа об образовании</w:t>
      </w:r>
      <w:r>
        <w:t>, который определяется по десятибалльной шкале (с точностью до десятых долей единицы) (далее - средний балл документа об образовании), - для поступающих на основе общего базового образования (кроме абитуриентов, поступающих на специальности, по которым нео</w:t>
      </w:r>
      <w:r>
        <w:t>бходимо сдавать вступительное испытание по специальности);</w:t>
      </w:r>
    </w:p>
    <w:p w:rsidR="00E324B6" w:rsidRDefault="00451120">
      <w:pPr>
        <w:pStyle w:val="1"/>
        <w:shd w:val="clear" w:color="auto" w:fill="auto"/>
        <w:spacing w:before="0" w:after="0" w:line="331" w:lineRule="exact"/>
        <w:ind w:left="20" w:right="20" w:firstLine="720"/>
        <w:jc w:val="both"/>
      </w:pPr>
      <w:r>
        <w:t>общей суммы баллов, подсчитанной по результатам сдачи вступительного испытания по специальности и среднего балла документа</w:t>
      </w:r>
    </w:p>
    <w:p w:rsidR="00E324B6" w:rsidRDefault="00451120">
      <w:pPr>
        <w:pStyle w:val="1"/>
        <w:numPr>
          <w:ilvl w:val="0"/>
          <w:numId w:val="2"/>
        </w:numPr>
        <w:shd w:val="clear" w:color="auto" w:fill="auto"/>
        <w:spacing w:before="0" w:after="0" w:line="331" w:lineRule="exact"/>
        <w:ind w:left="20" w:right="20"/>
        <w:jc w:val="both"/>
      </w:pPr>
      <w:r>
        <w:t xml:space="preserve"> образовании, - для поступающих на основе общего базового </w:t>
      </w:r>
      <w:r>
        <w:lastRenderedPageBreak/>
        <w:t>образования на с</w:t>
      </w:r>
      <w:r>
        <w:t>пециальности, по которым необходимо сдавать вступительное испытание по специальности;</w:t>
      </w:r>
    </w:p>
    <w:p w:rsidR="00E324B6" w:rsidRDefault="00451120">
      <w:pPr>
        <w:pStyle w:val="1"/>
        <w:shd w:val="clear" w:color="auto" w:fill="auto"/>
        <w:spacing w:before="0" w:after="0" w:line="331" w:lineRule="exact"/>
        <w:ind w:left="20" w:right="20" w:firstLine="720"/>
        <w:jc w:val="both"/>
      </w:pPr>
      <w:r>
        <w:t>общей суммы баллов, подсчитанной по результатам сдачи двух вступительных испытаний в форме ЦТ и среднего балла документа об образовании, - для поступающих на основе общег</w:t>
      </w:r>
      <w:r>
        <w:t>о среднего образования (кроме абитуриентов, поступающих на специальности, по которым необходимо сдавать вступительное испытание по специальности);</w:t>
      </w:r>
    </w:p>
    <w:p w:rsidR="00E324B6" w:rsidRDefault="00451120">
      <w:pPr>
        <w:pStyle w:val="1"/>
        <w:shd w:val="clear" w:color="auto" w:fill="auto"/>
        <w:spacing w:before="0" w:after="0" w:line="331" w:lineRule="exact"/>
        <w:ind w:left="20" w:right="20" w:firstLine="720"/>
        <w:jc w:val="both"/>
      </w:pPr>
      <w:r>
        <w:t>общей суммы баллов, подсчитанной по результатам сдачи одного вступительного испытания в форме ЦТ, вступительн</w:t>
      </w:r>
      <w:r>
        <w:t>ого испытания по специальности и среднего балла документа об образовании, - для поступающих на основе общего среднего образования на специальности, по которым необходимо сдавать вступительное испытание по специальности;</w:t>
      </w:r>
    </w:p>
    <w:p w:rsidR="00E324B6" w:rsidRDefault="00451120">
      <w:pPr>
        <w:pStyle w:val="1"/>
        <w:shd w:val="clear" w:color="auto" w:fill="auto"/>
        <w:spacing w:before="0" w:after="0" w:line="331" w:lineRule="exact"/>
        <w:ind w:left="20" w:right="20" w:firstLine="720"/>
        <w:jc w:val="both"/>
      </w:pPr>
      <w:r>
        <w:t xml:space="preserve">общей суммы баллов, подсчитанной по </w:t>
      </w:r>
      <w:r>
        <w:t>результатам сдачи вступительного испытания по специальности и среднего балла документа об образовании (документов об образовании), - для поступающих на основе профессионально-технического образования с общим средним образованием для получения среднего спец</w:t>
      </w:r>
      <w:r>
        <w:t>иального образования в сокращенный срок.“; в пункте 35:</w:t>
      </w:r>
    </w:p>
    <w:p w:rsidR="00E324B6" w:rsidRDefault="00451120">
      <w:pPr>
        <w:pStyle w:val="1"/>
        <w:shd w:val="clear" w:color="auto" w:fill="auto"/>
        <w:spacing w:before="0" w:after="0" w:line="331" w:lineRule="exact"/>
        <w:ind w:left="20" w:right="20" w:firstLine="720"/>
        <w:jc w:val="both"/>
      </w:pPr>
      <w:r>
        <w:t>в части первой слова ’’отметки не ниже 4 (четырех) баллов по русскому и белорусскому языкам и учебному предмету, соответствующему профильному испытанию</w:t>
      </w:r>
      <w:r>
        <w:rPr>
          <w:vertAlign w:val="superscript"/>
        </w:rPr>
        <w:t>46</w:t>
      </w:r>
      <w:r>
        <w:t xml:space="preserve"> заменить словами ’’отметку не ниже 4 (четырех)</w:t>
      </w:r>
      <w:r>
        <w:t xml:space="preserve"> баллов по учебному предмету, соответствующему профильному испытанию</w:t>
      </w:r>
      <w:r>
        <w:rPr>
          <w:vertAlign w:val="superscript"/>
        </w:rPr>
        <w:t>44</w:t>
      </w:r>
      <w:r>
        <w:t>;</w:t>
      </w:r>
    </w:p>
    <w:p w:rsidR="00E324B6" w:rsidRDefault="00451120">
      <w:pPr>
        <w:pStyle w:val="1"/>
        <w:shd w:val="clear" w:color="auto" w:fill="auto"/>
        <w:spacing w:before="0" w:after="0" w:line="331" w:lineRule="exact"/>
        <w:ind w:left="20" w:right="20" w:firstLine="720"/>
        <w:jc w:val="both"/>
      </w:pPr>
      <w:r>
        <w:t>часть вторую после слов ’’Конструирование и технология швейных изделий (по направлениям)</w:t>
      </w:r>
      <w:r>
        <w:rPr>
          <w:vertAlign w:val="superscript"/>
        </w:rPr>
        <w:t>44</w:t>
      </w:r>
      <w:r>
        <w:t xml:space="preserve"> дополнить словами ’’(направления специальности ’’Конструирование и технология швейных изделий</w:t>
      </w:r>
      <w:r>
        <w:t xml:space="preserve"> (моделирование и конструирование)</w:t>
      </w:r>
      <w:r>
        <w:rPr>
          <w:vertAlign w:val="superscript"/>
        </w:rPr>
        <w:t>44</w:t>
      </w:r>
      <w:r>
        <w:t>, ’’Конструирование и технология швейных изделий (моделирование, конструирование и технологическое обеспечение)</w:t>
      </w:r>
      <w:r>
        <w:rPr>
          <w:vertAlign w:val="superscript"/>
        </w:rPr>
        <w:t>44</w:t>
      </w:r>
      <w:r>
        <w:t>)</w:t>
      </w:r>
      <w:r>
        <w:rPr>
          <w:vertAlign w:val="superscript"/>
        </w:rPr>
        <w:t>44</w:t>
      </w:r>
      <w:r>
        <w:t>; в пункте 37:</w:t>
      </w:r>
    </w:p>
    <w:p w:rsidR="00E324B6" w:rsidRDefault="00451120">
      <w:pPr>
        <w:pStyle w:val="1"/>
        <w:shd w:val="clear" w:color="auto" w:fill="auto"/>
        <w:spacing w:before="0" w:after="0" w:line="331" w:lineRule="exact"/>
        <w:ind w:left="20" w:firstLine="720"/>
        <w:jc w:val="both"/>
      </w:pPr>
      <w:r>
        <w:t>часть первую изложить в следующей редакции:</w:t>
      </w:r>
    </w:p>
    <w:p w:rsidR="00E324B6" w:rsidRDefault="00451120">
      <w:pPr>
        <w:pStyle w:val="1"/>
        <w:shd w:val="clear" w:color="auto" w:fill="auto"/>
        <w:spacing w:before="0" w:after="0" w:line="331" w:lineRule="exact"/>
        <w:ind w:left="20" w:right="20" w:firstLine="720"/>
        <w:jc w:val="both"/>
      </w:pPr>
      <w:r>
        <w:t xml:space="preserve">”37. Абитуриенты, которые положительно сдали </w:t>
      </w:r>
      <w:r>
        <w:t xml:space="preserve">вступительные испытания, необходимые для получения среднего специального образования на основе общего среднего образования, но не прошли по конкурсу на места, определенные контрольными цифрами приема (цифрами приема), могут быть зачислены на второй курс в </w:t>
      </w:r>
      <w:r>
        <w:t>УССО на вакантные места,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группах, сформированных на осн</w:t>
      </w:r>
      <w:r>
        <w:t>ове общего базового образования в году, предшествующем году приема, устанавливаются Министерством образования.</w:t>
      </w:r>
      <w:r>
        <w:rPr>
          <w:vertAlign w:val="superscript"/>
        </w:rPr>
        <w:t>44</w:t>
      </w:r>
      <w:r>
        <w:t>; в части второй:</w:t>
      </w:r>
    </w:p>
    <w:p w:rsidR="00E324B6" w:rsidRDefault="00451120">
      <w:pPr>
        <w:pStyle w:val="1"/>
        <w:shd w:val="clear" w:color="auto" w:fill="auto"/>
        <w:spacing w:before="0" w:after="0" w:line="331" w:lineRule="exact"/>
        <w:ind w:left="20" w:right="20" w:firstLine="720"/>
        <w:jc w:val="both"/>
      </w:pPr>
      <w:r>
        <w:t>после слов ’’контрольными цифрами приема</w:t>
      </w:r>
      <w:r>
        <w:rPr>
          <w:vertAlign w:val="superscript"/>
        </w:rPr>
        <w:t>44</w:t>
      </w:r>
      <w:r>
        <w:t xml:space="preserve"> дополнить часть словами ”и цифрами приема</w:t>
      </w:r>
      <w:r>
        <w:rPr>
          <w:vertAlign w:val="superscript"/>
        </w:rPr>
        <w:t>44</w:t>
      </w:r>
      <w:r>
        <w:t>;</w:t>
      </w:r>
      <w:r>
        <w:br w:type="page"/>
      </w:r>
    </w:p>
    <w:p w:rsidR="00E324B6" w:rsidRDefault="00451120">
      <w:pPr>
        <w:pStyle w:val="1"/>
        <w:shd w:val="clear" w:color="auto" w:fill="auto"/>
        <w:spacing w:before="0" w:after="0" w:line="342" w:lineRule="exact"/>
        <w:ind w:left="20" w:right="20" w:firstLine="720"/>
        <w:jc w:val="both"/>
      </w:pPr>
      <w:r>
        <w:lastRenderedPageBreak/>
        <w:t>слова ’’или в другом УССО на другую и</w:t>
      </w:r>
      <w:r>
        <w:t>ли соответствующую специальность (направление специальности)</w:t>
      </w:r>
      <w:r>
        <w:rPr>
          <w:vertAlign w:val="superscript"/>
        </w:rPr>
        <w:t>44</w:t>
      </w:r>
      <w:r>
        <w:t xml:space="preserve"> исключить.</w:t>
      </w:r>
    </w:p>
    <w:p w:rsidR="00E324B6" w:rsidRDefault="00451120">
      <w:pPr>
        <w:pStyle w:val="1"/>
        <w:numPr>
          <w:ilvl w:val="0"/>
          <w:numId w:val="1"/>
        </w:numPr>
        <w:shd w:val="clear" w:color="auto" w:fill="auto"/>
        <w:spacing w:before="0" w:after="0" w:line="342" w:lineRule="exact"/>
        <w:ind w:left="20" w:right="20" w:firstLine="720"/>
        <w:jc w:val="both"/>
      </w:pPr>
      <w:r>
        <w:t xml:space="preserve">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E324B6" w:rsidRDefault="00451120">
      <w:pPr>
        <w:framePr w:h="2052" w:wrap="around" w:vAnchor="text" w:hAnchor="margin" w:x="15" w:y="1106"/>
        <w:jc w:val="center"/>
        <w:rPr>
          <w:sz w:val="2"/>
          <w:szCs w:val="2"/>
        </w:rPr>
      </w:pPr>
      <w:r>
        <w:fldChar w:fldCharType="begin"/>
      </w:r>
      <w:r>
        <w:instrText xml:space="preserve"> </w:instrText>
      </w:r>
      <w:r>
        <w:instrText>INCLU</w:instrText>
      </w:r>
      <w:r>
        <w:instrText>DEPICTURE  "C:\\Users\\kholo\\AppData\\Local\\Temp\\FineReader11.00\\media\\image1.png"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02.75pt">
            <v:imagedata r:id="rId7" r:href="rId8"/>
          </v:shape>
        </w:pict>
      </w:r>
      <w:r>
        <w:fldChar w:fldCharType="end"/>
      </w:r>
    </w:p>
    <w:p w:rsidR="00E324B6" w:rsidRDefault="00451120">
      <w:pPr>
        <w:pStyle w:val="1"/>
        <w:numPr>
          <w:ilvl w:val="0"/>
          <w:numId w:val="1"/>
        </w:numPr>
        <w:shd w:val="clear" w:color="auto" w:fill="auto"/>
        <w:spacing w:before="0" w:after="934" w:line="342" w:lineRule="exact"/>
        <w:ind w:left="20" w:right="20" w:firstLine="720"/>
        <w:jc w:val="both"/>
      </w:pPr>
      <w:r>
        <w:t xml:space="preserve"> Настоящий Указ вступает в силу после его официального опубликования.</w:t>
      </w:r>
    </w:p>
    <w:p w:rsidR="00E324B6" w:rsidRDefault="00451120">
      <w:pPr>
        <w:pStyle w:val="1"/>
        <w:shd w:val="clear" w:color="auto" w:fill="auto"/>
        <w:spacing w:before="0" w:after="0" w:line="300" w:lineRule="exact"/>
        <w:ind w:right="20"/>
        <w:jc w:val="right"/>
      </w:pPr>
      <w:r>
        <w:t>А.Лукашенко</w:t>
      </w:r>
    </w:p>
    <w:sectPr w:rsidR="00E324B6">
      <w:headerReference w:type="default" r:id="rId9"/>
      <w:type w:val="continuous"/>
      <w:pgSz w:w="11909" w:h="16838"/>
      <w:pgMar w:top="1275" w:right="1102" w:bottom="875" w:left="111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20" w:rsidRDefault="00451120">
      <w:r>
        <w:separator/>
      </w:r>
    </w:p>
  </w:endnote>
  <w:endnote w:type="continuationSeparator" w:id="0">
    <w:p w:rsidR="00451120" w:rsidRDefault="0045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20" w:rsidRDefault="00451120"/>
  </w:footnote>
  <w:footnote w:type="continuationSeparator" w:id="0">
    <w:p w:rsidR="00451120" w:rsidRDefault="004511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B6" w:rsidRDefault="00451120">
    <w:pPr>
      <w:rPr>
        <w:sz w:val="2"/>
        <w:szCs w:val="2"/>
      </w:rPr>
    </w:pPr>
    <w:r>
      <w:pict>
        <v:shapetype id="_x0000_t202" coordsize="21600,21600" o:spt="202" path="m,l,21600r21600,l21600,xe">
          <v:stroke joinstyle="miter"/>
          <v:path gradientshapeok="t" o:connecttype="rect"/>
        </v:shapetype>
        <v:shape id="_x0000_s2049" type="#_x0000_t202" style="position:absolute;margin-left:292.1pt;margin-top:42.85pt;width:12.05pt;height:10.1pt;z-index:-251658752;mso-wrap-style:none;mso-wrap-distance-left:5pt;mso-wrap-distance-right:5pt;mso-position-horizontal-relative:page;mso-position-vertical-relative:page" wrapcoords="0 0" filled="f" stroked="f">
          <v:textbox style="mso-fit-shape-to-text:t" inset="0,0,0,0">
            <w:txbxContent>
              <w:p w:rsidR="00E324B6" w:rsidRDefault="00451120">
                <w:pPr>
                  <w:pStyle w:val="a6"/>
                  <w:shd w:val="clear" w:color="auto" w:fill="auto"/>
                  <w:spacing w:line="240" w:lineRule="auto"/>
                </w:pPr>
                <w:r>
                  <w:fldChar w:fldCharType="begin"/>
                </w:r>
                <w:r>
                  <w:instrText xml:space="preserve"> PAGE \* MERGEFORMAT </w:instrText>
                </w:r>
                <w:r>
                  <w:fldChar w:fldCharType="separate"/>
                </w:r>
                <w:r w:rsidR="000B10D9" w:rsidRPr="000B10D9">
                  <w:rPr>
                    <w:rStyle w:val="a7"/>
                    <w:b/>
                    <w:bCs/>
                    <w:noProof/>
                  </w:rPr>
                  <w:t>2</w:t>
                </w:r>
                <w:r>
                  <w:rPr>
                    <w:rStyle w:val="a7"/>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80B"/>
    <w:multiLevelType w:val="multilevel"/>
    <w:tmpl w:val="12AE1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231AED"/>
    <w:multiLevelType w:val="multilevel"/>
    <w:tmpl w:val="58EE35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E324B6"/>
    <w:rsid w:val="000B10D9"/>
    <w:rsid w:val="00451120"/>
    <w:rsid w:val="00E3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1E4D0FB-E8E2-4AFA-BCB8-A450804D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0"/>
      <w:sz w:val="38"/>
      <w:szCs w:val="3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1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b/>
      <w:bCs/>
      <w:spacing w:val="50"/>
      <w:sz w:val="38"/>
      <w:szCs w:val="38"/>
    </w:rPr>
  </w:style>
  <w:style w:type="paragraph" w:customStyle="1" w:styleId="30">
    <w:name w:val="Основной текст (3)"/>
    <w:basedOn w:val="a"/>
    <w:link w:val="3"/>
    <w:pPr>
      <w:shd w:val="clear" w:color="auto" w:fill="FFFFFF"/>
      <w:spacing w:before="660" w:after="660" w:line="0" w:lineRule="atLeast"/>
      <w:jc w:val="both"/>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660" w:after="660" w:line="284" w:lineRule="exact"/>
    </w:pPr>
    <w:rPr>
      <w:rFonts w:ascii="Times New Roman" w:eastAsia="Times New Roman" w:hAnsi="Times New Roman" w:cs="Times New Roman"/>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AppData/Local/Temp/FineReader11.00/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8418</Words>
  <Characters>47984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Kholodny</dc:creator>
  <cp:lastModifiedBy>Viktor Kholodny</cp:lastModifiedBy>
  <cp:revision>1</cp:revision>
  <dcterms:created xsi:type="dcterms:W3CDTF">2017-02-02T17:47:00Z</dcterms:created>
  <dcterms:modified xsi:type="dcterms:W3CDTF">2017-02-02T17:47:00Z</dcterms:modified>
</cp:coreProperties>
</file>